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5A4614"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r w:rsidRPr="009427B6">
        <w:rPr>
          <w:rFonts w:ascii="Helvetica Neue" w:eastAsia="Times New Roman" w:hAnsi="Helvetica Neue"/>
          <w:b/>
          <w:bCs/>
          <w:color w:val="000000"/>
          <w:sz w:val="43"/>
          <w:szCs w:val="43"/>
        </w:rPr>
        <w:t>Technology Capstone Research Project</w:t>
      </w:r>
    </w:p>
    <w:p w14:paraId="1D3F31D4"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1C674D36"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 This is a unit where you will get the opportunity to apply your acquired and consolidated knowledge you have gained through different units of your degree program. This is the culmination of your academic curriculum, where you will apply your talents and intellectual experience to solve some real-life engineering or IT problems in a group setting.  </w:t>
      </w:r>
    </w:p>
    <w:p w14:paraId="4209D720"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 xml:space="preserve"> The experience gained through the capstone project is extremely important to have </w:t>
      </w:r>
      <w:proofErr w:type="gramStart"/>
      <w:r>
        <w:rPr>
          <w:rStyle w:val="Emphasis"/>
          <w:rFonts w:ascii="Helvetica Neue" w:hAnsi="Helvetica Neue"/>
          <w:color w:val="000000"/>
        </w:rPr>
        <w:t>an  industry</w:t>
      </w:r>
      <w:proofErr w:type="gramEnd"/>
      <w:r>
        <w:rPr>
          <w:rStyle w:val="Emphasis"/>
          <w:rFonts w:ascii="Helvetica Neue" w:hAnsi="Helvetica Neue"/>
          <w:color w:val="000000"/>
        </w:rPr>
        <w:t xml:space="preserve"> exposure in dealing with practical problems, to be professionals in the field, and to prepare you for future jobs.</w:t>
      </w:r>
    </w:p>
    <w:p w14:paraId="0E8EBD8C"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 xml:space="preserve">It is important that you form a team of 3-4, select a project and sponsor/supervisor from the list on canvas as early as possible.  A list of available </w:t>
      </w:r>
      <w:proofErr w:type="gramStart"/>
      <w:r>
        <w:rPr>
          <w:rStyle w:val="Emphasis"/>
          <w:rFonts w:ascii="Helvetica Neue" w:hAnsi="Helvetica Neue"/>
          <w:color w:val="000000"/>
        </w:rPr>
        <w:t>projects  will</w:t>
      </w:r>
      <w:proofErr w:type="gramEnd"/>
      <w:r>
        <w:rPr>
          <w:rStyle w:val="Emphasis"/>
          <w:rFonts w:ascii="Helvetica Neue" w:hAnsi="Helvetica Neue"/>
          <w:color w:val="000000"/>
        </w:rPr>
        <w:t xml:space="preserve"> be published on canvas. By the end of the second week, you should </w:t>
      </w:r>
      <w:proofErr w:type="spellStart"/>
      <w:proofErr w:type="gramStart"/>
      <w:r>
        <w:rPr>
          <w:rStyle w:val="Emphasis"/>
          <w:rFonts w:ascii="Helvetica Neue" w:hAnsi="Helvetica Neue"/>
          <w:color w:val="000000"/>
        </w:rPr>
        <w:t>finalise</w:t>
      </w:r>
      <w:proofErr w:type="spellEnd"/>
      <w:r>
        <w:rPr>
          <w:rStyle w:val="Emphasis"/>
          <w:rFonts w:ascii="Helvetica Neue" w:hAnsi="Helvetica Neue"/>
          <w:color w:val="000000"/>
        </w:rPr>
        <w:t>  your</w:t>
      </w:r>
      <w:proofErr w:type="gramEnd"/>
      <w:r>
        <w:rPr>
          <w:rStyle w:val="Emphasis"/>
          <w:rFonts w:ascii="Helvetica Neue" w:hAnsi="Helvetica Neue"/>
          <w:color w:val="000000"/>
        </w:rPr>
        <w:t xml:space="preserve">  project and confirm the availability of the respective supervisor to guide you through the project unit over the semester. Any exception to this, for example if you want to work alone, please contact the unit </w:t>
      </w:r>
      <w:proofErr w:type="spellStart"/>
      <w:r>
        <w:rPr>
          <w:rStyle w:val="Emphasis"/>
          <w:rFonts w:ascii="Helvetica Neue" w:hAnsi="Helvetica Neue"/>
          <w:color w:val="000000"/>
        </w:rPr>
        <w:t>convenor</w:t>
      </w:r>
      <w:proofErr w:type="spellEnd"/>
      <w:r>
        <w:rPr>
          <w:rStyle w:val="Emphasis"/>
          <w:rFonts w:ascii="Helvetica Neue" w:hAnsi="Helvetica Neue"/>
          <w:color w:val="000000"/>
        </w:rPr>
        <w:t xml:space="preserve"> by email ASAP.</w:t>
      </w:r>
    </w:p>
    <w:p w14:paraId="150A4BF3"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Upon completion of the unit, you’ll also have the opportunity (</w:t>
      </w:r>
      <w:proofErr w:type="gramStart"/>
      <w:r>
        <w:rPr>
          <w:rStyle w:val="Emphasis"/>
          <w:rFonts w:ascii="Helvetica Neue" w:hAnsi="Helvetica Neue"/>
          <w:color w:val="000000"/>
        </w:rPr>
        <w:t>if  your</w:t>
      </w:r>
      <w:proofErr w:type="gramEnd"/>
      <w:r>
        <w:rPr>
          <w:rStyle w:val="Emphasis"/>
          <w:rFonts w:ascii="Helvetica Neue" w:hAnsi="Helvetica Neue"/>
          <w:color w:val="000000"/>
        </w:rPr>
        <w:t xml:space="preserve"> project is selected through a competitive process) to participate in </w:t>
      </w:r>
      <w:r>
        <w:rPr>
          <w:rStyle w:val="Strong"/>
          <w:rFonts w:ascii="Helvetica Neue" w:hAnsi="Helvetica Neue"/>
          <w:i/>
          <w:iCs/>
          <w:color w:val="000000"/>
        </w:rPr>
        <w:t>the ITS capstone Project Expo 2021</w:t>
      </w:r>
      <w:r>
        <w:rPr>
          <w:rStyle w:val="Emphasis"/>
          <w:rFonts w:ascii="Helvetica Neue" w:hAnsi="Helvetica Neue"/>
          <w:color w:val="000000"/>
        </w:rPr>
        <w:t xml:space="preserve"> to showcase your project in front of a range of industry professionals and to win Dean’s award for best projects in three different categories. However, the event is subjected to the </w:t>
      </w:r>
      <w:proofErr w:type="spellStart"/>
      <w:r>
        <w:rPr>
          <w:rStyle w:val="Emphasis"/>
          <w:rFonts w:ascii="Helvetica Neue" w:hAnsi="Helvetica Neue"/>
          <w:color w:val="000000"/>
        </w:rPr>
        <w:t>Covid</w:t>
      </w:r>
      <w:proofErr w:type="spellEnd"/>
      <w:r>
        <w:rPr>
          <w:rStyle w:val="Emphasis"/>
          <w:rFonts w:ascii="Helvetica Neue" w:hAnsi="Helvetica Neue"/>
          <w:color w:val="000000"/>
        </w:rPr>
        <w:t xml:space="preserve"> 19 situation in coming months, and it is quite possible, that we will hold this event on campus, if the social distancing measures are eased by end of the semester.</w:t>
      </w:r>
    </w:p>
    <w:p w14:paraId="47106392"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 xml:space="preserve"> It is important you </w:t>
      </w:r>
      <w:proofErr w:type="spellStart"/>
      <w:r>
        <w:rPr>
          <w:rStyle w:val="Emphasis"/>
          <w:rFonts w:ascii="Helvetica Neue" w:hAnsi="Helvetica Neue"/>
          <w:color w:val="000000"/>
        </w:rPr>
        <w:t>utilise</w:t>
      </w:r>
      <w:proofErr w:type="spellEnd"/>
      <w:r>
        <w:rPr>
          <w:rStyle w:val="Emphasis"/>
          <w:rFonts w:ascii="Helvetica Neue" w:hAnsi="Helvetica Neue"/>
          <w:color w:val="000000"/>
        </w:rPr>
        <w:t xml:space="preserve"> your time for the capstone project in the most effective way, for which you must apply your project management and time management skill appropriately.</w:t>
      </w:r>
    </w:p>
    <w:p w14:paraId="5AC8BE04" w14:textId="77777777" w:rsidR="009427B6" w:rsidRDefault="009427B6" w:rsidP="009427B6">
      <w:pPr>
        <w:pStyle w:val="NormalWeb"/>
        <w:shd w:val="clear" w:color="auto" w:fill="FFFFFF"/>
        <w:spacing w:before="180" w:beforeAutospacing="0" w:after="180" w:afterAutospacing="0"/>
        <w:rPr>
          <w:rFonts w:ascii="Helvetica Neue" w:hAnsi="Helvetica Neue"/>
          <w:color w:val="000000"/>
        </w:rPr>
      </w:pPr>
      <w:r>
        <w:rPr>
          <w:rStyle w:val="Emphasis"/>
          <w:rFonts w:ascii="Helvetica Neue" w:hAnsi="Helvetica Neue"/>
          <w:color w:val="000000"/>
        </w:rPr>
        <w:t xml:space="preserve"> Good luck and hope you have an exciting experience. See you </w:t>
      </w:r>
      <w:proofErr w:type="gramStart"/>
      <w:r>
        <w:rPr>
          <w:rStyle w:val="Emphasis"/>
          <w:rFonts w:ascii="Helvetica Neue" w:hAnsi="Helvetica Neue"/>
          <w:color w:val="000000"/>
        </w:rPr>
        <w:t>all  at</w:t>
      </w:r>
      <w:proofErr w:type="gramEnd"/>
      <w:r>
        <w:rPr>
          <w:rStyle w:val="Emphasis"/>
          <w:rFonts w:ascii="Helvetica Neue" w:hAnsi="Helvetica Neue"/>
          <w:color w:val="000000"/>
        </w:rPr>
        <w:t xml:space="preserve"> the first workshop.</w:t>
      </w:r>
    </w:p>
    <w:p w14:paraId="622E8175" w14:textId="77777777" w:rsidR="009427B6" w:rsidRDefault="00903E45" w:rsidP="009427B6">
      <w:pPr>
        <w:shd w:val="clear" w:color="auto" w:fill="FFFFFF"/>
        <w:wordWrap w:val="0"/>
        <w:outlineLvl w:val="1"/>
        <w:rPr>
          <w:rFonts w:ascii="Helvetica Neue" w:eastAsia="Times New Roman" w:hAnsi="Helvetica Neue"/>
          <w:b/>
          <w:bCs/>
          <w:color w:val="000000"/>
          <w:sz w:val="43"/>
          <w:szCs w:val="43"/>
        </w:rPr>
      </w:pPr>
      <w:hyperlink r:id="rId7" w:history="1">
        <w:r w:rsidR="009427B6" w:rsidRPr="005D337D">
          <w:rPr>
            <w:rStyle w:val="Hyperlink"/>
            <w:rFonts w:ascii="Helvetica Neue" w:eastAsia="Times New Roman" w:hAnsi="Helvetica Neue"/>
            <w:b/>
            <w:bCs/>
            <w:sz w:val="43"/>
            <w:szCs w:val="43"/>
          </w:rPr>
          <w:t>https://www.youtube.com/watch?v=yBs2Vb5Hf54</w:t>
        </w:r>
      </w:hyperlink>
    </w:p>
    <w:p w14:paraId="2D2955D3" w14:textId="77777777" w:rsidR="009427B6" w:rsidRDefault="00903E45" w:rsidP="009427B6">
      <w:pPr>
        <w:shd w:val="clear" w:color="auto" w:fill="FFFFFF"/>
        <w:wordWrap w:val="0"/>
        <w:outlineLvl w:val="1"/>
        <w:rPr>
          <w:rFonts w:ascii="Helvetica Neue" w:eastAsia="Times New Roman" w:hAnsi="Helvetica Neue"/>
          <w:b/>
          <w:bCs/>
          <w:color w:val="000000"/>
          <w:sz w:val="43"/>
          <w:szCs w:val="43"/>
        </w:rPr>
      </w:pPr>
      <w:hyperlink r:id="rId8" w:history="1">
        <w:r w:rsidR="009427B6" w:rsidRPr="005D337D">
          <w:rPr>
            <w:rStyle w:val="Hyperlink"/>
            <w:rFonts w:ascii="Helvetica Neue" w:eastAsia="Times New Roman" w:hAnsi="Helvetica Neue"/>
            <w:b/>
            <w:bCs/>
            <w:sz w:val="43"/>
            <w:szCs w:val="43"/>
          </w:rPr>
          <w:t>https://www.youtube.com/watch?v=0qOy_ojmiGI&amp;feature=youtu.be</w:t>
        </w:r>
      </w:hyperlink>
    </w:p>
    <w:p w14:paraId="25CE3DD8"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7427582A"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246E3527" w14:textId="77777777" w:rsidR="009427B6" w:rsidRPr="009427B6" w:rsidRDefault="009427B6" w:rsidP="009427B6">
      <w:pPr>
        <w:shd w:val="clear" w:color="auto" w:fill="FFFFFF"/>
        <w:spacing w:before="180" w:after="180"/>
        <w:rPr>
          <w:rFonts w:ascii="Helvetica Neue" w:hAnsi="Helvetica Neue"/>
          <w:color w:val="000000"/>
        </w:rPr>
      </w:pPr>
      <w:r w:rsidRPr="009427B6">
        <w:rPr>
          <w:rFonts w:ascii="Helvetica Neue" w:hAnsi="Helvetica Neue"/>
          <w:b/>
          <w:bCs/>
          <w:color w:val="000000"/>
        </w:rPr>
        <w:t xml:space="preserve">Lecture/ </w:t>
      </w:r>
      <w:proofErr w:type="spellStart"/>
      <w:r w:rsidRPr="009427B6">
        <w:rPr>
          <w:rFonts w:ascii="Helvetica Neue" w:hAnsi="Helvetica Neue"/>
          <w:b/>
          <w:bCs/>
          <w:color w:val="000000"/>
        </w:rPr>
        <w:t>Workhop</w:t>
      </w:r>
      <w:proofErr w:type="spellEnd"/>
      <w:r w:rsidRPr="009427B6">
        <w:rPr>
          <w:rFonts w:ascii="Helvetica Neue" w:hAnsi="Helvetica Neue"/>
          <w:b/>
          <w:bCs/>
          <w:color w:val="000000"/>
        </w:rPr>
        <w:t xml:space="preserve"> Schedule for ITS Capstone Projects S1, 2021</w:t>
      </w:r>
    </w:p>
    <w:tbl>
      <w:tblPr>
        <w:tblW w:w="8580" w:type="dxa"/>
        <w:tblBorders>
          <w:top w:val="single" w:sz="12" w:space="0" w:color="auto"/>
          <w:left w:val="single" w:sz="12" w:space="0" w:color="auto"/>
          <w:bottom w:val="single" w:sz="12" w:space="0" w:color="auto"/>
          <w:right w:val="single" w:sz="12" w:space="0" w:color="auto"/>
        </w:tblBorders>
        <w:shd w:val="clear" w:color="auto" w:fill="FFFFFF"/>
        <w:tblCellMar>
          <w:top w:w="20" w:type="dxa"/>
          <w:left w:w="20" w:type="dxa"/>
          <w:bottom w:w="20" w:type="dxa"/>
          <w:right w:w="20" w:type="dxa"/>
        </w:tblCellMar>
        <w:tblLook w:val="04A0" w:firstRow="1" w:lastRow="0" w:firstColumn="1" w:lastColumn="0" w:noHBand="0" w:noVBand="1"/>
      </w:tblPr>
      <w:tblGrid>
        <w:gridCol w:w="855"/>
        <w:gridCol w:w="5817"/>
        <w:gridCol w:w="1908"/>
      </w:tblGrid>
      <w:tr w:rsidR="009427B6" w:rsidRPr="009427B6" w14:paraId="033D2C8F" w14:textId="77777777" w:rsidTr="009427B6">
        <w:trPr>
          <w:trHeight w:val="79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F9D03E"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lastRenderedPageBreak/>
              <w:t>Week</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B6A168"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Topic</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D5AE62D"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Instructor</w:t>
            </w:r>
          </w:p>
        </w:tc>
      </w:tr>
      <w:tr w:rsidR="009427B6" w:rsidRPr="009427B6" w14:paraId="70FEDCDD" w14:textId="77777777" w:rsidTr="009427B6">
        <w:trPr>
          <w:trHeight w:val="295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E3261D"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1</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3A2146"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Lecture &amp; workshop -1 (Week 1)</w:t>
            </w:r>
          </w:p>
          <w:p w14:paraId="7E1B32C6" w14:textId="77777777" w:rsidR="009427B6" w:rsidRPr="009427B6" w:rsidRDefault="009427B6" w:rsidP="009427B6">
            <w:pPr>
              <w:numPr>
                <w:ilvl w:val="0"/>
                <w:numId w:val="1"/>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Introduction to capstone project unit</w:t>
            </w:r>
          </w:p>
          <w:p w14:paraId="7477C68B" w14:textId="77777777" w:rsidR="009427B6" w:rsidRPr="009427B6" w:rsidRDefault="009427B6" w:rsidP="009427B6">
            <w:pPr>
              <w:numPr>
                <w:ilvl w:val="0"/>
                <w:numId w:val="1"/>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Clarification of unit objectives, expectations, work arrangements and team formation.</w:t>
            </w:r>
          </w:p>
          <w:p w14:paraId="3208C300" w14:textId="77777777" w:rsidR="009427B6" w:rsidRPr="009427B6" w:rsidRDefault="009427B6" w:rsidP="009427B6">
            <w:pPr>
              <w:numPr>
                <w:ilvl w:val="0"/>
                <w:numId w:val="1"/>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Explanation of project selection and allocation. </w:t>
            </w:r>
          </w:p>
          <w:p w14:paraId="152D9E42" w14:textId="77777777" w:rsidR="009427B6" w:rsidRPr="009427B6" w:rsidRDefault="009427B6" w:rsidP="009427B6">
            <w:pPr>
              <w:numPr>
                <w:ilvl w:val="0"/>
                <w:numId w:val="1"/>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Project pitches from some Project Sponsors</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1D19DA"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Dr. </w:t>
            </w:r>
            <w:proofErr w:type="spellStart"/>
            <w:r w:rsidRPr="009427B6">
              <w:rPr>
                <w:rFonts w:ascii="Helvetica Neue" w:hAnsi="Helvetica Neue"/>
                <w:color w:val="000000"/>
              </w:rPr>
              <w:t>Girija</w:t>
            </w:r>
            <w:proofErr w:type="spellEnd"/>
            <w:r w:rsidRPr="009427B6">
              <w:rPr>
                <w:rFonts w:ascii="Helvetica Neue" w:hAnsi="Helvetica Neue"/>
                <w:color w:val="000000"/>
              </w:rPr>
              <w:t xml:space="preserve"> </w:t>
            </w:r>
            <w:proofErr w:type="spellStart"/>
            <w:r w:rsidRPr="009427B6">
              <w:rPr>
                <w:rFonts w:ascii="Helvetica Neue" w:hAnsi="Helvetica Neue"/>
                <w:color w:val="000000"/>
              </w:rPr>
              <w:t>Chetty</w:t>
            </w:r>
            <w:proofErr w:type="spellEnd"/>
          </w:p>
          <w:p w14:paraId="01758BCD"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Tony Kwan</w:t>
            </w:r>
          </w:p>
          <w:p w14:paraId="1580F584"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Walter</w:t>
            </w:r>
          </w:p>
          <w:p w14:paraId="0F578BB8" w14:textId="77777777" w:rsidR="009427B6" w:rsidRPr="009427B6" w:rsidRDefault="009427B6" w:rsidP="009427B6">
            <w:pPr>
              <w:spacing w:before="180" w:after="180"/>
              <w:rPr>
                <w:rFonts w:ascii="Helvetica Neue" w:hAnsi="Helvetica Neue"/>
                <w:color w:val="000000"/>
              </w:rPr>
            </w:pPr>
            <w:proofErr w:type="spellStart"/>
            <w:r w:rsidRPr="009427B6">
              <w:rPr>
                <w:rFonts w:ascii="Helvetica Neue" w:hAnsi="Helvetica Neue"/>
                <w:color w:val="000000"/>
              </w:rPr>
              <w:t>Selvakumar</w:t>
            </w:r>
            <w:proofErr w:type="spellEnd"/>
          </w:p>
          <w:p w14:paraId="2C97CAC1"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Project Sponsors</w:t>
            </w:r>
          </w:p>
          <w:p w14:paraId="564A1315"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w:t>
            </w:r>
          </w:p>
          <w:p w14:paraId="72CB0154"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w:t>
            </w:r>
          </w:p>
        </w:tc>
      </w:tr>
      <w:tr w:rsidR="009427B6" w:rsidRPr="009427B6" w14:paraId="34383158" w14:textId="77777777" w:rsidTr="009427B6">
        <w:trPr>
          <w:trHeight w:val="295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6BF31B"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3</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5A5781"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Workshop-2 (Week 3)</w:t>
            </w:r>
          </w:p>
          <w:p w14:paraId="28DBE414" w14:textId="77777777" w:rsidR="009427B6" w:rsidRPr="009427B6" w:rsidRDefault="009427B6" w:rsidP="009427B6">
            <w:pPr>
              <w:numPr>
                <w:ilvl w:val="0"/>
                <w:numId w:val="2"/>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Teamwork and networking: essential workplace tools</w:t>
            </w:r>
          </w:p>
          <w:p w14:paraId="16C9A28B" w14:textId="77777777" w:rsidR="009427B6" w:rsidRPr="009427B6" w:rsidRDefault="009427B6" w:rsidP="009427B6">
            <w:pPr>
              <w:numPr>
                <w:ilvl w:val="0"/>
                <w:numId w:val="2"/>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Problem definition and requirement analysis</w:t>
            </w:r>
          </w:p>
          <w:p w14:paraId="506D68B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Review and fine-tuning project scope and plan (Assignment A).</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57137E"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Stefan Alexander</w:t>
            </w:r>
          </w:p>
          <w:p w14:paraId="77938889"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Tony Kwan</w:t>
            </w:r>
          </w:p>
          <w:p w14:paraId="71E9DFB6"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w:t>
            </w:r>
          </w:p>
        </w:tc>
      </w:tr>
      <w:tr w:rsidR="009427B6" w:rsidRPr="009427B6" w14:paraId="168D046E" w14:textId="77777777" w:rsidTr="009427B6">
        <w:trPr>
          <w:trHeight w:val="169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C9C9EB"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6</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542B1D"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Workshop-3 (Week 6)</w:t>
            </w:r>
          </w:p>
          <w:p w14:paraId="6A06E35B" w14:textId="77777777" w:rsidR="009427B6" w:rsidRPr="009427B6" w:rsidRDefault="009427B6" w:rsidP="009427B6">
            <w:pPr>
              <w:numPr>
                <w:ilvl w:val="0"/>
                <w:numId w:val="3"/>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Software development boot camp  </w:t>
            </w:r>
          </w:p>
          <w:p w14:paraId="254D0283" w14:textId="77777777" w:rsidR="009427B6" w:rsidRPr="009427B6" w:rsidRDefault="009427B6" w:rsidP="009427B6">
            <w:pPr>
              <w:numPr>
                <w:ilvl w:val="0"/>
                <w:numId w:val="3"/>
              </w:numPr>
              <w:spacing w:before="100" w:beforeAutospacing="1" w:after="100" w:afterAutospacing="1"/>
              <w:ind w:left="375"/>
              <w:rPr>
                <w:rFonts w:ascii="Helvetica Neue" w:eastAsia="Times New Roman" w:hAnsi="Helvetica Neue"/>
                <w:color w:val="000000"/>
              </w:rPr>
            </w:pPr>
            <w:r w:rsidRPr="009427B6">
              <w:rPr>
                <w:rFonts w:ascii="inherit" w:eastAsia="Times New Roman" w:hAnsi="inherit"/>
                <w:color w:val="000000"/>
              </w:rPr>
              <w:t>Weekly logs (Assignment B).</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661703"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Dr. </w:t>
            </w:r>
            <w:proofErr w:type="spellStart"/>
            <w:r w:rsidRPr="009427B6">
              <w:rPr>
                <w:rFonts w:ascii="Helvetica Neue" w:hAnsi="Helvetica Neue"/>
                <w:color w:val="000000"/>
              </w:rPr>
              <w:t>Girija</w:t>
            </w:r>
            <w:proofErr w:type="spellEnd"/>
            <w:r w:rsidRPr="009427B6">
              <w:rPr>
                <w:rFonts w:ascii="Helvetica Neue" w:hAnsi="Helvetica Neue"/>
                <w:color w:val="000000"/>
              </w:rPr>
              <w:t xml:space="preserve"> </w:t>
            </w:r>
            <w:proofErr w:type="spellStart"/>
            <w:r w:rsidRPr="009427B6">
              <w:rPr>
                <w:rFonts w:ascii="Helvetica Neue" w:hAnsi="Helvetica Neue"/>
                <w:color w:val="000000"/>
              </w:rPr>
              <w:t>Chetty</w:t>
            </w:r>
            <w:proofErr w:type="spellEnd"/>
          </w:p>
          <w:p w14:paraId="658D8323"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Walter </w:t>
            </w:r>
            <w:proofErr w:type="spellStart"/>
            <w:r w:rsidRPr="009427B6">
              <w:rPr>
                <w:rFonts w:ascii="Helvetica Neue" w:hAnsi="Helvetica Neue"/>
                <w:color w:val="000000"/>
              </w:rPr>
              <w:t>Selvakumar</w:t>
            </w:r>
            <w:proofErr w:type="spellEnd"/>
          </w:p>
          <w:p w14:paraId="00ECC6A3"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Tony Kwan</w:t>
            </w:r>
          </w:p>
        </w:tc>
      </w:tr>
      <w:tr w:rsidR="009427B6" w:rsidRPr="009427B6" w14:paraId="17818722" w14:textId="77777777" w:rsidTr="009427B6">
        <w:trPr>
          <w:trHeight w:val="2130"/>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EF9FB1"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7</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CE2354"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Workshop-4 (Week 7)</w:t>
            </w:r>
          </w:p>
          <w:p w14:paraId="202E1D64" w14:textId="77777777" w:rsidR="009427B6" w:rsidRPr="009427B6" w:rsidRDefault="009427B6" w:rsidP="009427B6">
            <w:pPr>
              <w:numPr>
                <w:ilvl w:val="0"/>
                <w:numId w:val="4"/>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An Introduction to Lean/Agile Ways </w:t>
            </w:r>
          </w:p>
          <w:p w14:paraId="242A50EF" w14:textId="77777777" w:rsidR="009427B6" w:rsidRPr="009427B6" w:rsidRDefault="009427B6" w:rsidP="009427B6">
            <w:pPr>
              <w:numPr>
                <w:ilvl w:val="0"/>
                <w:numId w:val="4"/>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Important project management issues (2) – risk management and quality management</w:t>
            </w:r>
          </w:p>
          <w:p w14:paraId="066F9EDE" w14:textId="77777777" w:rsidR="009427B6" w:rsidRPr="009427B6" w:rsidRDefault="009427B6" w:rsidP="009427B6">
            <w:pPr>
              <w:numPr>
                <w:ilvl w:val="0"/>
                <w:numId w:val="4"/>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Presentations and posters: how to communicate your core message effectively (Assignments E1 and E2)</w:t>
            </w:r>
          </w:p>
          <w:p w14:paraId="032E6D6A"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2828EB"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Industry Guest Speaker</w:t>
            </w:r>
          </w:p>
          <w:p w14:paraId="4AB675B2"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Stefan Alexander</w:t>
            </w:r>
          </w:p>
          <w:p w14:paraId="54CE129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Dr. </w:t>
            </w:r>
            <w:proofErr w:type="spellStart"/>
            <w:r w:rsidRPr="009427B6">
              <w:rPr>
                <w:rFonts w:ascii="Helvetica Neue" w:hAnsi="Helvetica Neue"/>
                <w:color w:val="000000"/>
              </w:rPr>
              <w:t>Girija</w:t>
            </w:r>
            <w:proofErr w:type="spellEnd"/>
            <w:r w:rsidRPr="009427B6">
              <w:rPr>
                <w:rFonts w:ascii="Helvetica Neue" w:hAnsi="Helvetica Neue"/>
                <w:color w:val="000000"/>
              </w:rPr>
              <w:t xml:space="preserve"> </w:t>
            </w:r>
            <w:proofErr w:type="spellStart"/>
            <w:r w:rsidRPr="009427B6">
              <w:rPr>
                <w:rFonts w:ascii="Helvetica Neue" w:hAnsi="Helvetica Neue"/>
                <w:color w:val="000000"/>
              </w:rPr>
              <w:t>Chetty</w:t>
            </w:r>
            <w:proofErr w:type="spellEnd"/>
          </w:p>
          <w:p w14:paraId="00AC1E66"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Tony Kwan </w:t>
            </w:r>
          </w:p>
          <w:p w14:paraId="6616E5FA"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w:t>
            </w:r>
          </w:p>
        </w:tc>
      </w:tr>
      <w:tr w:rsidR="009427B6" w:rsidRPr="009427B6" w14:paraId="5580C82F" w14:textId="77777777" w:rsidTr="009427B6">
        <w:trPr>
          <w:trHeight w:val="2070"/>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29E41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lastRenderedPageBreak/>
              <w:t>10</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201DCB"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Workshop -</w:t>
            </w:r>
            <w:proofErr w:type="gramStart"/>
            <w:r w:rsidRPr="009427B6">
              <w:rPr>
                <w:rFonts w:ascii="Helvetica Neue" w:hAnsi="Helvetica Neue"/>
                <w:b/>
                <w:bCs/>
                <w:color w:val="000000"/>
              </w:rPr>
              <w:t>5  (</w:t>
            </w:r>
            <w:proofErr w:type="gramEnd"/>
            <w:r w:rsidRPr="009427B6">
              <w:rPr>
                <w:rFonts w:ascii="Helvetica Neue" w:hAnsi="Helvetica Neue"/>
                <w:b/>
                <w:bCs/>
                <w:color w:val="000000"/>
              </w:rPr>
              <w:t>Week 10)</w:t>
            </w:r>
          </w:p>
          <w:p w14:paraId="1C23F3FA" w14:textId="77777777" w:rsidR="009427B6" w:rsidRPr="009427B6" w:rsidRDefault="009427B6" w:rsidP="009427B6">
            <w:pPr>
              <w:numPr>
                <w:ilvl w:val="0"/>
                <w:numId w:val="5"/>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Remaining assessments &amp; Peer evaluation</w:t>
            </w:r>
          </w:p>
          <w:p w14:paraId="2A5381A2" w14:textId="77777777" w:rsidR="009427B6" w:rsidRPr="009427B6" w:rsidRDefault="009427B6" w:rsidP="009427B6">
            <w:pPr>
              <w:numPr>
                <w:ilvl w:val="0"/>
                <w:numId w:val="5"/>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Ethical issues in IT</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A0E616"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Tony Kwan/</w:t>
            </w:r>
          </w:p>
          <w:p w14:paraId="17A7C9B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Dr. </w:t>
            </w:r>
            <w:proofErr w:type="spellStart"/>
            <w:r w:rsidRPr="009427B6">
              <w:rPr>
                <w:rFonts w:ascii="Helvetica Neue" w:hAnsi="Helvetica Neue"/>
                <w:color w:val="000000"/>
              </w:rPr>
              <w:t>Girija</w:t>
            </w:r>
            <w:proofErr w:type="spellEnd"/>
            <w:r w:rsidRPr="009427B6">
              <w:rPr>
                <w:rFonts w:ascii="Helvetica Neue" w:hAnsi="Helvetica Neue"/>
                <w:color w:val="000000"/>
              </w:rPr>
              <w:t xml:space="preserve"> </w:t>
            </w:r>
            <w:proofErr w:type="spellStart"/>
            <w:r w:rsidRPr="009427B6">
              <w:rPr>
                <w:rFonts w:ascii="Helvetica Neue" w:hAnsi="Helvetica Neue"/>
                <w:color w:val="000000"/>
              </w:rPr>
              <w:t>Chetty</w:t>
            </w:r>
            <w:proofErr w:type="spellEnd"/>
          </w:p>
          <w:p w14:paraId="1AF21E4A" w14:textId="77777777" w:rsidR="009427B6" w:rsidRPr="009427B6" w:rsidRDefault="009427B6" w:rsidP="009427B6">
            <w:pPr>
              <w:spacing w:before="180" w:after="180"/>
              <w:rPr>
                <w:rFonts w:ascii="Helvetica Neue" w:hAnsi="Helvetica Neue"/>
                <w:color w:val="000000"/>
              </w:rPr>
            </w:pPr>
            <w:r w:rsidRPr="009427B6">
              <w:rPr>
                <w:rFonts w:ascii="Helvetica" w:hAnsi="Helvetica"/>
                <w:color w:val="000000"/>
              </w:rPr>
              <w:t>Industry Guest Speaker</w:t>
            </w:r>
          </w:p>
        </w:tc>
      </w:tr>
      <w:tr w:rsidR="009427B6" w:rsidRPr="009427B6" w14:paraId="0028C1FF" w14:textId="77777777" w:rsidTr="009427B6">
        <w:trPr>
          <w:trHeight w:val="205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8CA1F8"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11</w:t>
            </w: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62E7A5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Workshop-</w:t>
            </w:r>
            <w:proofErr w:type="gramStart"/>
            <w:r w:rsidRPr="009427B6">
              <w:rPr>
                <w:rFonts w:ascii="Helvetica Neue" w:hAnsi="Helvetica Neue"/>
                <w:b/>
                <w:bCs/>
                <w:color w:val="000000"/>
              </w:rPr>
              <w:t>6  (</w:t>
            </w:r>
            <w:proofErr w:type="gramEnd"/>
            <w:r w:rsidRPr="009427B6">
              <w:rPr>
                <w:rFonts w:ascii="Helvetica Neue" w:hAnsi="Helvetica Neue"/>
                <w:b/>
                <w:bCs/>
                <w:color w:val="000000"/>
              </w:rPr>
              <w:t>Week 11)</w:t>
            </w:r>
          </w:p>
          <w:p w14:paraId="50182DE0" w14:textId="77777777" w:rsidR="009427B6" w:rsidRPr="009427B6" w:rsidRDefault="009427B6" w:rsidP="009427B6">
            <w:pPr>
              <w:numPr>
                <w:ilvl w:val="0"/>
                <w:numId w:val="6"/>
              </w:numPr>
              <w:spacing w:before="100" w:beforeAutospacing="1" w:after="100" w:afterAutospacing="1"/>
              <w:ind w:left="375"/>
              <w:rPr>
                <w:rFonts w:ascii="Helvetica Neue" w:eastAsia="Times New Roman" w:hAnsi="Helvetica Neue"/>
                <w:color w:val="000000"/>
              </w:rPr>
            </w:pPr>
            <w:r w:rsidRPr="009427B6">
              <w:rPr>
                <w:rFonts w:ascii="inherit" w:eastAsia="Times New Roman" w:hAnsi="inherit"/>
                <w:color w:val="000000"/>
              </w:rPr>
              <w:t>Project Closure.</w:t>
            </w:r>
          </w:p>
          <w:p w14:paraId="4AA4D526" w14:textId="77777777" w:rsidR="009427B6" w:rsidRPr="009427B6" w:rsidRDefault="009427B6" w:rsidP="009427B6">
            <w:pPr>
              <w:numPr>
                <w:ilvl w:val="0"/>
                <w:numId w:val="6"/>
              </w:numPr>
              <w:spacing w:before="100" w:beforeAutospacing="1" w:after="100" w:afterAutospacing="1"/>
              <w:ind w:left="375"/>
              <w:rPr>
                <w:rFonts w:ascii="Helvetica Neue" w:eastAsia="Times New Roman" w:hAnsi="Helvetica Neue"/>
                <w:color w:val="000000"/>
              </w:rPr>
            </w:pPr>
            <w:r w:rsidRPr="009427B6">
              <w:rPr>
                <w:rFonts w:ascii="Helvetica Neue" w:eastAsia="Times New Roman" w:hAnsi="Helvetica Neue"/>
                <w:color w:val="000000"/>
              </w:rPr>
              <w:t xml:space="preserve">Benefit </w:t>
            </w:r>
            <w:proofErr w:type="spellStart"/>
            <w:r w:rsidRPr="009427B6">
              <w:rPr>
                <w:rFonts w:ascii="Helvetica Neue" w:eastAsia="Times New Roman" w:hAnsi="Helvetica Neue"/>
                <w:color w:val="000000"/>
              </w:rPr>
              <w:t>Realisation</w:t>
            </w:r>
            <w:proofErr w:type="spellEnd"/>
            <w:r w:rsidRPr="009427B6">
              <w:rPr>
                <w:rFonts w:ascii="Helvetica Neue" w:eastAsia="Times New Roman" w:hAnsi="Helvetica Neue"/>
                <w:color w:val="000000"/>
              </w:rPr>
              <w:t>. </w:t>
            </w:r>
          </w:p>
          <w:p w14:paraId="3091E66D"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Final Report (Assignment E3). </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41B258"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Dr. </w:t>
            </w:r>
            <w:proofErr w:type="spellStart"/>
            <w:r w:rsidRPr="009427B6">
              <w:rPr>
                <w:rFonts w:ascii="Helvetica Neue" w:hAnsi="Helvetica Neue"/>
                <w:color w:val="000000"/>
              </w:rPr>
              <w:t>Girija</w:t>
            </w:r>
            <w:proofErr w:type="spellEnd"/>
            <w:r w:rsidRPr="009427B6">
              <w:rPr>
                <w:rFonts w:ascii="Helvetica Neue" w:hAnsi="Helvetica Neue"/>
                <w:color w:val="000000"/>
              </w:rPr>
              <w:t xml:space="preserve"> </w:t>
            </w:r>
            <w:proofErr w:type="spellStart"/>
            <w:r w:rsidRPr="009427B6">
              <w:rPr>
                <w:rFonts w:ascii="Helvetica Neue" w:hAnsi="Helvetica Neue"/>
                <w:color w:val="000000"/>
              </w:rPr>
              <w:t>Chetty</w:t>
            </w:r>
            <w:proofErr w:type="spellEnd"/>
            <w:r w:rsidRPr="009427B6">
              <w:rPr>
                <w:rFonts w:ascii="Helvetica Neue" w:hAnsi="Helvetica Neue"/>
                <w:color w:val="000000"/>
              </w:rPr>
              <w:t xml:space="preserve"> Tony Kwan </w:t>
            </w:r>
          </w:p>
          <w:p w14:paraId="3B63D680"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Industry Guest Speaker</w:t>
            </w:r>
          </w:p>
        </w:tc>
      </w:tr>
      <w:tr w:rsidR="009427B6" w:rsidRPr="009427B6" w14:paraId="06398C06" w14:textId="77777777" w:rsidTr="009427B6">
        <w:trPr>
          <w:trHeight w:val="1335"/>
        </w:trPr>
        <w:tc>
          <w:tcPr>
            <w:tcW w:w="8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6A710C7" w14:textId="77777777" w:rsidR="009427B6" w:rsidRPr="009427B6" w:rsidRDefault="009427B6" w:rsidP="009427B6">
            <w:pPr>
              <w:rPr>
                <w:rFonts w:ascii="Helvetica Neue" w:hAnsi="Helvetica Neue"/>
                <w:color w:val="000000"/>
              </w:rPr>
            </w:pPr>
          </w:p>
        </w:tc>
        <w:tc>
          <w:tcPr>
            <w:tcW w:w="571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3B8487"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 xml:space="preserve">Lecture </w:t>
            </w:r>
            <w:proofErr w:type="gramStart"/>
            <w:r w:rsidRPr="009427B6">
              <w:rPr>
                <w:rFonts w:ascii="Helvetica Neue" w:hAnsi="Helvetica Neue"/>
                <w:color w:val="000000"/>
              </w:rPr>
              <w:t>Time :</w:t>
            </w:r>
            <w:proofErr w:type="gramEnd"/>
            <w:r w:rsidRPr="009427B6">
              <w:rPr>
                <w:rFonts w:ascii="Helvetica Neue" w:hAnsi="Helvetica Neue"/>
                <w:color w:val="000000"/>
              </w:rPr>
              <w:t>  Canvas Virtual  Room </w:t>
            </w:r>
          </w:p>
          <w:p w14:paraId="0057F5EE"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Workshop/ Tutorial:   Virtual Room </w:t>
            </w:r>
          </w:p>
        </w:tc>
        <w:tc>
          <w:tcPr>
            <w:tcW w:w="18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82587E"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17:30 </w:t>
            </w:r>
          </w:p>
          <w:p w14:paraId="2889B9FC"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19:30</w:t>
            </w:r>
          </w:p>
          <w:p w14:paraId="46B0C31A"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color w:val="000000"/>
              </w:rPr>
              <w:t>(Monday)</w:t>
            </w:r>
          </w:p>
        </w:tc>
      </w:tr>
      <w:tr w:rsidR="009427B6" w:rsidRPr="009427B6" w14:paraId="46C7C62B" w14:textId="77777777" w:rsidTr="009427B6">
        <w:trPr>
          <w:trHeight w:val="2190"/>
        </w:trPr>
        <w:tc>
          <w:tcPr>
            <w:tcW w:w="8430"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68BD71E8" w14:textId="77777777" w:rsidR="009427B6" w:rsidRPr="009427B6" w:rsidRDefault="009427B6" w:rsidP="009427B6">
            <w:pPr>
              <w:spacing w:before="180" w:after="180"/>
              <w:rPr>
                <w:rFonts w:ascii="Helvetica Neue" w:hAnsi="Helvetica Neue"/>
                <w:color w:val="000000"/>
              </w:rPr>
            </w:pPr>
            <w:r w:rsidRPr="009427B6">
              <w:rPr>
                <w:rFonts w:ascii="Helvetica Neue" w:hAnsi="Helvetica Neue"/>
                <w:b/>
                <w:bCs/>
                <w:color w:val="000000"/>
              </w:rPr>
              <w:t>Note:</w:t>
            </w:r>
            <w:r w:rsidRPr="009427B6">
              <w:rPr>
                <w:rFonts w:ascii="Helvetica Neue" w:hAnsi="Helvetica Neue"/>
                <w:color w:val="000000"/>
              </w:rPr>
              <w:t xml:space="preserve"> Lecture and workshops will be held on alternative weeks. First, one and half hour will be </w:t>
            </w:r>
            <w:proofErr w:type="spellStart"/>
            <w:r w:rsidRPr="009427B6">
              <w:rPr>
                <w:rFonts w:ascii="Helvetica Neue" w:hAnsi="Helvetica Neue"/>
                <w:color w:val="000000"/>
              </w:rPr>
              <w:t>utilised</w:t>
            </w:r>
            <w:proofErr w:type="spellEnd"/>
            <w:r w:rsidRPr="009427B6">
              <w:rPr>
                <w:rFonts w:ascii="Helvetica Neue" w:hAnsi="Helvetica Neue"/>
                <w:color w:val="000000"/>
              </w:rPr>
              <w:t xml:space="preserve"> for lecture and the following one and half hour (optional) will be used for group discussion on the progress of project and consultation/ clarification with the lecturer/tutor.  Participation in </w:t>
            </w:r>
            <w:proofErr w:type="gramStart"/>
            <w:r w:rsidRPr="009427B6">
              <w:rPr>
                <w:rFonts w:ascii="Helvetica Neue" w:hAnsi="Helvetica Neue"/>
                <w:color w:val="000000"/>
              </w:rPr>
              <w:t>workshops  is</w:t>
            </w:r>
            <w:proofErr w:type="gramEnd"/>
            <w:r w:rsidRPr="009427B6">
              <w:rPr>
                <w:rFonts w:ascii="Helvetica Neue" w:hAnsi="Helvetica Neue"/>
                <w:color w:val="000000"/>
              </w:rPr>
              <w:t xml:space="preserve"> highly recommended which will benefit the project outcome. </w:t>
            </w:r>
          </w:p>
        </w:tc>
      </w:tr>
    </w:tbl>
    <w:p w14:paraId="790A473E"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1A5C1DBF" w14:textId="3487B3F2" w:rsidR="009427B6" w:rsidRPr="00502EC9" w:rsidRDefault="00502EC9" w:rsidP="009427B6">
      <w:pPr>
        <w:shd w:val="clear" w:color="auto" w:fill="FFFFFF"/>
        <w:wordWrap w:val="0"/>
        <w:outlineLvl w:val="1"/>
        <w:rPr>
          <w:rFonts w:ascii="Helvetica Neue" w:eastAsia="Times New Roman" w:hAnsi="Helvetica Neue"/>
          <w:b/>
          <w:bCs/>
          <w:color w:val="000000"/>
        </w:rPr>
      </w:pPr>
      <w:r w:rsidRPr="00502EC9">
        <w:rPr>
          <w:rFonts w:ascii="Helvetica Neue" w:eastAsia="Times New Roman" w:hAnsi="Helvetica Neue"/>
          <w:b/>
          <w:bCs/>
          <w:color w:val="000000"/>
        </w:rPr>
        <w:t>https://www.youtube.com/watch?v=yBs2Vb5Hf54&amp;feature=youtu.be</w:t>
      </w:r>
    </w:p>
    <w:p w14:paraId="5AEDE48E"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7365EFF4" w14:textId="0630244F" w:rsidR="009427B6" w:rsidRPr="00502EC9" w:rsidRDefault="00502EC9" w:rsidP="009427B6">
      <w:pPr>
        <w:shd w:val="clear" w:color="auto" w:fill="FFFFFF"/>
        <w:wordWrap w:val="0"/>
        <w:outlineLvl w:val="1"/>
        <w:rPr>
          <w:rFonts w:ascii="Helvetica Neue" w:eastAsia="Times New Roman" w:hAnsi="Helvetica Neue"/>
          <w:b/>
          <w:bCs/>
          <w:color w:val="000000"/>
        </w:rPr>
      </w:pPr>
      <w:r w:rsidRPr="00502EC9">
        <w:rPr>
          <w:rFonts w:ascii="Helvetica Neue" w:eastAsia="Times New Roman" w:hAnsi="Helvetica Neue"/>
          <w:b/>
          <w:bCs/>
          <w:color w:val="000000"/>
        </w:rPr>
        <w:t>https://www.youtube.com/watch?v=0qOy_ojmiGI&amp;feature=youtu.be</w:t>
      </w:r>
    </w:p>
    <w:p w14:paraId="28B351B6"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02528684" w14:textId="77777777" w:rsidR="009427B6" w:rsidRDefault="009427B6" w:rsidP="009427B6">
      <w:pPr>
        <w:shd w:val="clear" w:color="auto" w:fill="FFFFFF"/>
        <w:wordWrap w:val="0"/>
        <w:outlineLvl w:val="1"/>
        <w:rPr>
          <w:rFonts w:ascii="Helvetica Neue" w:eastAsia="Times New Roman" w:hAnsi="Helvetica Neue"/>
          <w:b/>
          <w:bCs/>
          <w:color w:val="000000"/>
          <w:sz w:val="43"/>
          <w:szCs w:val="43"/>
        </w:rPr>
      </w:pPr>
    </w:p>
    <w:p w14:paraId="32FF2FCD" w14:textId="77777777" w:rsidR="006B1670" w:rsidRDefault="006B1670" w:rsidP="006B1670">
      <w:pPr>
        <w:pStyle w:val="BodyText"/>
        <w:spacing w:before="3"/>
        <w:rPr>
          <w:rFonts w:ascii="Times New Roman"/>
          <w:sz w:val="20"/>
        </w:rPr>
      </w:pPr>
      <w:bookmarkStart w:id="0" w:name="_GoBack"/>
      <w:bookmarkEnd w:id="0"/>
    </w:p>
    <w:p w14:paraId="02D987A5" w14:textId="62A89CD3" w:rsidR="00DA2A3A" w:rsidRPr="00502EC9" w:rsidRDefault="00502EC9" w:rsidP="006B1670">
      <w:pPr>
        <w:pStyle w:val="BodyText"/>
        <w:spacing w:before="3"/>
        <w:rPr>
          <w:rFonts w:ascii="Times New Roman"/>
          <w:b/>
          <w:bCs/>
          <w:sz w:val="40"/>
          <w:szCs w:val="40"/>
        </w:rPr>
      </w:pPr>
      <w:r w:rsidRPr="00502EC9">
        <w:rPr>
          <w:rFonts w:ascii="Times New Roman"/>
          <w:b/>
          <w:bCs/>
          <w:sz w:val="40"/>
          <w:szCs w:val="40"/>
        </w:rPr>
        <w:t>(Week 4-8)</w:t>
      </w:r>
      <w:r>
        <w:rPr>
          <w:rFonts w:ascii="Times New Roman"/>
          <w:b/>
          <w:bCs/>
          <w:sz w:val="40"/>
          <w:szCs w:val="40"/>
        </w:rPr>
        <w:t xml:space="preserve"> are </w:t>
      </w:r>
      <w:r w:rsidRPr="00502EC9">
        <w:rPr>
          <w:rFonts w:ascii="Times New Roman"/>
          <w:b/>
          <w:bCs/>
          <w:sz w:val="40"/>
          <w:szCs w:val="40"/>
        </w:rPr>
        <w:t>Progressing through your Project</w:t>
      </w:r>
    </w:p>
    <w:p w14:paraId="6E3589F3" w14:textId="77777777" w:rsidR="00DA2A3A" w:rsidRDefault="00DA2A3A" w:rsidP="006B1670">
      <w:pPr>
        <w:pStyle w:val="BodyText"/>
        <w:spacing w:before="3"/>
        <w:rPr>
          <w:rFonts w:ascii="Times New Roman"/>
          <w:sz w:val="20"/>
        </w:rPr>
      </w:pPr>
    </w:p>
    <w:p w14:paraId="16FA1449" w14:textId="77777777" w:rsidR="00DA2A3A" w:rsidRDefault="00DA2A3A" w:rsidP="006B1670">
      <w:pPr>
        <w:pStyle w:val="BodyText"/>
        <w:spacing w:before="3"/>
        <w:rPr>
          <w:rFonts w:ascii="Times New Roman"/>
          <w:sz w:val="20"/>
        </w:rPr>
      </w:pPr>
    </w:p>
    <w:p w14:paraId="12E8F962" w14:textId="77777777" w:rsidR="00DA2A3A" w:rsidRDefault="00DA2A3A" w:rsidP="006B1670">
      <w:pPr>
        <w:pStyle w:val="BodyText"/>
        <w:spacing w:before="3"/>
        <w:rPr>
          <w:rFonts w:ascii="Times New Roman"/>
          <w:sz w:val="20"/>
        </w:rPr>
      </w:pPr>
    </w:p>
    <w:p w14:paraId="0EB3D54F" w14:textId="77777777" w:rsidR="00DA2A3A" w:rsidRDefault="00DA2A3A" w:rsidP="006B1670">
      <w:pPr>
        <w:pStyle w:val="BodyText"/>
        <w:spacing w:before="3"/>
        <w:rPr>
          <w:rFonts w:ascii="Times New Roman"/>
          <w:sz w:val="20"/>
        </w:rPr>
      </w:pPr>
    </w:p>
    <w:p w14:paraId="240AEDB9" w14:textId="77777777" w:rsidR="00DA2A3A" w:rsidRDefault="00DA2A3A" w:rsidP="006B1670">
      <w:pPr>
        <w:pStyle w:val="BodyText"/>
        <w:spacing w:before="3"/>
        <w:rPr>
          <w:rFonts w:ascii="Times New Roman"/>
          <w:sz w:val="20"/>
        </w:rPr>
      </w:pPr>
    </w:p>
    <w:p w14:paraId="524EAA9F" w14:textId="77777777" w:rsidR="00DA2A3A" w:rsidRDefault="00DA2A3A" w:rsidP="006B1670">
      <w:pPr>
        <w:pStyle w:val="BodyText"/>
        <w:spacing w:before="3"/>
        <w:rPr>
          <w:rFonts w:ascii="Times New Roman"/>
          <w:sz w:val="20"/>
        </w:rPr>
      </w:pPr>
    </w:p>
    <w:p w14:paraId="762FA927" w14:textId="6F66CA40" w:rsidR="00BA73B7" w:rsidRDefault="00BA73B7" w:rsidP="00DA2A3A">
      <w:pPr>
        <w:rPr>
          <w:rFonts w:eastAsia="Times New Roman"/>
          <w:sz w:val="36"/>
          <w:szCs w:val="36"/>
        </w:rPr>
      </w:pPr>
      <w:r>
        <w:rPr>
          <w:rFonts w:eastAsia="Times New Roman"/>
          <w:sz w:val="36"/>
          <w:szCs w:val="36"/>
        </w:rPr>
        <w:lastRenderedPageBreak/>
        <w:t xml:space="preserve">Week3: Lecture on </w:t>
      </w:r>
      <w:r w:rsidRPr="00BA73B7">
        <w:rPr>
          <w:rFonts w:eastAsia="Times New Roman"/>
          <w:sz w:val="36"/>
          <w:szCs w:val="36"/>
        </w:rPr>
        <w:t>quality management</w:t>
      </w:r>
    </w:p>
    <w:p w14:paraId="4FE38F4B" w14:textId="719CF82C" w:rsidR="00BA73B7" w:rsidRDefault="00BA73B7" w:rsidP="00DA2A3A">
      <w:pPr>
        <w:rPr>
          <w:b/>
          <w:bCs/>
          <w:sz w:val="36"/>
          <w:szCs w:val="36"/>
        </w:rPr>
      </w:pPr>
      <w:r w:rsidRPr="00BA73B7">
        <w:rPr>
          <w:b/>
          <w:bCs/>
          <w:sz w:val="36"/>
          <w:szCs w:val="36"/>
        </w:rPr>
        <w:t>https://www.dropbox.com/s/00w8ct4s9vzbyey/quality%20management.mp4?dl=0</w:t>
      </w:r>
    </w:p>
    <w:p w14:paraId="67FD1ACB" w14:textId="77777777" w:rsidR="00BA73B7" w:rsidRDefault="00BA73B7" w:rsidP="00DA2A3A">
      <w:pPr>
        <w:rPr>
          <w:b/>
          <w:bCs/>
          <w:sz w:val="36"/>
          <w:szCs w:val="36"/>
        </w:rPr>
      </w:pPr>
    </w:p>
    <w:p w14:paraId="73F9C2D2" w14:textId="77777777" w:rsidR="00BA73B7" w:rsidRDefault="00BA73B7" w:rsidP="00DA2A3A">
      <w:pPr>
        <w:rPr>
          <w:b/>
          <w:bCs/>
          <w:sz w:val="36"/>
          <w:szCs w:val="36"/>
        </w:rPr>
      </w:pPr>
    </w:p>
    <w:p w14:paraId="4FB3F3C4" w14:textId="1FCDA12B" w:rsidR="00BA73B7" w:rsidRDefault="00BA73B7" w:rsidP="00DA2A3A">
      <w:pPr>
        <w:rPr>
          <w:b/>
          <w:bCs/>
          <w:sz w:val="36"/>
          <w:szCs w:val="36"/>
        </w:rPr>
      </w:pPr>
      <w:r>
        <w:rPr>
          <w:b/>
          <w:bCs/>
          <w:sz w:val="36"/>
          <w:szCs w:val="36"/>
        </w:rPr>
        <w:t xml:space="preserve">Week6: </w:t>
      </w:r>
      <w:r w:rsidRPr="00BA73B7">
        <w:rPr>
          <w:b/>
          <w:bCs/>
          <w:sz w:val="36"/>
          <w:szCs w:val="36"/>
        </w:rPr>
        <w:t>Guest Lecture Video Lean Six Sigma</w:t>
      </w:r>
    </w:p>
    <w:p w14:paraId="349633EC" w14:textId="52816890" w:rsidR="00BA73B7" w:rsidRDefault="00BA73B7" w:rsidP="00DA2A3A">
      <w:pPr>
        <w:rPr>
          <w:b/>
          <w:bCs/>
          <w:sz w:val="36"/>
          <w:szCs w:val="36"/>
        </w:rPr>
      </w:pPr>
      <w:r w:rsidRPr="00BA73B7">
        <w:rPr>
          <w:b/>
          <w:bCs/>
          <w:sz w:val="36"/>
          <w:szCs w:val="36"/>
        </w:rPr>
        <w:t>https://www.dropbox.com/s/aslmogzb8c8qqqf/sd1.mp4?dl=0</w:t>
      </w:r>
    </w:p>
    <w:p w14:paraId="780EBB81" w14:textId="77777777" w:rsidR="00BA73B7" w:rsidRDefault="00BA73B7" w:rsidP="00DA2A3A">
      <w:pPr>
        <w:rPr>
          <w:b/>
          <w:bCs/>
          <w:sz w:val="36"/>
          <w:szCs w:val="36"/>
        </w:rPr>
      </w:pPr>
    </w:p>
    <w:p w14:paraId="764BC714" w14:textId="77777777" w:rsidR="006B1DEC" w:rsidRDefault="006B1DEC" w:rsidP="006B1DEC">
      <w:pPr>
        <w:rPr>
          <w:rFonts w:asciiTheme="majorBidi" w:eastAsia="Times New Roman" w:hAnsiTheme="majorBidi" w:cstheme="majorBidi"/>
          <w:b/>
          <w:bCs/>
          <w:color w:val="1B2733"/>
          <w:sz w:val="32"/>
          <w:szCs w:val="32"/>
          <w:shd w:val="clear" w:color="auto" w:fill="FFFFFF"/>
        </w:rPr>
      </w:pPr>
      <w:r>
        <w:rPr>
          <w:b/>
          <w:bCs/>
          <w:sz w:val="36"/>
          <w:szCs w:val="36"/>
        </w:rPr>
        <w:t xml:space="preserve">Week7: </w:t>
      </w:r>
      <w:r w:rsidRPr="006B1DEC">
        <w:rPr>
          <w:rFonts w:asciiTheme="majorBidi" w:eastAsia="Times New Roman" w:hAnsiTheme="majorBidi" w:cstheme="majorBidi"/>
          <w:b/>
          <w:bCs/>
          <w:color w:val="1B2733"/>
          <w:sz w:val="32"/>
          <w:szCs w:val="32"/>
          <w:shd w:val="clear" w:color="auto" w:fill="FFFFFF"/>
        </w:rPr>
        <w:t>Oral and poster presentations</w:t>
      </w:r>
    </w:p>
    <w:p w14:paraId="1BFC11BA" w14:textId="3F3F7C17" w:rsidR="006B1DEC" w:rsidRPr="006B1DEC" w:rsidRDefault="006B1DEC" w:rsidP="006B1DEC">
      <w:pPr>
        <w:rPr>
          <w:rFonts w:eastAsia="Times New Roman"/>
        </w:rPr>
      </w:pPr>
      <w:r w:rsidRPr="006B1DEC">
        <w:rPr>
          <w:rFonts w:eastAsia="Times New Roman"/>
        </w:rPr>
        <w:t>https://www.dropbox.com/s/87bn3ubanzi8js1/Oral%20and%20poster%20presentations.mp4?dl=0</w:t>
      </w:r>
    </w:p>
    <w:p w14:paraId="6B794D01" w14:textId="2A2312BB" w:rsidR="00BA73B7" w:rsidRDefault="00BA73B7" w:rsidP="00DA2A3A">
      <w:pPr>
        <w:rPr>
          <w:b/>
          <w:bCs/>
          <w:sz w:val="36"/>
          <w:szCs w:val="36"/>
        </w:rPr>
      </w:pPr>
    </w:p>
    <w:p w14:paraId="278C22F0" w14:textId="0C5A97F3" w:rsidR="00BA73B7" w:rsidRDefault="006B1DEC" w:rsidP="00DA2A3A">
      <w:pPr>
        <w:rPr>
          <w:b/>
          <w:bCs/>
          <w:sz w:val="36"/>
          <w:szCs w:val="36"/>
        </w:rPr>
      </w:pPr>
      <w:r>
        <w:rPr>
          <w:b/>
          <w:bCs/>
          <w:sz w:val="36"/>
          <w:szCs w:val="36"/>
        </w:rPr>
        <w:t>Week7: Testing</w:t>
      </w:r>
    </w:p>
    <w:p w14:paraId="070711F7" w14:textId="0BD1147B" w:rsidR="006B1DEC" w:rsidRDefault="006B1DEC" w:rsidP="00DA2A3A">
      <w:pPr>
        <w:rPr>
          <w:b/>
          <w:bCs/>
          <w:sz w:val="36"/>
          <w:szCs w:val="36"/>
        </w:rPr>
      </w:pPr>
      <w:r w:rsidRPr="006B1DEC">
        <w:rPr>
          <w:b/>
          <w:bCs/>
          <w:sz w:val="36"/>
          <w:szCs w:val="36"/>
        </w:rPr>
        <w:t>https://www.dropbox.com/s/ybheru9eyc832b4/testing.mp4?dl=0</w:t>
      </w:r>
    </w:p>
    <w:p w14:paraId="46252987" w14:textId="77777777" w:rsidR="00BA73B7" w:rsidRDefault="00BA73B7" w:rsidP="00DA2A3A">
      <w:pPr>
        <w:rPr>
          <w:b/>
          <w:bCs/>
          <w:sz w:val="36"/>
          <w:szCs w:val="36"/>
        </w:rPr>
      </w:pPr>
    </w:p>
    <w:p w14:paraId="29ADD007" w14:textId="77777777" w:rsidR="00903E45" w:rsidRDefault="00903E45" w:rsidP="00903E45">
      <w:pPr>
        <w:rPr>
          <w:rFonts w:ascii="Helvetica" w:eastAsia="Times New Roman" w:hAnsi="Helvetica"/>
          <w:b/>
          <w:bCs/>
          <w:color w:val="1B2733"/>
          <w:sz w:val="32"/>
          <w:szCs w:val="32"/>
          <w:shd w:val="clear" w:color="auto" w:fill="FFFFFF"/>
        </w:rPr>
      </w:pPr>
      <w:r w:rsidRPr="00903E45">
        <w:rPr>
          <w:rFonts w:ascii="Helvetica" w:eastAsia="Times New Roman" w:hAnsi="Helvetica"/>
          <w:b/>
          <w:bCs/>
          <w:color w:val="1B2733"/>
          <w:sz w:val="32"/>
          <w:szCs w:val="32"/>
          <w:shd w:val="clear" w:color="auto" w:fill="FFFFFF"/>
        </w:rPr>
        <w:t>Ethics in IT Part 1.</w:t>
      </w:r>
    </w:p>
    <w:p w14:paraId="0C125F9B" w14:textId="3AC868C6" w:rsidR="00903E45" w:rsidRDefault="00903E45" w:rsidP="00903E45">
      <w:pPr>
        <w:rPr>
          <w:rFonts w:eastAsia="Times New Roman"/>
          <w:b/>
          <w:bCs/>
          <w:sz w:val="32"/>
          <w:szCs w:val="32"/>
        </w:rPr>
      </w:pPr>
      <w:hyperlink r:id="rId9" w:history="1">
        <w:r w:rsidRPr="00883EAC">
          <w:rPr>
            <w:rStyle w:val="Hyperlink"/>
            <w:rFonts w:eastAsia="Times New Roman"/>
            <w:b/>
            <w:bCs/>
            <w:sz w:val="32"/>
            <w:szCs w:val="32"/>
          </w:rPr>
          <w:t>https://www.dropbox.com/s/7ky87s3fvd2a4gr/Ethics%20in%20IT%20Part%201.mp4?dl=0</w:t>
        </w:r>
      </w:hyperlink>
    </w:p>
    <w:p w14:paraId="0B72733A" w14:textId="77777777" w:rsidR="00903E45" w:rsidRPr="00903E45" w:rsidRDefault="00903E45" w:rsidP="00903E45">
      <w:pPr>
        <w:rPr>
          <w:rFonts w:eastAsia="Times New Roman"/>
          <w:b/>
          <w:bCs/>
          <w:sz w:val="32"/>
          <w:szCs w:val="32"/>
        </w:rPr>
      </w:pPr>
    </w:p>
    <w:p w14:paraId="096DE8D8" w14:textId="1D615DB6" w:rsidR="00BA73B7" w:rsidRDefault="00903E45" w:rsidP="00DA2A3A">
      <w:pPr>
        <w:rPr>
          <w:rFonts w:ascii="Helvetica" w:eastAsia="Times New Roman" w:hAnsi="Helvetica"/>
          <w:b/>
          <w:bCs/>
          <w:color w:val="1B2733"/>
          <w:sz w:val="32"/>
          <w:szCs w:val="32"/>
          <w:shd w:val="clear" w:color="auto" w:fill="FFFFFF"/>
        </w:rPr>
      </w:pPr>
      <w:r w:rsidRPr="00903E45">
        <w:rPr>
          <w:rFonts w:ascii="Helvetica" w:eastAsia="Times New Roman" w:hAnsi="Helvetica"/>
          <w:b/>
          <w:bCs/>
          <w:color w:val="1B2733"/>
          <w:sz w:val="32"/>
          <w:szCs w:val="32"/>
          <w:shd w:val="clear" w:color="auto" w:fill="FFFFFF"/>
        </w:rPr>
        <w:t xml:space="preserve">Ethics in IT Part </w:t>
      </w:r>
      <w:r>
        <w:rPr>
          <w:rFonts w:ascii="Helvetica" w:eastAsia="Times New Roman" w:hAnsi="Helvetica"/>
          <w:b/>
          <w:bCs/>
          <w:color w:val="1B2733"/>
          <w:sz w:val="32"/>
          <w:szCs w:val="32"/>
          <w:shd w:val="clear" w:color="auto" w:fill="FFFFFF"/>
        </w:rPr>
        <w:t>2</w:t>
      </w:r>
    </w:p>
    <w:p w14:paraId="44527FC2" w14:textId="19B22D18" w:rsidR="00903E45" w:rsidRDefault="00071845" w:rsidP="00DA2A3A">
      <w:pPr>
        <w:rPr>
          <w:rFonts w:ascii="Helvetica" w:eastAsia="Times New Roman" w:hAnsi="Helvetica"/>
          <w:b/>
          <w:bCs/>
          <w:color w:val="1B2733"/>
          <w:sz w:val="32"/>
          <w:szCs w:val="32"/>
          <w:shd w:val="clear" w:color="auto" w:fill="FFFFFF"/>
        </w:rPr>
      </w:pPr>
      <w:r w:rsidRPr="00071845">
        <w:rPr>
          <w:rFonts w:ascii="Helvetica" w:eastAsia="Times New Roman" w:hAnsi="Helvetica"/>
          <w:b/>
          <w:bCs/>
          <w:color w:val="1B2733"/>
          <w:sz w:val="32"/>
          <w:szCs w:val="32"/>
          <w:shd w:val="clear" w:color="auto" w:fill="FFFFFF"/>
        </w:rPr>
        <w:t>https://www.dropbox.com/s/3dbc51li7wdcxj8/Ethics%20in%20IT%20Part%202.mp4?dl=0</w:t>
      </w:r>
    </w:p>
    <w:p w14:paraId="2BFC1576" w14:textId="77777777" w:rsidR="00903E45" w:rsidRDefault="00903E45" w:rsidP="00DA2A3A">
      <w:pPr>
        <w:rPr>
          <w:rFonts w:ascii="Helvetica" w:eastAsia="Times New Roman" w:hAnsi="Helvetica"/>
          <w:b/>
          <w:bCs/>
          <w:color w:val="1B2733"/>
          <w:sz w:val="32"/>
          <w:szCs w:val="32"/>
          <w:shd w:val="clear" w:color="auto" w:fill="FFFFFF"/>
        </w:rPr>
      </w:pPr>
    </w:p>
    <w:p w14:paraId="76FB2FB0" w14:textId="60B96B33" w:rsidR="00903E45" w:rsidRDefault="00903E45" w:rsidP="00DA2A3A">
      <w:pPr>
        <w:rPr>
          <w:b/>
          <w:bCs/>
          <w:sz w:val="36"/>
          <w:szCs w:val="36"/>
        </w:rPr>
      </w:pPr>
      <w:r w:rsidRPr="00903E45">
        <w:rPr>
          <w:rFonts w:ascii="Helvetica" w:eastAsia="Times New Roman" w:hAnsi="Helvetica"/>
          <w:b/>
          <w:bCs/>
          <w:color w:val="1B2733"/>
          <w:sz w:val="32"/>
          <w:szCs w:val="32"/>
          <w:shd w:val="clear" w:color="auto" w:fill="FFFFFF"/>
        </w:rPr>
        <w:t xml:space="preserve">Ethics in IT Part </w:t>
      </w:r>
      <w:r>
        <w:rPr>
          <w:rFonts w:ascii="Helvetica" w:eastAsia="Times New Roman" w:hAnsi="Helvetica"/>
          <w:b/>
          <w:bCs/>
          <w:color w:val="1B2733"/>
          <w:sz w:val="32"/>
          <w:szCs w:val="32"/>
          <w:shd w:val="clear" w:color="auto" w:fill="FFFFFF"/>
        </w:rPr>
        <w:t>3</w:t>
      </w:r>
    </w:p>
    <w:p w14:paraId="4EE8A7BD" w14:textId="4680D032" w:rsidR="00BA73B7" w:rsidRDefault="00071845" w:rsidP="00DA2A3A">
      <w:pPr>
        <w:rPr>
          <w:b/>
          <w:bCs/>
          <w:sz w:val="36"/>
          <w:szCs w:val="36"/>
        </w:rPr>
      </w:pPr>
      <w:r w:rsidRPr="00071845">
        <w:rPr>
          <w:b/>
          <w:bCs/>
          <w:sz w:val="36"/>
          <w:szCs w:val="36"/>
        </w:rPr>
        <w:t>https://www.dropbox.com/s/39b99kynobrrhig/ethics%20in%20IT%20Part%203.mp4?dl=0</w:t>
      </w:r>
    </w:p>
    <w:p w14:paraId="4E77EF7A" w14:textId="77777777" w:rsidR="00BA73B7" w:rsidRDefault="00BA73B7" w:rsidP="00DA2A3A">
      <w:pPr>
        <w:rPr>
          <w:b/>
          <w:bCs/>
          <w:sz w:val="36"/>
          <w:szCs w:val="36"/>
        </w:rPr>
      </w:pPr>
    </w:p>
    <w:p w14:paraId="2EFEE95D" w14:textId="77777777" w:rsidR="00FD00DB" w:rsidRDefault="00FD00DB" w:rsidP="00FD00DB">
      <w:pPr>
        <w:rPr>
          <w:rFonts w:ascii="Helvetica" w:eastAsia="Times New Roman" w:hAnsi="Helvetica"/>
          <w:b/>
          <w:bCs/>
          <w:color w:val="1B2733"/>
          <w:sz w:val="28"/>
          <w:szCs w:val="28"/>
          <w:shd w:val="clear" w:color="auto" w:fill="FFFFFF"/>
        </w:rPr>
      </w:pPr>
      <w:r w:rsidRPr="00FD00DB">
        <w:rPr>
          <w:rFonts w:ascii="Helvetica" w:eastAsia="Times New Roman" w:hAnsi="Helvetica"/>
          <w:b/>
          <w:bCs/>
          <w:color w:val="1B2733"/>
          <w:sz w:val="28"/>
          <w:szCs w:val="28"/>
          <w:shd w:val="clear" w:color="auto" w:fill="FFFFFF"/>
        </w:rPr>
        <w:t>project closure</w:t>
      </w:r>
    </w:p>
    <w:p w14:paraId="044B6AE2" w14:textId="0559D9F8" w:rsidR="00FD00DB" w:rsidRDefault="00FD00DB" w:rsidP="00FD00DB">
      <w:pPr>
        <w:rPr>
          <w:rFonts w:eastAsia="Times New Roman"/>
          <w:b/>
          <w:bCs/>
          <w:sz w:val="28"/>
          <w:szCs w:val="28"/>
        </w:rPr>
      </w:pPr>
      <w:r w:rsidRPr="00FD00DB">
        <w:rPr>
          <w:rFonts w:eastAsia="Times New Roman"/>
          <w:b/>
          <w:bCs/>
          <w:sz w:val="28"/>
          <w:szCs w:val="28"/>
        </w:rPr>
        <w:t>https://www.dropbox.com/s/4dy0pxyfs0o5l9c/project%20closure.mp4?dl=0</w:t>
      </w:r>
    </w:p>
    <w:p w14:paraId="630BBA96" w14:textId="77777777" w:rsidR="00FD00DB" w:rsidRPr="00FD00DB" w:rsidRDefault="00FD00DB" w:rsidP="00FD00DB">
      <w:pPr>
        <w:rPr>
          <w:rFonts w:eastAsia="Times New Roman"/>
          <w:b/>
          <w:bCs/>
          <w:sz w:val="28"/>
          <w:szCs w:val="28"/>
        </w:rPr>
      </w:pPr>
    </w:p>
    <w:p w14:paraId="5D9C9F03" w14:textId="07B6E8B7" w:rsidR="00FD00DB" w:rsidRPr="00FD00DB" w:rsidRDefault="00FD00DB" w:rsidP="00FD00DB">
      <w:pPr>
        <w:rPr>
          <w:rFonts w:eastAsia="Times New Roman"/>
          <w:b/>
          <w:bCs/>
          <w:sz w:val="32"/>
          <w:szCs w:val="32"/>
        </w:rPr>
      </w:pPr>
      <w:r w:rsidRPr="00FD00DB">
        <w:rPr>
          <w:rFonts w:ascii="Helvetica" w:eastAsia="Times New Roman" w:hAnsi="Helvetica"/>
          <w:b/>
          <w:bCs/>
          <w:color w:val="1B2733"/>
          <w:sz w:val="32"/>
          <w:szCs w:val="32"/>
          <w:shd w:val="clear" w:color="auto" w:fill="FFFFFF"/>
        </w:rPr>
        <w:t xml:space="preserve">benefit </w:t>
      </w:r>
      <w:r w:rsidRPr="00FD00DB">
        <w:rPr>
          <w:rFonts w:ascii="Helvetica" w:eastAsia="Times New Roman" w:hAnsi="Helvetica"/>
          <w:b/>
          <w:bCs/>
          <w:color w:val="1B2733"/>
          <w:sz w:val="32"/>
          <w:szCs w:val="32"/>
          <w:shd w:val="clear" w:color="auto" w:fill="FFFFFF"/>
        </w:rPr>
        <w:t>realization</w:t>
      </w:r>
    </w:p>
    <w:p w14:paraId="0C8A9D64" w14:textId="59BE798A" w:rsidR="00BA73B7" w:rsidRDefault="00FD00DB" w:rsidP="00DA2A3A">
      <w:pPr>
        <w:rPr>
          <w:b/>
          <w:bCs/>
          <w:sz w:val="36"/>
          <w:szCs w:val="36"/>
        </w:rPr>
      </w:pPr>
      <w:hyperlink r:id="rId10" w:history="1">
        <w:r w:rsidRPr="00883EAC">
          <w:rPr>
            <w:rStyle w:val="Hyperlink"/>
            <w:b/>
            <w:bCs/>
            <w:sz w:val="36"/>
            <w:szCs w:val="36"/>
          </w:rPr>
          <w:t>https://www.dropbox.com/s/n7s4xigigrzagnn/benefit%20realisation.mp4?dl=0</w:t>
        </w:r>
      </w:hyperlink>
    </w:p>
    <w:p w14:paraId="759683F3" w14:textId="77777777" w:rsidR="00FD00DB" w:rsidRDefault="00FD00DB" w:rsidP="00DA2A3A">
      <w:pPr>
        <w:rPr>
          <w:b/>
          <w:bCs/>
          <w:sz w:val="36"/>
          <w:szCs w:val="36"/>
        </w:rPr>
      </w:pPr>
    </w:p>
    <w:p w14:paraId="4A1C9033" w14:textId="77777777" w:rsidR="00BA73B7" w:rsidRDefault="00BA73B7" w:rsidP="00DA2A3A">
      <w:pPr>
        <w:rPr>
          <w:b/>
          <w:bCs/>
          <w:sz w:val="36"/>
          <w:szCs w:val="36"/>
        </w:rPr>
      </w:pPr>
    </w:p>
    <w:p w14:paraId="44D4C081" w14:textId="77777777" w:rsidR="00BA73B7" w:rsidRDefault="00BA73B7" w:rsidP="00DA2A3A">
      <w:pPr>
        <w:rPr>
          <w:b/>
          <w:bCs/>
          <w:sz w:val="36"/>
          <w:szCs w:val="36"/>
        </w:rPr>
      </w:pPr>
    </w:p>
    <w:p w14:paraId="30E9F5BF" w14:textId="77777777" w:rsidR="00BA73B7" w:rsidRDefault="00BA73B7" w:rsidP="00DA2A3A">
      <w:pPr>
        <w:rPr>
          <w:b/>
          <w:bCs/>
          <w:sz w:val="36"/>
          <w:szCs w:val="36"/>
        </w:rPr>
      </w:pPr>
    </w:p>
    <w:p w14:paraId="2EF47C7D" w14:textId="77777777" w:rsidR="00DA2A3A" w:rsidRDefault="00DA2A3A" w:rsidP="00DA2A3A">
      <w:pPr>
        <w:rPr>
          <w:rFonts w:eastAsia="Times New Roman"/>
        </w:rPr>
      </w:pPr>
      <w:r w:rsidRPr="00DA2A3A">
        <w:rPr>
          <w:b/>
          <w:bCs/>
          <w:sz w:val="36"/>
          <w:szCs w:val="36"/>
        </w:rPr>
        <w:t>Week2</w:t>
      </w:r>
      <w:r>
        <w:rPr>
          <w:b/>
          <w:bCs/>
          <w:sz w:val="36"/>
          <w:szCs w:val="36"/>
        </w:rPr>
        <w:t>: Lecture slides</w:t>
      </w:r>
    </w:p>
    <w:p w14:paraId="7458A25F" w14:textId="77777777" w:rsidR="00DA2A3A" w:rsidRPr="00DA2A3A" w:rsidRDefault="00DA2A3A" w:rsidP="006B1670">
      <w:pPr>
        <w:pStyle w:val="BodyText"/>
        <w:spacing w:before="3"/>
        <w:rPr>
          <w:rFonts w:ascii="Times New Roman"/>
          <w:b/>
          <w:bCs/>
          <w:sz w:val="36"/>
          <w:szCs w:val="36"/>
        </w:rPr>
      </w:pPr>
    </w:p>
    <w:p w14:paraId="075A03FC" w14:textId="77777777" w:rsidR="006B1670" w:rsidRDefault="006B1670" w:rsidP="006B1670">
      <w:pPr>
        <w:pStyle w:val="BodyText"/>
        <w:ind w:left="111"/>
        <w:rPr>
          <w:rFonts w:ascii="Times New Roman"/>
          <w:sz w:val="20"/>
        </w:rPr>
      </w:pPr>
      <w:r>
        <w:rPr>
          <w:rFonts w:ascii="Times New Roman"/>
          <w:noProof/>
          <w:sz w:val="20"/>
        </w:rPr>
        <mc:AlternateContent>
          <mc:Choice Requires="wpg">
            <w:drawing>
              <wp:inline distT="0" distB="0" distL="0" distR="0" wp14:anchorId="1F7B1C15" wp14:editId="50F10900">
                <wp:extent cx="6096000" cy="3429000"/>
                <wp:effectExtent l="0" t="0" r="0" b="0"/>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0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50"/>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BF10BF" w14:textId="77777777" w:rsidR="00903E45" w:rsidRDefault="00903E45" w:rsidP="006B1670">
                              <w:pPr>
                                <w:rPr>
                                  <w:sz w:val="60"/>
                                </w:rPr>
                              </w:pPr>
                            </w:p>
                            <w:p w14:paraId="10F26A1F" w14:textId="77777777" w:rsidR="00903E45" w:rsidRDefault="00903E45" w:rsidP="006B1670">
                              <w:pPr>
                                <w:rPr>
                                  <w:sz w:val="60"/>
                                </w:rPr>
                              </w:pPr>
                            </w:p>
                            <w:p w14:paraId="3EDDEEF8" w14:textId="77777777" w:rsidR="00903E45" w:rsidRDefault="00903E45" w:rsidP="006B1670">
                              <w:pPr>
                                <w:spacing w:before="9"/>
                                <w:rPr>
                                  <w:sz w:val="52"/>
                                </w:rPr>
                              </w:pPr>
                            </w:p>
                            <w:p w14:paraId="6325736A" w14:textId="77777777" w:rsidR="00903E45" w:rsidRDefault="00903E45" w:rsidP="006B1670">
                              <w:pPr>
                                <w:spacing w:before="1"/>
                                <w:ind w:left="1431" w:right="1431"/>
                                <w:jc w:val="center"/>
                                <w:rPr>
                                  <w:rFonts w:ascii="Trebuchet MS"/>
                                  <w:sz w:val="60"/>
                                </w:rPr>
                              </w:pPr>
                              <w:r>
                                <w:rPr>
                                  <w:rFonts w:ascii="Trebuchet MS"/>
                                  <w:sz w:val="60"/>
                                </w:rPr>
                                <w:t>ITS</w:t>
                              </w:r>
                              <w:r>
                                <w:rPr>
                                  <w:rFonts w:ascii="Trebuchet MS"/>
                                  <w:spacing w:val="-75"/>
                                  <w:sz w:val="60"/>
                                </w:rPr>
                                <w:t xml:space="preserve"> </w:t>
                              </w:r>
                              <w:r>
                                <w:rPr>
                                  <w:rFonts w:ascii="Trebuchet MS"/>
                                  <w:spacing w:val="-3"/>
                                  <w:sz w:val="60"/>
                                </w:rPr>
                                <w:t>Capstone</w:t>
                              </w:r>
                              <w:r>
                                <w:rPr>
                                  <w:rFonts w:ascii="Trebuchet MS"/>
                                  <w:spacing w:val="-76"/>
                                  <w:sz w:val="60"/>
                                </w:rPr>
                                <w:t xml:space="preserve"> </w:t>
                              </w:r>
                              <w:r>
                                <w:rPr>
                                  <w:rFonts w:ascii="Trebuchet MS"/>
                                  <w:sz w:val="60"/>
                                </w:rPr>
                                <w:t>Unit</w:t>
                              </w:r>
                              <w:r>
                                <w:rPr>
                                  <w:rFonts w:ascii="Trebuchet MS"/>
                                  <w:spacing w:val="-73"/>
                                  <w:sz w:val="60"/>
                                </w:rPr>
                                <w:t xml:space="preserve"> </w:t>
                              </w:r>
                              <w:r>
                                <w:rPr>
                                  <w:rFonts w:ascii="Trebuchet MS"/>
                                  <w:sz w:val="60"/>
                                </w:rPr>
                                <w:t>2020</w:t>
                              </w:r>
                              <w:r>
                                <w:rPr>
                                  <w:rFonts w:ascii="Trebuchet MS"/>
                                  <w:spacing w:val="-76"/>
                                  <w:sz w:val="60"/>
                                </w:rPr>
                                <w:t xml:space="preserve"> </w:t>
                              </w:r>
                              <w:r>
                                <w:rPr>
                                  <w:rFonts w:ascii="Trebuchet MS"/>
                                  <w:sz w:val="60"/>
                                </w:rPr>
                                <w:t>S2</w:t>
                              </w:r>
                            </w:p>
                            <w:p w14:paraId="2EC982C0" w14:textId="77777777" w:rsidR="00903E45" w:rsidRDefault="00903E45" w:rsidP="006B1670">
                              <w:pPr>
                                <w:spacing w:before="139"/>
                                <w:ind w:left="1431" w:right="1429"/>
                                <w:jc w:val="center"/>
                              </w:pPr>
                              <w:r>
                                <w:t>Requirement Analysis</w:t>
                              </w:r>
                            </w:p>
                          </w:txbxContent>
                        </wps:txbx>
                        <wps:bodyPr rot="0" vert="horz" wrap="square" lIns="0" tIns="0" rIns="0" bIns="0" anchor="t" anchorCtr="0" upright="1">
                          <a:noAutofit/>
                        </wps:bodyPr>
                      </wps:wsp>
                    </wpg:wgp>
                  </a:graphicData>
                </a:graphic>
              </wp:inline>
            </w:drawing>
          </mc:Choice>
          <mc:Fallback>
            <w:pict>
              <v:group w14:anchorId="1F7B1C15" id="Group 99" o:spid="_x0000_s1026"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5&#10;QXDDAAAA3AAAAA8AAABkcnMvZG93bnJldi54bWxEj81uwjAQhO9IvIO1SL2BTVWVKGAQ6o/EsRAe&#10;YBVvk6jxOrVdSPv03QMSt13N7My3m93oe3WhmLrAFpYLA4q4Dq7jxsK5ep8XoFJGdtgHJgu/lGC3&#10;nU42WLpw5SNdTrlREsKpRAttzkOpdapb8pgWYSAW7TNEj1nW2GgX8SrhvtePxjxrjx1LQ4sDvbRU&#10;f51+vIWiyiN9PKW4qpZFv3/9Nn+H9Gbtw2zcr0FlGvPdfLs+OME3gi/PyAR6+w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rlBcMMAAADcAAAADwAAAAAAAAAAAAAAAACcAgAA&#10;ZHJzL2Rvd25yZXYueG1sUEsFBgAAAAAEAAQA9wAAAIwDAAAAAA==&#10;">
                  <v:imagedata r:id="rId12" o:title=""/>
                </v:shape>
                <v:shapetype id="_x0000_t202" coordsize="21600,21600" o:spt="202" path="m0,0l0,21600,21600,21600,21600,0xe">
                  <v:stroke joinstyle="miter"/>
                  <v:path gradientshapeok="t" o:connecttype="rect"/>
                </v:shapetype>
                <v:shape id="Text Box 50" o:spid="_x0000_s1028"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texwgAA&#10;ANwAAAAPAAAAZHJzL2Rvd25yZXYueG1sRE9Ni8IwEL0v+B/CCHtb03pwpRqLKMIuiKAVwdvQjG2x&#10;mZQmW6u/fiMI3ubxPmee9qYWHbWusqwgHkUgiHOrKy4UHLPN1xSE88gaa8uk4E4O0sXgY46Jtjfe&#10;U3fwhQgh7BJUUHrfJFK6vCSDbmQb4sBdbGvQB9gWUrd4C+GmluMomkiDFYeGEhtalZRfD39GwS5b&#10;nbfyuMX1r5no71O3c489KfU57JczEJ56/xa/3D86zI9ieD4TLpC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pG17HCAAAA3AAAAA8AAAAAAAAAAAAAAAAAlwIAAGRycy9kb3du&#10;cmV2LnhtbFBLBQYAAAAABAAEAPUAAACGAwAAAAA=&#10;" filled="f" strokeweight=".96pt">
                  <v:textbox inset="0,0,0,0">
                    <w:txbxContent>
                      <w:p w14:paraId="64BF10BF" w14:textId="77777777" w:rsidR="00903E45" w:rsidRDefault="00903E45" w:rsidP="006B1670">
                        <w:pPr>
                          <w:rPr>
                            <w:sz w:val="60"/>
                          </w:rPr>
                        </w:pPr>
                      </w:p>
                      <w:p w14:paraId="10F26A1F" w14:textId="77777777" w:rsidR="00903E45" w:rsidRDefault="00903E45" w:rsidP="006B1670">
                        <w:pPr>
                          <w:rPr>
                            <w:sz w:val="60"/>
                          </w:rPr>
                        </w:pPr>
                      </w:p>
                      <w:p w14:paraId="3EDDEEF8" w14:textId="77777777" w:rsidR="00903E45" w:rsidRDefault="00903E45" w:rsidP="006B1670">
                        <w:pPr>
                          <w:spacing w:before="9"/>
                          <w:rPr>
                            <w:sz w:val="52"/>
                          </w:rPr>
                        </w:pPr>
                      </w:p>
                      <w:p w14:paraId="6325736A" w14:textId="77777777" w:rsidR="00903E45" w:rsidRDefault="00903E45" w:rsidP="006B1670">
                        <w:pPr>
                          <w:spacing w:before="1"/>
                          <w:ind w:left="1431" w:right="1431"/>
                          <w:jc w:val="center"/>
                          <w:rPr>
                            <w:rFonts w:ascii="Trebuchet MS"/>
                            <w:sz w:val="60"/>
                          </w:rPr>
                        </w:pPr>
                        <w:r>
                          <w:rPr>
                            <w:rFonts w:ascii="Trebuchet MS"/>
                            <w:sz w:val="60"/>
                          </w:rPr>
                          <w:t>ITS</w:t>
                        </w:r>
                        <w:r>
                          <w:rPr>
                            <w:rFonts w:ascii="Trebuchet MS"/>
                            <w:spacing w:val="-75"/>
                            <w:sz w:val="60"/>
                          </w:rPr>
                          <w:t xml:space="preserve"> </w:t>
                        </w:r>
                        <w:r>
                          <w:rPr>
                            <w:rFonts w:ascii="Trebuchet MS"/>
                            <w:spacing w:val="-3"/>
                            <w:sz w:val="60"/>
                          </w:rPr>
                          <w:t>Capstone</w:t>
                        </w:r>
                        <w:r>
                          <w:rPr>
                            <w:rFonts w:ascii="Trebuchet MS"/>
                            <w:spacing w:val="-76"/>
                            <w:sz w:val="60"/>
                          </w:rPr>
                          <w:t xml:space="preserve"> </w:t>
                        </w:r>
                        <w:r>
                          <w:rPr>
                            <w:rFonts w:ascii="Trebuchet MS"/>
                            <w:sz w:val="60"/>
                          </w:rPr>
                          <w:t>Unit</w:t>
                        </w:r>
                        <w:r>
                          <w:rPr>
                            <w:rFonts w:ascii="Trebuchet MS"/>
                            <w:spacing w:val="-73"/>
                            <w:sz w:val="60"/>
                          </w:rPr>
                          <w:t xml:space="preserve"> </w:t>
                        </w:r>
                        <w:r>
                          <w:rPr>
                            <w:rFonts w:ascii="Trebuchet MS"/>
                            <w:sz w:val="60"/>
                          </w:rPr>
                          <w:t>2020</w:t>
                        </w:r>
                        <w:r>
                          <w:rPr>
                            <w:rFonts w:ascii="Trebuchet MS"/>
                            <w:spacing w:val="-76"/>
                            <w:sz w:val="60"/>
                          </w:rPr>
                          <w:t xml:space="preserve"> </w:t>
                        </w:r>
                        <w:r>
                          <w:rPr>
                            <w:rFonts w:ascii="Trebuchet MS"/>
                            <w:sz w:val="60"/>
                          </w:rPr>
                          <w:t>S2</w:t>
                        </w:r>
                      </w:p>
                      <w:p w14:paraId="2EC982C0" w14:textId="77777777" w:rsidR="00903E45" w:rsidRDefault="00903E45" w:rsidP="006B1670">
                        <w:pPr>
                          <w:spacing w:before="139"/>
                          <w:ind w:left="1431" w:right="1429"/>
                          <w:jc w:val="center"/>
                        </w:pPr>
                        <w:r>
                          <w:t>Requirement Analysis</w:t>
                        </w:r>
                      </w:p>
                    </w:txbxContent>
                  </v:textbox>
                </v:shape>
                <w10:anchorlock/>
              </v:group>
            </w:pict>
          </mc:Fallback>
        </mc:AlternateContent>
      </w:r>
    </w:p>
    <w:p w14:paraId="23579C90" w14:textId="77777777" w:rsidR="006B1670" w:rsidRDefault="006B1670" w:rsidP="006B1670">
      <w:pPr>
        <w:spacing w:before="74"/>
        <w:ind w:left="111"/>
      </w:pPr>
      <w:r>
        <w:rPr>
          <w:color w:val="262626"/>
          <w:sz w:val="22"/>
        </w:rPr>
        <w:t>1</w:t>
      </w:r>
    </w:p>
    <w:p w14:paraId="731DF4C2" w14:textId="77777777" w:rsidR="006B1670" w:rsidRDefault="006B1670" w:rsidP="006B1670">
      <w:pPr>
        <w:pStyle w:val="BodyText"/>
        <w:rPr>
          <w:sz w:val="20"/>
        </w:rPr>
      </w:pPr>
    </w:p>
    <w:p w14:paraId="5F43BC5F" w14:textId="77777777" w:rsidR="006B1670" w:rsidRDefault="006B1670" w:rsidP="006B1670">
      <w:pPr>
        <w:pStyle w:val="BodyText"/>
        <w:rPr>
          <w:sz w:val="20"/>
        </w:rPr>
      </w:pPr>
    </w:p>
    <w:p w14:paraId="449E7921" w14:textId="77777777" w:rsidR="006B1670" w:rsidRDefault="006B1670" w:rsidP="006B1670">
      <w:pPr>
        <w:pStyle w:val="BodyText"/>
        <w:rPr>
          <w:sz w:val="20"/>
        </w:rPr>
      </w:pPr>
    </w:p>
    <w:p w14:paraId="0E99C10E" w14:textId="77777777" w:rsidR="006B1670" w:rsidRDefault="006B1670" w:rsidP="006B1670">
      <w:pPr>
        <w:pStyle w:val="BodyText"/>
        <w:rPr>
          <w:sz w:val="20"/>
        </w:rPr>
      </w:pPr>
    </w:p>
    <w:p w14:paraId="3B8FF64D" w14:textId="77777777" w:rsidR="006B1670" w:rsidRDefault="006B1670" w:rsidP="006B1670">
      <w:pPr>
        <w:pStyle w:val="BodyText"/>
      </w:pPr>
      <w:r>
        <w:rPr>
          <w:noProof/>
        </w:rPr>
        <w:lastRenderedPageBreak/>
        <mc:AlternateContent>
          <mc:Choice Requires="wpg">
            <w:drawing>
              <wp:anchor distT="0" distB="0" distL="0" distR="0" simplePos="0" relativeHeight="251661312" behindDoc="1" locked="0" layoutInCell="1" allowOverlap="1" wp14:anchorId="49F327C1" wp14:editId="10490064">
                <wp:simplePos x="0" y="0"/>
                <wp:positionH relativeFrom="page">
                  <wp:posOffset>730885</wp:posOffset>
                </wp:positionH>
                <wp:positionV relativeFrom="paragraph">
                  <wp:posOffset>226695</wp:posOffset>
                </wp:positionV>
                <wp:extent cx="6096000" cy="3429000"/>
                <wp:effectExtent l="0" t="0" r="0" b="0"/>
                <wp:wrapTopAndBottom/>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96" name="Picture 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52" y="746"/>
                            <a:ext cx="8784" cy="5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Text Box 57"/>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3913A1" w14:textId="77777777" w:rsidR="00903E45" w:rsidRDefault="00903E45" w:rsidP="006B1670">
                              <w:pPr>
                                <w:spacing w:line="403" w:lineRule="exact"/>
                                <w:ind w:left="52"/>
                                <w:rPr>
                                  <w:rFonts w:ascii="Trebuchet MS"/>
                                  <w:sz w:val="40"/>
                                </w:rPr>
                              </w:pPr>
                              <w:r>
                                <w:rPr>
                                  <w:rFonts w:ascii="Trebuchet MS"/>
                                  <w:sz w:val="40"/>
                                </w:rPr>
                                <w:t>Challenges</w:t>
                              </w:r>
                              <w:r>
                                <w:rPr>
                                  <w:rFonts w:ascii="Trebuchet MS"/>
                                  <w:spacing w:val="-52"/>
                                  <w:sz w:val="40"/>
                                </w:rPr>
                                <w:t xml:space="preserve"> </w:t>
                              </w:r>
                              <w:r>
                                <w:rPr>
                                  <w:rFonts w:ascii="Trebuchet MS"/>
                                  <w:sz w:val="40"/>
                                </w:rPr>
                                <w:t>of requirement analysis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327C1" id="Group 95" o:spid="_x0000_s1029" style="position:absolute;margin-left:57.55pt;margin-top:17.85pt;width:480pt;height:270pt;z-index:-251655168;mso-wrap-distance-left:0;mso-wrap-distance-right:0;mso-position-horizontal-relative:page;mso-position-vertical-relative:text" coordorigin="1152,358" coordsize="9600,54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">
                <v:shape id="Picture 55" o:spid="_x0000_s1030"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6t&#10;H63BAAAA2wAAAA8AAABkcnMvZG93bnJldi54bWxEj9GKwjAURN+F/YdwF3zTVBHtVqPIquCjWj/g&#10;0txti81NN4la/XojLOzjMDNnmMWqM424kfO1ZQWjYQKCuLC65lLBOd8NUhA+IGtsLJOCB3lYLT96&#10;C8y0vfORbqdQighhn6GCKoQ2k9IXFRn0Q9sSR+/HOoMhSldK7fAe4aaR4ySZSoM1x4UKW/quqLic&#10;rkZBmoeODhPvZvkobdab3+S591ul+p/deg4iUBf+w3/tvVbwNYX3l/gD5PI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6tH63BAAAA2wAAAA8AAAAAAAAAAAAAAAAAnAIAAGRy&#10;cy9kb3ducmV2LnhtbFBLBQYAAAAABAAEAPcAAACKAwAAAAA=&#10;">
                  <v:imagedata r:id="rId12" o:title=""/>
                </v:shape>
                <v:shape id="Picture 56" o:spid="_x0000_s1031" type="#_x0000_t75" style="position:absolute;left:1152;top:746;width:8784;height:50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ys&#10;CQvFAAAA2wAAAA8AAABkcnMvZG93bnJldi54bWxEj0FrAjEUhO+C/yE8oRepWfdQ7dYopa1U6EHU&#10;0vPr5nWzbfKyJFHXf98UCh6HmfmGWax6Z8WJQmw9K5hOChDEtdctNwreD+vbOYiYkDVaz6TgQhFW&#10;y+FggZX2Z97RaZ8akSEcK1RgUuoqKWNtyGGc+I44e18+OExZhkbqgOcMd1aWRXEnHbacFwx29GSo&#10;/tkfnYLPMpjn1ylt5+alfUt2XNrx94dSN6P+8QFEoj5dw//tjVZwP4O/L/kHyO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crAkLxQAAANsAAAAPAAAAAAAAAAAAAAAAAJwC&#10;AABkcnMvZG93bnJldi54bWxQSwUGAAAAAAQABAD3AAAAjgMAAAAA&#10;">
                  <v:imagedata r:id="rId14" o:title=""/>
                </v:shape>
                <v:shape id="Text Box 57" o:spid="_x0000_s1032"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kJywQAA&#10;ANsAAAAPAAAAZHJzL2Rvd25yZXYueG1sRE9Ni8IwEL0L/ocwgjdN9aBr17SIIrggglWEvQ3NbFu2&#10;mZQm1q6/3hyEPT7e9zrtTS06al1lWcFsGoEgzq2uuFBwvewnHyCcR9ZYWyYFf+QgTYaDNcbaPvhM&#10;XeYLEULYxaig9L6JpXR5SQbd1DbEgfuxrUEfYFtI3eIjhJtazqNoIQ1WHBpKbGhbUv6b3Y2C02X7&#10;fZTXI+6+zEIvb93JPc+k1HjUbz5BeOr9v/jtPmgFqzA2fAk/QCY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uZCcsEAAADbAAAADwAAAAAAAAAAAAAAAACXAgAAZHJzL2Rvd25y&#10;ZXYueG1sUEsFBgAAAAAEAAQA9QAAAIUDAAAAAA==&#10;" filled="f" strokeweight=".96pt">
                  <v:textbox inset="0,0,0,0">
                    <w:txbxContent>
                      <w:p w14:paraId="223913A1" w14:textId="77777777" w:rsidR="00903E45" w:rsidRDefault="00903E45" w:rsidP="006B1670">
                        <w:pPr>
                          <w:spacing w:line="403" w:lineRule="exact"/>
                          <w:ind w:left="52"/>
                          <w:rPr>
                            <w:rFonts w:ascii="Trebuchet MS"/>
                            <w:sz w:val="40"/>
                          </w:rPr>
                        </w:pPr>
                        <w:r>
                          <w:rPr>
                            <w:rFonts w:ascii="Trebuchet MS"/>
                            <w:sz w:val="40"/>
                          </w:rPr>
                          <w:t>Challenges</w:t>
                        </w:r>
                        <w:r>
                          <w:rPr>
                            <w:rFonts w:ascii="Trebuchet MS"/>
                            <w:spacing w:val="-52"/>
                            <w:sz w:val="40"/>
                          </w:rPr>
                          <w:t xml:space="preserve"> </w:t>
                        </w:r>
                        <w:r>
                          <w:rPr>
                            <w:rFonts w:ascii="Trebuchet MS"/>
                            <w:sz w:val="40"/>
                          </w:rPr>
                          <w:t>of requirement analysis</w:t>
                        </w:r>
                      </w:p>
                    </w:txbxContent>
                  </v:textbox>
                </v:shape>
                <w10:wrap type="topAndBottom" anchorx="page"/>
              </v:group>
            </w:pict>
          </mc:Fallback>
        </mc:AlternateContent>
      </w:r>
    </w:p>
    <w:p w14:paraId="1CE8B500" w14:textId="77777777" w:rsidR="006B1670" w:rsidRDefault="006B1670" w:rsidP="006B1670">
      <w:pPr>
        <w:sectPr w:rsidR="006B1670" w:rsidSect="006B1670">
          <w:headerReference w:type="default" r:id="rId15"/>
          <w:footerReference w:type="default" r:id="rId16"/>
          <w:pgSz w:w="11910" w:h="16840"/>
          <w:pgMar w:top="1660" w:right="1040" w:bottom="1920" w:left="1040" w:header="146" w:footer="1737" w:gutter="0"/>
          <w:cols w:space="720"/>
        </w:sectPr>
      </w:pPr>
    </w:p>
    <w:p w14:paraId="2674905A" w14:textId="77777777" w:rsidR="006B1670" w:rsidRDefault="006B1670" w:rsidP="006B1670">
      <w:pPr>
        <w:pStyle w:val="BodyText"/>
        <w:rPr>
          <w:sz w:val="20"/>
        </w:rPr>
      </w:pPr>
    </w:p>
    <w:p w14:paraId="60D28DE2" w14:textId="77777777" w:rsidR="006B1670" w:rsidRDefault="006B1670" w:rsidP="006B1670">
      <w:pPr>
        <w:pStyle w:val="BodyText"/>
        <w:spacing w:before="4"/>
        <w:rPr>
          <w:sz w:val="11"/>
        </w:rPr>
      </w:pPr>
    </w:p>
    <w:p w14:paraId="0899F1FE" w14:textId="77777777" w:rsidR="006B1670" w:rsidRDefault="006B1670" w:rsidP="006B1670">
      <w:pPr>
        <w:pStyle w:val="BodyText"/>
        <w:ind w:left="111"/>
        <w:rPr>
          <w:sz w:val="20"/>
        </w:rPr>
      </w:pPr>
      <w:r>
        <w:rPr>
          <w:noProof/>
          <w:sz w:val="20"/>
        </w:rPr>
        <mc:AlternateContent>
          <mc:Choice Requires="wpg">
            <w:drawing>
              <wp:inline distT="0" distB="0" distL="0" distR="0" wp14:anchorId="5BA0B7AC" wp14:editId="3FB315EE">
                <wp:extent cx="6096000" cy="3429000"/>
                <wp:effectExtent l="0" t="0" r="0" b="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93"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Text Box 4"/>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4A9E69" w14:textId="77777777" w:rsidR="00903E45" w:rsidRDefault="00903E45" w:rsidP="006B1670">
                              <w:pPr>
                                <w:rPr>
                                  <w:sz w:val="41"/>
                                </w:rPr>
                              </w:pPr>
                            </w:p>
                            <w:p w14:paraId="46ABD326" w14:textId="77777777" w:rsidR="00903E45" w:rsidRDefault="00903E45" w:rsidP="006B1670">
                              <w:pPr>
                                <w:ind w:left="712"/>
                                <w:rPr>
                                  <w:rFonts w:ascii="Trebuchet MS"/>
                                  <w:sz w:val="44"/>
                                </w:rPr>
                              </w:pPr>
                              <w:r>
                                <w:rPr>
                                  <w:rFonts w:ascii="Trebuchet MS"/>
                                  <w:sz w:val="44"/>
                                </w:rPr>
                                <w:t>Requirements</w:t>
                              </w:r>
                            </w:p>
                            <w:p w14:paraId="48D041B4" w14:textId="77777777" w:rsidR="00903E45" w:rsidRDefault="00903E45" w:rsidP="006B1670">
                              <w:pPr>
                                <w:rPr>
                                  <w:rFonts w:ascii="Trebuchet MS"/>
                                  <w:sz w:val="35"/>
                                </w:rPr>
                              </w:pPr>
                            </w:p>
                            <w:p w14:paraId="78757B9E" w14:textId="77777777" w:rsidR="00903E45" w:rsidRDefault="00903E45" w:rsidP="006B1670">
                              <w:pPr>
                                <w:widowControl w:val="0"/>
                                <w:numPr>
                                  <w:ilvl w:val="0"/>
                                  <w:numId w:val="30"/>
                                </w:numPr>
                                <w:tabs>
                                  <w:tab w:val="left" w:pos="893"/>
                                </w:tabs>
                                <w:autoSpaceDE w:val="0"/>
                                <w:autoSpaceDN w:val="0"/>
                                <w:rPr>
                                  <w:sz w:val="28"/>
                                </w:rPr>
                              </w:pPr>
                              <w:r>
                                <w:rPr>
                                  <w:sz w:val="28"/>
                                </w:rPr>
                                <w:t>What the customers</w:t>
                              </w:r>
                              <w:r>
                                <w:rPr>
                                  <w:spacing w:val="-2"/>
                                  <w:sz w:val="28"/>
                                </w:rPr>
                                <w:t xml:space="preserve"> </w:t>
                              </w:r>
                              <w:r>
                                <w:rPr>
                                  <w:sz w:val="28"/>
                                </w:rPr>
                                <w:t>wants?</w:t>
                              </w:r>
                            </w:p>
                            <w:p w14:paraId="4E144573" w14:textId="77777777" w:rsidR="00903E45" w:rsidRDefault="00903E45" w:rsidP="006B1670">
                              <w:pPr>
                                <w:widowControl w:val="0"/>
                                <w:numPr>
                                  <w:ilvl w:val="0"/>
                                  <w:numId w:val="30"/>
                                </w:numPr>
                                <w:tabs>
                                  <w:tab w:val="left" w:pos="893"/>
                                </w:tabs>
                                <w:autoSpaceDE w:val="0"/>
                                <w:autoSpaceDN w:val="0"/>
                                <w:spacing w:before="62"/>
                                <w:rPr>
                                  <w:sz w:val="28"/>
                                </w:rPr>
                              </w:pPr>
                              <w:r>
                                <w:rPr>
                                  <w:sz w:val="28"/>
                                </w:rPr>
                                <w:t>What they say they</w:t>
                              </w:r>
                              <w:r>
                                <w:rPr>
                                  <w:spacing w:val="-5"/>
                                  <w:sz w:val="28"/>
                                </w:rPr>
                                <w:t xml:space="preserve"> </w:t>
                              </w:r>
                              <w:r>
                                <w:rPr>
                                  <w:sz w:val="28"/>
                                </w:rPr>
                                <w:t>want?</w:t>
                              </w:r>
                            </w:p>
                            <w:p w14:paraId="7AB919BA" w14:textId="77777777" w:rsidR="00903E45" w:rsidRDefault="00903E45" w:rsidP="006B1670">
                              <w:pPr>
                                <w:widowControl w:val="0"/>
                                <w:numPr>
                                  <w:ilvl w:val="0"/>
                                  <w:numId w:val="30"/>
                                </w:numPr>
                                <w:tabs>
                                  <w:tab w:val="left" w:pos="893"/>
                                </w:tabs>
                                <w:autoSpaceDE w:val="0"/>
                                <w:autoSpaceDN w:val="0"/>
                                <w:spacing w:before="61"/>
                                <w:rPr>
                                  <w:sz w:val="28"/>
                                </w:rPr>
                              </w:pPr>
                              <w:r>
                                <w:rPr>
                                  <w:sz w:val="28"/>
                                </w:rPr>
                                <w:t>What they actually</w:t>
                              </w:r>
                              <w:r>
                                <w:rPr>
                                  <w:spacing w:val="-2"/>
                                  <w:sz w:val="28"/>
                                </w:rPr>
                                <w:t xml:space="preserve"> </w:t>
                              </w:r>
                              <w:r>
                                <w:rPr>
                                  <w:sz w:val="28"/>
                                </w:rPr>
                                <w:t>need?</w:t>
                              </w:r>
                            </w:p>
                          </w:txbxContent>
                        </wps:txbx>
                        <wps:bodyPr rot="0" vert="horz" wrap="square" lIns="0" tIns="0" rIns="0" bIns="0" anchor="t" anchorCtr="0" upright="1">
                          <a:noAutofit/>
                        </wps:bodyPr>
                      </wps:wsp>
                    </wpg:wgp>
                  </a:graphicData>
                </a:graphic>
              </wp:inline>
            </w:drawing>
          </mc:Choice>
          <mc:Fallback>
            <w:pict>
              <v:group w14:anchorId="5BA0B7AC" id="Group 92" o:spid="_x0000_s1033"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">
                <v:shape id="Picture 3" o:spid="_x0000_s1034"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7a&#10;vDXDAAAA2wAAAA8AAABkcnMvZG93bnJldi54bWxEj8FuwjAQRO9I/QdrK3EDJ6WiacBBCKjEsZB+&#10;wCreJhHxOrUNBL6+rlSJ42hm3miWq8F04kLOt5YVpNMEBHFldcu1gq/yY5KB8AFZY2eZFNzIw6p4&#10;Gi0x1/bKB7ocQy0ihH2OCpoQ+lxKXzVk0E9tTxy9b+sMhihdLbXDa4SbTr4kyVwabDkuNNjTpqHq&#10;dDwbBVkZBvp89e6tTLNuvf1J7nu/U2r8PKwXIAIN4RH+b++1gvcZ/H2JP0AW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tq8NcMAAADbAAAADwAAAAAAAAAAAAAAAACcAgAA&#10;ZHJzL2Rvd25yZXYueG1sUEsFBgAAAAAEAAQA9wAAAIwDAAAAAA==&#10;">
                  <v:imagedata r:id="rId12" o:title=""/>
                </v:shape>
                <v:shape id="Text Box 4" o:spid="_x0000_s1035"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0h3wwAA&#10;ANsAAAAPAAAAZHJzL2Rvd25yZXYueG1sRI/disIwFITvBd8hHME7TV3EXatRxEVQEMEfBO8OzbEt&#10;NielibX69EZY2MthZr5hpvPGFKKmyuWWFQz6EQjixOqcUwWn46r3A8J5ZI2FZVLwJAfzWbs1xVjb&#10;B++pPvhUBAi7GBVk3pexlC7JyKDr25I4eFdbGfRBVqnUFT4C3BTyK4pG0mDOYSHDkpYZJbfD3SjY&#10;HZeXrTxt8XdjRvr7XO/ca09KdTvNYgLCU+P/w3/ttVYwHsLnS/gBcvY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0h3wwAAANsAAAAPAAAAAAAAAAAAAAAAAJcCAABkcnMvZG93&#10;bnJldi54bWxQSwUGAAAAAAQABAD1AAAAhwMAAAAA&#10;" filled="f" strokeweight=".96pt">
                  <v:textbox inset="0,0,0,0">
                    <w:txbxContent>
                      <w:p w14:paraId="214A9E69" w14:textId="77777777" w:rsidR="00903E45" w:rsidRDefault="00903E45" w:rsidP="006B1670">
                        <w:pPr>
                          <w:rPr>
                            <w:sz w:val="41"/>
                          </w:rPr>
                        </w:pPr>
                      </w:p>
                      <w:p w14:paraId="46ABD326" w14:textId="77777777" w:rsidR="00903E45" w:rsidRDefault="00903E45" w:rsidP="006B1670">
                        <w:pPr>
                          <w:ind w:left="712"/>
                          <w:rPr>
                            <w:rFonts w:ascii="Trebuchet MS"/>
                            <w:sz w:val="44"/>
                          </w:rPr>
                        </w:pPr>
                        <w:r>
                          <w:rPr>
                            <w:rFonts w:ascii="Trebuchet MS"/>
                            <w:sz w:val="44"/>
                          </w:rPr>
                          <w:t>Requirements</w:t>
                        </w:r>
                      </w:p>
                      <w:p w14:paraId="48D041B4" w14:textId="77777777" w:rsidR="00903E45" w:rsidRDefault="00903E45" w:rsidP="006B1670">
                        <w:pPr>
                          <w:rPr>
                            <w:rFonts w:ascii="Trebuchet MS"/>
                            <w:sz w:val="35"/>
                          </w:rPr>
                        </w:pPr>
                      </w:p>
                      <w:p w14:paraId="78757B9E" w14:textId="77777777" w:rsidR="00903E45" w:rsidRDefault="00903E45" w:rsidP="006B1670">
                        <w:pPr>
                          <w:widowControl w:val="0"/>
                          <w:numPr>
                            <w:ilvl w:val="0"/>
                            <w:numId w:val="30"/>
                          </w:numPr>
                          <w:tabs>
                            <w:tab w:val="left" w:pos="893"/>
                          </w:tabs>
                          <w:autoSpaceDE w:val="0"/>
                          <w:autoSpaceDN w:val="0"/>
                          <w:rPr>
                            <w:sz w:val="28"/>
                          </w:rPr>
                        </w:pPr>
                        <w:r>
                          <w:rPr>
                            <w:sz w:val="28"/>
                          </w:rPr>
                          <w:t>What the customers</w:t>
                        </w:r>
                        <w:r>
                          <w:rPr>
                            <w:spacing w:val="-2"/>
                            <w:sz w:val="28"/>
                          </w:rPr>
                          <w:t xml:space="preserve"> </w:t>
                        </w:r>
                        <w:r>
                          <w:rPr>
                            <w:sz w:val="28"/>
                          </w:rPr>
                          <w:t>wants?</w:t>
                        </w:r>
                      </w:p>
                      <w:p w14:paraId="4E144573" w14:textId="77777777" w:rsidR="00903E45" w:rsidRDefault="00903E45" w:rsidP="006B1670">
                        <w:pPr>
                          <w:widowControl w:val="0"/>
                          <w:numPr>
                            <w:ilvl w:val="0"/>
                            <w:numId w:val="30"/>
                          </w:numPr>
                          <w:tabs>
                            <w:tab w:val="left" w:pos="893"/>
                          </w:tabs>
                          <w:autoSpaceDE w:val="0"/>
                          <w:autoSpaceDN w:val="0"/>
                          <w:spacing w:before="62"/>
                          <w:rPr>
                            <w:sz w:val="28"/>
                          </w:rPr>
                        </w:pPr>
                        <w:r>
                          <w:rPr>
                            <w:sz w:val="28"/>
                          </w:rPr>
                          <w:t>What they say they</w:t>
                        </w:r>
                        <w:r>
                          <w:rPr>
                            <w:spacing w:val="-5"/>
                            <w:sz w:val="28"/>
                          </w:rPr>
                          <w:t xml:space="preserve"> </w:t>
                        </w:r>
                        <w:r>
                          <w:rPr>
                            <w:sz w:val="28"/>
                          </w:rPr>
                          <w:t>want?</w:t>
                        </w:r>
                      </w:p>
                      <w:p w14:paraId="7AB919BA" w14:textId="77777777" w:rsidR="00903E45" w:rsidRDefault="00903E45" w:rsidP="006B1670">
                        <w:pPr>
                          <w:widowControl w:val="0"/>
                          <w:numPr>
                            <w:ilvl w:val="0"/>
                            <w:numId w:val="30"/>
                          </w:numPr>
                          <w:tabs>
                            <w:tab w:val="left" w:pos="893"/>
                          </w:tabs>
                          <w:autoSpaceDE w:val="0"/>
                          <w:autoSpaceDN w:val="0"/>
                          <w:spacing w:before="61"/>
                          <w:rPr>
                            <w:sz w:val="28"/>
                          </w:rPr>
                        </w:pPr>
                        <w:r>
                          <w:rPr>
                            <w:sz w:val="28"/>
                          </w:rPr>
                          <w:t>What they actually</w:t>
                        </w:r>
                        <w:r>
                          <w:rPr>
                            <w:spacing w:val="-2"/>
                            <w:sz w:val="28"/>
                          </w:rPr>
                          <w:t xml:space="preserve"> </w:t>
                        </w:r>
                        <w:r>
                          <w:rPr>
                            <w:sz w:val="28"/>
                          </w:rPr>
                          <w:t>need?</w:t>
                        </w:r>
                      </w:p>
                    </w:txbxContent>
                  </v:textbox>
                </v:shape>
                <w10:anchorlock/>
              </v:group>
            </w:pict>
          </mc:Fallback>
        </mc:AlternateContent>
      </w:r>
    </w:p>
    <w:p w14:paraId="14E55D6A" w14:textId="77777777" w:rsidR="006B1670" w:rsidRDefault="006B1670" w:rsidP="006B1670">
      <w:pPr>
        <w:spacing w:before="74"/>
        <w:ind w:left="111"/>
      </w:pPr>
      <w:r>
        <w:rPr>
          <w:color w:val="262626"/>
          <w:sz w:val="22"/>
        </w:rPr>
        <w:t>3</w:t>
      </w:r>
    </w:p>
    <w:p w14:paraId="3E3D7191" w14:textId="77777777" w:rsidR="006B1670" w:rsidRDefault="006B1670" w:rsidP="006B1670">
      <w:pPr>
        <w:pStyle w:val="BodyText"/>
        <w:rPr>
          <w:sz w:val="20"/>
        </w:rPr>
      </w:pPr>
    </w:p>
    <w:p w14:paraId="563A9B25" w14:textId="77777777" w:rsidR="006B1670" w:rsidRDefault="006B1670" w:rsidP="006B1670">
      <w:pPr>
        <w:pStyle w:val="BodyText"/>
        <w:rPr>
          <w:sz w:val="20"/>
        </w:rPr>
      </w:pPr>
    </w:p>
    <w:p w14:paraId="215EC19F" w14:textId="77777777" w:rsidR="006B1670" w:rsidRDefault="006B1670" w:rsidP="006B1670">
      <w:pPr>
        <w:pStyle w:val="BodyText"/>
        <w:rPr>
          <w:sz w:val="20"/>
        </w:rPr>
      </w:pPr>
    </w:p>
    <w:p w14:paraId="4B36A8CF" w14:textId="77777777" w:rsidR="006B1670" w:rsidRDefault="006B1670" w:rsidP="006B1670">
      <w:pPr>
        <w:pStyle w:val="BodyText"/>
        <w:rPr>
          <w:sz w:val="20"/>
        </w:rPr>
      </w:pPr>
    </w:p>
    <w:p w14:paraId="0AF6E1F2" w14:textId="77777777" w:rsidR="006B1670" w:rsidRDefault="006B1670" w:rsidP="006B1670">
      <w:pPr>
        <w:pStyle w:val="BodyText"/>
        <w:rPr>
          <w:sz w:val="20"/>
        </w:rPr>
      </w:pPr>
    </w:p>
    <w:p w14:paraId="3C46C519" w14:textId="77777777" w:rsidR="006B1670" w:rsidRDefault="006B1670" w:rsidP="006B1670">
      <w:pPr>
        <w:pStyle w:val="BodyText"/>
      </w:pPr>
      <w:r>
        <w:rPr>
          <w:noProof/>
        </w:rPr>
        <mc:AlternateContent>
          <mc:Choice Requires="wpg">
            <w:drawing>
              <wp:anchor distT="0" distB="0" distL="0" distR="0" simplePos="0" relativeHeight="251662336" behindDoc="1" locked="0" layoutInCell="1" allowOverlap="1" wp14:anchorId="545D1A22" wp14:editId="12C07FEB">
                <wp:simplePos x="0" y="0"/>
                <wp:positionH relativeFrom="page">
                  <wp:posOffset>730885</wp:posOffset>
                </wp:positionH>
                <wp:positionV relativeFrom="paragraph">
                  <wp:posOffset>226695</wp:posOffset>
                </wp:positionV>
                <wp:extent cx="6096000" cy="3429000"/>
                <wp:effectExtent l="0" t="0" r="0" b="0"/>
                <wp:wrapTopAndBottom/>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90" name="Picture 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Text Box 60"/>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495FE3" w14:textId="77777777" w:rsidR="00903E45" w:rsidRDefault="00903E45" w:rsidP="006B1670">
                              <w:pPr>
                                <w:rPr>
                                  <w:sz w:val="41"/>
                                </w:rPr>
                              </w:pPr>
                            </w:p>
                            <w:p w14:paraId="66F0498D" w14:textId="77777777" w:rsidR="00903E45" w:rsidRDefault="00903E45" w:rsidP="006B1670">
                              <w:pPr>
                                <w:ind w:left="712"/>
                                <w:rPr>
                                  <w:rFonts w:ascii="Trebuchet MS"/>
                                  <w:sz w:val="44"/>
                                </w:rPr>
                              </w:pPr>
                              <w:r>
                                <w:rPr>
                                  <w:rFonts w:ascii="Trebuchet MS"/>
                                  <w:sz w:val="44"/>
                                </w:rPr>
                                <w:t>Process</w:t>
                              </w:r>
                            </w:p>
                            <w:p w14:paraId="2B428801" w14:textId="77777777" w:rsidR="00903E45" w:rsidRDefault="00903E45" w:rsidP="006B1670">
                              <w:pPr>
                                <w:spacing w:before="5"/>
                                <w:rPr>
                                  <w:rFonts w:ascii="Trebuchet MS"/>
                                  <w:sz w:val="37"/>
                                </w:rPr>
                              </w:pPr>
                            </w:p>
                            <w:p w14:paraId="326869C7" w14:textId="77777777" w:rsidR="00903E45" w:rsidRDefault="00903E45" w:rsidP="006B1670">
                              <w:pPr>
                                <w:spacing w:line="189" w:lineRule="auto"/>
                                <w:ind w:left="712" w:right="778"/>
                                <w:rPr>
                                  <w:sz w:val="26"/>
                                </w:rPr>
                              </w:pPr>
                              <w:r>
                                <w:rPr>
                                  <w:sz w:val="26"/>
                                </w:rPr>
                                <w:t xml:space="preserve">Gather the correct info </w:t>
                              </w:r>
                              <w:r>
                                <w:rPr>
                                  <w:rFonts w:ascii="Georgia" w:hAnsi="Georgia"/>
                                  <w:sz w:val="26"/>
                                </w:rPr>
                                <w:t xml:space="preserve"> </w:t>
                              </w:r>
                              <w:r>
                                <w:rPr>
                                  <w:sz w:val="26"/>
                                </w:rPr>
                                <w:t xml:space="preserve">make sense of the info </w:t>
                              </w:r>
                              <w:r>
                                <w:rPr>
                                  <w:rFonts w:ascii="Georgia" w:hAnsi="Georgia"/>
                                  <w:sz w:val="26"/>
                                </w:rPr>
                                <w:t xml:space="preserve"> </w:t>
                              </w:r>
                              <w:r>
                                <w:rPr>
                                  <w:sz w:val="26"/>
                                </w:rPr>
                                <w:t>translate into workable requirements with measurable deliverables</w:t>
                              </w:r>
                            </w:p>
                            <w:p w14:paraId="6AAEC1D8" w14:textId="77777777" w:rsidR="00903E45" w:rsidRDefault="00903E45" w:rsidP="006B1670">
                              <w:pPr>
                                <w:spacing w:before="10"/>
                                <w:rPr>
                                  <w:sz w:val="38"/>
                                </w:rPr>
                              </w:pPr>
                            </w:p>
                            <w:p w14:paraId="4D4F7168" w14:textId="77777777" w:rsidR="00903E45" w:rsidRDefault="00903E45" w:rsidP="006B1670">
                              <w:pPr>
                                <w:ind w:left="712"/>
                                <w:rPr>
                                  <w:sz w:val="12"/>
                                </w:rPr>
                              </w:pPr>
                              <w:r>
                                <w:rPr>
                                  <w:sz w:val="37"/>
                                </w:rPr>
                                <w:t xml:space="preserve">Common errors </w:t>
                              </w:r>
                              <w:r>
                                <w:rPr>
                                  <w:sz w:val="12"/>
                                </w:rPr>
                                <w:t>(source: Young and Ralph – Effective Requirements Practices)</w:t>
                              </w:r>
                            </w:p>
                            <w:p w14:paraId="7BBE78DF" w14:textId="77777777" w:rsidR="00903E45" w:rsidRDefault="00903E45" w:rsidP="006B1670">
                              <w:pPr>
                                <w:widowControl w:val="0"/>
                                <w:numPr>
                                  <w:ilvl w:val="0"/>
                                  <w:numId w:val="29"/>
                                </w:numPr>
                                <w:tabs>
                                  <w:tab w:val="left" w:pos="893"/>
                                </w:tabs>
                                <w:autoSpaceDE w:val="0"/>
                                <w:autoSpaceDN w:val="0"/>
                                <w:spacing w:before="26"/>
                                <w:rPr>
                                  <w:sz w:val="28"/>
                                </w:rPr>
                              </w:pPr>
                              <w:r>
                                <w:rPr>
                                  <w:sz w:val="28"/>
                                </w:rPr>
                                <w:t xml:space="preserve">Incorrect facts </w:t>
                              </w:r>
                              <w:r>
                                <w:rPr>
                                  <w:spacing w:val="-3"/>
                                  <w:sz w:val="28"/>
                                </w:rPr>
                                <w:t>offered by</w:t>
                              </w:r>
                              <w:r>
                                <w:rPr>
                                  <w:sz w:val="28"/>
                                </w:rPr>
                                <w:t xml:space="preserve"> </w:t>
                              </w:r>
                              <w:r>
                                <w:rPr>
                                  <w:spacing w:val="-2"/>
                                  <w:sz w:val="28"/>
                                </w:rPr>
                                <w:t>customers</w:t>
                              </w:r>
                            </w:p>
                            <w:p w14:paraId="552FF7E6" w14:textId="77777777" w:rsidR="00903E45" w:rsidRDefault="00903E45" w:rsidP="006B1670">
                              <w:pPr>
                                <w:widowControl w:val="0"/>
                                <w:numPr>
                                  <w:ilvl w:val="0"/>
                                  <w:numId w:val="29"/>
                                </w:numPr>
                                <w:tabs>
                                  <w:tab w:val="left" w:pos="893"/>
                                </w:tabs>
                                <w:autoSpaceDE w:val="0"/>
                                <w:autoSpaceDN w:val="0"/>
                                <w:spacing w:before="28"/>
                                <w:rPr>
                                  <w:sz w:val="28"/>
                                </w:rPr>
                              </w:pPr>
                              <w:r>
                                <w:rPr>
                                  <w:sz w:val="28"/>
                                </w:rPr>
                                <w:t>Omission</w:t>
                              </w:r>
                            </w:p>
                            <w:p w14:paraId="2C461A2F" w14:textId="77777777" w:rsidR="00903E45" w:rsidRDefault="00903E45" w:rsidP="006B1670">
                              <w:pPr>
                                <w:widowControl w:val="0"/>
                                <w:numPr>
                                  <w:ilvl w:val="0"/>
                                  <w:numId w:val="29"/>
                                </w:numPr>
                                <w:tabs>
                                  <w:tab w:val="left" w:pos="893"/>
                                </w:tabs>
                                <w:autoSpaceDE w:val="0"/>
                                <w:autoSpaceDN w:val="0"/>
                                <w:spacing w:before="25"/>
                                <w:rPr>
                                  <w:sz w:val="28"/>
                                </w:rPr>
                              </w:pPr>
                              <w:r>
                                <w:rPr>
                                  <w:sz w:val="28"/>
                                </w:rPr>
                                <w:t>Inconsistency</w:t>
                              </w:r>
                            </w:p>
                            <w:p w14:paraId="18673892" w14:textId="77777777" w:rsidR="00903E45" w:rsidRDefault="00903E45" w:rsidP="006B1670">
                              <w:pPr>
                                <w:widowControl w:val="0"/>
                                <w:numPr>
                                  <w:ilvl w:val="0"/>
                                  <w:numId w:val="29"/>
                                </w:numPr>
                                <w:tabs>
                                  <w:tab w:val="left" w:pos="893"/>
                                </w:tabs>
                                <w:autoSpaceDE w:val="0"/>
                                <w:autoSpaceDN w:val="0"/>
                                <w:spacing w:before="28"/>
                                <w:rPr>
                                  <w:sz w:val="28"/>
                                </w:rPr>
                              </w:pPr>
                              <w:r>
                                <w:rPr>
                                  <w:sz w:val="28"/>
                                </w:rPr>
                                <w:t>Ambiguity</w:t>
                              </w:r>
                            </w:p>
                            <w:p w14:paraId="4AF1F50E" w14:textId="77777777" w:rsidR="00903E45" w:rsidRDefault="00903E45" w:rsidP="006B1670">
                              <w:pPr>
                                <w:widowControl w:val="0"/>
                                <w:numPr>
                                  <w:ilvl w:val="0"/>
                                  <w:numId w:val="29"/>
                                </w:numPr>
                                <w:tabs>
                                  <w:tab w:val="left" w:pos="893"/>
                                </w:tabs>
                                <w:autoSpaceDE w:val="0"/>
                                <w:autoSpaceDN w:val="0"/>
                                <w:spacing w:before="28"/>
                                <w:rPr>
                                  <w:sz w:val="28"/>
                                </w:rPr>
                              </w:pPr>
                              <w:r>
                                <w:rPr>
                                  <w:sz w:val="28"/>
                                </w:rPr>
                                <w:t>Misplaced</w:t>
                              </w:r>
                              <w:r>
                                <w:rPr>
                                  <w:spacing w:val="-2"/>
                                  <w:sz w:val="28"/>
                                </w:rPr>
                                <w:t xml:space="preserve"> </w:t>
                              </w:r>
                              <w:r>
                                <w:rPr>
                                  <w:sz w:val="28"/>
                                </w:rPr>
                                <w:t>requirements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D1A22" id="Group 89" o:spid="_x0000_s1036" style="position:absolute;margin-left:57.55pt;margin-top:17.85pt;width:480pt;height:270pt;z-index:-251654144;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">
                <v:shape id="Picture 59" o:spid="_x0000_s1037"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4I&#10;IkK/AAAA2wAAAA8AAABkcnMvZG93bnJldi54bWxET8uKwjAU3Q/MP4Q74G5MFdHaMYr4AJfa+gGX&#10;5tqWaW5qErXO108WgsvDeS9WvWnFnZxvLCsYDRMQxKXVDVcKzsX+OwXhA7LG1jIpeJKH1fLzY4GZ&#10;tg8+0T0PlYgh7DNUUIfQZVL6siaDfmg74shdrDMYInSV1A4fMdy0cpwkU2mw4dhQY0ebmsrf/GYU&#10;pEXo6TjxblaM0na9vSZ/B79TavDVr39ABOrDW/xyH7SCeVwfv8QfI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CCJCvwAAANsAAAAPAAAAAAAAAAAAAAAAAJwCAABkcnMv&#10;ZG93bnJldi54bWxQSwUGAAAAAAQABAD3AAAAiAMAAAAA&#10;">
                  <v:imagedata r:id="rId12" o:title=""/>
                </v:shape>
                <v:shape id="Text Box 60" o:spid="_x0000_s1038"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3OvvxAAA&#10;ANsAAAAPAAAAZHJzL2Rvd25yZXYueG1sRI9Pi8IwFMTvgt8hPMGbpnpwd6tpEWVBQQT/IHh7NM+2&#10;2LyUJlvrfnojLOxxmJnfMIu0M5VoqXGlZQWTcQSCOLO65FzB+fQ9+gThPLLGyjIpeJKDNOn3Fhhr&#10;++ADtUefiwBhF6OCwvs6ltJlBRl0Y1sTB+9mG4M+yCaXusFHgJtKTqNoJg2WHBYKrGlVUHY//hgF&#10;+9PqupPnHa63ZqY/Lu3e/R5IqeGgW85BeOr8f/ivvdEKvibw/hJ+gEx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9zr78QAAADbAAAADwAAAAAAAAAAAAAAAACXAgAAZHJzL2Rv&#10;d25yZXYueG1sUEsFBgAAAAAEAAQA9QAAAIgDAAAAAA==&#10;" filled="f" strokeweight=".96pt">
                  <v:textbox inset="0,0,0,0">
                    <w:txbxContent>
                      <w:p w14:paraId="31495FE3" w14:textId="77777777" w:rsidR="00903E45" w:rsidRDefault="00903E45" w:rsidP="006B1670">
                        <w:pPr>
                          <w:rPr>
                            <w:sz w:val="41"/>
                          </w:rPr>
                        </w:pPr>
                      </w:p>
                      <w:p w14:paraId="66F0498D" w14:textId="77777777" w:rsidR="00903E45" w:rsidRDefault="00903E45" w:rsidP="006B1670">
                        <w:pPr>
                          <w:ind w:left="712"/>
                          <w:rPr>
                            <w:rFonts w:ascii="Trebuchet MS"/>
                            <w:sz w:val="44"/>
                          </w:rPr>
                        </w:pPr>
                        <w:r>
                          <w:rPr>
                            <w:rFonts w:ascii="Trebuchet MS"/>
                            <w:sz w:val="44"/>
                          </w:rPr>
                          <w:t>Process</w:t>
                        </w:r>
                      </w:p>
                      <w:p w14:paraId="2B428801" w14:textId="77777777" w:rsidR="00903E45" w:rsidRDefault="00903E45" w:rsidP="006B1670">
                        <w:pPr>
                          <w:spacing w:before="5"/>
                          <w:rPr>
                            <w:rFonts w:ascii="Trebuchet MS"/>
                            <w:sz w:val="37"/>
                          </w:rPr>
                        </w:pPr>
                      </w:p>
                      <w:p w14:paraId="326869C7" w14:textId="77777777" w:rsidR="00903E45" w:rsidRDefault="00903E45" w:rsidP="006B1670">
                        <w:pPr>
                          <w:spacing w:line="189" w:lineRule="auto"/>
                          <w:ind w:left="712" w:right="778"/>
                          <w:rPr>
                            <w:sz w:val="26"/>
                          </w:rPr>
                        </w:pPr>
                        <w:r>
                          <w:rPr>
                            <w:sz w:val="26"/>
                          </w:rPr>
                          <w:t xml:space="preserve">Gather the correct info </w:t>
                        </w:r>
                        <w:r>
                          <w:rPr>
                            <w:rFonts w:ascii="Georgia" w:hAnsi="Georgia"/>
                            <w:sz w:val="26"/>
                          </w:rPr>
                          <w:t xml:space="preserve"> </w:t>
                        </w:r>
                        <w:r>
                          <w:rPr>
                            <w:sz w:val="26"/>
                          </w:rPr>
                          <w:t xml:space="preserve">make sense of the info </w:t>
                        </w:r>
                        <w:r>
                          <w:rPr>
                            <w:rFonts w:ascii="Georgia" w:hAnsi="Georgia"/>
                            <w:sz w:val="26"/>
                          </w:rPr>
                          <w:t xml:space="preserve"> </w:t>
                        </w:r>
                        <w:r>
                          <w:rPr>
                            <w:sz w:val="26"/>
                          </w:rPr>
                          <w:t>translate into workable requirements with measurable deliverables</w:t>
                        </w:r>
                      </w:p>
                      <w:p w14:paraId="6AAEC1D8" w14:textId="77777777" w:rsidR="00903E45" w:rsidRDefault="00903E45" w:rsidP="006B1670">
                        <w:pPr>
                          <w:spacing w:before="10"/>
                          <w:rPr>
                            <w:sz w:val="38"/>
                          </w:rPr>
                        </w:pPr>
                      </w:p>
                      <w:p w14:paraId="4D4F7168" w14:textId="77777777" w:rsidR="00903E45" w:rsidRDefault="00903E45" w:rsidP="006B1670">
                        <w:pPr>
                          <w:ind w:left="712"/>
                          <w:rPr>
                            <w:sz w:val="12"/>
                          </w:rPr>
                        </w:pPr>
                        <w:r>
                          <w:rPr>
                            <w:sz w:val="37"/>
                          </w:rPr>
                          <w:t xml:space="preserve">Common errors </w:t>
                        </w:r>
                        <w:r>
                          <w:rPr>
                            <w:sz w:val="12"/>
                          </w:rPr>
                          <w:t>(source: Young and Ralph – Effective Requirements Practices)</w:t>
                        </w:r>
                      </w:p>
                      <w:p w14:paraId="7BBE78DF" w14:textId="77777777" w:rsidR="00903E45" w:rsidRDefault="00903E45" w:rsidP="006B1670">
                        <w:pPr>
                          <w:widowControl w:val="0"/>
                          <w:numPr>
                            <w:ilvl w:val="0"/>
                            <w:numId w:val="29"/>
                          </w:numPr>
                          <w:tabs>
                            <w:tab w:val="left" w:pos="893"/>
                          </w:tabs>
                          <w:autoSpaceDE w:val="0"/>
                          <w:autoSpaceDN w:val="0"/>
                          <w:spacing w:before="26"/>
                          <w:rPr>
                            <w:sz w:val="28"/>
                          </w:rPr>
                        </w:pPr>
                        <w:r>
                          <w:rPr>
                            <w:sz w:val="28"/>
                          </w:rPr>
                          <w:t xml:space="preserve">Incorrect facts </w:t>
                        </w:r>
                        <w:r>
                          <w:rPr>
                            <w:spacing w:val="-3"/>
                            <w:sz w:val="28"/>
                          </w:rPr>
                          <w:t>offered by</w:t>
                        </w:r>
                        <w:r>
                          <w:rPr>
                            <w:sz w:val="28"/>
                          </w:rPr>
                          <w:t xml:space="preserve"> </w:t>
                        </w:r>
                        <w:r>
                          <w:rPr>
                            <w:spacing w:val="-2"/>
                            <w:sz w:val="28"/>
                          </w:rPr>
                          <w:t>customers</w:t>
                        </w:r>
                      </w:p>
                      <w:p w14:paraId="552FF7E6" w14:textId="77777777" w:rsidR="00903E45" w:rsidRDefault="00903E45" w:rsidP="006B1670">
                        <w:pPr>
                          <w:widowControl w:val="0"/>
                          <w:numPr>
                            <w:ilvl w:val="0"/>
                            <w:numId w:val="29"/>
                          </w:numPr>
                          <w:tabs>
                            <w:tab w:val="left" w:pos="893"/>
                          </w:tabs>
                          <w:autoSpaceDE w:val="0"/>
                          <w:autoSpaceDN w:val="0"/>
                          <w:spacing w:before="28"/>
                          <w:rPr>
                            <w:sz w:val="28"/>
                          </w:rPr>
                        </w:pPr>
                        <w:r>
                          <w:rPr>
                            <w:sz w:val="28"/>
                          </w:rPr>
                          <w:t>Omission</w:t>
                        </w:r>
                      </w:p>
                      <w:p w14:paraId="2C461A2F" w14:textId="77777777" w:rsidR="00903E45" w:rsidRDefault="00903E45" w:rsidP="006B1670">
                        <w:pPr>
                          <w:widowControl w:val="0"/>
                          <w:numPr>
                            <w:ilvl w:val="0"/>
                            <w:numId w:val="29"/>
                          </w:numPr>
                          <w:tabs>
                            <w:tab w:val="left" w:pos="893"/>
                          </w:tabs>
                          <w:autoSpaceDE w:val="0"/>
                          <w:autoSpaceDN w:val="0"/>
                          <w:spacing w:before="25"/>
                          <w:rPr>
                            <w:sz w:val="28"/>
                          </w:rPr>
                        </w:pPr>
                        <w:r>
                          <w:rPr>
                            <w:sz w:val="28"/>
                          </w:rPr>
                          <w:t>Inconsistency</w:t>
                        </w:r>
                      </w:p>
                      <w:p w14:paraId="18673892" w14:textId="77777777" w:rsidR="00903E45" w:rsidRDefault="00903E45" w:rsidP="006B1670">
                        <w:pPr>
                          <w:widowControl w:val="0"/>
                          <w:numPr>
                            <w:ilvl w:val="0"/>
                            <w:numId w:val="29"/>
                          </w:numPr>
                          <w:tabs>
                            <w:tab w:val="left" w:pos="893"/>
                          </w:tabs>
                          <w:autoSpaceDE w:val="0"/>
                          <w:autoSpaceDN w:val="0"/>
                          <w:spacing w:before="28"/>
                          <w:rPr>
                            <w:sz w:val="28"/>
                          </w:rPr>
                        </w:pPr>
                        <w:r>
                          <w:rPr>
                            <w:sz w:val="28"/>
                          </w:rPr>
                          <w:t>Ambiguity</w:t>
                        </w:r>
                      </w:p>
                      <w:p w14:paraId="4AF1F50E" w14:textId="77777777" w:rsidR="00903E45" w:rsidRDefault="00903E45" w:rsidP="006B1670">
                        <w:pPr>
                          <w:widowControl w:val="0"/>
                          <w:numPr>
                            <w:ilvl w:val="0"/>
                            <w:numId w:val="29"/>
                          </w:numPr>
                          <w:tabs>
                            <w:tab w:val="left" w:pos="893"/>
                          </w:tabs>
                          <w:autoSpaceDE w:val="0"/>
                          <w:autoSpaceDN w:val="0"/>
                          <w:spacing w:before="28"/>
                          <w:rPr>
                            <w:sz w:val="28"/>
                          </w:rPr>
                        </w:pPr>
                        <w:r>
                          <w:rPr>
                            <w:sz w:val="28"/>
                          </w:rPr>
                          <w:t>Misplaced</w:t>
                        </w:r>
                        <w:r>
                          <w:rPr>
                            <w:spacing w:val="-2"/>
                            <w:sz w:val="28"/>
                          </w:rPr>
                          <w:t xml:space="preserve"> </w:t>
                        </w:r>
                        <w:r>
                          <w:rPr>
                            <w:sz w:val="28"/>
                          </w:rPr>
                          <w:t>requirements</w:t>
                        </w:r>
                      </w:p>
                    </w:txbxContent>
                  </v:textbox>
                </v:shape>
                <w10:wrap type="topAndBottom" anchorx="page"/>
              </v:group>
            </w:pict>
          </mc:Fallback>
        </mc:AlternateContent>
      </w:r>
    </w:p>
    <w:p w14:paraId="0204352A" w14:textId="77777777" w:rsidR="006B1670" w:rsidRDefault="006B1670" w:rsidP="006B1670">
      <w:pPr>
        <w:sectPr w:rsidR="006B1670">
          <w:headerReference w:type="default" r:id="rId17"/>
          <w:footerReference w:type="default" r:id="rId18"/>
          <w:pgSz w:w="11910" w:h="16840"/>
          <w:pgMar w:top="1660" w:right="1040" w:bottom="1920" w:left="1040" w:header="146" w:footer="1737" w:gutter="0"/>
          <w:cols w:space="720"/>
        </w:sectPr>
      </w:pPr>
    </w:p>
    <w:p w14:paraId="76784101" w14:textId="77777777" w:rsidR="006B1670" w:rsidRDefault="006B1670" w:rsidP="006B1670">
      <w:pPr>
        <w:pStyle w:val="BodyText"/>
        <w:rPr>
          <w:sz w:val="20"/>
        </w:rPr>
      </w:pPr>
    </w:p>
    <w:p w14:paraId="7E62BEC5" w14:textId="77777777" w:rsidR="006B1670" w:rsidRDefault="006B1670" w:rsidP="006B1670">
      <w:pPr>
        <w:pStyle w:val="BodyText"/>
        <w:spacing w:before="4"/>
        <w:rPr>
          <w:sz w:val="11"/>
        </w:rPr>
      </w:pPr>
    </w:p>
    <w:p w14:paraId="2D3D82A1" w14:textId="77777777" w:rsidR="006B1670" w:rsidRDefault="006B1670" w:rsidP="006B1670">
      <w:pPr>
        <w:pStyle w:val="BodyText"/>
        <w:ind w:left="111"/>
        <w:rPr>
          <w:sz w:val="20"/>
        </w:rPr>
      </w:pPr>
      <w:r>
        <w:rPr>
          <w:noProof/>
          <w:sz w:val="20"/>
        </w:rPr>
        <mc:AlternateContent>
          <mc:Choice Requires="wpg">
            <w:drawing>
              <wp:inline distT="0" distB="0" distL="0" distR="0" wp14:anchorId="7DF80D9E" wp14:editId="302F6FE5">
                <wp:extent cx="6096000" cy="3429000"/>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87"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Text Box 7"/>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3BDC0C" w14:textId="77777777" w:rsidR="00903E45" w:rsidRDefault="00903E45" w:rsidP="006B1670">
                              <w:pPr>
                                <w:rPr>
                                  <w:sz w:val="41"/>
                                </w:rPr>
                              </w:pPr>
                            </w:p>
                            <w:p w14:paraId="6675B14B" w14:textId="77777777" w:rsidR="00903E45" w:rsidRDefault="00903E45" w:rsidP="006B1670">
                              <w:pPr>
                                <w:ind w:left="712"/>
                                <w:rPr>
                                  <w:rFonts w:ascii="Trebuchet MS"/>
                                  <w:sz w:val="44"/>
                                </w:rPr>
                              </w:pPr>
                              <w:r>
                                <w:rPr>
                                  <w:rFonts w:ascii="Trebuchet MS"/>
                                  <w:spacing w:val="-3"/>
                                  <w:sz w:val="44"/>
                                </w:rPr>
                                <w:t xml:space="preserve">Three </w:t>
                              </w:r>
                              <w:r>
                                <w:rPr>
                                  <w:rFonts w:ascii="Trebuchet MS"/>
                                  <w:spacing w:val="-6"/>
                                  <w:sz w:val="44"/>
                                </w:rPr>
                                <w:t>key</w:t>
                              </w:r>
                              <w:r>
                                <w:rPr>
                                  <w:rFonts w:ascii="Trebuchet MS"/>
                                  <w:spacing w:val="-68"/>
                                  <w:sz w:val="44"/>
                                </w:rPr>
                                <w:t xml:space="preserve"> </w:t>
                              </w:r>
                              <w:r>
                                <w:rPr>
                                  <w:rFonts w:ascii="Trebuchet MS"/>
                                  <w:sz w:val="44"/>
                                </w:rPr>
                                <w:t>issues</w:t>
                              </w:r>
                            </w:p>
                            <w:p w14:paraId="4C1F6AAE" w14:textId="77777777" w:rsidR="00903E45" w:rsidRDefault="00903E45" w:rsidP="006B1670">
                              <w:pPr>
                                <w:rPr>
                                  <w:rFonts w:ascii="Trebuchet MS"/>
                                  <w:sz w:val="35"/>
                                </w:rPr>
                              </w:pPr>
                            </w:p>
                            <w:p w14:paraId="6C4C6648" w14:textId="77777777" w:rsidR="00903E45" w:rsidRDefault="00903E45" w:rsidP="006B1670">
                              <w:pPr>
                                <w:widowControl w:val="0"/>
                                <w:numPr>
                                  <w:ilvl w:val="0"/>
                                  <w:numId w:val="28"/>
                                </w:numPr>
                                <w:tabs>
                                  <w:tab w:val="left" w:pos="893"/>
                                </w:tabs>
                                <w:autoSpaceDE w:val="0"/>
                                <w:autoSpaceDN w:val="0"/>
                                <w:rPr>
                                  <w:sz w:val="28"/>
                                </w:rPr>
                              </w:pPr>
                              <w:r>
                                <w:rPr>
                                  <w:sz w:val="28"/>
                                </w:rPr>
                                <w:t>Lack of joint</w:t>
                              </w:r>
                              <w:r>
                                <w:rPr>
                                  <w:spacing w:val="-5"/>
                                  <w:sz w:val="28"/>
                                </w:rPr>
                                <w:t xml:space="preserve"> </w:t>
                              </w:r>
                              <w:r>
                                <w:rPr>
                                  <w:sz w:val="28"/>
                                </w:rPr>
                                <w:t>responsibility/ownership</w:t>
                              </w:r>
                            </w:p>
                            <w:p w14:paraId="49FCC686" w14:textId="77777777" w:rsidR="00903E45" w:rsidRDefault="00903E45" w:rsidP="006B1670">
                              <w:pPr>
                                <w:widowControl w:val="0"/>
                                <w:numPr>
                                  <w:ilvl w:val="0"/>
                                  <w:numId w:val="28"/>
                                </w:numPr>
                                <w:tabs>
                                  <w:tab w:val="left" w:pos="893"/>
                                </w:tabs>
                                <w:autoSpaceDE w:val="0"/>
                                <w:autoSpaceDN w:val="0"/>
                                <w:spacing w:before="62"/>
                                <w:rPr>
                                  <w:sz w:val="28"/>
                                </w:rPr>
                              </w:pPr>
                              <w:r>
                                <w:rPr>
                                  <w:spacing w:val="-3"/>
                                  <w:sz w:val="28"/>
                                </w:rPr>
                                <w:t xml:space="preserve">Ineffective </w:t>
                              </w:r>
                              <w:r>
                                <w:rPr>
                                  <w:sz w:val="28"/>
                                </w:rPr>
                                <w:t>requirements</w:t>
                              </w:r>
                              <w:r>
                                <w:rPr>
                                  <w:spacing w:val="-2"/>
                                  <w:sz w:val="28"/>
                                </w:rPr>
                                <w:t xml:space="preserve"> </w:t>
                              </w:r>
                              <w:r>
                                <w:rPr>
                                  <w:sz w:val="28"/>
                                </w:rPr>
                                <w:t>practices</w:t>
                              </w:r>
                            </w:p>
                            <w:p w14:paraId="0158F1F4" w14:textId="77777777" w:rsidR="00903E45" w:rsidRDefault="00903E45" w:rsidP="006B1670">
                              <w:pPr>
                                <w:widowControl w:val="0"/>
                                <w:numPr>
                                  <w:ilvl w:val="0"/>
                                  <w:numId w:val="28"/>
                                </w:numPr>
                                <w:tabs>
                                  <w:tab w:val="left" w:pos="893"/>
                                </w:tabs>
                                <w:autoSpaceDE w:val="0"/>
                                <w:autoSpaceDN w:val="0"/>
                                <w:spacing w:before="93" w:line="211" w:lineRule="auto"/>
                                <w:ind w:right="1467"/>
                                <w:rPr>
                                  <w:sz w:val="28"/>
                                </w:rPr>
                              </w:pPr>
                              <w:r>
                                <w:rPr>
                                  <w:sz w:val="28"/>
                                </w:rPr>
                                <w:t xml:space="preserve">Solutions </w:t>
                              </w:r>
                              <w:r>
                                <w:rPr>
                                  <w:spacing w:val="-3"/>
                                  <w:sz w:val="28"/>
                                </w:rPr>
                                <w:t xml:space="preserve">rather </w:t>
                              </w:r>
                              <w:r>
                                <w:rPr>
                                  <w:sz w:val="28"/>
                                </w:rPr>
                                <w:t>than requirements e.g. I want you to develop</w:t>
                              </w:r>
                              <w:r>
                                <w:rPr>
                                  <w:spacing w:val="-37"/>
                                  <w:sz w:val="28"/>
                                </w:rPr>
                                <w:t xml:space="preserve"> </w:t>
                              </w:r>
                              <w:r>
                                <w:rPr>
                                  <w:sz w:val="28"/>
                                </w:rPr>
                                <w:t xml:space="preserve">a secure solution using </w:t>
                              </w:r>
                              <w:proofErr w:type="spellStart"/>
                              <w:r>
                                <w:rPr>
                                  <w:sz w:val="28"/>
                                </w:rPr>
                                <w:t>WiFi</w:t>
                              </w:r>
                              <w:proofErr w:type="spellEnd"/>
                              <w:r>
                                <w:rPr>
                                  <w:sz w:val="28"/>
                                </w:rPr>
                                <w:t xml:space="preserve"> standard 802.11n with</w:t>
                              </w:r>
                              <w:r>
                                <w:rPr>
                                  <w:spacing w:val="-14"/>
                                  <w:sz w:val="28"/>
                                </w:rPr>
                                <w:t xml:space="preserve"> </w:t>
                              </w:r>
                              <w:r>
                                <w:rPr>
                                  <w:spacing w:val="-4"/>
                                  <w:sz w:val="28"/>
                                </w:rPr>
                                <w:t>WPA-AES</w:t>
                              </w:r>
                            </w:p>
                          </w:txbxContent>
                        </wps:txbx>
                        <wps:bodyPr rot="0" vert="horz" wrap="square" lIns="0" tIns="0" rIns="0" bIns="0" anchor="t" anchorCtr="0" upright="1">
                          <a:noAutofit/>
                        </wps:bodyPr>
                      </wps:wsp>
                    </wpg:wgp>
                  </a:graphicData>
                </a:graphic>
              </wp:inline>
            </w:drawing>
          </mc:Choice>
          <mc:Fallback>
            <w:pict>
              <v:group w14:anchorId="7DF80D9E" id="Group 86" o:spid="_x0000_s1039"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Nr+kOkwEAAC5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6" o:spid="_x0000_s1040"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Q4&#10;LOvBAAAA2wAAAA8AAABkcnMvZG93bnJldi54bWxEj9GKwjAURN8F/yFcwTebuixaqlHEdcFHtX7A&#10;pbm2xeamJlHrfv1mYcHHYebMMMt1b1rxIOcbywqmSQqCuLS64UrBufieZCB8QNbYWiYFL/KwXg0H&#10;S8y1ffKRHqdQiVjCPkcFdQhdLqUvazLoE9sRR+9incEQpaukdviM5aaVH2k6kwYbjgs1drStqbye&#10;7kZBVoSeDp/ezYtp1m6+bunP3u+UGo/6zQJEoD68w//0XkduDn9f4g+Qq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Q4LOvBAAAA2wAAAA8AAAAAAAAAAAAAAAAAnAIAAGRy&#10;cy9kb3ducmV2LnhtbFBLBQYAAAAABAAEAPcAAACKAwAAAAA=&#10;">
                  <v:imagedata r:id="rId12" o:title=""/>
                </v:shape>
                <v:shape id="Text Box 7" o:spid="_x0000_s1041"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P9SvvgAA&#10;ANsAAAAPAAAAZHJzL2Rvd25yZXYueG1sRE9LCsIwEN0L3iGM4E5TXahUo4giKIjgB8Hd0IxtsZmU&#10;Jtbq6c1CcPl4/9miMYWoqXK5ZQWDfgSCOLE651TB5bzpTUA4j6yxsEwK3uRgMW+3Zhhr++Ij1Sef&#10;ihDCLkYFmfdlLKVLMjLo+rYkDtzdVgZ9gFUqdYWvEG4KOYyikTSYc2jIsKRVRsnj9DQKDufVbS8v&#10;e1zvzEiPr/XBfY6kVLfTLKcgPDX+L/65t1rBJIwN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uz/Ur74AAADbAAAADwAAAAAAAAAAAAAAAACXAgAAZHJzL2Rvd25yZXYu&#10;eG1sUEsFBgAAAAAEAAQA9QAAAIIDAAAAAA==&#10;" filled="f" strokeweight=".96pt">
                  <v:textbox inset="0,0,0,0">
                    <w:txbxContent>
                      <w:p w14:paraId="6F3BDC0C" w14:textId="77777777" w:rsidR="00903E45" w:rsidRDefault="00903E45" w:rsidP="006B1670">
                        <w:pPr>
                          <w:rPr>
                            <w:sz w:val="41"/>
                          </w:rPr>
                        </w:pPr>
                      </w:p>
                      <w:p w14:paraId="6675B14B" w14:textId="77777777" w:rsidR="00903E45" w:rsidRDefault="00903E45" w:rsidP="006B1670">
                        <w:pPr>
                          <w:ind w:left="712"/>
                          <w:rPr>
                            <w:rFonts w:ascii="Trebuchet MS"/>
                            <w:sz w:val="44"/>
                          </w:rPr>
                        </w:pPr>
                        <w:r>
                          <w:rPr>
                            <w:rFonts w:ascii="Trebuchet MS"/>
                            <w:spacing w:val="-3"/>
                            <w:sz w:val="44"/>
                          </w:rPr>
                          <w:t xml:space="preserve">Three </w:t>
                        </w:r>
                        <w:r>
                          <w:rPr>
                            <w:rFonts w:ascii="Trebuchet MS"/>
                            <w:spacing w:val="-6"/>
                            <w:sz w:val="44"/>
                          </w:rPr>
                          <w:t>key</w:t>
                        </w:r>
                        <w:r>
                          <w:rPr>
                            <w:rFonts w:ascii="Trebuchet MS"/>
                            <w:spacing w:val="-68"/>
                            <w:sz w:val="44"/>
                          </w:rPr>
                          <w:t xml:space="preserve"> </w:t>
                        </w:r>
                        <w:r>
                          <w:rPr>
                            <w:rFonts w:ascii="Trebuchet MS"/>
                            <w:sz w:val="44"/>
                          </w:rPr>
                          <w:t>issues</w:t>
                        </w:r>
                      </w:p>
                      <w:p w14:paraId="4C1F6AAE" w14:textId="77777777" w:rsidR="00903E45" w:rsidRDefault="00903E45" w:rsidP="006B1670">
                        <w:pPr>
                          <w:rPr>
                            <w:rFonts w:ascii="Trebuchet MS"/>
                            <w:sz w:val="35"/>
                          </w:rPr>
                        </w:pPr>
                      </w:p>
                      <w:p w14:paraId="6C4C6648" w14:textId="77777777" w:rsidR="00903E45" w:rsidRDefault="00903E45" w:rsidP="006B1670">
                        <w:pPr>
                          <w:widowControl w:val="0"/>
                          <w:numPr>
                            <w:ilvl w:val="0"/>
                            <w:numId w:val="28"/>
                          </w:numPr>
                          <w:tabs>
                            <w:tab w:val="left" w:pos="893"/>
                          </w:tabs>
                          <w:autoSpaceDE w:val="0"/>
                          <w:autoSpaceDN w:val="0"/>
                          <w:rPr>
                            <w:sz w:val="28"/>
                          </w:rPr>
                        </w:pPr>
                        <w:r>
                          <w:rPr>
                            <w:sz w:val="28"/>
                          </w:rPr>
                          <w:t>Lack of joint</w:t>
                        </w:r>
                        <w:r>
                          <w:rPr>
                            <w:spacing w:val="-5"/>
                            <w:sz w:val="28"/>
                          </w:rPr>
                          <w:t xml:space="preserve"> </w:t>
                        </w:r>
                        <w:r>
                          <w:rPr>
                            <w:sz w:val="28"/>
                          </w:rPr>
                          <w:t>responsibility/ownership</w:t>
                        </w:r>
                      </w:p>
                      <w:p w14:paraId="49FCC686" w14:textId="77777777" w:rsidR="00903E45" w:rsidRDefault="00903E45" w:rsidP="006B1670">
                        <w:pPr>
                          <w:widowControl w:val="0"/>
                          <w:numPr>
                            <w:ilvl w:val="0"/>
                            <w:numId w:val="28"/>
                          </w:numPr>
                          <w:tabs>
                            <w:tab w:val="left" w:pos="893"/>
                          </w:tabs>
                          <w:autoSpaceDE w:val="0"/>
                          <w:autoSpaceDN w:val="0"/>
                          <w:spacing w:before="62"/>
                          <w:rPr>
                            <w:sz w:val="28"/>
                          </w:rPr>
                        </w:pPr>
                        <w:r>
                          <w:rPr>
                            <w:spacing w:val="-3"/>
                            <w:sz w:val="28"/>
                          </w:rPr>
                          <w:t xml:space="preserve">Ineffective </w:t>
                        </w:r>
                        <w:r>
                          <w:rPr>
                            <w:sz w:val="28"/>
                          </w:rPr>
                          <w:t>requirements</w:t>
                        </w:r>
                        <w:r>
                          <w:rPr>
                            <w:spacing w:val="-2"/>
                            <w:sz w:val="28"/>
                          </w:rPr>
                          <w:t xml:space="preserve"> </w:t>
                        </w:r>
                        <w:r>
                          <w:rPr>
                            <w:sz w:val="28"/>
                          </w:rPr>
                          <w:t>practices</w:t>
                        </w:r>
                      </w:p>
                      <w:p w14:paraId="0158F1F4" w14:textId="77777777" w:rsidR="00903E45" w:rsidRDefault="00903E45" w:rsidP="006B1670">
                        <w:pPr>
                          <w:widowControl w:val="0"/>
                          <w:numPr>
                            <w:ilvl w:val="0"/>
                            <w:numId w:val="28"/>
                          </w:numPr>
                          <w:tabs>
                            <w:tab w:val="left" w:pos="893"/>
                          </w:tabs>
                          <w:autoSpaceDE w:val="0"/>
                          <w:autoSpaceDN w:val="0"/>
                          <w:spacing w:before="93" w:line="211" w:lineRule="auto"/>
                          <w:ind w:right="1467"/>
                          <w:rPr>
                            <w:sz w:val="28"/>
                          </w:rPr>
                        </w:pPr>
                        <w:r>
                          <w:rPr>
                            <w:sz w:val="28"/>
                          </w:rPr>
                          <w:t xml:space="preserve">Solutions </w:t>
                        </w:r>
                        <w:r>
                          <w:rPr>
                            <w:spacing w:val="-3"/>
                            <w:sz w:val="28"/>
                          </w:rPr>
                          <w:t xml:space="preserve">rather </w:t>
                        </w:r>
                        <w:r>
                          <w:rPr>
                            <w:sz w:val="28"/>
                          </w:rPr>
                          <w:t>than requirements e.g. I want you to develop</w:t>
                        </w:r>
                        <w:r>
                          <w:rPr>
                            <w:spacing w:val="-37"/>
                            <w:sz w:val="28"/>
                          </w:rPr>
                          <w:t xml:space="preserve"> </w:t>
                        </w:r>
                        <w:r>
                          <w:rPr>
                            <w:sz w:val="28"/>
                          </w:rPr>
                          <w:t xml:space="preserve">a secure solution using </w:t>
                        </w:r>
                        <w:proofErr w:type="spellStart"/>
                        <w:r>
                          <w:rPr>
                            <w:sz w:val="28"/>
                          </w:rPr>
                          <w:t>WiFi</w:t>
                        </w:r>
                        <w:proofErr w:type="spellEnd"/>
                        <w:r>
                          <w:rPr>
                            <w:sz w:val="28"/>
                          </w:rPr>
                          <w:t xml:space="preserve"> standard 802.11n with</w:t>
                        </w:r>
                        <w:r>
                          <w:rPr>
                            <w:spacing w:val="-14"/>
                            <w:sz w:val="28"/>
                          </w:rPr>
                          <w:t xml:space="preserve"> </w:t>
                        </w:r>
                        <w:r>
                          <w:rPr>
                            <w:spacing w:val="-4"/>
                            <w:sz w:val="28"/>
                          </w:rPr>
                          <w:t>WPA-AES</w:t>
                        </w:r>
                      </w:p>
                    </w:txbxContent>
                  </v:textbox>
                </v:shape>
                <w10:anchorlock/>
              </v:group>
            </w:pict>
          </mc:Fallback>
        </mc:AlternateContent>
      </w:r>
    </w:p>
    <w:p w14:paraId="2BC92618" w14:textId="77777777" w:rsidR="006B1670" w:rsidRDefault="006B1670" w:rsidP="006B1670">
      <w:pPr>
        <w:spacing w:before="74"/>
        <w:ind w:left="111"/>
      </w:pPr>
      <w:r>
        <w:rPr>
          <w:color w:val="262626"/>
          <w:sz w:val="22"/>
        </w:rPr>
        <w:t>5</w:t>
      </w:r>
    </w:p>
    <w:p w14:paraId="5EC724C2" w14:textId="77777777" w:rsidR="006B1670" w:rsidRDefault="006B1670" w:rsidP="006B1670">
      <w:pPr>
        <w:pStyle w:val="BodyText"/>
        <w:rPr>
          <w:sz w:val="20"/>
        </w:rPr>
      </w:pPr>
    </w:p>
    <w:p w14:paraId="18DA0F9B" w14:textId="77777777" w:rsidR="006B1670" w:rsidRDefault="006B1670" w:rsidP="006B1670">
      <w:pPr>
        <w:pStyle w:val="BodyText"/>
        <w:rPr>
          <w:sz w:val="20"/>
        </w:rPr>
      </w:pPr>
    </w:p>
    <w:p w14:paraId="00955AB8" w14:textId="77777777" w:rsidR="006B1670" w:rsidRDefault="006B1670" w:rsidP="006B1670">
      <w:pPr>
        <w:pStyle w:val="BodyText"/>
        <w:rPr>
          <w:sz w:val="20"/>
        </w:rPr>
      </w:pPr>
    </w:p>
    <w:p w14:paraId="7CC5FB2A" w14:textId="77777777" w:rsidR="006B1670" w:rsidRDefault="006B1670" w:rsidP="006B1670">
      <w:pPr>
        <w:pStyle w:val="BodyText"/>
        <w:rPr>
          <w:sz w:val="20"/>
        </w:rPr>
      </w:pPr>
    </w:p>
    <w:p w14:paraId="52416E8C" w14:textId="77777777" w:rsidR="006B1670" w:rsidRDefault="006B1670" w:rsidP="006B1670">
      <w:pPr>
        <w:pStyle w:val="BodyText"/>
        <w:rPr>
          <w:sz w:val="20"/>
        </w:rPr>
      </w:pPr>
    </w:p>
    <w:p w14:paraId="333AD2A4" w14:textId="77777777" w:rsidR="006B1670" w:rsidRDefault="006B1670" w:rsidP="006B1670">
      <w:pPr>
        <w:pStyle w:val="BodyText"/>
      </w:pPr>
      <w:r>
        <w:rPr>
          <w:noProof/>
        </w:rPr>
        <mc:AlternateContent>
          <mc:Choice Requires="wpg">
            <w:drawing>
              <wp:anchor distT="0" distB="0" distL="0" distR="0" simplePos="0" relativeHeight="251663360" behindDoc="1" locked="0" layoutInCell="1" allowOverlap="1" wp14:anchorId="26E463A8" wp14:editId="22CFF81A">
                <wp:simplePos x="0" y="0"/>
                <wp:positionH relativeFrom="page">
                  <wp:posOffset>730885</wp:posOffset>
                </wp:positionH>
                <wp:positionV relativeFrom="paragraph">
                  <wp:posOffset>226695</wp:posOffset>
                </wp:positionV>
                <wp:extent cx="6096000" cy="3429000"/>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84" name="Picture 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Text Box 63"/>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4D2F08" w14:textId="77777777" w:rsidR="00903E45" w:rsidRDefault="00903E45" w:rsidP="006B1670">
                              <w:pPr>
                                <w:rPr>
                                  <w:sz w:val="41"/>
                                </w:rPr>
                              </w:pPr>
                            </w:p>
                            <w:p w14:paraId="761217A6" w14:textId="77777777" w:rsidR="00903E45" w:rsidRDefault="00903E45" w:rsidP="006B1670">
                              <w:pPr>
                                <w:ind w:left="712"/>
                                <w:rPr>
                                  <w:rFonts w:ascii="Trebuchet MS"/>
                                  <w:sz w:val="44"/>
                                </w:rPr>
                              </w:pPr>
                              <w:r>
                                <w:rPr>
                                  <w:rFonts w:ascii="Trebuchet MS"/>
                                  <w:sz w:val="44"/>
                                </w:rPr>
                                <w:t>Consider the SMART objectives</w:t>
                              </w:r>
                            </w:p>
                            <w:p w14:paraId="2F224207" w14:textId="77777777" w:rsidR="00903E45" w:rsidRDefault="00903E45" w:rsidP="006B1670">
                              <w:pPr>
                                <w:widowControl w:val="0"/>
                                <w:numPr>
                                  <w:ilvl w:val="0"/>
                                  <w:numId w:val="27"/>
                                </w:numPr>
                                <w:tabs>
                                  <w:tab w:val="left" w:pos="893"/>
                                </w:tabs>
                                <w:autoSpaceDE w:val="0"/>
                                <w:autoSpaceDN w:val="0"/>
                                <w:spacing w:before="393"/>
                                <w:ind w:hanging="181"/>
                                <w:rPr>
                                  <w:sz w:val="36"/>
                                </w:rPr>
                              </w:pPr>
                              <w:r>
                                <w:rPr>
                                  <w:sz w:val="36"/>
                                </w:rPr>
                                <w:t>Specific</w:t>
                              </w:r>
                            </w:p>
                            <w:p w14:paraId="504BD0CC"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z w:val="36"/>
                                </w:rPr>
                                <w:t>Measurable</w:t>
                              </w:r>
                            </w:p>
                            <w:p w14:paraId="0795FC2D"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pacing w:val="-3"/>
                                  <w:sz w:val="36"/>
                                </w:rPr>
                                <w:t>Attainable</w:t>
                              </w:r>
                            </w:p>
                            <w:p w14:paraId="1FF80A90" w14:textId="77777777" w:rsidR="00903E45" w:rsidRDefault="00903E45" w:rsidP="006B1670">
                              <w:pPr>
                                <w:widowControl w:val="0"/>
                                <w:numPr>
                                  <w:ilvl w:val="0"/>
                                  <w:numId w:val="27"/>
                                </w:numPr>
                                <w:tabs>
                                  <w:tab w:val="left" w:pos="893"/>
                                </w:tabs>
                                <w:autoSpaceDE w:val="0"/>
                                <w:autoSpaceDN w:val="0"/>
                                <w:spacing w:before="48"/>
                                <w:ind w:hanging="181"/>
                                <w:rPr>
                                  <w:sz w:val="36"/>
                                </w:rPr>
                              </w:pPr>
                              <w:r>
                                <w:rPr>
                                  <w:spacing w:val="-3"/>
                                  <w:sz w:val="36"/>
                                </w:rPr>
                                <w:t>Relevant</w:t>
                              </w:r>
                            </w:p>
                            <w:p w14:paraId="09BA0358"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z w:val="36"/>
                                </w:rPr>
                                <w:t>Timely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E463A8" id="Group 83" o:spid="_x0000_s1042" style="position:absolute;margin-left:57.55pt;margin-top:17.85pt;width:480pt;height:270pt;z-index:-251653120;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">
                <v:shape id="Picture 62" o:spid="_x0000_s1043"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Tq&#10;spzCAAAA2wAAAA8AAABkcnMvZG93bnJldi54bWxEj9FqwkAURN+F/sNyC33TTYrUkLqKWAt5tEk/&#10;4JK9TUKzd+PuGqNf7xYKPg4zZ4ZZbyfTi5Gc7ywrSBcJCOLa6o4bBd/V5zwD4QOyxt4yKbiSh+3m&#10;abbGXNsLf9FYhkbEEvY5KmhDGHIpfd2SQb+wA3H0fqwzGKJ0jdQOL7Hc9PI1Sd6kwY7jQosD7Vuq&#10;f8uzUZBVYaLj0rtVlWb97uOU3Ap/UOrledq9gwg0hUf4ny505Jbw9yX+ALm5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E6rKcwgAAANsAAAAPAAAAAAAAAAAAAAAAAJwCAABk&#10;cnMvZG93bnJldi54bWxQSwUGAAAAAAQABAD3AAAAiwMAAAAA&#10;">
                  <v:imagedata r:id="rId12" o:title=""/>
                </v:shape>
                <v:shape id="Text Box 63" o:spid="_x0000_s1044"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PnsxxAAA&#10;ANsAAAAPAAAAZHJzL2Rvd25yZXYueG1sRI9Ba8JAFITvBf/D8oTe6kahNkRXEaXQgghJpODtkX0m&#10;wezbkN3G6K93hUKPw8x8wyzXg2lET52rLSuYTiIQxIXVNZcKjvnnWwzCeWSNjWVScCMH69XoZYmJ&#10;tldOqc98KQKEXYIKKu/bREpXVGTQTWxLHLyz7Qz6ILtS6g6vAW4aOYuiuTRYc1iosKVtRcUl+zUK&#10;Dvn2tJfHPe6+zVx//PQHd09JqdfxsFmA8DT4//Bf+0sriN/h+SX8ALl6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T57McQAAADbAAAADwAAAAAAAAAAAAAAAACXAgAAZHJzL2Rv&#10;d25yZXYueG1sUEsFBgAAAAAEAAQA9QAAAIgDAAAAAA==&#10;" filled="f" strokeweight=".96pt">
                  <v:textbox inset="0,0,0,0">
                    <w:txbxContent>
                      <w:p w14:paraId="524D2F08" w14:textId="77777777" w:rsidR="00903E45" w:rsidRDefault="00903E45" w:rsidP="006B1670">
                        <w:pPr>
                          <w:rPr>
                            <w:sz w:val="41"/>
                          </w:rPr>
                        </w:pPr>
                      </w:p>
                      <w:p w14:paraId="761217A6" w14:textId="77777777" w:rsidR="00903E45" w:rsidRDefault="00903E45" w:rsidP="006B1670">
                        <w:pPr>
                          <w:ind w:left="712"/>
                          <w:rPr>
                            <w:rFonts w:ascii="Trebuchet MS"/>
                            <w:sz w:val="44"/>
                          </w:rPr>
                        </w:pPr>
                        <w:r>
                          <w:rPr>
                            <w:rFonts w:ascii="Trebuchet MS"/>
                            <w:sz w:val="44"/>
                          </w:rPr>
                          <w:t>Consider the SMART objectives</w:t>
                        </w:r>
                      </w:p>
                      <w:p w14:paraId="2F224207" w14:textId="77777777" w:rsidR="00903E45" w:rsidRDefault="00903E45" w:rsidP="006B1670">
                        <w:pPr>
                          <w:widowControl w:val="0"/>
                          <w:numPr>
                            <w:ilvl w:val="0"/>
                            <w:numId w:val="27"/>
                          </w:numPr>
                          <w:tabs>
                            <w:tab w:val="left" w:pos="893"/>
                          </w:tabs>
                          <w:autoSpaceDE w:val="0"/>
                          <w:autoSpaceDN w:val="0"/>
                          <w:spacing w:before="393"/>
                          <w:ind w:hanging="181"/>
                          <w:rPr>
                            <w:sz w:val="36"/>
                          </w:rPr>
                        </w:pPr>
                        <w:r>
                          <w:rPr>
                            <w:sz w:val="36"/>
                          </w:rPr>
                          <w:t>Specific</w:t>
                        </w:r>
                      </w:p>
                      <w:p w14:paraId="504BD0CC"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z w:val="36"/>
                          </w:rPr>
                          <w:t>Measurable</w:t>
                        </w:r>
                      </w:p>
                      <w:p w14:paraId="0795FC2D"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pacing w:val="-3"/>
                            <w:sz w:val="36"/>
                          </w:rPr>
                          <w:t>Attainable</w:t>
                        </w:r>
                      </w:p>
                      <w:p w14:paraId="1FF80A90" w14:textId="77777777" w:rsidR="00903E45" w:rsidRDefault="00903E45" w:rsidP="006B1670">
                        <w:pPr>
                          <w:widowControl w:val="0"/>
                          <w:numPr>
                            <w:ilvl w:val="0"/>
                            <w:numId w:val="27"/>
                          </w:numPr>
                          <w:tabs>
                            <w:tab w:val="left" w:pos="893"/>
                          </w:tabs>
                          <w:autoSpaceDE w:val="0"/>
                          <w:autoSpaceDN w:val="0"/>
                          <w:spacing w:before="48"/>
                          <w:ind w:hanging="181"/>
                          <w:rPr>
                            <w:sz w:val="36"/>
                          </w:rPr>
                        </w:pPr>
                        <w:r>
                          <w:rPr>
                            <w:spacing w:val="-3"/>
                            <w:sz w:val="36"/>
                          </w:rPr>
                          <w:t>Relevant</w:t>
                        </w:r>
                      </w:p>
                      <w:p w14:paraId="09BA0358" w14:textId="77777777" w:rsidR="00903E45" w:rsidRDefault="00903E45" w:rsidP="006B1670">
                        <w:pPr>
                          <w:widowControl w:val="0"/>
                          <w:numPr>
                            <w:ilvl w:val="0"/>
                            <w:numId w:val="27"/>
                          </w:numPr>
                          <w:tabs>
                            <w:tab w:val="left" w:pos="893"/>
                          </w:tabs>
                          <w:autoSpaceDE w:val="0"/>
                          <w:autoSpaceDN w:val="0"/>
                          <w:spacing w:before="50"/>
                          <w:ind w:hanging="181"/>
                          <w:rPr>
                            <w:sz w:val="36"/>
                          </w:rPr>
                        </w:pPr>
                        <w:r>
                          <w:rPr>
                            <w:sz w:val="36"/>
                          </w:rPr>
                          <w:t>Timely</w:t>
                        </w:r>
                      </w:p>
                    </w:txbxContent>
                  </v:textbox>
                </v:shape>
                <w10:wrap type="topAndBottom" anchorx="page"/>
              </v:group>
            </w:pict>
          </mc:Fallback>
        </mc:AlternateContent>
      </w:r>
    </w:p>
    <w:p w14:paraId="72AFB8FD" w14:textId="77777777" w:rsidR="006B1670" w:rsidRDefault="006B1670" w:rsidP="006B1670">
      <w:pPr>
        <w:sectPr w:rsidR="006B1670">
          <w:headerReference w:type="default" r:id="rId19"/>
          <w:footerReference w:type="default" r:id="rId20"/>
          <w:pgSz w:w="11910" w:h="16840"/>
          <w:pgMar w:top="1660" w:right="1040" w:bottom="1920" w:left="1040" w:header="146" w:footer="1737" w:gutter="0"/>
          <w:cols w:space="720"/>
        </w:sectPr>
      </w:pPr>
    </w:p>
    <w:p w14:paraId="5A58B2D3" w14:textId="77777777" w:rsidR="006B1670" w:rsidRDefault="006B1670" w:rsidP="006B1670">
      <w:pPr>
        <w:pStyle w:val="BodyText"/>
        <w:rPr>
          <w:sz w:val="20"/>
        </w:rPr>
      </w:pPr>
    </w:p>
    <w:p w14:paraId="17D13EAB" w14:textId="77777777" w:rsidR="006B1670" w:rsidRDefault="006B1670" w:rsidP="006B1670">
      <w:pPr>
        <w:pStyle w:val="BodyText"/>
        <w:spacing w:before="4"/>
        <w:rPr>
          <w:sz w:val="11"/>
        </w:rPr>
      </w:pPr>
    </w:p>
    <w:tbl>
      <w:tblPr>
        <w:tblW w:w="0" w:type="auto"/>
        <w:tblInd w:w="1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50"/>
        <w:gridCol w:w="1300"/>
        <w:gridCol w:w="2843"/>
        <w:gridCol w:w="4134"/>
        <w:gridCol w:w="647"/>
      </w:tblGrid>
      <w:tr w:rsidR="006B1670" w14:paraId="5E25244D" w14:textId="77777777" w:rsidTr="006B1670">
        <w:trPr>
          <w:trHeight w:val="1247"/>
        </w:trPr>
        <w:tc>
          <w:tcPr>
            <w:tcW w:w="9574" w:type="dxa"/>
            <w:gridSpan w:val="5"/>
            <w:tcBorders>
              <w:bottom w:val="nil"/>
            </w:tcBorders>
          </w:tcPr>
          <w:p w14:paraId="515DDCD1" w14:textId="77777777" w:rsidR="006B1670" w:rsidRDefault="006B1670" w:rsidP="006B1670">
            <w:pPr>
              <w:pStyle w:val="TableParagraph"/>
              <w:spacing w:before="4"/>
              <w:ind w:left="0"/>
              <w:rPr>
                <w:sz w:val="30"/>
              </w:rPr>
            </w:pPr>
          </w:p>
          <w:p w14:paraId="18ED2EB2" w14:textId="77777777" w:rsidR="006B1670" w:rsidRDefault="006B1670" w:rsidP="006B1670">
            <w:pPr>
              <w:pStyle w:val="TableParagraph"/>
              <w:spacing w:before="0" w:line="228" w:lineRule="auto"/>
              <w:ind w:left="722" w:right="509" w:hanging="1"/>
              <w:rPr>
                <w:rFonts w:ascii="Trebuchet MS"/>
                <w:sz w:val="28"/>
              </w:rPr>
            </w:pPr>
            <w:r>
              <w:rPr>
                <w:rFonts w:ascii="Trebuchet MS"/>
                <w:spacing w:val="-3"/>
                <w:w w:val="90"/>
                <w:sz w:val="44"/>
              </w:rPr>
              <w:t>Alternate</w:t>
            </w:r>
            <w:r>
              <w:rPr>
                <w:rFonts w:ascii="Trebuchet MS"/>
                <w:spacing w:val="-27"/>
                <w:w w:val="90"/>
                <w:sz w:val="44"/>
              </w:rPr>
              <w:t xml:space="preserve"> </w:t>
            </w:r>
            <w:r>
              <w:rPr>
                <w:rFonts w:ascii="Trebuchet MS"/>
                <w:w w:val="90"/>
                <w:sz w:val="44"/>
              </w:rPr>
              <w:t>definitions</w:t>
            </w:r>
            <w:r>
              <w:rPr>
                <w:rFonts w:ascii="Trebuchet MS"/>
                <w:spacing w:val="-22"/>
                <w:w w:val="90"/>
                <w:sz w:val="44"/>
              </w:rPr>
              <w:t xml:space="preserve"> </w:t>
            </w:r>
            <w:r>
              <w:rPr>
                <w:rFonts w:ascii="Trebuchet MS"/>
                <w:w w:val="90"/>
                <w:sz w:val="28"/>
              </w:rPr>
              <w:t>(no</w:t>
            </w:r>
            <w:r>
              <w:rPr>
                <w:rFonts w:ascii="Trebuchet MS"/>
                <w:spacing w:val="-23"/>
                <w:w w:val="90"/>
                <w:sz w:val="28"/>
              </w:rPr>
              <w:t xml:space="preserve"> </w:t>
            </w:r>
            <w:r>
              <w:rPr>
                <w:rFonts w:ascii="Trebuchet MS"/>
                <w:w w:val="90"/>
                <w:sz w:val="28"/>
              </w:rPr>
              <w:t>correct</w:t>
            </w:r>
            <w:r>
              <w:rPr>
                <w:rFonts w:ascii="Trebuchet MS"/>
                <w:spacing w:val="-23"/>
                <w:w w:val="90"/>
                <w:sz w:val="28"/>
              </w:rPr>
              <w:t xml:space="preserve"> </w:t>
            </w:r>
            <w:r>
              <w:rPr>
                <w:rFonts w:ascii="Trebuchet MS"/>
                <w:w w:val="90"/>
                <w:sz w:val="28"/>
              </w:rPr>
              <w:t>definitions,</w:t>
            </w:r>
            <w:r>
              <w:rPr>
                <w:rFonts w:ascii="Trebuchet MS"/>
                <w:spacing w:val="-28"/>
                <w:w w:val="90"/>
                <w:sz w:val="28"/>
              </w:rPr>
              <w:t xml:space="preserve"> </w:t>
            </w:r>
            <w:r>
              <w:rPr>
                <w:rFonts w:ascii="Trebuchet MS"/>
                <w:w w:val="90"/>
                <w:sz w:val="28"/>
              </w:rPr>
              <w:t>adapt</w:t>
            </w:r>
            <w:r>
              <w:rPr>
                <w:rFonts w:ascii="Trebuchet MS"/>
                <w:spacing w:val="-25"/>
                <w:w w:val="90"/>
                <w:sz w:val="28"/>
              </w:rPr>
              <w:t xml:space="preserve"> </w:t>
            </w:r>
            <w:r>
              <w:rPr>
                <w:rFonts w:ascii="Trebuchet MS"/>
                <w:w w:val="90"/>
                <w:sz w:val="28"/>
              </w:rPr>
              <w:t>to</w:t>
            </w:r>
            <w:r>
              <w:rPr>
                <w:rFonts w:ascii="Trebuchet MS"/>
                <w:spacing w:val="-21"/>
                <w:w w:val="90"/>
                <w:sz w:val="28"/>
              </w:rPr>
              <w:t xml:space="preserve"> </w:t>
            </w:r>
            <w:r>
              <w:rPr>
                <w:rFonts w:ascii="Trebuchet MS"/>
                <w:w w:val="90"/>
                <w:sz w:val="28"/>
              </w:rPr>
              <w:t xml:space="preserve">your </w:t>
            </w:r>
            <w:r>
              <w:rPr>
                <w:rFonts w:ascii="Trebuchet MS"/>
                <w:sz w:val="28"/>
              </w:rPr>
              <w:t>own</w:t>
            </w:r>
            <w:r>
              <w:rPr>
                <w:rFonts w:ascii="Trebuchet MS"/>
                <w:spacing w:val="-21"/>
                <w:sz w:val="28"/>
              </w:rPr>
              <w:t xml:space="preserve"> </w:t>
            </w:r>
            <w:r>
              <w:rPr>
                <w:rFonts w:ascii="Trebuchet MS"/>
                <w:sz w:val="28"/>
              </w:rPr>
              <w:t>needs)</w:t>
            </w:r>
          </w:p>
        </w:tc>
      </w:tr>
      <w:tr w:rsidR="006B1670" w14:paraId="0E754EF5" w14:textId="77777777" w:rsidTr="006B1670">
        <w:trPr>
          <w:trHeight w:val="388"/>
        </w:trPr>
        <w:tc>
          <w:tcPr>
            <w:tcW w:w="650" w:type="dxa"/>
            <w:vMerge w:val="restart"/>
            <w:tcBorders>
              <w:top w:val="nil"/>
              <w:right w:val="single" w:sz="4" w:space="0" w:color="FFFFFF"/>
            </w:tcBorders>
          </w:tcPr>
          <w:p w14:paraId="51EE7C4E" w14:textId="77777777" w:rsidR="006B1670" w:rsidRDefault="006B1670" w:rsidP="006B1670">
            <w:pPr>
              <w:pStyle w:val="TableParagraph"/>
              <w:spacing w:before="0"/>
              <w:ind w:left="0"/>
              <w:rPr>
                <w:rFonts w:ascii="Times New Roman"/>
                <w:sz w:val="26"/>
              </w:rPr>
            </w:pPr>
          </w:p>
        </w:tc>
        <w:tc>
          <w:tcPr>
            <w:tcW w:w="1300" w:type="dxa"/>
            <w:tcBorders>
              <w:top w:val="single" w:sz="4" w:space="0" w:color="FFFFFF"/>
              <w:left w:val="single" w:sz="4" w:space="0" w:color="FFFFFF"/>
              <w:bottom w:val="single" w:sz="12" w:space="0" w:color="FFFFFF"/>
              <w:right w:val="single" w:sz="4" w:space="0" w:color="FFFFFF"/>
            </w:tcBorders>
            <w:shd w:val="clear" w:color="auto" w:fill="4472C3"/>
          </w:tcPr>
          <w:p w14:paraId="4523B07A" w14:textId="77777777" w:rsidR="006B1670" w:rsidRDefault="006B1670" w:rsidP="006B1670">
            <w:pPr>
              <w:pStyle w:val="TableParagraph"/>
              <w:spacing w:before="28" w:line="340" w:lineRule="exact"/>
              <w:ind w:left="77"/>
              <w:rPr>
                <w:b/>
                <w:sz w:val="28"/>
              </w:rPr>
            </w:pPr>
            <w:r>
              <w:rPr>
                <w:b/>
                <w:color w:val="FFFFFF"/>
                <w:sz w:val="28"/>
              </w:rPr>
              <w:t>Letter</w:t>
            </w:r>
          </w:p>
        </w:tc>
        <w:tc>
          <w:tcPr>
            <w:tcW w:w="2843" w:type="dxa"/>
            <w:tcBorders>
              <w:top w:val="single" w:sz="4" w:space="0" w:color="FFFFFF"/>
              <w:left w:val="single" w:sz="4" w:space="0" w:color="FFFFFF"/>
              <w:bottom w:val="single" w:sz="12" w:space="0" w:color="FFFFFF"/>
              <w:right w:val="single" w:sz="4" w:space="0" w:color="FFFFFF"/>
            </w:tcBorders>
            <w:shd w:val="clear" w:color="auto" w:fill="4472C3"/>
          </w:tcPr>
          <w:p w14:paraId="053600A1" w14:textId="77777777" w:rsidR="006B1670" w:rsidRDefault="006B1670" w:rsidP="006B1670">
            <w:pPr>
              <w:pStyle w:val="TableParagraph"/>
              <w:spacing w:before="28" w:line="340" w:lineRule="exact"/>
              <w:rPr>
                <w:b/>
                <w:sz w:val="28"/>
              </w:rPr>
            </w:pPr>
            <w:r>
              <w:rPr>
                <w:b/>
                <w:color w:val="FFFFFF"/>
                <w:sz w:val="28"/>
              </w:rPr>
              <w:t>Most common</w:t>
            </w:r>
          </w:p>
        </w:tc>
        <w:tc>
          <w:tcPr>
            <w:tcW w:w="4134" w:type="dxa"/>
            <w:tcBorders>
              <w:top w:val="single" w:sz="4" w:space="0" w:color="FFFFFF"/>
              <w:left w:val="single" w:sz="4" w:space="0" w:color="FFFFFF"/>
              <w:bottom w:val="single" w:sz="12" w:space="0" w:color="FFFFFF"/>
              <w:right w:val="single" w:sz="4" w:space="0" w:color="FFFFFF"/>
            </w:tcBorders>
            <w:shd w:val="clear" w:color="auto" w:fill="4472C3"/>
          </w:tcPr>
          <w:p w14:paraId="03C2DED5" w14:textId="77777777" w:rsidR="006B1670" w:rsidRDefault="006B1670" w:rsidP="006B1670">
            <w:pPr>
              <w:pStyle w:val="TableParagraph"/>
              <w:spacing w:before="28" w:line="340" w:lineRule="exact"/>
              <w:ind w:left="78"/>
              <w:rPr>
                <w:b/>
                <w:sz w:val="28"/>
              </w:rPr>
            </w:pPr>
            <w:r>
              <w:rPr>
                <w:b/>
                <w:color w:val="FFFFFF"/>
                <w:sz w:val="28"/>
              </w:rPr>
              <w:t>Alternatives</w:t>
            </w:r>
          </w:p>
        </w:tc>
        <w:tc>
          <w:tcPr>
            <w:tcW w:w="647" w:type="dxa"/>
            <w:vMerge w:val="restart"/>
            <w:tcBorders>
              <w:top w:val="nil"/>
              <w:left w:val="single" w:sz="4" w:space="0" w:color="FFFFFF"/>
            </w:tcBorders>
          </w:tcPr>
          <w:p w14:paraId="65EB49A6" w14:textId="77777777" w:rsidR="006B1670" w:rsidRDefault="006B1670" w:rsidP="006B1670">
            <w:pPr>
              <w:pStyle w:val="TableParagraph"/>
              <w:spacing w:before="0"/>
              <w:ind w:left="0"/>
              <w:rPr>
                <w:rFonts w:ascii="Times New Roman"/>
                <w:sz w:val="26"/>
              </w:rPr>
            </w:pPr>
          </w:p>
        </w:tc>
      </w:tr>
      <w:tr w:rsidR="006B1670" w14:paraId="032E0D58" w14:textId="77777777" w:rsidTr="006B1670">
        <w:trPr>
          <w:trHeight w:val="382"/>
        </w:trPr>
        <w:tc>
          <w:tcPr>
            <w:tcW w:w="650" w:type="dxa"/>
            <w:vMerge/>
            <w:tcBorders>
              <w:top w:val="nil"/>
              <w:right w:val="single" w:sz="4" w:space="0" w:color="FFFFFF"/>
            </w:tcBorders>
          </w:tcPr>
          <w:p w14:paraId="4562C4D3" w14:textId="77777777" w:rsidR="006B1670" w:rsidRDefault="006B1670" w:rsidP="006B1670">
            <w:pPr>
              <w:rPr>
                <w:sz w:val="2"/>
                <w:szCs w:val="2"/>
              </w:rPr>
            </w:pPr>
          </w:p>
        </w:tc>
        <w:tc>
          <w:tcPr>
            <w:tcW w:w="1300" w:type="dxa"/>
            <w:tcBorders>
              <w:top w:val="single" w:sz="12" w:space="0" w:color="FFFFFF"/>
              <w:left w:val="single" w:sz="4" w:space="0" w:color="FFFFFF"/>
              <w:bottom w:val="single" w:sz="4" w:space="0" w:color="FFFFFF"/>
              <w:right w:val="single" w:sz="4" w:space="0" w:color="FFFFFF"/>
            </w:tcBorders>
            <w:shd w:val="clear" w:color="auto" w:fill="CFD4E9"/>
          </w:tcPr>
          <w:p w14:paraId="7925B8DA" w14:textId="77777777" w:rsidR="006B1670" w:rsidRDefault="006B1670" w:rsidP="006B1670">
            <w:pPr>
              <w:pStyle w:val="TableParagraph"/>
              <w:spacing w:before="18"/>
              <w:ind w:left="77"/>
              <w:rPr>
                <w:sz w:val="28"/>
              </w:rPr>
            </w:pPr>
            <w:r>
              <w:rPr>
                <w:sz w:val="28"/>
              </w:rPr>
              <w:t>S</w:t>
            </w:r>
          </w:p>
        </w:tc>
        <w:tc>
          <w:tcPr>
            <w:tcW w:w="2843" w:type="dxa"/>
            <w:tcBorders>
              <w:top w:val="single" w:sz="12" w:space="0" w:color="FFFFFF"/>
              <w:left w:val="single" w:sz="4" w:space="0" w:color="FFFFFF"/>
              <w:bottom w:val="single" w:sz="4" w:space="0" w:color="FFFFFF"/>
              <w:right w:val="single" w:sz="4" w:space="0" w:color="FFFFFF"/>
            </w:tcBorders>
            <w:shd w:val="clear" w:color="auto" w:fill="CFD4E9"/>
          </w:tcPr>
          <w:p w14:paraId="37317A1B" w14:textId="77777777" w:rsidR="006B1670" w:rsidRDefault="006B1670" w:rsidP="006B1670">
            <w:pPr>
              <w:pStyle w:val="TableParagraph"/>
              <w:spacing w:before="18"/>
              <w:rPr>
                <w:sz w:val="28"/>
              </w:rPr>
            </w:pPr>
            <w:r>
              <w:rPr>
                <w:sz w:val="28"/>
              </w:rPr>
              <w:t>Specific</w:t>
            </w:r>
          </w:p>
        </w:tc>
        <w:tc>
          <w:tcPr>
            <w:tcW w:w="4134" w:type="dxa"/>
            <w:tcBorders>
              <w:top w:val="single" w:sz="12" w:space="0" w:color="FFFFFF"/>
              <w:left w:val="single" w:sz="4" w:space="0" w:color="FFFFFF"/>
              <w:bottom w:val="single" w:sz="4" w:space="0" w:color="FFFFFF"/>
              <w:right w:val="single" w:sz="4" w:space="0" w:color="FFFFFF"/>
            </w:tcBorders>
            <w:shd w:val="clear" w:color="auto" w:fill="CFD4E9"/>
          </w:tcPr>
          <w:p w14:paraId="002641D8" w14:textId="77777777" w:rsidR="006B1670" w:rsidRDefault="006B1670" w:rsidP="006B1670">
            <w:pPr>
              <w:pStyle w:val="TableParagraph"/>
              <w:spacing w:before="18"/>
              <w:ind w:left="78"/>
              <w:rPr>
                <w:sz w:val="28"/>
              </w:rPr>
            </w:pPr>
            <w:r>
              <w:rPr>
                <w:sz w:val="28"/>
              </w:rPr>
              <w:t>Strategic, simple</w:t>
            </w:r>
          </w:p>
        </w:tc>
        <w:tc>
          <w:tcPr>
            <w:tcW w:w="647" w:type="dxa"/>
            <w:vMerge/>
            <w:tcBorders>
              <w:top w:val="nil"/>
              <w:left w:val="single" w:sz="4" w:space="0" w:color="FFFFFF"/>
            </w:tcBorders>
          </w:tcPr>
          <w:p w14:paraId="56B89B63" w14:textId="77777777" w:rsidR="006B1670" w:rsidRDefault="006B1670" w:rsidP="006B1670">
            <w:pPr>
              <w:rPr>
                <w:sz w:val="2"/>
                <w:szCs w:val="2"/>
              </w:rPr>
            </w:pPr>
          </w:p>
        </w:tc>
      </w:tr>
      <w:tr w:rsidR="006B1670" w14:paraId="5894AE81" w14:textId="77777777" w:rsidTr="006B1670">
        <w:trPr>
          <w:trHeight w:val="723"/>
        </w:trPr>
        <w:tc>
          <w:tcPr>
            <w:tcW w:w="650" w:type="dxa"/>
            <w:vMerge/>
            <w:tcBorders>
              <w:top w:val="nil"/>
              <w:right w:val="single" w:sz="4" w:space="0" w:color="FFFFFF"/>
            </w:tcBorders>
          </w:tcPr>
          <w:p w14:paraId="18C2ABCF" w14:textId="77777777" w:rsidR="006B1670" w:rsidRDefault="006B1670" w:rsidP="006B1670">
            <w:pPr>
              <w:rPr>
                <w:sz w:val="2"/>
                <w:szCs w:val="2"/>
              </w:rPr>
            </w:pPr>
          </w:p>
        </w:tc>
        <w:tc>
          <w:tcPr>
            <w:tcW w:w="1300" w:type="dxa"/>
            <w:tcBorders>
              <w:top w:val="single" w:sz="4" w:space="0" w:color="FFFFFF"/>
              <w:left w:val="single" w:sz="4" w:space="0" w:color="FFFFFF"/>
              <w:bottom w:val="single" w:sz="4" w:space="0" w:color="FFFFFF"/>
              <w:right w:val="single" w:sz="4" w:space="0" w:color="FFFFFF"/>
            </w:tcBorders>
            <w:shd w:val="clear" w:color="auto" w:fill="E8EBF4"/>
          </w:tcPr>
          <w:p w14:paraId="7F45D893" w14:textId="77777777" w:rsidR="006B1670" w:rsidRDefault="006B1670" w:rsidP="006B1670">
            <w:pPr>
              <w:pStyle w:val="TableParagraph"/>
              <w:ind w:left="77"/>
              <w:rPr>
                <w:sz w:val="28"/>
              </w:rPr>
            </w:pPr>
            <w:r>
              <w:rPr>
                <w:sz w:val="28"/>
              </w:rPr>
              <w:t>M</w:t>
            </w:r>
          </w:p>
        </w:tc>
        <w:tc>
          <w:tcPr>
            <w:tcW w:w="2843" w:type="dxa"/>
            <w:tcBorders>
              <w:top w:val="single" w:sz="4" w:space="0" w:color="FFFFFF"/>
              <w:left w:val="single" w:sz="4" w:space="0" w:color="FFFFFF"/>
              <w:bottom w:val="single" w:sz="4" w:space="0" w:color="FFFFFF"/>
              <w:right w:val="single" w:sz="4" w:space="0" w:color="FFFFFF"/>
            </w:tcBorders>
            <w:shd w:val="clear" w:color="auto" w:fill="E8EBF4"/>
          </w:tcPr>
          <w:p w14:paraId="35926EF9" w14:textId="77777777" w:rsidR="006B1670" w:rsidRDefault="006B1670" w:rsidP="006B1670">
            <w:pPr>
              <w:pStyle w:val="TableParagraph"/>
              <w:rPr>
                <w:sz w:val="28"/>
              </w:rPr>
            </w:pPr>
            <w:r>
              <w:rPr>
                <w:sz w:val="28"/>
              </w:rPr>
              <w:t>Measurable</w:t>
            </w:r>
          </w:p>
        </w:tc>
        <w:tc>
          <w:tcPr>
            <w:tcW w:w="4134" w:type="dxa"/>
            <w:tcBorders>
              <w:top w:val="single" w:sz="4" w:space="0" w:color="FFFFFF"/>
              <w:left w:val="single" w:sz="4" w:space="0" w:color="FFFFFF"/>
              <w:bottom w:val="single" w:sz="4" w:space="0" w:color="FFFFFF"/>
              <w:right w:val="single" w:sz="4" w:space="0" w:color="FFFFFF"/>
            </w:tcBorders>
            <w:shd w:val="clear" w:color="auto" w:fill="E8EBF4"/>
          </w:tcPr>
          <w:p w14:paraId="4DB80BC4" w14:textId="77777777" w:rsidR="006B1670" w:rsidRDefault="006B1670" w:rsidP="006B1670">
            <w:pPr>
              <w:pStyle w:val="TableParagraph"/>
              <w:spacing w:before="28" w:line="235" w:lineRule="auto"/>
              <w:ind w:left="78" w:hanging="1"/>
              <w:rPr>
                <w:sz w:val="28"/>
              </w:rPr>
            </w:pPr>
            <w:r>
              <w:rPr>
                <w:sz w:val="28"/>
              </w:rPr>
              <w:t>Motivating (Source: One Minute Manager)</w:t>
            </w:r>
          </w:p>
        </w:tc>
        <w:tc>
          <w:tcPr>
            <w:tcW w:w="647" w:type="dxa"/>
            <w:vMerge/>
            <w:tcBorders>
              <w:top w:val="nil"/>
              <w:left w:val="single" w:sz="4" w:space="0" w:color="FFFFFF"/>
            </w:tcBorders>
          </w:tcPr>
          <w:p w14:paraId="28A838B8" w14:textId="77777777" w:rsidR="006B1670" w:rsidRDefault="006B1670" w:rsidP="006B1670">
            <w:pPr>
              <w:rPr>
                <w:sz w:val="2"/>
                <w:szCs w:val="2"/>
              </w:rPr>
            </w:pPr>
          </w:p>
        </w:tc>
      </w:tr>
      <w:tr w:rsidR="006B1670" w14:paraId="05153FC5" w14:textId="77777777" w:rsidTr="006B1670">
        <w:trPr>
          <w:trHeight w:val="1060"/>
        </w:trPr>
        <w:tc>
          <w:tcPr>
            <w:tcW w:w="650" w:type="dxa"/>
            <w:vMerge/>
            <w:tcBorders>
              <w:top w:val="nil"/>
              <w:right w:val="single" w:sz="4" w:space="0" w:color="FFFFFF"/>
            </w:tcBorders>
          </w:tcPr>
          <w:p w14:paraId="5AF76586" w14:textId="77777777" w:rsidR="006B1670" w:rsidRDefault="006B1670" w:rsidP="006B1670">
            <w:pPr>
              <w:rPr>
                <w:sz w:val="2"/>
                <w:szCs w:val="2"/>
              </w:rPr>
            </w:pPr>
          </w:p>
        </w:tc>
        <w:tc>
          <w:tcPr>
            <w:tcW w:w="1300" w:type="dxa"/>
            <w:tcBorders>
              <w:top w:val="single" w:sz="4" w:space="0" w:color="FFFFFF"/>
              <w:left w:val="single" w:sz="4" w:space="0" w:color="FFFFFF"/>
              <w:bottom w:val="single" w:sz="4" w:space="0" w:color="FFFFFF"/>
              <w:right w:val="single" w:sz="4" w:space="0" w:color="FFFFFF"/>
            </w:tcBorders>
            <w:shd w:val="clear" w:color="auto" w:fill="CFD4E9"/>
          </w:tcPr>
          <w:p w14:paraId="5FFEBDA3" w14:textId="77777777" w:rsidR="006B1670" w:rsidRDefault="006B1670" w:rsidP="006B1670">
            <w:pPr>
              <w:pStyle w:val="TableParagraph"/>
              <w:ind w:left="77"/>
              <w:rPr>
                <w:sz w:val="28"/>
              </w:rPr>
            </w:pPr>
            <w:r>
              <w:rPr>
                <w:sz w:val="28"/>
              </w:rPr>
              <w:t>A</w:t>
            </w:r>
          </w:p>
        </w:tc>
        <w:tc>
          <w:tcPr>
            <w:tcW w:w="2843" w:type="dxa"/>
            <w:tcBorders>
              <w:top w:val="single" w:sz="4" w:space="0" w:color="FFFFFF"/>
              <w:left w:val="single" w:sz="4" w:space="0" w:color="FFFFFF"/>
              <w:bottom w:val="single" w:sz="4" w:space="0" w:color="FFFFFF"/>
              <w:right w:val="single" w:sz="4" w:space="0" w:color="FFFFFF"/>
            </w:tcBorders>
            <w:shd w:val="clear" w:color="auto" w:fill="CFD4E9"/>
          </w:tcPr>
          <w:p w14:paraId="4ABE0F00" w14:textId="77777777" w:rsidR="006B1670" w:rsidRDefault="006B1670" w:rsidP="006B1670">
            <w:pPr>
              <w:pStyle w:val="TableParagraph"/>
              <w:rPr>
                <w:sz w:val="28"/>
              </w:rPr>
            </w:pPr>
            <w:r>
              <w:rPr>
                <w:sz w:val="28"/>
              </w:rPr>
              <w:t>Achievable</w:t>
            </w:r>
          </w:p>
        </w:tc>
        <w:tc>
          <w:tcPr>
            <w:tcW w:w="4134" w:type="dxa"/>
            <w:tcBorders>
              <w:top w:val="single" w:sz="4" w:space="0" w:color="FFFFFF"/>
              <w:left w:val="single" w:sz="4" w:space="0" w:color="FFFFFF"/>
              <w:bottom w:val="single" w:sz="4" w:space="0" w:color="FFFFFF"/>
              <w:right w:val="single" w:sz="4" w:space="0" w:color="FFFFFF"/>
            </w:tcBorders>
            <w:shd w:val="clear" w:color="auto" w:fill="CFD4E9"/>
          </w:tcPr>
          <w:p w14:paraId="78524558" w14:textId="77777777" w:rsidR="006B1670" w:rsidRDefault="006B1670" w:rsidP="006B1670">
            <w:pPr>
              <w:pStyle w:val="TableParagraph"/>
              <w:spacing w:before="28" w:line="235" w:lineRule="auto"/>
              <w:ind w:left="78" w:hanging="1"/>
              <w:rPr>
                <w:sz w:val="28"/>
              </w:rPr>
            </w:pPr>
            <w:r>
              <w:rPr>
                <w:sz w:val="28"/>
              </w:rPr>
              <w:t>Agreed, attainable, action- oriented, ambitious, aligned with corporate goals</w:t>
            </w:r>
          </w:p>
        </w:tc>
        <w:tc>
          <w:tcPr>
            <w:tcW w:w="647" w:type="dxa"/>
            <w:vMerge/>
            <w:tcBorders>
              <w:top w:val="nil"/>
              <w:left w:val="single" w:sz="4" w:space="0" w:color="FFFFFF"/>
            </w:tcBorders>
          </w:tcPr>
          <w:p w14:paraId="073B32B7" w14:textId="77777777" w:rsidR="006B1670" w:rsidRDefault="006B1670" w:rsidP="006B1670">
            <w:pPr>
              <w:rPr>
                <w:sz w:val="2"/>
                <w:szCs w:val="2"/>
              </w:rPr>
            </w:pPr>
          </w:p>
        </w:tc>
      </w:tr>
      <w:tr w:rsidR="006B1670" w14:paraId="3C413C2B" w14:textId="77777777" w:rsidTr="006B1670">
        <w:trPr>
          <w:trHeight w:val="388"/>
        </w:trPr>
        <w:tc>
          <w:tcPr>
            <w:tcW w:w="650" w:type="dxa"/>
            <w:vMerge/>
            <w:tcBorders>
              <w:top w:val="nil"/>
              <w:right w:val="single" w:sz="4" w:space="0" w:color="FFFFFF"/>
            </w:tcBorders>
          </w:tcPr>
          <w:p w14:paraId="1B3C1F44" w14:textId="77777777" w:rsidR="006B1670" w:rsidRDefault="006B1670" w:rsidP="006B1670">
            <w:pPr>
              <w:rPr>
                <w:sz w:val="2"/>
                <w:szCs w:val="2"/>
              </w:rPr>
            </w:pPr>
          </w:p>
        </w:tc>
        <w:tc>
          <w:tcPr>
            <w:tcW w:w="1300" w:type="dxa"/>
            <w:tcBorders>
              <w:top w:val="single" w:sz="4" w:space="0" w:color="FFFFFF"/>
              <w:left w:val="single" w:sz="4" w:space="0" w:color="FFFFFF"/>
              <w:bottom w:val="single" w:sz="4" w:space="0" w:color="FFFFFF"/>
              <w:right w:val="single" w:sz="4" w:space="0" w:color="FFFFFF"/>
            </w:tcBorders>
            <w:shd w:val="clear" w:color="auto" w:fill="E8EBF4"/>
          </w:tcPr>
          <w:p w14:paraId="6C883E1B" w14:textId="77777777" w:rsidR="006B1670" w:rsidRDefault="006B1670" w:rsidP="006B1670">
            <w:pPr>
              <w:pStyle w:val="TableParagraph"/>
              <w:ind w:left="77"/>
              <w:rPr>
                <w:sz w:val="28"/>
              </w:rPr>
            </w:pPr>
            <w:r>
              <w:rPr>
                <w:sz w:val="28"/>
              </w:rPr>
              <w:t>R</w:t>
            </w:r>
          </w:p>
        </w:tc>
        <w:tc>
          <w:tcPr>
            <w:tcW w:w="2843" w:type="dxa"/>
            <w:tcBorders>
              <w:top w:val="single" w:sz="4" w:space="0" w:color="FFFFFF"/>
              <w:left w:val="single" w:sz="4" w:space="0" w:color="FFFFFF"/>
              <w:bottom w:val="single" w:sz="4" w:space="0" w:color="FFFFFF"/>
              <w:right w:val="single" w:sz="4" w:space="0" w:color="FFFFFF"/>
            </w:tcBorders>
            <w:shd w:val="clear" w:color="auto" w:fill="E8EBF4"/>
          </w:tcPr>
          <w:p w14:paraId="41C379CF" w14:textId="77777777" w:rsidR="006B1670" w:rsidRDefault="006B1670" w:rsidP="006B1670">
            <w:pPr>
              <w:pStyle w:val="TableParagraph"/>
              <w:rPr>
                <w:sz w:val="28"/>
              </w:rPr>
            </w:pPr>
            <w:r>
              <w:rPr>
                <w:sz w:val="28"/>
              </w:rPr>
              <w:t>Relevant</w:t>
            </w:r>
          </w:p>
        </w:tc>
        <w:tc>
          <w:tcPr>
            <w:tcW w:w="4134" w:type="dxa"/>
            <w:tcBorders>
              <w:top w:val="single" w:sz="4" w:space="0" w:color="FFFFFF"/>
              <w:left w:val="single" w:sz="4" w:space="0" w:color="FFFFFF"/>
              <w:bottom w:val="single" w:sz="4" w:space="0" w:color="FFFFFF"/>
              <w:right w:val="single" w:sz="4" w:space="0" w:color="FFFFFF"/>
            </w:tcBorders>
            <w:shd w:val="clear" w:color="auto" w:fill="E8EBF4"/>
          </w:tcPr>
          <w:p w14:paraId="0324D88A" w14:textId="77777777" w:rsidR="006B1670" w:rsidRDefault="006B1670" w:rsidP="006B1670">
            <w:pPr>
              <w:pStyle w:val="TableParagraph"/>
              <w:ind w:left="78"/>
              <w:rPr>
                <w:sz w:val="28"/>
              </w:rPr>
            </w:pPr>
            <w:r>
              <w:rPr>
                <w:sz w:val="28"/>
              </w:rPr>
              <w:t>Realistic, resourced, reasonable</w:t>
            </w:r>
          </w:p>
        </w:tc>
        <w:tc>
          <w:tcPr>
            <w:tcW w:w="647" w:type="dxa"/>
            <w:vMerge/>
            <w:tcBorders>
              <w:top w:val="nil"/>
              <w:left w:val="single" w:sz="4" w:space="0" w:color="FFFFFF"/>
            </w:tcBorders>
          </w:tcPr>
          <w:p w14:paraId="3793CD8C" w14:textId="77777777" w:rsidR="006B1670" w:rsidRDefault="006B1670" w:rsidP="006B1670">
            <w:pPr>
              <w:rPr>
                <w:sz w:val="2"/>
                <w:szCs w:val="2"/>
              </w:rPr>
            </w:pPr>
          </w:p>
        </w:tc>
      </w:tr>
      <w:tr w:rsidR="006B1670" w14:paraId="70FEA6DC" w14:textId="77777777" w:rsidTr="006B1670">
        <w:trPr>
          <w:trHeight w:val="1046"/>
        </w:trPr>
        <w:tc>
          <w:tcPr>
            <w:tcW w:w="650" w:type="dxa"/>
            <w:vMerge/>
            <w:tcBorders>
              <w:top w:val="nil"/>
              <w:right w:val="single" w:sz="4" w:space="0" w:color="FFFFFF"/>
            </w:tcBorders>
          </w:tcPr>
          <w:p w14:paraId="2DAE12F7" w14:textId="77777777" w:rsidR="006B1670" w:rsidRDefault="006B1670" w:rsidP="006B1670">
            <w:pPr>
              <w:rPr>
                <w:sz w:val="2"/>
                <w:szCs w:val="2"/>
              </w:rPr>
            </w:pPr>
          </w:p>
        </w:tc>
        <w:tc>
          <w:tcPr>
            <w:tcW w:w="1300" w:type="dxa"/>
            <w:tcBorders>
              <w:top w:val="single" w:sz="4" w:space="0" w:color="FFFFFF"/>
              <w:left w:val="single" w:sz="4" w:space="0" w:color="FFFFFF"/>
              <w:bottom w:val="single" w:sz="12" w:space="0" w:color="000000"/>
              <w:right w:val="single" w:sz="4" w:space="0" w:color="FFFFFF"/>
            </w:tcBorders>
            <w:shd w:val="clear" w:color="auto" w:fill="CFD4E9"/>
          </w:tcPr>
          <w:p w14:paraId="0A1A634D" w14:textId="77777777" w:rsidR="006B1670" w:rsidRDefault="006B1670" w:rsidP="006B1670">
            <w:pPr>
              <w:pStyle w:val="TableParagraph"/>
              <w:ind w:left="77"/>
              <w:rPr>
                <w:sz w:val="28"/>
              </w:rPr>
            </w:pPr>
            <w:r>
              <w:rPr>
                <w:sz w:val="28"/>
              </w:rPr>
              <w:t>T</w:t>
            </w:r>
          </w:p>
        </w:tc>
        <w:tc>
          <w:tcPr>
            <w:tcW w:w="2843" w:type="dxa"/>
            <w:tcBorders>
              <w:top w:val="single" w:sz="4" w:space="0" w:color="FFFFFF"/>
              <w:left w:val="single" w:sz="4" w:space="0" w:color="FFFFFF"/>
              <w:bottom w:val="single" w:sz="12" w:space="0" w:color="000000"/>
              <w:right w:val="single" w:sz="4" w:space="0" w:color="FFFFFF"/>
            </w:tcBorders>
            <w:shd w:val="clear" w:color="auto" w:fill="CFD4E9"/>
          </w:tcPr>
          <w:p w14:paraId="31604515" w14:textId="77777777" w:rsidR="006B1670" w:rsidRDefault="006B1670" w:rsidP="006B1670">
            <w:pPr>
              <w:pStyle w:val="TableParagraph"/>
              <w:rPr>
                <w:sz w:val="28"/>
              </w:rPr>
            </w:pPr>
            <w:r>
              <w:rPr>
                <w:sz w:val="28"/>
              </w:rPr>
              <w:t>Timely</w:t>
            </w:r>
          </w:p>
        </w:tc>
        <w:tc>
          <w:tcPr>
            <w:tcW w:w="4134" w:type="dxa"/>
            <w:tcBorders>
              <w:top w:val="single" w:sz="4" w:space="0" w:color="FFFFFF"/>
              <w:left w:val="single" w:sz="4" w:space="0" w:color="FFFFFF"/>
              <w:bottom w:val="single" w:sz="12" w:space="0" w:color="000000"/>
              <w:right w:val="single" w:sz="4" w:space="0" w:color="FFFFFF"/>
            </w:tcBorders>
            <w:shd w:val="clear" w:color="auto" w:fill="CFD4E9"/>
          </w:tcPr>
          <w:p w14:paraId="554714BD" w14:textId="77777777" w:rsidR="006B1670" w:rsidRDefault="006B1670" w:rsidP="006B1670">
            <w:pPr>
              <w:pStyle w:val="TableParagraph"/>
              <w:spacing w:before="21" w:line="336" w:lineRule="exact"/>
              <w:ind w:left="78" w:hanging="1"/>
              <w:rPr>
                <w:sz w:val="28"/>
              </w:rPr>
            </w:pPr>
            <w:r>
              <w:rPr>
                <w:sz w:val="28"/>
              </w:rPr>
              <w:t>Time-bound, Trackable (Source: One Minute Manager), Time- based, time limited, Traceable</w:t>
            </w:r>
          </w:p>
        </w:tc>
        <w:tc>
          <w:tcPr>
            <w:tcW w:w="647" w:type="dxa"/>
            <w:vMerge/>
            <w:tcBorders>
              <w:top w:val="nil"/>
              <w:left w:val="single" w:sz="4" w:space="0" w:color="FFFFFF"/>
            </w:tcBorders>
          </w:tcPr>
          <w:p w14:paraId="22F375E5" w14:textId="77777777" w:rsidR="006B1670" w:rsidRDefault="006B1670" w:rsidP="006B1670">
            <w:pPr>
              <w:rPr>
                <w:sz w:val="2"/>
                <w:szCs w:val="2"/>
              </w:rPr>
            </w:pPr>
          </w:p>
        </w:tc>
      </w:tr>
    </w:tbl>
    <w:p w14:paraId="74542980" w14:textId="77777777" w:rsidR="006B1670" w:rsidRDefault="006B1670" w:rsidP="006B1670">
      <w:pPr>
        <w:spacing w:before="71"/>
        <w:ind w:left="111"/>
      </w:pPr>
      <w:r>
        <w:rPr>
          <w:noProof/>
        </w:rPr>
        <w:drawing>
          <wp:anchor distT="0" distB="0" distL="0" distR="0" simplePos="0" relativeHeight="251659264" behindDoc="1" locked="0" layoutInCell="1" allowOverlap="1" wp14:anchorId="1F6DCFA5" wp14:editId="52C3AA62">
            <wp:simplePos x="0" y="0"/>
            <wp:positionH relativeFrom="page">
              <wp:posOffset>731519</wp:posOffset>
            </wp:positionH>
            <wp:positionV relativeFrom="paragraph">
              <wp:posOffset>-3432244</wp:posOffset>
            </wp:positionV>
            <wp:extent cx="6161701" cy="346595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6161701" cy="3465957"/>
                    </a:xfrm>
                    <a:prstGeom prst="rect">
                      <a:avLst/>
                    </a:prstGeom>
                  </pic:spPr>
                </pic:pic>
              </a:graphicData>
            </a:graphic>
          </wp:anchor>
        </w:drawing>
      </w:r>
      <w:r>
        <w:rPr>
          <w:color w:val="262626"/>
          <w:sz w:val="22"/>
        </w:rPr>
        <w:t>7</w:t>
      </w:r>
    </w:p>
    <w:p w14:paraId="5BC8FCC6" w14:textId="77777777" w:rsidR="006B1670" w:rsidRDefault="006B1670" w:rsidP="006B1670">
      <w:pPr>
        <w:pStyle w:val="BodyText"/>
        <w:rPr>
          <w:sz w:val="20"/>
        </w:rPr>
      </w:pPr>
    </w:p>
    <w:p w14:paraId="489619B6" w14:textId="77777777" w:rsidR="006B1670" w:rsidRDefault="006B1670" w:rsidP="006B1670">
      <w:pPr>
        <w:pStyle w:val="BodyText"/>
        <w:rPr>
          <w:sz w:val="20"/>
        </w:rPr>
      </w:pPr>
    </w:p>
    <w:p w14:paraId="41653688" w14:textId="77777777" w:rsidR="006B1670" w:rsidRDefault="006B1670" w:rsidP="006B1670">
      <w:pPr>
        <w:pStyle w:val="BodyText"/>
        <w:rPr>
          <w:sz w:val="20"/>
        </w:rPr>
      </w:pPr>
    </w:p>
    <w:p w14:paraId="62E9C9F5" w14:textId="77777777" w:rsidR="006B1670" w:rsidRDefault="006B1670" w:rsidP="006B1670">
      <w:pPr>
        <w:pStyle w:val="BodyText"/>
        <w:rPr>
          <w:sz w:val="20"/>
        </w:rPr>
      </w:pPr>
    </w:p>
    <w:p w14:paraId="3DF5B1F1" w14:textId="77777777" w:rsidR="006B1670" w:rsidRDefault="006B1670" w:rsidP="006B1670">
      <w:pPr>
        <w:pStyle w:val="BodyText"/>
        <w:rPr>
          <w:sz w:val="20"/>
        </w:rPr>
      </w:pPr>
    </w:p>
    <w:p w14:paraId="15B840A5" w14:textId="77777777" w:rsidR="006B1670" w:rsidRDefault="006B1670" w:rsidP="006B1670">
      <w:pPr>
        <w:pStyle w:val="BodyText"/>
      </w:pPr>
      <w:r>
        <w:rPr>
          <w:noProof/>
        </w:rPr>
        <w:lastRenderedPageBreak/>
        <mc:AlternateContent>
          <mc:Choice Requires="wpg">
            <w:drawing>
              <wp:anchor distT="0" distB="0" distL="0" distR="0" simplePos="0" relativeHeight="251664384" behindDoc="1" locked="0" layoutInCell="1" allowOverlap="1" wp14:anchorId="376C4958" wp14:editId="50468358">
                <wp:simplePos x="0" y="0"/>
                <wp:positionH relativeFrom="page">
                  <wp:posOffset>730885</wp:posOffset>
                </wp:positionH>
                <wp:positionV relativeFrom="paragraph">
                  <wp:posOffset>226695</wp:posOffset>
                </wp:positionV>
                <wp:extent cx="6096000" cy="342900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7"/>
                          <a:chExt cx="9600" cy="5400"/>
                        </a:xfrm>
                      </wpg:grpSpPr>
                      <pic:pic xmlns:pic="http://schemas.openxmlformats.org/drawingml/2006/picture">
                        <pic:nvPicPr>
                          <pic:cNvPr id="81" name="Picture 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66"/>
                        <wps:cNvSpPr txBox="1">
                          <a:spLocks noChangeArrowheads="1"/>
                        </wps:cNvSpPr>
                        <wps:spPr bwMode="auto">
                          <a:xfrm>
                            <a:off x="1161" y="366"/>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E84B30" w14:textId="77777777" w:rsidR="00903E45" w:rsidRDefault="00903E45" w:rsidP="006B1670">
                              <w:pPr>
                                <w:rPr>
                                  <w:sz w:val="41"/>
                                </w:rPr>
                              </w:pPr>
                            </w:p>
                            <w:p w14:paraId="539971B0" w14:textId="77777777" w:rsidR="00903E45" w:rsidRDefault="00903E45" w:rsidP="006B1670">
                              <w:pPr>
                                <w:ind w:left="712"/>
                                <w:rPr>
                                  <w:rFonts w:ascii="Trebuchet MS"/>
                                  <w:sz w:val="44"/>
                                </w:rPr>
                              </w:pPr>
                              <w:r>
                                <w:rPr>
                                  <w:rFonts w:ascii="Trebuchet MS"/>
                                  <w:sz w:val="44"/>
                                </w:rPr>
                                <w:t>Industry standards</w:t>
                              </w:r>
                            </w:p>
                            <w:p w14:paraId="40AB5384" w14:textId="77777777" w:rsidR="00903E45" w:rsidRDefault="00903E45" w:rsidP="006B1670">
                              <w:pPr>
                                <w:widowControl w:val="0"/>
                                <w:numPr>
                                  <w:ilvl w:val="0"/>
                                  <w:numId w:val="26"/>
                                </w:numPr>
                                <w:tabs>
                                  <w:tab w:val="left" w:pos="893"/>
                                </w:tabs>
                                <w:autoSpaceDE w:val="0"/>
                                <w:autoSpaceDN w:val="0"/>
                                <w:spacing w:before="382" w:line="313" w:lineRule="exact"/>
                                <w:ind w:hanging="181"/>
                                <w:rPr>
                                  <w:sz w:val="26"/>
                                </w:rPr>
                              </w:pPr>
                              <w:r>
                                <w:rPr>
                                  <w:sz w:val="26"/>
                                </w:rPr>
                                <w:t>IEEE</w:t>
                              </w:r>
                            </w:p>
                            <w:p w14:paraId="07AFBBFC" w14:textId="77777777" w:rsidR="00903E45" w:rsidRDefault="00903E45" w:rsidP="006B1670">
                              <w:pPr>
                                <w:widowControl w:val="0"/>
                                <w:numPr>
                                  <w:ilvl w:val="1"/>
                                  <w:numId w:val="26"/>
                                </w:numPr>
                                <w:tabs>
                                  <w:tab w:val="left" w:pos="1253"/>
                                </w:tabs>
                                <w:autoSpaceDE w:val="0"/>
                                <w:autoSpaceDN w:val="0"/>
                                <w:spacing w:line="265" w:lineRule="exact"/>
                                <w:ind w:hanging="181"/>
                              </w:pPr>
                              <w:r>
                                <w:rPr>
                                  <w:sz w:val="22"/>
                                </w:rPr>
                                <w:t>50 standards on software</w:t>
                              </w:r>
                              <w:r>
                                <w:rPr>
                                  <w:spacing w:val="-14"/>
                                  <w:sz w:val="22"/>
                                </w:rPr>
                                <w:t xml:space="preserve"> </w:t>
                              </w:r>
                              <w:r>
                                <w:rPr>
                                  <w:sz w:val="22"/>
                                </w:rPr>
                                <w:t>development</w:t>
                              </w:r>
                            </w:p>
                            <w:p w14:paraId="7BCB5B88" w14:textId="77777777" w:rsidR="00903E45" w:rsidRDefault="00903E45" w:rsidP="006B1670">
                              <w:pPr>
                                <w:widowControl w:val="0"/>
                                <w:numPr>
                                  <w:ilvl w:val="0"/>
                                  <w:numId w:val="26"/>
                                </w:numPr>
                                <w:tabs>
                                  <w:tab w:val="left" w:pos="893"/>
                                </w:tabs>
                                <w:autoSpaceDE w:val="0"/>
                                <w:autoSpaceDN w:val="0"/>
                                <w:spacing w:before="34" w:line="312" w:lineRule="exact"/>
                                <w:ind w:hanging="181"/>
                                <w:rPr>
                                  <w:sz w:val="26"/>
                                </w:rPr>
                              </w:pPr>
                              <w:r>
                                <w:rPr>
                                  <w:sz w:val="26"/>
                                </w:rPr>
                                <w:t>PMI</w:t>
                              </w:r>
                            </w:p>
                            <w:p w14:paraId="438357F5" w14:textId="77777777" w:rsidR="00903E45" w:rsidRDefault="00903E45" w:rsidP="006B1670">
                              <w:pPr>
                                <w:widowControl w:val="0"/>
                                <w:numPr>
                                  <w:ilvl w:val="1"/>
                                  <w:numId w:val="26"/>
                                </w:numPr>
                                <w:tabs>
                                  <w:tab w:val="left" w:pos="1253"/>
                                </w:tabs>
                                <w:autoSpaceDE w:val="0"/>
                                <w:autoSpaceDN w:val="0"/>
                                <w:spacing w:line="263" w:lineRule="exact"/>
                                <w:ind w:hanging="181"/>
                              </w:pPr>
                              <w:r>
                                <w:rPr>
                                  <w:sz w:val="22"/>
                                </w:rPr>
                                <w:t>certification as a professional in business</w:t>
                              </w:r>
                              <w:r>
                                <w:rPr>
                                  <w:spacing w:val="-21"/>
                                  <w:sz w:val="22"/>
                                </w:rPr>
                                <w:t xml:space="preserve"> </w:t>
                              </w:r>
                              <w:r>
                                <w:rPr>
                                  <w:sz w:val="22"/>
                                </w:rPr>
                                <w:t>analysis</w:t>
                              </w:r>
                            </w:p>
                            <w:p w14:paraId="20D22D0B" w14:textId="77777777" w:rsidR="00903E45" w:rsidRDefault="00903E45" w:rsidP="006B1670">
                              <w:pPr>
                                <w:widowControl w:val="0"/>
                                <w:numPr>
                                  <w:ilvl w:val="0"/>
                                  <w:numId w:val="26"/>
                                </w:numPr>
                                <w:tabs>
                                  <w:tab w:val="left" w:pos="893"/>
                                </w:tabs>
                                <w:autoSpaceDE w:val="0"/>
                                <w:autoSpaceDN w:val="0"/>
                                <w:spacing w:before="34" w:line="313" w:lineRule="exact"/>
                                <w:ind w:hanging="181"/>
                                <w:rPr>
                                  <w:sz w:val="26"/>
                                </w:rPr>
                              </w:pPr>
                              <w:r>
                                <w:rPr>
                                  <w:sz w:val="26"/>
                                </w:rPr>
                                <w:t>IIBA</w:t>
                              </w:r>
                            </w:p>
                            <w:p w14:paraId="3A16CD12" w14:textId="77777777" w:rsidR="00903E45" w:rsidRDefault="00903E45" w:rsidP="006B1670">
                              <w:pPr>
                                <w:widowControl w:val="0"/>
                                <w:numPr>
                                  <w:ilvl w:val="1"/>
                                  <w:numId w:val="26"/>
                                </w:numPr>
                                <w:tabs>
                                  <w:tab w:val="left" w:pos="1253"/>
                                </w:tabs>
                                <w:autoSpaceDE w:val="0"/>
                                <w:autoSpaceDN w:val="0"/>
                                <w:spacing w:line="265" w:lineRule="exact"/>
                                <w:ind w:hanging="181"/>
                              </w:pPr>
                              <w:r>
                                <w:rPr>
                                  <w:sz w:val="22"/>
                                </w:rPr>
                                <w:t>BABOK</w:t>
                              </w:r>
                            </w:p>
                            <w:p w14:paraId="17C60FB9" w14:textId="77777777" w:rsidR="00903E45" w:rsidRDefault="00903E45" w:rsidP="006B1670">
                              <w:pPr>
                                <w:widowControl w:val="0"/>
                                <w:numPr>
                                  <w:ilvl w:val="2"/>
                                  <w:numId w:val="26"/>
                                </w:numPr>
                                <w:tabs>
                                  <w:tab w:val="left" w:pos="1613"/>
                                </w:tabs>
                                <w:autoSpaceDE w:val="0"/>
                                <w:autoSpaceDN w:val="0"/>
                                <w:ind w:hanging="181"/>
                                <w:rPr>
                                  <w:sz w:val="19"/>
                                </w:rPr>
                              </w:pPr>
                              <w:r>
                                <w:rPr>
                                  <w:sz w:val="19"/>
                                </w:rPr>
                                <w:t>business analysis planning and</w:t>
                              </w:r>
                              <w:r>
                                <w:rPr>
                                  <w:spacing w:val="-6"/>
                                  <w:sz w:val="19"/>
                                </w:rPr>
                                <w:t xml:space="preserve"> </w:t>
                              </w:r>
                              <w:r>
                                <w:rPr>
                                  <w:sz w:val="19"/>
                                </w:rPr>
                                <w:t>monitoring</w:t>
                              </w:r>
                            </w:p>
                            <w:p w14:paraId="2455DA11" w14:textId="77777777" w:rsidR="00903E45" w:rsidRDefault="00903E45" w:rsidP="006B1670">
                              <w:pPr>
                                <w:widowControl w:val="0"/>
                                <w:numPr>
                                  <w:ilvl w:val="2"/>
                                  <w:numId w:val="26"/>
                                </w:numPr>
                                <w:tabs>
                                  <w:tab w:val="left" w:pos="1613"/>
                                </w:tabs>
                                <w:autoSpaceDE w:val="0"/>
                                <w:autoSpaceDN w:val="0"/>
                                <w:spacing w:before="1" w:line="231" w:lineRule="exact"/>
                                <w:ind w:hanging="181"/>
                                <w:rPr>
                                  <w:sz w:val="19"/>
                                </w:rPr>
                              </w:pPr>
                              <w:r>
                                <w:rPr>
                                  <w:sz w:val="19"/>
                                </w:rPr>
                                <w:t>elicitation</w:t>
                              </w:r>
                            </w:p>
                            <w:p w14:paraId="0C9B77F3" w14:textId="77777777" w:rsidR="00903E45" w:rsidRDefault="00903E45" w:rsidP="006B1670">
                              <w:pPr>
                                <w:widowControl w:val="0"/>
                                <w:numPr>
                                  <w:ilvl w:val="2"/>
                                  <w:numId w:val="26"/>
                                </w:numPr>
                                <w:tabs>
                                  <w:tab w:val="left" w:pos="1613"/>
                                </w:tabs>
                                <w:autoSpaceDE w:val="0"/>
                                <w:autoSpaceDN w:val="0"/>
                                <w:spacing w:line="231" w:lineRule="exact"/>
                                <w:ind w:hanging="181"/>
                                <w:rPr>
                                  <w:sz w:val="19"/>
                                </w:rPr>
                              </w:pPr>
                              <w:r>
                                <w:rPr>
                                  <w:sz w:val="19"/>
                                </w:rPr>
                                <w:t>enterprise</w:t>
                              </w:r>
                              <w:r>
                                <w:rPr>
                                  <w:spacing w:val="2"/>
                                  <w:sz w:val="19"/>
                                </w:rPr>
                                <w:t xml:space="preserve"> </w:t>
                              </w:r>
                              <w:r>
                                <w:rPr>
                                  <w:sz w:val="19"/>
                                </w:rPr>
                                <w:t>analysis</w:t>
                              </w:r>
                            </w:p>
                            <w:p w14:paraId="43555A7A"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requirements</w:t>
                              </w:r>
                              <w:r>
                                <w:rPr>
                                  <w:spacing w:val="-1"/>
                                  <w:sz w:val="19"/>
                                </w:rPr>
                                <w:t xml:space="preserve"> </w:t>
                              </w:r>
                              <w:r>
                                <w:rPr>
                                  <w:sz w:val="19"/>
                                </w:rPr>
                                <w:t>analysis</w:t>
                              </w:r>
                            </w:p>
                            <w:p w14:paraId="3C7CD2D0"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solution assessment and</w:t>
                              </w:r>
                              <w:r>
                                <w:rPr>
                                  <w:spacing w:val="-2"/>
                                  <w:sz w:val="19"/>
                                </w:rPr>
                                <w:t xml:space="preserve"> </w:t>
                              </w:r>
                              <w:r>
                                <w:rPr>
                                  <w:sz w:val="19"/>
                                </w:rPr>
                                <w:t>validation</w:t>
                              </w:r>
                            </w:p>
                            <w:p w14:paraId="1BB03CE6"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management and</w:t>
                              </w:r>
                              <w:r>
                                <w:rPr>
                                  <w:spacing w:val="-1"/>
                                  <w:sz w:val="19"/>
                                </w:rPr>
                                <w:t xml:space="preserve"> </w:t>
                              </w:r>
                              <w:r>
                                <w:rPr>
                                  <w:sz w:val="19"/>
                                </w:rPr>
                                <w:t>communication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C4958" id="Group 80" o:spid="_x0000_s1045" style="position:absolute;margin-left:57.55pt;margin-top:17.85pt;width:480pt;height:270pt;z-index:-251652096;mso-wrap-distance-left:0;mso-wrap-distance-right:0;mso-position-horizontal-relative:page;mso-position-vertical-relative:text" coordorigin="1152,357"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">
                <v:shape id="Picture 65" o:spid="_x0000_s1046"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d&#10;EQTBAAAA2wAAAA8AAABkcnMvZG93bnJldi54bWxEj9GKwjAURN8X/IdwBd/WtCJuqUaRXQUfV+sH&#10;XJprW2xuahK1+vUbQdjHYebMMItVb1pxI+cbywrScQKCuLS64UrBsdh+ZiB8QNbYWiYFD/KwWg4+&#10;Fphre+c93Q6hErGEfY4K6hC6XEpf1mTQj21HHL2TdQZDlK6S2uE9lptWTpJkJg02HBdq7Oi7pvJ8&#10;uBoFWRF6+p1691WkWbv+uSTPnd8oNRr26zmIQH34D7/pnY5cCq8v8QfI5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SdEQTBAAAA2wAAAA8AAAAAAAAAAAAAAAAAnAIAAGRy&#10;cy9kb3ducmV2LnhtbFBLBQYAAAAABAAEAPcAAACKAwAAAAA=&#10;">
                  <v:imagedata r:id="rId12" o:title=""/>
                </v:shape>
                <v:shape id="Text Box 66" o:spid="_x0000_s1047" type="#_x0000_t202" style="position:absolute;left:1161;top:366;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1+NFwwAA&#10;ANsAAAAPAAAAZHJzL2Rvd25yZXYueG1sRI9Bi8IwFITvgv8hPGFvmurBlWosUllQEEErgrdH82yL&#10;zUtpsrXrrzcLC3scZuYbZpX0phYdta6yrGA6iUAQ51ZXXCi4ZF/jBQjnkTXWlknBDzlI1sPBCmNt&#10;n3yi7uwLESDsYlRQet/EUrq8JINuYhvi4N1ta9AH2RZSt/gMcFPLWRTNpcGKw0KJDaUl5Y/zt1Fw&#10;zNLbQV4OuN2buf68dkf3OpFSH6N+swThqff/4b/2TitYzOD3S/gBcv0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1+NFwwAAANsAAAAPAAAAAAAAAAAAAAAAAJcCAABkcnMvZG93&#10;bnJldi54bWxQSwUGAAAAAAQABAD1AAAAhwMAAAAA&#10;" filled="f" strokeweight=".96pt">
                  <v:textbox inset="0,0,0,0">
                    <w:txbxContent>
                      <w:p w14:paraId="7DE84B30" w14:textId="77777777" w:rsidR="00903E45" w:rsidRDefault="00903E45" w:rsidP="006B1670">
                        <w:pPr>
                          <w:rPr>
                            <w:sz w:val="41"/>
                          </w:rPr>
                        </w:pPr>
                      </w:p>
                      <w:p w14:paraId="539971B0" w14:textId="77777777" w:rsidR="00903E45" w:rsidRDefault="00903E45" w:rsidP="006B1670">
                        <w:pPr>
                          <w:ind w:left="712"/>
                          <w:rPr>
                            <w:rFonts w:ascii="Trebuchet MS"/>
                            <w:sz w:val="44"/>
                          </w:rPr>
                        </w:pPr>
                        <w:r>
                          <w:rPr>
                            <w:rFonts w:ascii="Trebuchet MS"/>
                            <w:sz w:val="44"/>
                          </w:rPr>
                          <w:t>Industry standards</w:t>
                        </w:r>
                      </w:p>
                      <w:p w14:paraId="40AB5384" w14:textId="77777777" w:rsidR="00903E45" w:rsidRDefault="00903E45" w:rsidP="006B1670">
                        <w:pPr>
                          <w:widowControl w:val="0"/>
                          <w:numPr>
                            <w:ilvl w:val="0"/>
                            <w:numId w:val="26"/>
                          </w:numPr>
                          <w:tabs>
                            <w:tab w:val="left" w:pos="893"/>
                          </w:tabs>
                          <w:autoSpaceDE w:val="0"/>
                          <w:autoSpaceDN w:val="0"/>
                          <w:spacing w:before="382" w:line="313" w:lineRule="exact"/>
                          <w:ind w:hanging="181"/>
                          <w:rPr>
                            <w:sz w:val="26"/>
                          </w:rPr>
                        </w:pPr>
                        <w:r>
                          <w:rPr>
                            <w:sz w:val="26"/>
                          </w:rPr>
                          <w:t>IEEE</w:t>
                        </w:r>
                      </w:p>
                      <w:p w14:paraId="07AFBBFC" w14:textId="77777777" w:rsidR="00903E45" w:rsidRDefault="00903E45" w:rsidP="006B1670">
                        <w:pPr>
                          <w:widowControl w:val="0"/>
                          <w:numPr>
                            <w:ilvl w:val="1"/>
                            <w:numId w:val="26"/>
                          </w:numPr>
                          <w:tabs>
                            <w:tab w:val="left" w:pos="1253"/>
                          </w:tabs>
                          <w:autoSpaceDE w:val="0"/>
                          <w:autoSpaceDN w:val="0"/>
                          <w:spacing w:line="265" w:lineRule="exact"/>
                          <w:ind w:hanging="181"/>
                        </w:pPr>
                        <w:r>
                          <w:rPr>
                            <w:sz w:val="22"/>
                          </w:rPr>
                          <w:t>50 standards on software</w:t>
                        </w:r>
                        <w:r>
                          <w:rPr>
                            <w:spacing w:val="-14"/>
                            <w:sz w:val="22"/>
                          </w:rPr>
                          <w:t xml:space="preserve"> </w:t>
                        </w:r>
                        <w:r>
                          <w:rPr>
                            <w:sz w:val="22"/>
                          </w:rPr>
                          <w:t>development</w:t>
                        </w:r>
                      </w:p>
                      <w:p w14:paraId="7BCB5B88" w14:textId="77777777" w:rsidR="00903E45" w:rsidRDefault="00903E45" w:rsidP="006B1670">
                        <w:pPr>
                          <w:widowControl w:val="0"/>
                          <w:numPr>
                            <w:ilvl w:val="0"/>
                            <w:numId w:val="26"/>
                          </w:numPr>
                          <w:tabs>
                            <w:tab w:val="left" w:pos="893"/>
                          </w:tabs>
                          <w:autoSpaceDE w:val="0"/>
                          <w:autoSpaceDN w:val="0"/>
                          <w:spacing w:before="34" w:line="312" w:lineRule="exact"/>
                          <w:ind w:hanging="181"/>
                          <w:rPr>
                            <w:sz w:val="26"/>
                          </w:rPr>
                        </w:pPr>
                        <w:r>
                          <w:rPr>
                            <w:sz w:val="26"/>
                          </w:rPr>
                          <w:t>PMI</w:t>
                        </w:r>
                      </w:p>
                      <w:p w14:paraId="438357F5" w14:textId="77777777" w:rsidR="00903E45" w:rsidRDefault="00903E45" w:rsidP="006B1670">
                        <w:pPr>
                          <w:widowControl w:val="0"/>
                          <w:numPr>
                            <w:ilvl w:val="1"/>
                            <w:numId w:val="26"/>
                          </w:numPr>
                          <w:tabs>
                            <w:tab w:val="left" w:pos="1253"/>
                          </w:tabs>
                          <w:autoSpaceDE w:val="0"/>
                          <w:autoSpaceDN w:val="0"/>
                          <w:spacing w:line="263" w:lineRule="exact"/>
                          <w:ind w:hanging="181"/>
                        </w:pPr>
                        <w:r>
                          <w:rPr>
                            <w:sz w:val="22"/>
                          </w:rPr>
                          <w:t>certification as a professional in business</w:t>
                        </w:r>
                        <w:r>
                          <w:rPr>
                            <w:spacing w:val="-21"/>
                            <w:sz w:val="22"/>
                          </w:rPr>
                          <w:t xml:space="preserve"> </w:t>
                        </w:r>
                        <w:r>
                          <w:rPr>
                            <w:sz w:val="22"/>
                          </w:rPr>
                          <w:t>analysis</w:t>
                        </w:r>
                      </w:p>
                      <w:p w14:paraId="20D22D0B" w14:textId="77777777" w:rsidR="00903E45" w:rsidRDefault="00903E45" w:rsidP="006B1670">
                        <w:pPr>
                          <w:widowControl w:val="0"/>
                          <w:numPr>
                            <w:ilvl w:val="0"/>
                            <w:numId w:val="26"/>
                          </w:numPr>
                          <w:tabs>
                            <w:tab w:val="left" w:pos="893"/>
                          </w:tabs>
                          <w:autoSpaceDE w:val="0"/>
                          <w:autoSpaceDN w:val="0"/>
                          <w:spacing w:before="34" w:line="313" w:lineRule="exact"/>
                          <w:ind w:hanging="181"/>
                          <w:rPr>
                            <w:sz w:val="26"/>
                          </w:rPr>
                        </w:pPr>
                        <w:r>
                          <w:rPr>
                            <w:sz w:val="26"/>
                          </w:rPr>
                          <w:t>IIBA</w:t>
                        </w:r>
                      </w:p>
                      <w:p w14:paraId="3A16CD12" w14:textId="77777777" w:rsidR="00903E45" w:rsidRDefault="00903E45" w:rsidP="006B1670">
                        <w:pPr>
                          <w:widowControl w:val="0"/>
                          <w:numPr>
                            <w:ilvl w:val="1"/>
                            <w:numId w:val="26"/>
                          </w:numPr>
                          <w:tabs>
                            <w:tab w:val="left" w:pos="1253"/>
                          </w:tabs>
                          <w:autoSpaceDE w:val="0"/>
                          <w:autoSpaceDN w:val="0"/>
                          <w:spacing w:line="265" w:lineRule="exact"/>
                          <w:ind w:hanging="181"/>
                        </w:pPr>
                        <w:r>
                          <w:rPr>
                            <w:sz w:val="22"/>
                          </w:rPr>
                          <w:t>BABOK</w:t>
                        </w:r>
                      </w:p>
                      <w:p w14:paraId="17C60FB9" w14:textId="77777777" w:rsidR="00903E45" w:rsidRDefault="00903E45" w:rsidP="006B1670">
                        <w:pPr>
                          <w:widowControl w:val="0"/>
                          <w:numPr>
                            <w:ilvl w:val="2"/>
                            <w:numId w:val="26"/>
                          </w:numPr>
                          <w:tabs>
                            <w:tab w:val="left" w:pos="1613"/>
                          </w:tabs>
                          <w:autoSpaceDE w:val="0"/>
                          <w:autoSpaceDN w:val="0"/>
                          <w:ind w:hanging="181"/>
                          <w:rPr>
                            <w:sz w:val="19"/>
                          </w:rPr>
                        </w:pPr>
                        <w:r>
                          <w:rPr>
                            <w:sz w:val="19"/>
                          </w:rPr>
                          <w:t>business analysis planning and</w:t>
                        </w:r>
                        <w:r>
                          <w:rPr>
                            <w:spacing w:val="-6"/>
                            <w:sz w:val="19"/>
                          </w:rPr>
                          <w:t xml:space="preserve"> </w:t>
                        </w:r>
                        <w:r>
                          <w:rPr>
                            <w:sz w:val="19"/>
                          </w:rPr>
                          <w:t>monitoring</w:t>
                        </w:r>
                      </w:p>
                      <w:p w14:paraId="2455DA11" w14:textId="77777777" w:rsidR="00903E45" w:rsidRDefault="00903E45" w:rsidP="006B1670">
                        <w:pPr>
                          <w:widowControl w:val="0"/>
                          <w:numPr>
                            <w:ilvl w:val="2"/>
                            <w:numId w:val="26"/>
                          </w:numPr>
                          <w:tabs>
                            <w:tab w:val="left" w:pos="1613"/>
                          </w:tabs>
                          <w:autoSpaceDE w:val="0"/>
                          <w:autoSpaceDN w:val="0"/>
                          <w:spacing w:before="1" w:line="231" w:lineRule="exact"/>
                          <w:ind w:hanging="181"/>
                          <w:rPr>
                            <w:sz w:val="19"/>
                          </w:rPr>
                        </w:pPr>
                        <w:r>
                          <w:rPr>
                            <w:sz w:val="19"/>
                          </w:rPr>
                          <w:t>elicitation</w:t>
                        </w:r>
                      </w:p>
                      <w:p w14:paraId="0C9B77F3" w14:textId="77777777" w:rsidR="00903E45" w:rsidRDefault="00903E45" w:rsidP="006B1670">
                        <w:pPr>
                          <w:widowControl w:val="0"/>
                          <w:numPr>
                            <w:ilvl w:val="2"/>
                            <w:numId w:val="26"/>
                          </w:numPr>
                          <w:tabs>
                            <w:tab w:val="left" w:pos="1613"/>
                          </w:tabs>
                          <w:autoSpaceDE w:val="0"/>
                          <w:autoSpaceDN w:val="0"/>
                          <w:spacing w:line="231" w:lineRule="exact"/>
                          <w:ind w:hanging="181"/>
                          <w:rPr>
                            <w:sz w:val="19"/>
                          </w:rPr>
                        </w:pPr>
                        <w:r>
                          <w:rPr>
                            <w:sz w:val="19"/>
                          </w:rPr>
                          <w:t>enterprise</w:t>
                        </w:r>
                        <w:r>
                          <w:rPr>
                            <w:spacing w:val="2"/>
                            <w:sz w:val="19"/>
                          </w:rPr>
                          <w:t xml:space="preserve"> </w:t>
                        </w:r>
                        <w:r>
                          <w:rPr>
                            <w:sz w:val="19"/>
                          </w:rPr>
                          <w:t>analysis</w:t>
                        </w:r>
                      </w:p>
                      <w:p w14:paraId="43555A7A"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requirements</w:t>
                        </w:r>
                        <w:r>
                          <w:rPr>
                            <w:spacing w:val="-1"/>
                            <w:sz w:val="19"/>
                          </w:rPr>
                          <w:t xml:space="preserve"> </w:t>
                        </w:r>
                        <w:r>
                          <w:rPr>
                            <w:sz w:val="19"/>
                          </w:rPr>
                          <w:t>analysis</w:t>
                        </w:r>
                      </w:p>
                      <w:p w14:paraId="3C7CD2D0"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solution assessment and</w:t>
                        </w:r>
                        <w:r>
                          <w:rPr>
                            <w:spacing w:val="-2"/>
                            <w:sz w:val="19"/>
                          </w:rPr>
                          <w:t xml:space="preserve"> </w:t>
                        </w:r>
                        <w:r>
                          <w:rPr>
                            <w:sz w:val="19"/>
                          </w:rPr>
                          <w:t>validation</w:t>
                        </w:r>
                      </w:p>
                      <w:p w14:paraId="1BB03CE6" w14:textId="77777777" w:rsidR="00903E45" w:rsidRDefault="00903E45" w:rsidP="006B1670">
                        <w:pPr>
                          <w:widowControl w:val="0"/>
                          <w:numPr>
                            <w:ilvl w:val="2"/>
                            <w:numId w:val="26"/>
                          </w:numPr>
                          <w:tabs>
                            <w:tab w:val="left" w:pos="1613"/>
                          </w:tabs>
                          <w:autoSpaceDE w:val="0"/>
                          <w:autoSpaceDN w:val="0"/>
                          <w:spacing w:before="1"/>
                          <w:ind w:hanging="181"/>
                          <w:rPr>
                            <w:sz w:val="19"/>
                          </w:rPr>
                        </w:pPr>
                        <w:r>
                          <w:rPr>
                            <w:sz w:val="19"/>
                          </w:rPr>
                          <w:t>management and</w:t>
                        </w:r>
                        <w:r>
                          <w:rPr>
                            <w:spacing w:val="-1"/>
                            <w:sz w:val="19"/>
                          </w:rPr>
                          <w:t xml:space="preserve"> </w:t>
                        </w:r>
                        <w:r>
                          <w:rPr>
                            <w:sz w:val="19"/>
                          </w:rPr>
                          <w:t>communication</w:t>
                        </w:r>
                      </w:p>
                    </w:txbxContent>
                  </v:textbox>
                </v:shape>
                <w10:wrap type="topAndBottom" anchorx="page"/>
              </v:group>
            </w:pict>
          </mc:Fallback>
        </mc:AlternateContent>
      </w:r>
    </w:p>
    <w:p w14:paraId="5894C877" w14:textId="77777777" w:rsidR="006B1670" w:rsidRDefault="006B1670" w:rsidP="006B1670">
      <w:pPr>
        <w:sectPr w:rsidR="006B1670">
          <w:headerReference w:type="default" r:id="rId21"/>
          <w:footerReference w:type="default" r:id="rId22"/>
          <w:pgSz w:w="11910" w:h="16840"/>
          <w:pgMar w:top="1660" w:right="1040" w:bottom="1920" w:left="1040" w:header="146" w:footer="1737" w:gutter="0"/>
          <w:cols w:space="720"/>
        </w:sectPr>
      </w:pPr>
    </w:p>
    <w:p w14:paraId="5EDB64DB" w14:textId="77777777" w:rsidR="006B1670" w:rsidRDefault="006B1670" w:rsidP="006B1670">
      <w:pPr>
        <w:pStyle w:val="BodyText"/>
        <w:rPr>
          <w:sz w:val="20"/>
        </w:rPr>
      </w:pPr>
    </w:p>
    <w:p w14:paraId="21B9076B" w14:textId="77777777" w:rsidR="006B1670" w:rsidRDefault="006B1670" w:rsidP="006B1670">
      <w:pPr>
        <w:pStyle w:val="BodyText"/>
        <w:spacing w:before="4"/>
        <w:rPr>
          <w:sz w:val="11"/>
        </w:rPr>
      </w:pPr>
    </w:p>
    <w:p w14:paraId="525E4FE3" w14:textId="77777777" w:rsidR="006B1670" w:rsidRDefault="006B1670" w:rsidP="006B1670">
      <w:pPr>
        <w:pStyle w:val="BodyText"/>
        <w:ind w:left="111"/>
        <w:rPr>
          <w:sz w:val="20"/>
        </w:rPr>
      </w:pPr>
      <w:r>
        <w:rPr>
          <w:noProof/>
          <w:sz w:val="20"/>
        </w:rPr>
        <mc:AlternateContent>
          <mc:Choice Requires="wpg">
            <w:drawing>
              <wp:inline distT="0" distB="0" distL="0" distR="0" wp14:anchorId="3C29A0A9" wp14:editId="24053722">
                <wp:extent cx="6096000" cy="3429000"/>
                <wp:effectExtent l="0" t="0" r="0" b="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78"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Text Box 10"/>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CAC4C1" w14:textId="77777777" w:rsidR="00903E45" w:rsidRDefault="00903E45" w:rsidP="006B1670">
                              <w:pPr>
                                <w:rPr>
                                  <w:sz w:val="41"/>
                                </w:rPr>
                              </w:pPr>
                            </w:p>
                            <w:p w14:paraId="35EADE88" w14:textId="77777777" w:rsidR="00903E45" w:rsidRDefault="00903E45" w:rsidP="006B1670">
                              <w:pPr>
                                <w:ind w:left="712"/>
                                <w:rPr>
                                  <w:rFonts w:ascii="Trebuchet MS"/>
                                  <w:sz w:val="44"/>
                                </w:rPr>
                              </w:pPr>
                              <w:r>
                                <w:rPr>
                                  <w:rFonts w:ascii="Trebuchet MS"/>
                                  <w:sz w:val="44"/>
                                </w:rPr>
                                <w:t>Developing requirements</w:t>
                              </w:r>
                            </w:p>
                            <w:p w14:paraId="0E67C6A6" w14:textId="77777777" w:rsidR="00903E45" w:rsidRDefault="00903E45" w:rsidP="006B1670">
                              <w:pPr>
                                <w:widowControl w:val="0"/>
                                <w:numPr>
                                  <w:ilvl w:val="0"/>
                                  <w:numId w:val="25"/>
                                </w:numPr>
                                <w:tabs>
                                  <w:tab w:val="left" w:pos="893"/>
                                </w:tabs>
                                <w:autoSpaceDE w:val="0"/>
                                <w:autoSpaceDN w:val="0"/>
                                <w:spacing w:before="391"/>
                                <w:rPr>
                                  <w:sz w:val="40"/>
                                </w:rPr>
                              </w:pPr>
                              <w:r>
                                <w:rPr>
                                  <w:spacing w:val="-3"/>
                                  <w:sz w:val="40"/>
                                </w:rPr>
                                <w:t xml:space="preserve">Requirements </w:t>
                              </w:r>
                              <w:r>
                                <w:rPr>
                                  <w:sz w:val="40"/>
                                </w:rPr>
                                <w:t>elicitation</w:t>
                              </w:r>
                            </w:p>
                            <w:p w14:paraId="3E3C8D78" w14:textId="77777777" w:rsidR="00903E45" w:rsidRDefault="00903E45" w:rsidP="006B1670">
                              <w:pPr>
                                <w:widowControl w:val="0"/>
                                <w:numPr>
                                  <w:ilvl w:val="0"/>
                                  <w:numId w:val="25"/>
                                </w:numPr>
                                <w:tabs>
                                  <w:tab w:val="left" w:pos="893"/>
                                </w:tabs>
                                <w:autoSpaceDE w:val="0"/>
                                <w:autoSpaceDN w:val="0"/>
                                <w:spacing w:before="44"/>
                                <w:rPr>
                                  <w:sz w:val="40"/>
                                </w:rPr>
                              </w:pPr>
                              <w:r>
                                <w:rPr>
                                  <w:spacing w:val="-3"/>
                                  <w:sz w:val="40"/>
                                </w:rPr>
                                <w:t xml:space="preserve">Requirements </w:t>
                              </w:r>
                              <w:r>
                                <w:rPr>
                                  <w:sz w:val="40"/>
                                </w:rPr>
                                <w:t>analysis</w:t>
                              </w:r>
                            </w:p>
                            <w:p w14:paraId="340C1328" w14:textId="77777777" w:rsidR="00903E45" w:rsidRDefault="00903E45" w:rsidP="006B1670">
                              <w:pPr>
                                <w:widowControl w:val="0"/>
                                <w:numPr>
                                  <w:ilvl w:val="0"/>
                                  <w:numId w:val="25"/>
                                </w:numPr>
                                <w:tabs>
                                  <w:tab w:val="left" w:pos="893"/>
                                </w:tabs>
                                <w:autoSpaceDE w:val="0"/>
                                <w:autoSpaceDN w:val="0"/>
                                <w:spacing w:before="42"/>
                                <w:rPr>
                                  <w:sz w:val="40"/>
                                </w:rPr>
                              </w:pPr>
                              <w:r>
                                <w:rPr>
                                  <w:spacing w:val="-3"/>
                                  <w:sz w:val="40"/>
                                </w:rPr>
                                <w:t xml:space="preserve">Requirements </w:t>
                              </w:r>
                              <w:r>
                                <w:rPr>
                                  <w:sz w:val="40"/>
                                </w:rPr>
                                <w:t>specification</w:t>
                              </w:r>
                            </w:p>
                            <w:p w14:paraId="4E47A1D9" w14:textId="77777777" w:rsidR="00903E45" w:rsidRDefault="00903E45" w:rsidP="006B1670">
                              <w:pPr>
                                <w:widowControl w:val="0"/>
                                <w:numPr>
                                  <w:ilvl w:val="0"/>
                                  <w:numId w:val="25"/>
                                </w:numPr>
                                <w:tabs>
                                  <w:tab w:val="left" w:pos="893"/>
                                </w:tabs>
                                <w:autoSpaceDE w:val="0"/>
                                <w:autoSpaceDN w:val="0"/>
                                <w:spacing w:before="45"/>
                                <w:rPr>
                                  <w:sz w:val="40"/>
                                </w:rPr>
                              </w:pPr>
                              <w:r>
                                <w:rPr>
                                  <w:spacing w:val="-3"/>
                                  <w:sz w:val="40"/>
                                </w:rPr>
                                <w:t xml:space="preserve">Requirements </w:t>
                              </w:r>
                              <w:r>
                                <w:rPr>
                                  <w:sz w:val="40"/>
                                </w:rPr>
                                <w:t>validation</w:t>
                              </w:r>
                            </w:p>
                            <w:p w14:paraId="2D18E424" w14:textId="77777777" w:rsidR="00903E45" w:rsidRDefault="00903E45" w:rsidP="006B1670">
                              <w:pPr>
                                <w:widowControl w:val="0"/>
                                <w:numPr>
                                  <w:ilvl w:val="0"/>
                                  <w:numId w:val="25"/>
                                </w:numPr>
                                <w:tabs>
                                  <w:tab w:val="left" w:pos="893"/>
                                </w:tabs>
                                <w:autoSpaceDE w:val="0"/>
                                <w:autoSpaceDN w:val="0"/>
                                <w:spacing w:before="44"/>
                                <w:rPr>
                                  <w:sz w:val="40"/>
                                </w:rPr>
                              </w:pPr>
                              <w:r>
                                <w:rPr>
                                  <w:spacing w:val="-3"/>
                                  <w:sz w:val="40"/>
                                </w:rPr>
                                <w:t xml:space="preserve">Requirements </w:t>
                              </w:r>
                              <w:r>
                                <w:rPr>
                                  <w:sz w:val="40"/>
                                </w:rPr>
                                <w:t>management</w:t>
                              </w:r>
                            </w:p>
                          </w:txbxContent>
                        </wps:txbx>
                        <wps:bodyPr rot="0" vert="horz" wrap="square" lIns="0" tIns="0" rIns="0" bIns="0" anchor="t" anchorCtr="0" upright="1">
                          <a:noAutofit/>
                        </wps:bodyPr>
                      </wps:wsp>
                    </wpg:wgp>
                  </a:graphicData>
                </a:graphic>
              </wp:inline>
            </w:drawing>
          </mc:Choice>
          <mc:Fallback>
            <w:pict>
              <v:group w14:anchorId="3C29A0A9" id="Group 77" o:spid="_x0000_s1048"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">
                <v:shape id="Picture 9" o:spid="_x0000_s1049"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By&#10;yL7AAAAA2wAAAA8AAABkcnMvZG93bnJldi54bWxET91qgzAUvh/0HcIZ7G6NlrGKaxTZWujlVvsA&#10;B3OmMnNik1Rtn365GOzy4/vflYsZxETO95YVpOsEBHFjdc+tgnN9eM5A+ICscbBMCm7koSxWDzvM&#10;tZ35i6ZTaEUMYZ+jgi6EMZfSNx0Z9Gs7Ekfu2zqDIULXSu1wjuFmkJskeZUGe44NHY703lHzc7oa&#10;BVkdFvp88W5bp9lQfVyS+9HvlXp6XKo3EIGW8C/+cx+1gm0cG7/EHyCL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HLIvsAAAADbAAAADwAAAAAAAAAAAAAAAACcAgAAZHJz&#10;L2Rvd25yZXYueG1sUEsFBgAAAAAEAAQA9wAAAIkDAAAAAA==&#10;">
                  <v:imagedata r:id="rId12" o:title=""/>
                </v:shape>
                <v:shape id="Text Box 10" o:spid="_x0000_s1050"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gETxQAA&#10;ANsAAAAPAAAAZHJzL2Rvd25yZXYueG1sRI9Ba8JAFITvQv/D8oTedGMPiU1dpaQUWhAhUQRvj+xr&#10;Epp9G7LbJPrruwWhx2FmvmE2u8m0YqDeNZYVrJYRCOLS6oYrBafj+2INwnlkja1lUnAlB7vtw2yD&#10;qbYj5zQUvhIBwi5FBbX3XSqlK2sy6Ja2Iw7el+0N+iD7SuoexwA3rXyKolgabDgs1NhRVlP5XfwY&#10;BYdjdtnL0x7fPk2sk/NwcLeclHqcT68vIDxN/j98b39oBckz/H0JP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GmARPFAAAA2wAAAA8AAAAAAAAAAAAAAAAAlwIAAGRycy9k&#10;b3ducmV2LnhtbFBLBQYAAAAABAAEAPUAAACJAwAAAAA=&#10;" filled="f" strokeweight=".96pt">
                  <v:textbox inset="0,0,0,0">
                    <w:txbxContent>
                      <w:p w14:paraId="18CAC4C1" w14:textId="77777777" w:rsidR="00903E45" w:rsidRDefault="00903E45" w:rsidP="006B1670">
                        <w:pPr>
                          <w:rPr>
                            <w:sz w:val="41"/>
                          </w:rPr>
                        </w:pPr>
                      </w:p>
                      <w:p w14:paraId="35EADE88" w14:textId="77777777" w:rsidR="00903E45" w:rsidRDefault="00903E45" w:rsidP="006B1670">
                        <w:pPr>
                          <w:ind w:left="712"/>
                          <w:rPr>
                            <w:rFonts w:ascii="Trebuchet MS"/>
                            <w:sz w:val="44"/>
                          </w:rPr>
                        </w:pPr>
                        <w:r>
                          <w:rPr>
                            <w:rFonts w:ascii="Trebuchet MS"/>
                            <w:sz w:val="44"/>
                          </w:rPr>
                          <w:t>Developing requirements</w:t>
                        </w:r>
                      </w:p>
                      <w:p w14:paraId="0E67C6A6" w14:textId="77777777" w:rsidR="00903E45" w:rsidRDefault="00903E45" w:rsidP="006B1670">
                        <w:pPr>
                          <w:widowControl w:val="0"/>
                          <w:numPr>
                            <w:ilvl w:val="0"/>
                            <w:numId w:val="25"/>
                          </w:numPr>
                          <w:tabs>
                            <w:tab w:val="left" w:pos="893"/>
                          </w:tabs>
                          <w:autoSpaceDE w:val="0"/>
                          <w:autoSpaceDN w:val="0"/>
                          <w:spacing w:before="391"/>
                          <w:rPr>
                            <w:sz w:val="40"/>
                          </w:rPr>
                        </w:pPr>
                        <w:r>
                          <w:rPr>
                            <w:spacing w:val="-3"/>
                            <w:sz w:val="40"/>
                          </w:rPr>
                          <w:t xml:space="preserve">Requirements </w:t>
                        </w:r>
                        <w:r>
                          <w:rPr>
                            <w:sz w:val="40"/>
                          </w:rPr>
                          <w:t>elicitation</w:t>
                        </w:r>
                      </w:p>
                      <w:p w14:paraId="3E3C8D78" w14:textId="77777777" w:rsidR="00903E45" w:rsidRDefault="00903E45" w:rsidP="006B1670">
                        <w:pPr>
                          <w:widowControl w:val="0"/>
                          <w:numPr>
                            <w:ilvl w:val="0"/>
                            <w:numId w:val="25"/>
                          </w:numPr>
                          <w:tabs>
                            <w:tab w:val="left" w:pos="893"/>
                          </w:tabs>
                          <w:autoSpaceDE w:val="0"/>
                          <w:autoSpaceDN w:val="0"/>
                          <w:spacing w:before="44"/>
                          <w:rPr>
                            <w:sz w:val="40"/>
                          </w:rPr>
                        </w:pPr>
                        <w:r>
                          <w:rPr>
                            <w:spacing w:val="-3"/>
                            <w:sz w:val="40"/>
                          </w:rPr>
                          <w:t xml:space="preserve">Requirements </w:t>
                        </w:r>
                        <w:r>
                          <w:rPr>
                            <w:sz w:val="40"/>
                          </w:rPr>
                          <w:t>analysis</w:t>
                        </w:r>
                      </w:p>
                      <w:p w14:paraId="340C1328" w14:textId="77777777" w:rsidR="00903E45" w:rsidRDefault="00903E45" w:rsidP="006B1670">
                        <w:pPr>
                          <w:widowControl w:val="0"/>
                          <w:numPr>
                            <w:ilvl w:val="0"/>
                            <w:numId w:val="25"/>
                          </w:numPr>
                          <w:tabs>
                            <w:tab w:val="left" w:pos="893"/>
                          </w:tabs>
                          <w:autoSpaceDE w:val="0"/>
                          <w:autoSpaceDN w:val="0"/>
                          <w:spacing w:before="42"/>
                          <w:rPr>
                            <w:sz w:val="40"/>
                          </w:rPr>
                        </w:pPr>
                        <w:r>
                          <w:rPr>
                            <w:spacing w:val="-3"/>
                            <w:sz w:val="40"/>
                          </w:rPr>
                          <w:t xml:space="preserve">Requirements </w:t>
                        </w:r>
                        <w:r>
                          <w:rPr>
                            <w:sz w:val="40"/>
                          </w:rPr>
                          <w:t>specification</w:t>
                        </w:r>
                      </w:p>
                      <w:p w14:paraId="4E47A1D9" w14:textId="77777777" w:rsidR="00903E45" w:rsidRDefault="00903E45" w:rsidP="006B1670">
                        <w:pPr>
                          <w:widowControl w:val="0"/>
                          <w:numPr>
                            <w:ilvl w:val="0"/>
                            <w:numId w:val="25"/>
                          </w:numPr>
                          <w:tabs>
                            <w:tab w:val="left" w:pos="893"/>
                          </w:tabs>
                          <w:autoSpaceDE w:val="0"/>
                          <w:autoSpaceDN w:val="0"/>
                          <w:spacing w:before="45"/>
                          <w:rPr>
                            <w:sz w:val="40"/>
                          </w:rPr>
                        </w:pPr>
                        <w:r>
                          <w:rPr>
                            <w:spacing w:val="-3"/>
                            <w:sz w:val="40"/>
                          </w:rPr>
                          <w:t xml:space="preserve">Requirements </w:t>
                        </w:r>
                        <w:r>
                          <w:rPr>
                            <w:sz w:val="40"/>
                          </w:rPr>
                          <w:t>validation</w:t>
                        </w:r>
                      </w:p>
                      <w:p w14:paraId="2D18E424" w14:textId="77777777" w:rsidR="00903E45" w:rsidRDefault="00903E45" w:rsidP="006B1670">
                        <w:pPr>
                          <w:widowControl w:val="0"/>
                          <w:numPr>
                            <w:ilvl w:val="0"/>
                            <w:numId w:val="25"/>
                          </w:numPr>
                          <w:tabs>
                            <w:tab w:val="left" w:pos="893"/>
                          </w:tabs>
                          <w:autoSpaceDE w:val="0"/>
                          <w:autoSpaceDN w:val="0"/>
                          <w:spacing w:before="44"/>
                          <w:rPr>
                            <w:sz w:val="40"/>
                          </w:rPr>
                        </w:pPr>
                        <w:r>
                          <w:rPr>
                            <w:spacing w:val="-3"/>
                            <w:sz w:val="40"/>
                          </w:rPr>
                          <w:t xml:space="preserve">Requirements </w:t>
                        </w:r>
                        <w:r>
                          <w:rPr>
                            <w:sz w:val="40"/>
                          </w:rPr>
                          <w:t>management</w:t>
                        </w:r>
                      </w:p>
                    </w:txbxContent>
                  </v:textbox>
                </v:shape>
                <w10:anchorlock/>
              </v:group>
            </w:pict>
          </mc:Fallback>
        </mc:AlternateContent>
      </w:r>
    </w:p>
    <w:p w14:paraId="072BA444" w14:textId="77777777" w:rsidR="006B1670" w:rsidRDefault="006B1670" w:rsidP="006B1670">
      <w:pPr>
        <w:spacing w:before="74"/>
        <w:ind w:left="111"/>
      </w:pPr>
      <w:r>
        <w:rPr>
          <w:color w:val="262626"/>
          <w:sz w:val="22"/>
        </w:rPr>
        <w:t>9</w:t>
      </w:r>
    </w:p>
    <w:p w14:paraId="30496E4A" w14:textId="77777777" w:rsidR="006B1670" w:rsidRDefault="006B1670" w:rsidP="006B1670">
      <w:pPr>
        <w:pStyle w:val="BodyText"/>
        <w:rPr>
          <w:sz w:val="20"/>
        </w:rPr>
      </w:pPr>
    </w:p>
    <w:p w14:paraId="0C18DF75" w14:textId="77777777" w:rsidR="006B1670" w:rsidRDefault="006B1670" w:rsidP="006B1670">
      <w:pPr>
        <w:pStyle w:val="BodyText"/>
        <w:rPr>
          <w:sz w:val="20"/>
        </w:rPr>
      </w:pPr>
    </w:p>
    <w:p w14:paraId="3141456D" w14:textId="77777777" w:rsidR="006B1670" w:rsidRDefault="006B1670" w:rsidP="006B1670">
      <w:pPr>
        <w:pStyle w:val="BodyText"/>
        <w:rPr>
          <w:sz w:val="20"/>
        </w:rPr>
      </w:pPr>
    </w:p>
    <w:p w14:paraId="301129BC" w14:textId="77777777" w:rsidR="006B1670" w:rsidRDefault="006B1670" w:rsidP="006B1670">
      <w:pPr>
        <w:pStyle w:val="BodyText"/>
        <w:rPr>
          <w:sz w:val="20"/>
        </w:rPr>
      </w:pPr>
    </w:p>
    <w:p w14:paraId="1D7AE18C" w14:textId="77777777" w:rsidR="006B1670" w:rsidRDefault="006B1670" w:rsidP="006B1670">
      <w:pPr>
        <w:pStyle w:val="BodyText"/>
        <w:rPr>
          <w:sz w:val="20"/>
        </w:rPr>
      </w:pPr>
    </w:p>
    <w:p w14:paraId="0E2B7FF2" w14:textId="77777777" w:rsidR="006B1670" w:rsidRDefault="006B1670" w:rsidP="006B1670">
      <w:pPr>
        <w:pStyle w:val="BodyText"/>
      </w:pPr>
      <w:r>
        <w:rPr>
          <w:noProof/>
        </w:rPr>
        <mc:AlternateContent>
          <mc:Choice Requires="wpg">
            <w:drawing>
              <wp:anchor distT="0" distB="0" distL="0" distR="0" simplePos="0" relativeHeight="251665408" behindDoc="1" locked="0" layoutInCell="1" allowOverlap="1" wp14:anchorId="7720CE9E" wp14:editId="40A3773D">
                <wp:simplePos x="0" y="0"/>
                <wp:positionH relativeFrom="page">
                  <wp:posOffset>730885</wp:posOffset>
                </wp:positionH>
                <wp:positionV relativeFrom="paragraph">
                  <wp:posOffset>226695</wp:posOffset>
                </wp:positionV>
                <wp:extent cx="6096000" cy="3429000"/>
                <wp:effectExtent l="0" t="0" r="0" b="0"/>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75" name="Picture 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69"/>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EFC092" w14:textId="77777777" w:rsidR="00903E45" w:rsidRDefault="00903E45" w:rsidP="006B1670">
                              <w:pPr>
                                <w:rPr>
                                  <w:sz w:val="41"/>
                                </w:rPr>
                              </w:pPr>
                            </w:p>
                            <w:p w14:paraId="36BB4CDF" w14:textId="77777777" w:rsidR="00903E45" w:rsidRDefault="00903E45" w:rsidP="006B1670">
                              <w:pPr>
                                <w:ind w:left="712"/>
                                <w:rPr>
                                  <w:rFonts w:ascii="Trebuchet MS" w:hAnsi="Trebuchet MS"/>
                                  <w:sz w:val="44"/>
                                </w:rPr>
                              </w:pPr>
                              <w:r>
                                <w:rPr>
                                  <w:rFonts w:ascii="Trebuchet MS" w:hAnsi="Trebuchet MS"/>
                                  <w:spacing w:val="-3"/>
                                  <w:sz w:val="44"/>
                                </w:rPr>
                                <w:t xml:space="preserve">Requirements </w:t>
                              </w:r>
                              <w:r>
                                <w:rPr>
                                  <w:rFonts w:ascii="Trebuchet MS" w:hAnsi="Trebuchet MS"/>
                                  <w:sz w:val="44"/>
                                </w:rPr>
                                <w:t>elicitation</w:t>
                              </w:r>
                              <w:r>
                                <w:rPr>
                                  <w:rFonts w:ascii="Trebuchet MS" w:hAnsi="Trebuchet MS"/>
                                  <w:spacing w:val="-52"/>
                                  <w:sz w:val="44"/>
                                </w:rPr>
                                <w:t xml:space="preserve"> </w:t>
                              </w:r>
                              <w:r>
                                <w:rPr>
                                  <w:rFonts w:ascii="Trebuchet MS" w:hAnsi="Trebuchet MS"/>
                                  <w:w w:val="105"/>
                                  <w:sz w:val="44"/>
                                </w:rPr>
                                <w:t>–</w:t>
                              </w:r>
                              <w:r>
                                <w:rPr>
                                  <w:rFonts w:ascii="Trebuchet MS" w:hAnsi="Trebuchet MS"/>
                                  <w:spacing w:val="-68"/>
                                  <w:w w:val="105"/>
                                  <w:sz w:val="44"/>
                                </w:rPr>
                                <w:t xml:space="preserve"> </w:t>
                              </w:r>
                              <w:r>
                                <w:rPr>
                                  <w:rFonts w:ascii="Trebuchet MS" w:hAnsi="Trebuchet MS"/>
                                  <w:spacing w:val="-6"/>
                                  <w:sz w:val="44"/>
                                </w:rPr>
                                <w:t>key</w:t>
                              </w:r>
                              <w:r>
                                <w:rPr>
                                  <w:rFonts w:ascii="Trebuchet MS" w:hAnsi="Trebuchet MS"/>
                                  <w:spacing w:val="-58"/>
                                  <w:sz w:val="44"/>
                                </w:rPr>
                                <w:t xml:space="preserve"> </w:t>
                              </w:r>
                              <w:r>
                                <w:rPr>
                                  <w:rFonts w:ascii="Trebuchet MS" w:hAnsi="Trebuchet MS"/>
                                  <w:spacing w:val="-4"/>
                                  <w:sz w:val="44"/>
                                </w:rPr>
                                <w:t>factors</w:t>
                              </w:r>
                            </w:p>
                            <w:p w14:paraId="4A80EAD1" w14:textId="77777777" w:rsidR="00903E45" w:rsidRDefault="00903E45" w:rsidP="006B1670">
                              <w:pPr>
                                <w:spacing w:before="9"/>
                                <w:rPr>
                                  <w:rFonts w:ascii="Trebuchet MS"/>
                                  <w:sz w:val="34"/>
                                </w:rPr>
                              </w:pPr>
                            </w:p>
                            <w:p w14:paraId="4EBD2BAB" w14:textId="77777777" w:rsidR="00903E45" w:rsidRDefault="00903E45" w:rsidP="006B1670">
                              <w:pPr>
                                <w:widowControl w:val="0"/>
                                <w:numPr>
                                  <w:ilvl w:val="0"/>
                                  <w:numId w:val="24"/>
                                </w:numPr>
                                <w:tabs>
                                  <w:tab w:val="left" w:pos="893"/>
                                </w:tabs>
                                <w:autoSpaceDE w:val="0"/>
                                <w:autoSpaceDN w:val="0"/>
                                <w:rPr>
                                  <w:sz w:val="28"/>
                                </w:rPr>
                              </w:pPr>
                              <w:r>
                                <w:rPr>
                                  <w:sz w:val="28"/>
                                </w:rPr>
                                <w:t>Right</w:t>
                              </w:r>
                              <w:r>
                                <w:rPr>
                                  <w:spacing w:val="-2"/>
                                  <w:sz w:val="28"/>
                                </w:rPr>
                                <w:t xml:space="preserve"> </w:t>
                              </w:r>
                              <w:r>
                                <w:rPr>
                                  <w:sz w:val="28"/>
                                </w:rPr>
                                <w:t>sources</w:t>
                              </w:r>
                            </w:p>
                            <w:p w14:paraId="4A410D7F" w14:textId="77777777" w:rsidR="00903E45" w:rsidRDefault="00903E45" w:rsidP="006B1670">
                              <w:pPr>
                                <w:widowControl w:val="0"/>
                                <w:numPr>
                                  <w:ilvl w:val="0"/>
                                  <w:numId w:val="24"/>
                                </w:numPr>
                                <w:tabs>
                                  <w:tab w:val="left" w:pos="893"/>
                                </w:tabs>
                                <w:autoSpaceDE w:val="0"/>
                                <w:autoSpaceDN w:val="0"/>
                                <w:spacing w:before="62"/>
                                <w:rPr>
                                  <w:sz w:val="28"/>
                                </w:rPr>
                              </w:pPr>
                              <w:r>
                                <w:rPr>
                                  <w:sz w:val="28"/>
                                </w:rPr>
                                <w:t>Right</w:t>
                              </w:r>
                              <w:r>
                                <w:rPr>
                                  <w:spacing w:val="-2"/>
                                  <w:sz w:val="28"/>
                                </w:rPr>
                                <w:t xml:space="preserve"> </w:t>
                              </w:r>
                              <w:r>
                                <w:rPr>
                                  <w:sz w:val="28"/>
                                </w:rPr>
                                <w:t>information</w:t>
                              </w:r>
                            </w:p>
                            <w:p w14:paraId="3CAF9AD4" w14:textId="77777777" w:rsidR="00903E45" w:rsidRDefault="00903E45" w:rsidP="006B1670">
                              <w:pPr>
                                <w:widowControl w:val="0"/>
                                <w:numPr>
                                  <w:ilvl w:val="0"/>
                                  <w:numId w:val="24"/>
                                </w:numPr>
                                <w:tabs>
                                  <w:tab w:val="left" w:pos="893"/>
                                </w:tabs>
                                <w:autoSpaceDE w:val="0"/>
                                <w:autoSpaceDN w:val="0"/>
                                <w:spacing w:before="61"/>
                                <w:rPr>
                                  <w:sz w:val="28"/>
                                </w:rPr>
                              </w:pPr>
                              <w:r>
                                <w:rPr>
                                  <w:sz w:val="28"/>
                                </w:rPr>
                                <w:t>Right</w:t>
                              </w:r>
                              <w:r>
                                <w:rPr>
                                  <w:spacing w:val="-2"/>
                                  <w:sz w:val="28"/>
                                </w:rPr>
                                <w:t xml:space="preserve"> </w:t>
                              </w:r>
                              <w:r>
                                <w:rPr>
                                  <w:sz w:val="28"/>
                                </w:rPr>
                                <w:t>techniques</w:t>
                              </w:r>
                            </w:p>
                            <w:p w14:paraId="37D37AC0" w14:textId="77777777" w:rsidR="00903E45" w:rsidRDefault="00903E45" w:rsidP="006B1670">
                              <w:pPr>
                                <w:widowControl w:val="0"/>
                                <w:numPr>
                                  <w:ilvl w:val="0"/>
                                  <w:numId w:val="24"/>
                                </w:numPr>
                                <w:tabs>
                                  <w:tab w:val="left" w:pos="893"/>
                                </w:tabs>
                                <w:autoSpaceDE w:val="0"/>
                                <w:autoSpaceDN w:val="0"/>
                                <w:spacing w:before="59"/>
                                <w:rPr>
                                  <w:sz w:val="28"/>
                                </w:rPr>
                              </w:pPr>
                              <w:r>
                                <w:rPr>
                                  <w:sz w:val="28"/>
                                </w:rPr>
                                <w:t xml:space="preserve">Clear </w:t>
                              </w:r>
                              <w:proofErr w:type="spellStart"/>
                              <w:r>
                                <w:rPr>
                                  <w:sz w:val="28"/>
                                </w:rPr>
                                <w:t>organisation</w:t>
                              </w:r>
                              <w:proofErr w:type="spellEnd"/>
                              <w:r>
                                <w:rPr>
                                  <w:sz w:val="28"/>
                                </w:rPr>
                                <w:t>, evaluation and</w:t>
                              </w:r>
                              <w:r>
                                <w:rPr>
                                  <w:spacing w:val="-10"/>
                                  <w:sz w:val="28"/>
                                </w:rPr>
                                <w:t xml:space="preserve"> </w:t>
                              </w:r>
                              <w:r>
                                <w:rPr>
                                  <w:sz w:val="28"/>
                                </w:rPr>
                                <w:t>understanding</w:t>
                              </w:r>
                            </w:p>
                            <w:p w14:paraId="4718F962" w14:textId="77777777" w:rsidR="00903E45" w:rsidRDefault="00903E45" w:rsidP="006B1670">
                              <w:pPr>
                                <w:widowControl w:val="0"/>
                                <w:numPr>
                                  <w:ilvl w:val="0"/>
                                  <w:numId w:val="24"/>
                                </w:numPr>
                                <w:tabs>
                                  <w:tab w:val="left" w:pos="893"/>
                                </w:tabs>
                                <w:autoSpaceDE w:val="0"/>
                                <w:autoSpaceDN w:val="0"/>
                                <w:spacing w:before="62"/>
                                <w:rPr>
                                  <w:sz w:val="28"/>
                                </w:rPr>
                              </w:pPr>
                              <w:r>
                                <w:rPr>
                                  <w:sz w:val="28"/>
                                </w:rPr>
                                <w:t>Accurate</w:t>
                              </w:r>
                              <w:r>
                                <w:rPr>
                                  <w:spacing w:val="-2"/>
                                  <w:sz w:val="28"/>
                                </w:rPr>
                                <w:t xml:space="preserve"> </w:t>
                              </w:r>
                              <w:r>
                                <w:rPr>
                                  <w:sz w:val="28"/>
                                </w:rPr>
                                <w:t>reporting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20CE9E" id="Group 74" o:spid="_x0000_s1051" style="position:absolute;margin-left:57.55pt;margin-top:17.85pt;width:480pt;height:270pt;z-index:-251651072;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">
                <v:shape id="Picture 68" o:spid="_x0000_s1052"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5z&#10;ZyDDAAAA2wAAAA8AAABkcnMvZG93bnJldi54bWxEj8FqwzAQRO+F/IPYQG+N7JI2xokSTJNCjm2c&#10;D1isjW1irRxJsd1+fVUo9DjMzBtms5tMJwZyvrWsIF0kIIgrq1uuFZzL96cMhA/IGjvLpOCLPOy2&#10;s4cN5tqO/EnDKdQiQtjnqKAJoc+l9FVDBv3C9sTRu1hnMETpaqkdjhFuOvmcJK/SYMtxocGe3hqq&#10;rqe7UZCVYaKPpXerMs26Yn9Lvo/+oNTjfCrWIAJN4T/81z5qBasX+P0Sf4Dc/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nNnIMMAAADbAAAADwAAAAAAAAAAAAAAAACcAgAA&#10;ZHJzL2Rvd25yZXYueG1sUEsFBgAAAAAEAAQA9wAAAIwDAAAAAA==&#10;">
                  <v:imagedata r:id="rId12" o:title=""/>
                </v:shape>
                <v:shape id="Text Box 69" o:spid="_x0000_s1053"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OZVhxAAA&#10;ANsAAAAPAAAAZHJzL2Rvd25yZXYueG1sRI9Ba4NAFITvgf6H5RV6S9b2oMFklZIQaEECiRLI7eG+&#10;qtR9K+7W2P76bqGQ4zAz3zDbfDa9mGh0nWUFz6sIBHFtdceNgqo8LNcgnEfW2FsmBd/kIM8eFltM&#10;tb3xiaazb0SAsEtRQev9kErp6pYMupUdiIP3YUeDPsixkXrEW4CbXr5EUSwNdhwWWhxo11L9ef4y&#10;Co7l7lrIqsD9u4l1cpmO7udESj09zq8bEJ5mfw//t9+0giSGvy/hB8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mVYcQAAADbAAAADwAAAAAAAAAAAAAAAACXAgAAZHJzL2Rv&#10;d25yZXYueG1sUEsFBgAAAAAEAAQA9QAAAIgDAAAAAA==&#10;" filled="f" strokeweight=".96pt">
                  <v:textbox inset="0,0,0,0">
                    <w:txbxContent>
                      <w:p w14:paraId="06EFC092" w14:textId="77777777" w:rsidR="00903E45" w:rsidRDefault="00903E45" w:rsidP="006B1670">
                        <w:pPr>
                          <w:rPr>
                            <w:sz w:val="41"/>
                          </w:rPr>
                        </w:pPr>
                      </w:p>
                      <w:p w14:paraId="36BB4CDF" w14:textId="77777777" w:rsidR="00903E45" w:rsidRDefault="00903E45" w:rsidP="006B1670">
                        <w:pPr>
                          <w:ind w:left="712"/>
                          <w:rPr>
                            <w:rFonts w:ascii="Trebuchet MS" w:hAnsi="Trebuchet MS"/>
                            <w:sz w:val="44"/>
                          </w:rPr>
                        </w:pPr>
                        <w:r>
                          <w:rPr>
                            <w:rFonts w:ascii="Trebuchet MS" w:hAnsi="Trebuchet MS"/>
                            <w:spacing w:val="-3"/>
                            <w:sz w:val="44"/>
                          </w:rPr>
                          <w:t xml:space="preserve">Requirements </w:t>
                        </w:r>
                        <w:r>
                          <w:rPr>
                            <w:rFonts w:ascii="Trebuchet MS" w:hAnsi="Trebuchet MS"/>
                            <w:sz w:val="44"/>
                          </w:rPr>
                          <w:t>elicitation</w:t>
                        </w:r>
                        <w:r>
                          <w:rPr>
                            <w:rFonts w:ascii="Trebuchet MS" w:hAnsi="Trebuchet MS"/>
                            <w:spacing w:val="-52"/>
                            <w:sz w:val="44"/>
                          </w:rPr>
                          <w:t xml:space="preserve"> </w:t>
                        </w:r>
                        <w:r>
                          <w:rPr>
                            <w:rFonts w:ascii="Trebuchet MS" w:hAnsi="Trebuchet MS"/>
                            <w:w w:val="105"/>
                            <w:sz w:val="44"/>
                          </w:rPr>
                          <w:t>–</w:t>
                        </w:r>
                        <w:r>
                          <w:rPr>
                            <w:rFonts w:ascii="Trebuchet MS" w:hAnsi="Trebuchet MS"/>
                            <w:spacing w:val="-68"/>
                            <w:w w:val="105"/>
                            <w:sz w:val="44"/>
                          </w:rPr>
                          <w:t xml:space="preserve"> </w:t>
                        </w:r>
                        <w:r>
                          <w:rPr>
                            <w:rFonts w:ascii="Trebuchet MS" w:hAnsi="Trebuchet MS"/>
                            <w:spacing w:val="-6"/>
                            <w:sz w:val="44"/>
                          </w:rPr>
                          <w:t>key</w:t>
                        </w:r>
                        <w:r>
                          <w:rPr>
                            <w:rFonts w:ascii="Trebuchet MS" w:hAnsi="Trebuchet MS"/>
                            <w:spacing w:val="-58"/>
                            <w:sz w:val="44"/>
                          </w:rPr>
                          <w:t xml:space="preserve"> </w:t>
                        </w:r>
                        <w:r>
                          <w:rPr>
                            <w:rFonts w:ascii="Trebuchet MS" w:hAnsi="Trebuchet MS"/>
                            <w:spacing w:val="-4"/>
                            <w:sz w:val="44"/>
                          </w:rPr>
                          <w:t>factors</w:t>
                        </w:r>
                      </w:p>
                      <w:p w14:paraId="4A80EAD1" w14:textId="77777777" w:rsidR="00903E45" w:rsidRDefault="00903E45" w:rsidP="006B1670">
                        <w:pPr>
                          <w:spacing w:before="9"/>
                          <w:rPr>
                            <w:rFonts w:ascii="Trebuchet MS"/>
                            <w:sz w:val="34"/>
                          </w:rPr>
                        </w:pPr>
                      </w:p>
                      <w:p w14:paraId="4EBD2BAB" w14:textId="77777777" w:rsidR="00903E45" w:rsidRDefault="00903E45" w:rsidP="006B1670">
                        <w:pPr>
                          <w:widowControl w:val="0"/>
                          <w:numPr>
                            <w:ilvl w:val="0"/>
                            <w:numId w:val="24"/>
                          </w:numPr>
                          <w:tabs>
                            <w:tab w:val="left" w:pos="893"/>
                          </w:tabs>
                          <w:autoSpaceDE w:val="0"/>
                          <w:autoSpaceDN w:val="0"/>
                          <w:rPr>
                            <w:sz w:val="28"/>
                          </w:rPr>
                        </w:pPr>
                        <w:r>
                          <w:rPr>
                            <w:sz w:val="28"/>
                          </w:rPr>
                          <w:t>Right</w:t>
                        </w:r>
                        <w:r>
                          <w:rPr>
                            <w:spacing w:val="-2"/>
                            <w:sz w:val="28"/>
                          </w:rPr>
                          <w:t xml:space="preserve"> </w:t>
                        </w:r>
                        <w:r>
                          <w:rPr>
                            <w:sz w:val="28"/>
                          </w:rPr>
                          <w:t>sources</w:t>
                        </w:r>
                      </w:p>
                      <w:p w14:paraId="4A410D7F" w14:textId="77777777" w:rsidR="00903E45" w:rsidRDefault="00903E45" w:rsidP="006B1670">
                        <w:pPr>
                          <w:widowControl w:val="0"/>
                          <w:numPr>
                            <w:ilvl w:val="0"/>
                            <w:numId w:val="24"/>
                          </w:numPr>
                          <w:tabs>
                            <w:tab w:val="left" w:pos="893"/>
                          </w:tabs>
                          <w:autoSpaceDE w:val="0"/>
                          <w:autoSpaceDN w:val="0"/>
                          <w:spacing w:before="62"/>
                          <w:rPr>
                            <w:sz w:val="28"/>
                          </w:rPr>
                        </w:pPr>
                        <w:r>
                          <w:rPr>
                            <w:sz w:val="28"/>
                          </w:rPr>
                          <w:t>Right</w:t>
                        </w:r>
                        <w:r>
                          <w:rPr>
                            <w:spacing w:val="-2"/>
                            <w:sz w:val="28"/>
                          </w:rPr>
                          <w:t xml:space="preserve"> </w:t>
                        </w:r>
                        <w:r>
                          <w:rPr>
                            <w:sz w:val="28"/>
                          </w:rPr>
                          <w:t>information</w:t>
                        </w:r>
                      </w:p>
                      <w:p w14:paraId="3CAF9AD4" w14:textId="77777777" w:rsidR="00903E45" w:rsidRDefault="00903E45" w:rsidP="006B1670">
                        <w:pPr>
                          <w:widowControl w:val="0"/>
                          <w:numPr>
                            <w:ilvl w:val="0"/>
                            <w:numId w:val="24"/>
                          </w:numPr>
                          <w:tabs>
                            <w:tab w:val="left" w:pos="893"/>
                          </w:tabs>
                          <w:autoSpaceDE w:val="0"/>
                          <w:autoSpaceDN w:val="0"/>
                          <w:spacing w:before="61"/>
                          <w:rPr>
                            <w:sz w:val="28"/>
                          </w:rPr>
                        </w:pPr>
                        <w:r>
                          <w:rPr>
                            <w:sz w:val="28"/>
                          </w:rPr>
                          <w:t>Right</w:t>
                        </w:r>
                        <w:r>
                          <w:rPr>
                            <w:spacing w:val="-2"/>
                            <w:sz w:val="28"/>
                          </w:rPr>
                          <w:t xml:space="preserve"> </w:t>
                        </w:r>
                        <w:r>
                          <w:rPr>
                            <w:sz w:val="28"/>
                          </w:rPr>
                          <w:t>techniques</w:t>
                        </w:r>
                      </w:p>
                      <w:p w14:paraId="37D37AC0" w14:textId="77777777" w:rsidR="00903E45" w:rsidRDefault="00903E45" w:rsidP="006B1670">
                        <w:pPr>
                          <w:widowControl w:val="0"/>
                          <w:numPr>
                            <w:ilvl w:val="0"/>
                            <w:numId w:val="24"/>
                          </w:numPr>
                          <w:tabs>
                            <w:tab w:val="left" w:pos="893"/>
                          </w:tabs>
                          <w:autoSpaceDE w:val="0"/>
                          <w:autoSpaceDN w:val="0"/>
                          <w:spacing w:before="59"/>
                          <w:rPr>
                            <w:sz w:val="28"/>
                          </w:rPr>
                        </w:pPr>
                        <w:r>
                          <w:rPr>
                            <w:sz w:val="28"/>
                          </w:rPr>
                          <w:t xml:space="preserve">Clear </w:t>
                        </w:r>
                        <w:proofErr w:type="spellStart"/>
                        <w:r>
                          <w:rPr>
                            <w:sz w:val="28"/>
                          </w:rPr>
                          <w:t>organisation</w:t>
                        </w:r>
                        <w:proofErr w:type="spellEnd"/>
                        <w:r>
                          <w:rPr>
                            <w:sz w:val="28"/>
                          </w:rPr>
                          <w:t>, evaluation and</w:t>
                        </w:r>
                        <w:r>
                          <w:rPr>
                            <w:spacing w:val="-10"/>
                            <w:sz w:val="28"/>
                          </w:rPr>
                          <w:t xml:space="preserve"> </w:t>
                        </w:r>
                        <w:r>
                          <w:rPr>
                            <w:sz w:val="28"/>
                          </w:rPr>
                          <w:t>understanding</w:t>
                        </w:r>
                      </w:p>
                      <w:p w14:paraId="4718F962" w14:textId="77777777" w:rsidR="00903E45" w:rsidRDefault="00903E45" w:rsidP="006B1670">
                        <w:pPr>
                          <w:widowControl w:val="0"/>
                          <w:numPr>
                            <w:ilvl w:val="0"/>
                            <w:numId w:val="24"/>
                          </w:numPr>
                          <w:tabs>
                            <w:tab w:val="left" w:pos="893"/>
                          </w:tabs>
                          <w:autoSpaceDE w:val="0"/>
                          <w:autoSpaceDN w:val="0"/>
                          <w:spacing w:before="62"/>
                          <w:rPr>
                            <w:sz w:val="28"/>
                          </w:rPr>
                        </w:pPr>
                        <w:r>
                          <w:rPr>
                            <w:sz w:val="28"/>
                          </w:rPr>
                          <w:t>Accurate</w:t>
                        </w:r>
                        <w:r>
                          <w:rPr>
                            <w:spacing w:val="-2"/>
                            <w:sz w:val="28"/>
                          </w:rPr>
                          <w:t xml:space="preserve"> </w:t>
                        </w:r>
                        <w:r>
                          <w:rPr>
                            <w:sz w:val="28"/>
                          </w:rPr>
                          <w:t>reporting</w:t>
                        </w:r>
                      </w:p>
                    </w:txbxContent>
                  </v:textbox>
                </v:shape>
                <w10:wrap type="topAndBottom" anchorx="page"/>
              </v:group>
            </w:pict>
          </mc:Fallback>
        </mc:AlternateContent>
      </w:r>
    </w:p>
    <w:p w14:paraId="35D8105A" w14:textId="77777777" w:rsidR="006B1670" w:rsidRDefault="006B1670" w:rsidP="006B1670">
      <w:pPr>
        <w:sectPr w:rsidR="006B1670">
          <w:headerReference w:type="default" r:id="rId23"/>
          <w:footerReference w:type="default" r:id="rId24"/>
          <w:pgSz w:w="11910" w:h="16840"/>
          <w:pgMar w:top="1660" w:right="1040" w:bottom="1920" w:left="1040" w:header="146" w:footer="1737" w:gutter="0"/>
          <w:pgNumType w:start="1"/>
          <w:cols w:space="720"/>
        </w:sectPr>
      </w:pPr>
    </w:p>
    <w:p w14:paraId="3CF81155" w14:textId="77777777" w:rsidR="006B1670" w:rsidRDefault="006B1670" w:rsidP="006B1670">
      <w:pPr>
        <w:pStyle w:val="BodyText"/>
        <w:rPr>
          <w:sz w:val="20"/>
        </w:rPr>
      </w:pPr>
    </w:p>
    <w:p w14:paraId="13BDAC0B" w14:textId="77777777" w:rsidR="006B1670" w:rsidRDefault="006B1670" w:rsidP="006B1670">
      <w:pPr>
        <w:pStyle w:val="BodyText"/>
        <w:spacing w:before="4"/>
        <w:rPr>
          <w:sz w:val="11"/>
        </w:rPr>
      </w:pPr>
    </w:p>
    <w:p w14:paraId="6E7DE461" w14:textId="77777777" w:rsidR="006B1670" w:rsidRDefault="006B1670" w:rsidP="006B1670">
      <w:pPr>
        <w:pStyle w:val="BodyText"/>
        <w:ind w:left="111"/>
        <w:rPr>
          <w:sz w:val="20"/>
        </w:rPr>
      </w:pPr>
      <w:r>
        <w:rPr>
          <w:noProof/>
          <w:sz w:val="20"/>
        </w:rPr>
        <mc:AlternateContent>
          <mc:Choice Requires="wpg">
            <w:drawing>
              <wp:inline distT="0" distB="0" distL="0" distR="0" wp14:anchorId="5A22321B" wp14:editId="6CE91291">
                <wp:extent cx="6096000" cy="3429000"/>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72"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13"/>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20ABC11" w14:textId="77777777" w:rsidR="00903E45" w:rsidRDefault="00903E45" w:rsidP="006B1670">
                              <w:pPr>
                                <w:rPr>
                                  <w:sz w:val="41"/>
                                </w:rPr>
                              </w:pPr>
                            </w:p>
                            <w:p w14:paraId="40DD80A3" w14:textId="77777777" w:rsidR="00903E45" w:rsidRDefault="00903E45" w:rsidP="006B1670">
                              <w:pPr>
                                <w:ind w:left="712"/>
                                <w:rPr>
                                  <w:rFonts w:ascii="Trebuchet MS"/>
                                  <w:sz w:val="44"/>
                                </w:rPr>
                              </w:pPr>
                              <w:r>
                                <w:rPr>
                                  <w:rFonts w:ascii="Trebuchet MS"/>
                                  <w:sz w:val="44"/>
                                </w:rPr>
                                <w:t>Elicitation planning</w:t>
                              </w:r>
                            </w:p>
                            <w:p w14:paraId="0C9CCA5B" w14:textId="77777777" w:rsidR="00903E45" w:rsidRDefault="00903E45" w:rsidP="006B1670">
                              <w:pPr>
                                <w:rPr>
                                  <w:rFonts w:ascii="Trebuchet MS"/>
                                  <w:sz w:val="35"/>
                                </w:rPr>
                              </w:pPr>
                            </w:p>
                            <w:p w14:paraId="760BB011" w14:textId="77777777" w:rsidR="00903E45" w:rsidRDefault="00903E45" w:rsidP="006B1670">
                              <w:pPr>
                                <w:widowControl w:val="0"/>
                                <w:numPr>
                                  <w:ilvl w:val="0"/>
                                  <w:numId w:val="23"/>
                                </w:numPr>
                                <w:tabs>
                                  <w:tab w:val="left" w:pos="893"/>
                                </w:tabs>
                                <w:autoSpaceDE w:val="0"/>
                                <w:autoSpaceDN w:val="0"/>
                                <w:rPr>
                                  <w:sz w:val="28"/>
                                </w:rPr>
                              </w:pPr>
                              <w:r>
                                <w:rPr>
                                  <w:sz w:val="28"/>
                                </w:rPr>
                                <w:t xml:space="preserve">Develop a </w:t>
                              </w:r>
                              <w:r>
                                <w:rPr>
                                  <w:spacing w:val="-3"/>
                                  <w:sz w:val="28"/>
                                </w:rPr>
                                <w:t xml:space="preserve">strategy </w:t>
                              </w:r>
                              <w:r>
                                <w:rPr>
                                  <w:sz w:val="28"/>
                                </w:rPr>
                                <w:t xml:space="preserve">- who, what, </w:t>
                              </w:r>
                              <w:r>
                                <w:rPr>
                                  <w:spacing w:val="-6"/>
                                  <w:sz w:val="28"/>
                                </w:rPr>
                                <w:t xml:space="preserve">how, </w:t>
                              </w:r>
                              <w:r>
                                <w:rPr>
                                  <w:sz w:val="28"/>
                                </w:rPr>
                                <w:t>when, where,</w:t>
                              </w:r>
                              <w:r>
                                <w:rPr>
                                  <w:spacing w:val="-10"/>
                                  <w:sz w:val="28"/>
                                </w:rPr>
                                <w:t xml:space="preserve"> </w:t>
                              </w:r>
                              <w:r>
                                <w:rPr>
                                  <w:spacing w:val="-3"/>
                                  <w:sz w:val="28"/>
                                </w:rPr>
                                <w:t>why</w:t>
                              </w:r>
                            </w:p>
                            <w:p w14:paraId="396E600E" w14:textId="77777777" w:rsidR="00903E45" w:rsidRDefault="00903E45" w:rsidP="006B1670">
                              <w:pPr>
                                <w:widowControl w:val="0"/>
                                <w:numPr>
                                  <w:ilvl w:val="0"/>
                                  <w:numId w:val="23"/>
                                </w:numPr>
                                <w:tabs>
                                  <w:tab w:val="left" w:pos="893"/>
                                </w:tabs>
                                <w:autoSpaceDE w:val="0"/>
                                <w:autoSpaceDN w:val="0"/>
                                <w:spacing w:before="62"/>
                                <w:rPr>
                                  <w:sz w:val="28"/>
                                </w:rPr>
                              </w:pPr>
                              <w:r>
                                <w:rPr>
                                  <w:sz w:val="28"/>
                                </w:rPr>
                                <w:t>Primary</w:t>
                              </w:r>
                              <w:r>
                                <w:rPr>
                                  <w:spacing w:val="-6"/>
                                  <w:sz w:val="28"/>
                                </w:rPr>
                                <w:t xml:space="preserve"> </w:t>
                              </w:r>
                              <w:r>
                                <w:rPr>
                                  <w:sz w:val="28"/>
                                </w:rPr>
                                <w:t>sources</w:t>
                              </w:r>
                            </w:p>
                            <w:p w14:paraId="5A67D7DE" w14:textId="77777777" w:rsidR="00903E45" w:rsidRDefault="00903E45" w:rsidP="006B1670">
                              <w:pPr>
                                <w:widowControl w:val="0"/>
                                <w:numPr>
                                  <w:ilvl w:val="0"/>
                                  <w:numId w:val="23"/>
                                </w:numPr>
                                <w:tabs>
                                  <w:tab w:val="left" w:pos="893"/>
                                </w:tabs>
                                <w:autoSpaceDE w:val="0"/>
                                <w:autoSpaceDN w:val="0"/>
                                <w:spacing w:before="61"/>
                                <w:rPr>
                                  <w:sz w:val="28"/>
                                </w:rPr>
                              </w:pPr>
                              <w:r>
                                <w:rPr>
                                  <w:sz w:val="28"/>
                                </w:rPr>
                                <w:t>Secondary</w:t>
                              </w:r>
                              <w:r>
                                <w:rPr>
                                  <w:spacing w:val="-7"/>
                                  <w:sz w:val="28"/>
                                </w:rPr>
                                <w:t xml:space="preserve"> </w:t>
                              </w:r>
                              <w:r>
                                <w:rPr>
                                  <w:sz w:val="28"/>
                                </w:rPr>
                                <w:t>sources</w:t>
                              </w:r>
                            </w:p>
                          </w:txbxContent>
                        </wps:txbx>
                        <wps:bodyPr rot="0" vert="horz" wrap="square" lIns="0" tIns="0" rIns="0" bIns="0" anchor="t" anchorCtr="0" upright="1">
                          <a:noAutofit/>
                        </wps:bodyPr>
                      </wps:wsp>
                    </wpg:wgp>
                  </a:graphicData>
                </a:graphic>
              </wp:inline>
            </w:drawing>
          </mc:Choice>
          <mc:Fallback>
            <w:pict>
              <v:group w14:anchorId="5A22321B" id="Group 71" o:spid="_x0000_s1054"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">
                <v:shape id="Picture 12" o:spid="_x0000_s1055"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Ga&#10;/1TDAAAA2wAAAA8AAABkcnMvZG93bnJldi54bWxEj8FqwzAQRO+F/oPYQG+1bFMa40YJIUkhxzbO&#10;ByzW1jKxVq6kJG6+PioUehxm5g2zWE12EBfyoXesoMhyEMSt0z13Co7N+3MFIkRkjYNjUvBDAVbL&#10;x4cF1tpd+ZMuh9iJBOFQowIT41hLGVpDFkPmRuLkfTlvMSbpO6k9XhPcDrLM81dpsee0YHCkjaH2&#10;dDhbBVUTJ/p4CX7eFNWw3n7nt33YKfU0m9ZvICJN8T/8195rBfMSfr+kHyC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Zr/VMMAAADbAAAADwAAAAAAAAAAAAAAAACcAgAA&#10;ZHJzL2Rvd25yZXYueG1sUEsFBgAAAAAEAAQA9wAAAIwDAAAAAA==&#10;">
                  <v:imagedata r:id="rId12" o:title=""/>
                </v:shape>
                <v:shape id="Text Box 13" o:spid="_x0000_s1056"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Tjb5xQAA&#10;ANsAAAAPAAAAZHJzL2Rvd25yZXYueG1sRI9Ba8JAFITvBf/D8gRvdWOFpEQ3oSiFCiJEpdDbI/tM&#10;QrNvQ3abxP76bqHQ4zAz3zDbfDKtGKh3jWUFq2UEgri0uuFKwfXy+vgMwnlkja1lUnAnB3k2e9hi&#10;qu3IBQ1nX4kAYZeigtr7LpXSlTUZdEvbEQfvZnuDPsi+krrHMcBNK5+iKJYGGw4LNXa0q6n8PH8Z&#10;BafL7uMor0fcH0ysk/fh5L4LUmoxn142IDxN/j/8137TCpI1/H4JP0Bm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ONvnFAAAA2wAAAA8AAAAAAAAAAAAAAAAAlwIAAGRycy9k&#10;b3ducmV2LnhtbFBLBQYAAAAABAAEAPUAAACJAwAAAAA=&#10;" filled="f" strokeweight=".96pt">
                  <v:textbox inset="0,0,0,0">
                    <w:txbxContent>
                      <w:p w14:paraId="120ABC11" w14:textId="77777777" w:rsidR="00903E45" w:rsidRDefault="00903E45" w:rsidP="006B1670">
                        <w:pPr>
                          <w:rPr>
                            <w:sz w:val="41"/>
                          </w:rPr>
                        </w:pPr>
                      </w:p>
                      <w:p w14:paraId="40DD80A3" w14:textId="77777777" w:rsidR="00903E45" w:rsidRDefault="00903E45" w:rsidP="006B1670">
                        <w:pPr>
                          <w:ind w:left="712"/>
                          <w:rPr>
                            <w:rFonts w:ascii="Trebuchet MS"/>
                            <w:sz w:val="44"/>
                          </w:rPr>
                        </w:pPr>
                        <w:r>
                          <w:rPr>
                            <w:rFonts w:ascii="Trebuchet MS"/>
                            <w:sz w:val="44"/>
                          </w:rPr>
                          <w:t>Elicitation planning</w:t>
                        </w:r>
                      </w:p>
                      <w:p w14:paraId="0C9CCA5B" w14:textId="77777777" w:rsidR="00903E45" w:rsidRDefault="00903E45" w:rsidP="006B1670">
                        <w:pPr>
                          <w:rPr>
                            <w:rFonts w:ascii="Trebuchet MS"/>
                            <w:sz w:val="35"/>
                          </w:rPr>
                        </w:pPr>
                      </w:p>
                      <w:p w14:paraId="760BB011" w14:textId="77777777" w:rsidR="00903E45" w:rsidRDefault="00903E45" w:rsidP="006B1670">
                        <w:pPr>
                          <w:widowControl w:val="0"/>
                          <w:numPr>
                            <w:ilvl w:val="0"/>
                            <w:numId w:val="23"/>
                          </w:numPr>
                          <w:tabs>
                            <w:tab w:val="left" w:pos="893"/>
                          </w:tabs>
                          <w:autoSpaceDE w:val="0"/>
                          <w:autoSpaceDN w:val="0"/>
                          <w:rPr>
                            <w:sz w:val="28"/>
                          </w:rPr>
                        </w:pPr>
                        <w:r>
                          <w:rPr>
                            <w:sz w:val="28"/>
                          </w:rPr>
                          <w:t xml:space="preserve">Develop a </w:t>
                        </w:r>
                        <w:r>
                          <w:rPr>
                            <w:spacing w:val="-3"/>
                            <w:sz w:val="28"/>
                          </w:rPr>
                          <w:t xml:space="preserve">strategy </w:t>
                        </w:r>
                        <w:r>
                          <w:rPr>
                            <w:sz w:val="28"/>
                          </w:rPr>
                          <w:t xml:space="preserve">- who, what, </w:t>
                        </w:r>
                        <w:r>
                          <w:rPr>
                            <w:spacing w:val="-6"/>
                            <w:sz w:val="28"/>
                          </w:rPr>
                          <w:t xml:space="preserve">how, </w:t>
                        </w:r>
                        <w:r>
                          <w:rPr>
                            <w:sz w:val="28"/>
                          </w:rPr>
                          <w:t>when, where,</w:t>
                        </w:r>
                        <w:r>
                          <w:rPr>
                            <w:spacing w:val="-10"/>
                            <w:sz w:val="28"/>
                          </w:rPr>
                          <w:t xml:space="preserve"> </w:t>
                        </w:r>
                        <w:r>
                          <w:rPr>
                            <w:spacing w:val="-3"/>
                            <w:sz w:val="28"/>
                          </w:rPr>
                          <w:t>why</w:t>
                        </w:r>
                      </w:p>
                      <w:p w14:paraId="396E600E" w14:textId="77777777" w:rsidR="00903E45" w:rsidRDefault="00903E45" w:rsidP="006B1670">
                        <w:pPr>
                          <w:widowControl w:val="0"/>
                          <w:numPr>
                            <w:ilvl w:val="0"/>
                            <w:numId w:val="23"/>
                          </w:numPr>
                          <w:tabs>
                            <w:tab w:val="left" w:pos="893"/>
                          </w:tabs>
                          <w:autoSpaceDE w:val="0"/>
                          <w:autoSpaceDN w:val="0"/>
                          <w:spacing w:before="62"/>
                          <w:rPr>
                            <w:sz w:val="28"/>
                          </w:rPr>
                        </w:pPr>
                        <w:r>
                          <w:rPr>
                            <w:sz w:val="28"/>
                          </w:rPr>
                          <w:t>Primary</w:t>
                        </w:r>
                        <w:r>
                          <w:rPr>
                            <w:spacing w:val="-6"/>
                            <w:sz w:val="28"/>
                          </w:rPr>
                          <w:t xml:space="preserve"> </w:t>
                        </w:r>
                        <w:r>
                          <w:rPr>
                            <w:sz w:val="28"/>
                          </w:rPr>
                          <w:t>sources</w:t>
                        </w:r>
                      </w:p>
                      <w:p w14:paraId="5A67D7DE" w14:textId="77777777" w:rsidR="00903E45" w:rsidRDefault="00903E45" w:rsidP="006B1670">
                        <w:pPr>
                          <w:widowControl w:val="0"/>
                          <w:numPr>
                            <w:ilvl w:val="0"/>
                            <w:numId w:val="23"/>
                          </w:numPr>
                          <w:tabs>
                            <w:tab w:val="left" w:pos="893"/>
                          </w:tabs>
                          <w:autoSpaceDE w:val="0"/>
                          <w:autoSpaceDN w:val="0"/>
                          <w:spacing w:before="61"/>
                          <w:rPr>
                            <w:sz w:val="28"/>
                          </w:rPr>
                        </w:pPr>
                        <w:r>
                          <w:rPr>
                            <w:sz w:val="28"/>
                          </w:rPr>
                          <w:t>Secondary</w:t>
                        </w:r>
                        <w:r>
                          <w:rPr>
                            <w:spacing w:val="-7"/>
                            <w:sz w:val="28"/>
                          </w:rPr>
                          <w:t xml:space="preserve"> </w:t>
                        </w:r>
                        <w:r>
                          <w:rPr>
                            <w:sz w:val="28"/>
                          </w:rPr>
                          <w:t>sources</w:t>
                        </w:r>
                      </w:p>
                    </w:txbxContent>
                  </v:textbox>
                </v:shape>
                <w10:anchorlock/>
              </v:group>
            </w:pict>
          </mc:Fallback>
        </mc:AlternateContent>
      </w:r>
    </w:p>
    <w:p w14:paraId="6EAF5AE4" w14:textId="77777777" w:rsidR="006B1670" w:rsidRDefault="006B1670" w:rsidP="006B1670">
      <w:pPr>
        <w:spacing w:before="74"/>
        <w:ind w:left="111"/>
      </w:pPr>
      <w:r>
        <w:rPr>
          <w:color w:val="262626"/>
          <w:sz w:val="22"/>
        </w:rPr>
        <w:t>11</w:t>
      </w:r>
    </w:p>
    <w:p w14:paraId="583ECE32" w14:textId="77777777" w:rsidR="006B1670" w:rsidRDefault="006B1670" w:rsidP="006B1670">
      <w:pPr>
        <w:pStyle w:val="BodyText"/>
        <w:rPr>
          <w:sz w:val="20"/>
        </w:rPr>
      </w:pPr>
    </w:p>
    <w:p w14:paraId="7C792742" w14:textId="77777777" w:rsidR="006B1670" w:rsidRDefault="006B1670" w:rsidP="006B1670">
      <w:pPr>
        <w:pStyle w:val="BodyText"/>
        <w:rPr>
          <w:sz w:val="20"/>
        </w:rPr>
      </w:pPr>
    </w:p>
    <w:p w14:paraId="4EE3F9AD" w14:textId="77777777" w:rsidR="006B1670" w:rsidRDefault="006B1670" w:rsidP="006B1670">
      <w:pPr>
        <w:pStyle w:val="BodyText"/>
        <w:rPr>
          <w:sz w:val="20"/>
        </w:rPr>
      </w:pPr>
    </w:p>
    <w:p w14:paraId="1AEE2E80" w14:textId="77777777" w:rsidR="006B1670" w:rsidRDefault="006B1670" w:rsidP="006B1670">
      <w:pPr>
        <w:pStyle w:val="BodyText"/>
        <w:rPr>
          <w:sz w:val="20"/>
        </w:rPr>
      </w:pPr>
    </w:p>
    <w:p w14:paraId="3E7AB75F" w14:textId="77777777" w:rsidR="006B1670" w:rsidRDefault="006B1670" w:rsidP="006B1670">
      <w:pPr>
        <w:pStyle w:val="BodyText"/>
        <w:rPr>
          <w:sz w:val="20"/>
        </w:rPr>
      </w:pPr>
    </w:p>
    <w:p w14:paraId="04D98D4F" w14:textId="77777777" w:rsidR="006B1670" w:rsidRDefault="006B1670" w:rsidP="006B1670">
      <w:pPr>
        <w:pStyle w:val="BodyText"/>
      </w:pPr>
      <w:r>
        <w:rPr>
          <w:noProof/>
        </w:rPr>
        <mc:AlternateContent>
          <mc:Choice Requires="wpg">
            <w:drawing>
              <wp:anchor distT="0" distB="0" distL="0" distR="0" simplePos="0" relativeHeight="251666432" behindDoc="1" locked="0" layoutInCell="1" allowOverlap="1" wp14:anchorId="447A3FEF" wp14:editId="20F38606">
                <wp:simplePos x="0" y="0"/>
                <wp:positionH relativeFrom="page">
                  <wp:posOffset>730885</wp:posOffset>
                </wp:positionH>
                <wp:positionV relativeFrom="paragraph">
                  <wp:posOffset>226695</wp:posOffset>
                </wp:positionV>
                <wp:extent cx="6096000" cy="342900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69" name="Picture 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Text Box 72"/>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0C6EBD" w14:textId="77777777" w:rsidR="00903E45" w:rsidRDefault="00903E45" w:rsidP="006B1670">
                              <w:pPr>
                                <w:rPr>
                                  <w:sz w:val="41"/>
                                </w:rPr>
                              </w:pPr>
                            </w:p>
                            <w:p w14:paraId="06012F9E" w14:textId="77777777" w:rsidR="00903E45" w:rsidRDefault="00903E45" w:rsidP="006B1670">
                              <w:pPr>
                                <w:ind w:left="712"/>
                                <w:rPr>
                                  <w:rFonts w:ascii="Trebuchet MS"/>
                                  <w:sz w:val="44"/>
                                </w:rPr>
                              </w:pPr>
                              <w:r>
                                <w:rPr>
                                  <w:rFonts w:ascii="Trebuchet MS"/>
                                  <w:sz w:val="44"/>
                                </w:rPr>
                                <w:t>Elicitation questions</w:t>
                              </w:r>
                            </w:p>
                            <w:p w14:paraId="768C6389" w14:textId="77777777" w:rsidR="00903E45" w:rsidRDefault="00903E45" w:rsidP="006B1670">
                              <w:pPr>
                                <w:spacing w:before="9"/>
                                <w:rPr>
                                  <w:rFonts w:ascii="Trebuchet MS"/>
                                  <w:sz w:val="34"/>
                                </w:rPr>
                              </w:pPr>
                            </w:p>
                            <w:p w14:paraId="02D3863E" w14:textId="77777777" w:rsidR="00903E45" w:rsidRDefault="00903E45" w:rsidP="006B1670">
                              <w:pPr>
                                <w:widowControl w:val="0"/>
                                <w:numPr>
                                  <w:ilvl w:val="0"/>
                                  <w:numId w:val="22"/>
                                </w:numPr>
                                <w:tabs>
                                  <w:tab w:val="left" w:pos="893"/>
                                </w:tabs>
                                <w:autoSpaceDE w:val="0"/>
                                <w:autoSpaceDN w:val="0"/>
                                <w:rPr>
                                  <w:sz w:val="28"/>
                                </w:rPr>
                              </w:pPr>
                              <w:r>
                                <w:rPr>
                                  <w:sz w:val="28"/>
                                </w:rPr>
                                <w:t>Research</w:t>
                              </w:r>
                              <w:r>
                                <w:rPr>
                                  <w:spacing w:val="-5"/>
                                  <w:sz w:val="28"/>
                                </w:rPr>
                                <w:t xml:space="preserve"> </w:t>
                              </w:r>
                              <w:r>
                                <w:rPr>
                                  <w:sz w:val="28"/>
                                </w:rPr>
                                <w:t>questions</w:t>
                              </w:r>
                            </w:p>
                            <w:p w14:paraId="07D1BB97" w14:textId="77777777" w:rsidR="00903E45" w:rsidRDefault="00903E45" w:rsidP="006B1670">
                              <w:pPr>
                                <w:widowControl w:val="0"/>
                                <w:numPr>
                                  <w:ilvl w:val="0"/>
                                  <w:numId w:val="22"/>
                                </w:numPr>
                                <w:tabs>
                                  <w:tab w:val="left" w:pos="893"/>
                                </w:tabs>
                                <w:autoSpaceDE w:val="0"/>
                                <w:autoSpaceDN w:val="0"/>
                                <w:spacing w:before="62"/>
                                <w:rPr>
                                  <w:sz w:val="28"/>
                                </w:rPr>
                              </w:pPr>
                              <w:r>
                                <w:rPr>
                                  <w:sz w:val="28"/>
                                </w:rPr>
                                <w:t>Detailed</w:t>
                              </w:r>
                              <w:r>
                                <w:rPr>
                                  <w:spacing w:val="-5"/>
                                  <w:sz w:val="28"/>
                                </w:rPr>
                                <w:t xml:space="preserve"> </w:t>
                              </w:r>
                              <w:r>
                                <w:rPr>
                                  <w:sz w:val="28"/>
                                </w:rPr>
                                <w:t>questions</w:t>
                              </w:r>
                            </w:p>
                            <w:p w14:paraId="141632C7" w14:textId="77777777" w:rsidR="00903E45" w:rsidRDefault="00903E45" w:rsidP="006B1670">
                              <w:pPr>
                                <w:widowControl w:val="0"/>
                                <w:numPr>
                                  <w:ilvl w:val="0"/>
                                  <w:numId w:val="22"/>
                                </w:numPr>
                                <w:tabs>
                                  <w:tab w:val="left" w:pos="893"/>
                                </w:tabs>
                                <w:autoSpaceDE w:val="0"/>
                                <w:autoSpaceDN w:val="0"/>
                                <w:spacing w:before="61"/>
                                <w:rPr>
                                  <w:sz w:val="28"/>
                                </w:rPr>
                              </w:pPr>
                              <w:r>
                                <w:rPr>
                                  <w:sz w:val="28"/>
                                </w:rPr>
                                <w:t>Directive</w:t>
                              </w:r>
                              <w:r>
                                <w:rPr>
                                  <w:spacing w:val="-5"/>
                                  <w:sz w:val="28"/>
                                </w:rPr>
                                <w:t xml:space="preserve"> </w:t>
                              </w:r>
                              <w:r>
                                <w:rPr>
                                  <w:sz w:val="28"/>
                                </w:rPr>
                                <w:t>questions</w:t>
                              </w:r>
                            </w:p>
                            <w:p w14:paraId="32A6B920" w14:textId="77777777" w:rsidR="00903E45" w:rsidRDefault="00903E45" w:rsidP="006B1670">
                              <w:pPr>
                                <w:widowControl w:val="0"/>
                                <w:numPr>
                                  <w:ilvl w:val="0"/>
                                  <w:numId w:val="22"/>
                                </w:numPr>
                                <w:tabs>
                                  <w:tab w:val="left" w:pos="893"/>
                                </w:tabs>
                                <w:autoSpaceDE w:val="0"/>
                                <w:autoSpaceDN w:val="0"/>
                                <w:spacing w:before="59"/>
                                <w:rPr>
                                  <w:sz w:val="28"/>
                                </w:rPr>
                              </w:pPr>
                              <w:r>
                                <w:rPr>
                                  <w:sz w:val="28"/>
                                </w:rPr>
                                <w:t>Meta</w:t>
                              </w:r>
                              <w:r>
                                <w:rPr>
                                  <w:spacing w:val="-3"/>
                                  <w:sz w:val="28"/>
                                </w:rPr>
                                <w:t xml:space="preserve"> </w:t>
                              </w:r>
                              <w:r>
                                <w:rPr>
                                  <w:sz w:val="28"/>
                                </w:rPr>
                                <w:t>questions</w:t>
                              </w:r>
                            </w:p>
                            <w:p w14:paraId="4118DE19" w14:textId="77777777" w:rsidR="00903E45" w:rsidRDefault="00903E45" w:rsidP="006B1670">
                              <w:pPr>
                                <w:widowControl w:val="0"/>
                                <w:numPr>
                                  <w:ilvl w:val="0"/>
                                  <w:numId w:val="22"/>
                                </w:numPr>
                                <w:tabs>
                                  <w:tab w:val="left" w:pos="893"/>
                                </w:tabs>
                                <w:autoSpaceDE w:val="0"/>
                                <w:autoSpaceDN w:val="0"/>
                                <w:spacing w:before="62"/>
                                <w:rPr>
                                  <w:sz w:val="28"/>
                                </w:rPr>
                              </w:pPr>
                              <w:r>
                                <w:rPr>
                                  <w:sz w:val="28"/>
                                </w:rPr>
                                <w:t>Open-ended</w:t>
                              </w:r>
                              <w:r>
                                <w:rPr>
                                  <w:spacing w:val="-11"/>
                                  <w:sz w:val="28"/>
                                </w:rPr>
                                <w:t xml:space="preserve"> </w:t>
                              </w:r>
                              <w:r>
                                <w:rPr>
                                  <w:sz w:val="28"/>
                                </w:rPr>
                                <w:t>questions</w:t>
                              </w:r>
                            </w:p>
                            <w:p w14:paraId="720D42A1" w14:textId="77777777" w:rsidR="00903E45" w:rsidRDefault="00903E45" w:rsidP="006B1670">
                              <w:pPr>
                                <w:widowControl w:val="0"/>
                                <w:numPr>
                                  <w:ilvl w:val="0"/>
                                  <w:numId w:val="22"/>
                                </w:numPr>
                                <w:tabs>
                                  <w:tab w:val="left" w:pos="893"/>
                                </w:tabs>
                                <w:autoSpaceDE w:val="0"/>
                                <w:autoSpaceDN w:val="0"/>
                                <w:spacing w:before="61"/>
                                <w:rPr>
                                  <w:sz w:val="28"/>
                                </w:rPr>
                              </w:pPr>
                              <w:r>
                                <w:rPr>
                                  <w:sz w:val="28"/>
                                </w:rPr>
                                <w:t>Close-ended</w:t>
                              </w:r>
                              <w:r>
                                <w:rPr>
                                  <w:spacing w:val="-14"/>
                                  <w:sz w:val="28"/>
                                </w:rPr>
                                <w:t xml:space="preserve"> </w:t>
                              </w:r>
                              <w:r>
                                <w:rPr>
                                  <w:sz w:val="28"/>
                                </w:rPr>
                                <w:t>questions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7A3FEF" id="Group 68" o:spid="_x0000_s1057" style="position:absolute;margin-left:57.55pt;margin-top:17.85pt;width:480pt;height:270pt;z-index:-251650048;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">
                <v:shape id="Picture 71" o:spid="_x0000_s1058"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n&#10;+/jBAAAA2wAAAA8AAABkcnMvZG93bnJldi54bWxEj9GKwjAURN+F/YdwF3zTVBHtVqPIquCjWj/g&#10;0txti81NN4la/XojLOzjMDNnmMWqM424kfO1ZQWjYQKCuLC65lLBOd8NUhA+IGtsLJOCB3lYLT96&#10;C8y0vfORbqdQighhn6GCKoQ2k9IXFRn0Q9sSR+/HOoMhSldK7fAe4aaR4ySZSoM1x4UKW/quqLic&#10;rkZBmoeODhPvZvkobdab3+S591ul+p/deg4iUBf+w3/tvVYw/YL3l/gD5PI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rn+/jBAAAA2wAAAA8AAAAAAAAAAAAAAAAAnAIAAGRy&#10;cy9kb3ducmV2LnhtbFBLBQYAAAAABAAEAPcAAACKAwAAAAA=&#10;">
                  <v:imagedata r:id="rId12" o:title=""/>
                </v:shape>
                <v:shape id="Text Box 72" o:spid="_x0000_s1059"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nKiOvgAA&#10;ANsAAAAPAAAAZHJzL2Rvd25yZXYueG1sRE9LCsIwEN0L3iGM4E5TXahUo4giKIjgB8Hd0IxtsZmU&#10;Jtbq6c1CcPl4/9miMYWoqXK5ZQWDfgSCOLE651TB5bzpTUA4j6yxsEwK3uRgMW+3Zhhr++Ij1Sef&#10;ihDCLkYFmfdlLKVLMjLo+rYkDtzdVgZ9gFUqdYWvEG4KOYyikTSYc2jIsKRVRsnj9DQKDufVbS8v&#10;e1zvzEiPr/XBfY6kVLfTLKcgPDX+L/65t1rBOKwP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cJyojr4AAADbAAAADwAAAAAAAAAAAAAAAACXAgAAZHJzL2Rvd25yZXYu&#10;eG1sUEsFBgAAAAAEAAQA9QAAAIIDAAAAAA==&#10;" filled="f" strokeweight=".96pt">
                  <v:textbox inset="0,0,0,0">
                    <w:txbxContent>
                      <w:p w14:paraId="660C6EBD" w14:textId="77777777" w:rsidR="00903E45" w:rsidRDefault="00903E45" w:rsidP="006B1670">
                        <w:pPr>
                          <w:rPr>
                            <w:sz w:val="41"/>
                          </w:rPr>
                        </w:pPr>
                      </w:p>
                      <w:p w14:paraId="06012F9E" w14:textId="77777777" w:rsidR="00903E45" w:rsidRDefault="00903E45" w:rsidP="006B1670">
                        <w:pPr>
                          <w:ind w:left="712"/>
                          <w:rPr>
                            <w:rFonts w:ascii="Trebuchet MS"/>
                            <w:sz w:val="44"/>
                          </w:rPr>
                        </w:pPr>
                        <w:r>
                          <w:rPr>
                            <w:rFonts w:ascii="Trebuchet MS"/>
                            <w:sz w:val="44"/>
                          </w:rPr>
                          <w:t>Elicitation questions</w:t>
                        </w:r>
                      </w:p>
                      <w:p w14:paraId="768C6389" w14:textId="77777777" w:rsidR="00903E45" w:rsidRDefault="00903E45" w:rsidP="006B1670">
                        <w:pPr>
                          <w:spacing w:before="9"/>
                          <w:rPr>
                            <w:rFonts w:ascii="Trebuchet MS"/>
                            <w:sz w:val="34"/>
                          </w:rPr>
                        </w:pPr>
                      </w:p>
                      <w:p w14:paraId="02D3863E" w14:textId="77777777" w:rsidR="00903E45" w:rsidRDefault="00903E45" w:rsidP="006B1670">
                        <w:pPr>
                          <w:widowControl w:val="0"/>
                          <w:numPr>
                            <w:ilvl w:val="0"/>
                            <w:numId w:val="22"/>
                          </w:numPr>
                          <w:tabs>
                            <w:tab w:val="left" w:pos="893"/>
                          </w:tabs>
                          <w:autoSpaceDE w:val="0"/>
                          <w:autoSpaceDN w:val="0"/>
                          <w:rPr>
                            <w:sz w:val="28"/>
                          </w:rPr>
                        </w:pPr>
                        <w:r>
                          <w:rPr>
                            <w:sz w:val="28"/>
                          </w:rPr>
                          <w:t>Research</w:t>
                        </w:r>
                        <w:r>
                          <w:rPr>
                            <w:spacing w:val="-5"/>
                            <w:sz w:val="28"/>
                          </w:rPr>
                          <w:t xml:space="preserve"> </w:t>
                        </w:r>
                        <w:r>
                          <w:rPr>
                            <w:sz w:val="28"/>
                          </w:rPr>
                          <w:t>questions</w:t>
                        </w:r>
                      </w:p>
                      <w:p w14:paraId="07D1BB97" w14:textId="77777777" w:rsidR="00903E45" w:rsidRDefault="00903E45" w:rsidP="006B1670">
                        <w:pPr>
                          <w:widowControl w:val="0"/>
                          <w:numPr>
                            <w:ilvl w:val="0"/>
                            <w:numId w:val="22"/>
                          </w:numPr>
                          <w:tabs>
                            <w:tab w:val="left" w:pos="893"/>
                          </w:tabs>
                          <w:autoSpaceDE w:val="0"/>
                          <w:autoSpaceDN w:val="0"/>
                          <w:spacing w:before="62"/>
                          <w:rPr>
                            <w:sz w:val="28"/>
                          </w:rPr>
                        </w:pPr>
                        <w:r>
                          <w:rPr>
                            <w:sz w:val="28"/>
                          </w:rPr>
                          <w:t>Detailed</w:t>
                        </w:r>
                        <w:r>
                          <w:rPr>
                            <w:spacing w:val="-5"/>
                            <w:sz w:val="28"/>
                          </w:rPr>
                          <w:t xml:space="preserve"> </w:t>
                        </w:r>
                        <w:r>
                          <w:rPr>
                            <w:sz w:val="28"/>
                          </w:rPr>
                          <w:t>questions</w:t>
                        </w:r>
                      </w:p>
                      <w:p w14:paraId="141632C7" w14:textId="77777777" w:rsidR="00903E45" w:rsidRDefault="00903E45" w:rsidP="006B1670">
                        <w:pPr>
                          <w:widowControl w:val="0"/>
                          <w:numPr>
                            <w:ilvl w:val="0"/>
                            <w:numId w:val="22"/>
                          </w:numPr>
                          <w:tabs>
                            <w:tab w:val="left" w:pos="893"/>
                          </w:tabs>
                          <w:autoSpaceDE w:val="0"/>
                          <w:autoSpaceDN w:val="0"/>
                          <w:spacing w:before="61"/>
                          <w:rPr>
                            <w:sz w:val="28"/>
                          </w:rPr>
                        </w:pPr>
                        <w:r>
                          <w:rPr>
                            <w:sz w:val="28"/>
                          </w:rPr>
                          <w:t>Directive</w:t>
                        </w:r>
                        <w:r>
                          <w:rPr>
                            <w:spacing w:val="-5"/>
                            <w:sz w:val="28"/>
                          </w:rPr>
                          <w:t xml:space="preserve"> </w:t>
                        </w:r>
                        <w:r>
                          <w:rPr>
                            <w:sz w:val="28"/>
                          </w:rPr>
                          <w:t>questions</w:t>
                        </w:r>
                      </w:p>
                      <w:p w14:paraId="32A6B920" w14:textId="77777777" w:rsidR="00903E45" w:rsidRDefault="00903E45" w:rsidP="006B1670">
                        <w:pPr>
                          <w:widowControl w:val="0"/>
                          <w:numPr>
                            <w:ilvl w:val="0"/>
                            <w:numId w:val="22"/>
                          </w:numPr>
                          <w:tabs>
                            <w:tab w:val="left" w:pos="893"/>
                          </w:tabs>
                          <w:autoSpaceDE w:val="0"/>
                          <w:autoSpaceDN w:val="0"/>
                          <w:spacing w:before="59"/>
                          <w:rPr>
                            <w:sz w:val="28"/>
                          </w:rPr>
                        </w:pPr>
                        <w:r>
                          <w:rPr>
                            <w:sz w:val="28"/>
                          </w:rPr>
                          <w:t>Meta</w:t>
                        </w:r>
                        <w:r>
                          <w:rPr>
                            <w:spacing w:val="-3"/>
                            <w:sz w:val="28"/>
                          </w:rPr>
                          <w:t xml:space="preserve"> </w:t>
                        </w:r>
                        <w:r>
                          <w:rPr>
                            <w:sz w:val="28"/>
                          </w:rPr>
                          <w:t>questions</w:t>
                        </w:r>
                      </w:p>
                      <w:p w14:paraId="4118DE19" w14:textId="77777777" w:rsidR="00903E45" w:rsidRDefault="00903E45" w:rsidP="006B1670">
                        <w:pPr>
                          <w:widowControl w:val="0"/>
                          <w:numPr>
                            <w:ilvl w:val="0"/>
                            <w:numId w:val="22"/>
                          </w:numPr>
                          <w:tabs>
                            <w:tab w:val="left" w:pos="893"/>
                          </w:tabs>
                          <w:autoSpaceDE w:val="0"/>
                          <w:autoSpaceDN w:val="0"/>
                          <w:spacing w:before="62"/>
                          <w:rPr>
                            <w:sz w:val="28"/>
                          </w:rPr>
                        </w:pPr>
                        <w:r>
                          <w:rPr>
                            <w:sz w:val="28"/>
                          </w:rPr>
                          <w:t>Open-ended</w:t>
                        </w:r>
                        <w:r>
                          <w:rPr>
                            <w:spacing w:val="-11"/>
                            <w:sz w:val="28"/>
                          </w:rPr>
                          <w:t xml:space="preserve"> </w:t>
                        </w:r>
                        <w:r>
                          <w:rPr>
                            <w:sz w:val="28"/>
                          </w:rPr>
                          <w:t>questions</w:t>
                        </w:r>
                      </w:p>
                      <w:p w14:paraId="720D42A1" w14:textId="77777777" w:rsidR="00903E45" w:rsidRDefault="00903E45" w:rsidP="006B1670">
                        <w:pPr>
                          <w:widowControl w:val="0"/>
                          <w:numPr>
                            <w:ilvl w:val="0"/>
                            <w:numId w:val="22"/>
                          </w:numPr>
                          <w:tabs>
                            <w:tab w:val="left" w:pos="893"/>
                          </w:tabs>
                          <w:autoSpaceDE w:val="0"/>
                          <w:autoSpaceDN w:val="0"/>
                          <w:spacing w:before="61"/>
                          <w:rPr>
                            <w:sz w:val="28"/>
                          </w:rPr>
                        </w:pPr>
                        <w:r>
                          <w:rPr>
                            <w:sz w:val="28"/>
                          </w:rPr>
                          <w:t>Close-ended</w:t>
                        </w:r>
                        <w:r>
                          <w:rPr>
                            <w:spacing w:val="-14"/>
                            <w:sz w:val="28"/>
                          </w:rPr>
                          <w:t xml:space="preserve"> </w:t>
                        </w:r>
                        <w:r>
                          <w:rPr>
                            <w:sz w:val="28"/>
                          </w:rPr>
                          <w:t>questions</w:t>
                        </w:r>
                      </w:p>
                    </w:txbxContent>
                  </v:textbox>
                </v:shape>
                <w10:wrap type="topAndBottom" anchorx="page"/>
              </v:group>
            </w:pict>
          </mc:Fallback>
        </mc:AlternateContent>
      </w:r>
    </w:p>
    <w:p w14:paraId="290EC25A" w14:textId="77777777" w:rsidR="006B1670" w:rsidRDefault="006B1670" w:rsidP="006B1670">
      <w:pPr>
        <w:sectPr w:rsidR="006B1670">
          <w:pgSz w:w="11910" w:h="16840"/>
          <w:pgMar w:top="1660" w:right="1040" w:bottom="1920" w:left="1040" w:header="146" w:footer="1737" w:gutter="0"/>
          <w:cols w:space="720"/>
        </w:sectPr>
      </w:pPr>
    </w:p>
    <w:p w14:paraId="3642C871" w14:textId="77777777" w:rsidR="006B1670" w:rsidRDefault="006B1670" w:rsidP="006B1670">
      <w:pPr>
        <w:pStyle w:val="BodyText"/>
        <w:rPr>
          <w:sz w:val="20"/>
        </w:rPr>
      </w:pPr>
    </w:p>
    <w:p w14:paraId="3B107769" w14:textId="77777777" w:rsidR="006B1670" w:rsidRDefault="006B1670" w:rsidP="006B1670">
      <w:pPr>
        <w:pStyle w:val="BodyText"/>
        <w:spacing w:before="4"/>
        <w:rPr>
          <w:sz w:val="11"/>
        </w:rPr>
      </w:pPr>
    </w:p>
    <w:p w14:paraId="01C1C141" w14:textId="77777777" w:rsidR="006B1670" w:rsidRDefault="006B1670" w:rsidP="006B1670">
      <w:pPr>
        <w:pStyle w:val="BodyText"/>
        <w:ind w:left="111"/>
        <w:rPr>
          <w:sz w:val="20"/>
        </w:rPr>
      </w:pPr>
      <w:r>
        <w:rPr>
          <w:noProof/>
          <w:sz w:val="20"/>
        </w:rPr>
        <mc:AlternateContent>
          <mc:Choice Requires="wpg">
            <w:drawing>
              <wp:inline distT="0" distB="0" distL="0" distR="0" wp14:anchorId="3969519F" wp14:editId="186D1881">
                <wp:extent cx="6096000" cy="3429000"/>
                <wp:effectExtent l="0" t="0" r="0" b="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66"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Text Box 16"/>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A6219D9" w14:textId="77777777" w:rsidR="00903E45" w:rsidRDefault="00903E45" w:rsidP="006B1670">
                              <w:pPr>
                                <w:rPr>
                                  <w:sz w:val="41"/>
                                </w:rPr>
                              </w:pPr>
                            </w:p>
                            <w:p w14:paraId="70864CEF" w14:textId="77777777" w:rsidR="00903E45" w:rsidRDefault="00903E45" w:rsidP="006B1670">
                              <w:pPr>
                                <w:ind w:left="712"/>
                                <w:rPr>
                                  <w:rFonts w:ascii="Trebuchet MS"/>
                                  <w:sz w:val="44"/>
                                </w:rPr>
                              </w:pPr>
                              <w:r>
                                <w:rPr>
                                  <w:rFonts w:ascii="Trebuchet MS"/>
                                  <w:sz w:val="44"/>
                                </w:rPr>
                                <w:t>Examples</w:t>
                              </w:r>
                            </w:p>
                            <w:p w14:paraId="6B425902" w14:textId="77777777" w:rsidR="00903E45" w:rsidRDefault="00903E45" w:rsidP="006B1670">
                              <w:pPr>
                                <w:spacing w:before="380"/>
                                <w:ind w:left="712"/>
                                <w:rPr>
                                  <w:sz w:val="28"/>
                                </w:rPr>
                              </w:pPr>
                              <w:r>
                                <w:rPr>
                                  <w:sz w:val="28"/>
                                </w:rPr>
                                <w:t>Research questions:</w:t>
                              </w:r>
                            </w:p>
                            <w:p w14:paraId="6B5D9DE1" w14:textId="77777777" w:rsidR="00903E45" w:rsidRDefault="00903E45" w:rsidP="006B1670">
                              <w:pPr>
                                <w:spacing w:before="84" w:line="189" w:lineRule="auto"/>
                                <w:ind w:left="712" w:right="778"/>
                                <w:rPr>
                                  <w:i/>
                                  <w:sz w:val="28"/>
                                </w:rPr>
                              </w:pPr>
                              <w:r>
                                <w:rPr>
                                  <w:i/>
                                  <w:sz w:val="28"/>
                                </w:rPr>
                                <w:t>What constitutes</w:t>
                              </w:r>
                              <w:r>
                                <w:rPr>
                                  <w:i/>
                                  <w:spacing w:val="-47"/>
                                  <w:sz w:val="28"/>
                                </w:rPr>
                                <w:t xml:space="preserve"> </w:t>
                              </w:r>
                              <w:r>
                                <w:rPr>
                                  <w:i/>
                                  <w:sz w:val="28"/>
                                </w:rPr>
                                <w:t>success for this project? What would happen if this process no longer worked? What concerns do you have about these proposed</w:t>
                              </w:r>
                              <w:r>
                                <w:rPr>
                                  <w:i/>
                                  <w:spacing w:val="-4"/>
                                  <w:sz w:val="28"/>
                                </w:rPr>
                                <w:t xml:space="preserve"> </w:t>
                              </w:r>
                              <w:r>
                                <w:rPr>
                                  <w:i/>
                                  <w:sz w:val="28"/>
                                </w:rPr>
                                <w:t>changes?</w:t>
                              </w:r>
                            </w:p>
                            <w:p w14:paraId="017EC032" w14:textId="77777777" w:rsidR="00903E45" w:rsidRDefault="00903E45" w:rsidP="006B1670">
                              <w:pPr>
                                <w:spacing w:before="39"/>
                                <w:ind w:left="712"/>
                                <w:rPr>
                                  <w:sz w:val="28"/>
                                </w:rPr>
                              </w:pPr>
                              <w:r>
                                <w:rPr>
                                  <w:sz w:val="28"/>
                                </w:rPr>
                                <w:t>Detailed</w:t>
                              </w:r>
                              <w:r>
                                <w:rPr>
                                  <w:spacing w:val="-18"/>
                                  <w:sz w:val="28"/>
                                </w:rPr>
                                <w:t xml:space="preserve"> </w:t>
                              </w:r>
                              <w:r>
                                <w:rPr>
                                  <w:sz w:val="28"/>
                                </w:rPr>
                                <w:t>questions:</w:t>
                              </w:r>
                            </w:p>
                            <w:p w14:paraId="769FF096" w14:textId="77777777" w:rsidR="00903E45" w:rsidRDefault="00903E45" w:rsidP="006B1670">
                              <w:pPr>
                                <w:spacing w:before="83" w:line="189" w:lineRule="auto"/>
                                <w:ind w:left="712" w:right="778"/>
                                <w:rPr>
                                  <w:i/>
                                  <w:sz w:val="28"/>
                                </w:rPr>
                              </w:pPr>
                              <w:r>
                                <w:rPr>
                                  <w:i/>
                                  <w:sz w:val="28"/>
                                </w:rPr>
                                <w:t>Where will the archived data be stored (disk? Cloud? Tape?) and for how long? Who has the authority to restore the data?</w:t>
                              </w:r>
                            </w:p>
                            <w:p w14:paraId="70DDB40F" w14:textId="77777777" w:rsidR="00903E45" w:rsidRDefault="00903E45" w:rsidP="006B1670">
                              <w:pPr>
                                <w:spacing w:before="43"/>
                                <w:ind w:left="712"/>
                                <w:rPr>
                                  <w:sz w:val="28"/>
                                </w:rPr>
                              </w:pPr>
                              <w:r>
                                <w:rPr>
                                  <w:sz w:val="28"/>
                                </w:rPr>
                                <w:t>Meta questions:</w:t>
                              </w:r>
                            </w:p>
                            <w:p w14:paraId="04519BB7" w14:textId="77777777" w:rsidR="00903E45" w:rsidRDefault="00903E45" w:rsidP="006B1670">
                              <w:pPr>
                                <w:spacing w:before="81" w:line="189" w:lineRule="auto"/>
                                <w:ind w:left="712" w:right="804"/>
                                <w:rPr>
                                  <w:i/>
                                  <w:sz w:val="28"/>
                                </w:rPr>
                              </w:pPr>
                              <w:r>
                                <w:rPr>
                                  <w:i/>
                                  <w:sz w:val="28"/>
                                </w:rPr>
                                <w:t>Do you mind if I ask you about...? Are there any areas that I've missed? Would you clarify what you just told me?</w:t>
                              </w:r>
                            </w:p>
                          </w:txbxContent>
                        </wps:txbx>
                        <wps:bodyPr rot="0" vert="horz" wrap="square" lIns="0" tIns="0" rIns="0" bIns="0" anchor="t" anchorCtr="0" upright="1">
                          <a:noAutofit/>
                        </wps:bodyPr>
                      </wps:wsp>
                    </wpg:wgp>
                  </a:graphicData>
                </a:graphic>
              </wp:inline>
            </w:drawing>
          </mc:Choice>
          <mc:Fallback>
            <w:pict>
              <v:group w14:anchorId="3969519F" id="Group 65" o:spid="_x0000_s1060"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">
                <v:shape id="Picture 15" o:spid="_x0000_s1061"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4&#10;b4rDAAAA2wAAAA8AAABkcnMvZG93bnJldi54bWxEj8FqwzAQRO+F/IPYQG+1nBJc41oJIU3Ax9bu&#10;ByzWxjaxVo6kJG6/vioUehxm5g1Tbmczihs5P1hWsEpSEMSt1QN3Cj6b41MOwgdkjaNlUvBFHrab&#10;xUOJhbZ3/qBbHToRIewLVNCHMBVS+rYngz6xE3H0TtYZDFG6TmqH9wg3o3xO00waHDgu9DjRvqf2&#10;XF+NgrwJM72vvXtpVvm4e7uk35U/KPW4nHevIALN4T/81660giyD3y/xB8j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3hvisMAAADbAAAADwAAAAAAAAAAAAAAAACcAgAA&#10;ZHJzL2Rvd25yZXYueG1sUEsFBgAAAAAEAAQA9wAAAIwDAAAAAA==&#10;">
                  <v:imagedata r:id="rId12" o:title=""/>
                </v:shape>
                <v:shape id="Text Box 16" o:spid="_x0000_s1062"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rKYnxAAA&#10;ANsAAAAPAAAAZHJzL2Rvd25yZXYueG1sRI9Ba4NAFITvgf6H5RV6S9b2oMFklZIQaEECiRLI7eG+&#10;qtR9K+7W2P76bqGQ4zAz3zDbfDa9mGh0nWUFz6sIBHFtdceNgqo8LNcgnEfW2FsmBd/kIM8eFltM&#10;tb3xiaazb0SAsEtRQev9kErp6pYMupUdiIP3YUeDPsixkXrEW4CbXr5EUSwNdhwWWhxo11L9ef4y&#10;Co7l7lrIqsD9u4l1cpmO7udESj09zq8bEJ5mfw//t9+0gjiBvy/hB8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qymJ8QAAADbAAAADwAAAAAAAAAAAAAAAACXAgAAZHJzL2Rv&#10;d25yZXYueG1sUEsFBgAAAAAEAAQA9QAAAIgDAAAAAA==&#10;" filled="f" strokeweight=".96pt">
                  <v:textbox inset="0,0,0,0">
                    <w:txbxContent>
                      <w:p w14:paraId="0A6219D9" w14:textId="77777777" w:rsidR="00903E45" w:rsidRDefault="00903E45" w:rsidP="006B1670">
                        <w:pPr>
                          <w:rPr>
                            <w:sz w:val="41"/>
                          </w:rPr>
                        </w:pPr>
                      </w:p>
                      <w:p w14:paraId="70864CEF" w14:textId="77777777" w:rsidR="00903E45" w:rsidRDefault="00903E45" w:rsidP="006B1670">
                        <w:pPr>
                          <w:ind w:left="712"/>
                          <w:rPr>
                            <w:rFonts w:ascii="Trebuchet MS"/>
                            <w:sz w:val="44"/>
                          </w:rPr>
                        </w:pPr>
                        <w:r>
                          <w:rPr>
                            <w:rFonts w:ascii="Trebuchet MS"/>
                            <w:sz w:val="44"/>
                          </w:rPr>
                          <w:t>Examples</w:t>
                        </w:r>
                      </w:p>
                      <w:p w14:paraId="6B425902" w14:textId="77777777" w:rsidR="00903E45" w:rsidRDefault="00903E45" w:rsidP="006B1670">
                        <w:pPr>
                          <w:spacing w:before="380"/>
                          <w:ind w:left="712"/>
                          <w:rPr>
                            <w:sz w:val="28"/>
                          </w:rPr>
                        </w:pPr>
                        <w:r>
                          <w:rPr>
                            <w:sz w:val="28"/>
                          </w:rPr>
                          <w:t>Research questions:</w:t>
                        </w:r>
                      </w:p>
                      <w:p w14:paraId="6B5D9DE1" w14:textId="77777777" w:rsidR="00903E45" w:rsidRDefault="00903E45" w:rsidP="006B1670">
                        <w:pPr>
                          <w:spacing w:before="84" w:line="189" w:lineRule="auto"/>
                          <w:ind w:left="712" w:right="778"/>
                          <w:rPr>
                            <w:i/>
                            <w:sz w:val="28"/>
                          </w:rPr>
                        </w:pPr>
                        <w:r>
                          <w:rPr>
                            <w:i/>
                            <w:sz w:val="28"/>
                          </w:rPr>
                          <w:t>What constitutes</w:t>
                        </w:r>
                        <w:r>
                          <w:rPr>
                            <w:i/>
                            <w:spacing w:val="-47"/>
                            <w:sz w:val="28"/>
                          </w:rPr>
                          <w:t xml:space="preserve"> </w:t>
                        </w:r>
                        <w:r>
                          <w:rPr>
                            <w:i/>
                            <w:sz w:val="28"/>
                          </w:rPr>
                          <w:t>success for this project? What would happen if this process no longer worked? What concerns do you have about these proposed</w:t>
                        </w:r>
                        <w:r>
                          <w:rPr>
                            <w:i/>
                            <w:spacing w:val="-4"/>
                            <w:sz w:val="28"/>
                          </w:rPr>
                          <w:t xml:space="preserve"> </w:t>
                        </w:r>
                        <w:r>
                          <w:rPr>
                            <w:i/>
                            <w:sz w:val="28"/>
                          </w:rPr>
                          <w:t>changes?</w:t>
                        </w:r>
                      </w:p>
                      <w:p w14:paraId="017EC032" w14:textId="77777777" w:rsidR="00903E45" w:rsidRDefault="00903E45" w:rsidP="006B1670">
                        <w:pPr>
                          <w:spacing w:before="39"/>
                          <w:ind w:left="712"/>
                          <w:rPr>
                            <w:sz w:val="28"/>
                          </w:rPr>
                        </w:pPr>
                        <w:r>
                          <w:rPr>
                            <w:sz w:val="28"/>
                          </w:rPr>
                          <w:t>Detailed</w:t>
                        </w:r>
                        <w:r>
                          <w:rPr>
                            <w:spacing w:val="-18"/>
                            <w:sz w:val="28"/>
                          </w:rPr>
                          <w:t xml:space="preserve"> </w:t>
                        </w:r>
                        <w:r>
                          <w:rPr>
                            <w:sz w:val="28"/>
                          </w:rPr>
                          <w:t>questions:</w:t>
                        </w:r>
                      </w:p>
                      <w:p w14:paraId="769FF096" w14:textId="77777777" w:rsidR="00903E45" w:rsidRDefault="00903E45" w:rsidP="006B1670">
                        <w:pPr>
                          <w:spacing w:before="83" w:line="189" w:lineRule="auto"/>
                          <w:ind w:left="712" w:right="778"/>
                          <w:rPr>
                            <w:i/>
                            <w:sz w:val="28"/>
                          </w:rPr>
                        </w:pPr>
                        <w:r>
                          <w:rPr>
                            <w:i/>
                            <w:sz w:val="28"/>
                          </w:rPr>
                          <w:t>Where will the archived data be stored (disk? Cloud? Tape?) and for how long? Who has the authority to restore the data?</w:t>
                        </w:r>
                      </w:p>
                      <w:p w14:paraId="70DDB40F" w14:textId="77777777" w:rsidR="00903E45" w:rsidRDefault="00903E45" w:rsidP="006B1670">
                        <w:pPr>
                          <w:spacing w:before="43"/>
                          <w:ind w:left="712"/>
                          <w:rPr>
                            <w:sz w:val="28"/>
                          </w:rPr>
                        </w:pPr>
                        <w:r>
                          <w:rPr>
                            <w:sz w:val="28"/>
                          </w:rPr>
                          <w:t>Meta questions:</w:t>
                        </w:r>
                      </w:p>
                      <w:p w14:paraId="04519BB7" w14:textId="77777777" w:rsidR="00903E45" w:rsidRDefault="00903E45" w:rsidP="006B1670">
                        <w:pPr>
                          <w:spacing w:before="81" w:line="189" w:lineRule="auto"/>
                          <w:ind w:left="712" w:right="804"/>
                          <w:rPr>
                            <w:i/>
                            <w:sz w:val="28"/>
                          </w:rPr>
                        </w:pPr>
                        <w:r>
                          <w:rPr>
                            <w:i/>
                            <w:sz w:val="28"/>
                          </w:rPr>
                          <w:t>Do you mind if I ask you about...? Are there any areas that I've missed? Would you clarify what you just told me?</w:t>
                        </w:r>
                      </w:p>
                    </w:txbxContent>
                  </v:textbox>
                </v:shape>
                <w10:anchorlock/>
              </v:group>
            </w:pict>
          </mc:Fallback>
        </mc:AlternateContent>
      </w:r>
    </w:p>
    <w:p w14:paraId="011F8062" w14:textId="77777777" w:rsidR="006B1670" w:rsidRDefault="006B1670" w:rsidP="006B1670">
      <w:pPr>
        <w:spacing w:before="74"/>
        <w:ind w:left="111"/>
      </w:pPr>
      <w:r>
        <w:rPr>
          <w:color w:val="262626"/>
          <w:sz w:val="22"/>
        </w:rPr>
        <w:t>13</w:t>
      </w:r>
    </w:p>
    <w:p w14:paraId="308CD1B3" w14:textId="77777777" w:rsidR="006B1670" w:rsidRDefault="006B1670" w:rsidP="006B1670">
      <w:pPr>
        <w:pStyle w:val="BodyText"/>
        <w:rPr>
          <w:sz w:val="20"/>
        </w:rPr>
      </w:pPr>
    </w:p>
    <w:p w14:paraId="25557CF1" w14:textId="77777777" w:rsidR="006B1670" w:rsidRDefault="006B1670" w:rsidP="006B1670">
      <w:pPr>
        <w:pStyle w:val="BodyText"/>
        <w:rPr>
          <w:sz w:val="20"/>
        </w:rPr>
      </w:pPr>
    </w:p>
    <w:p w14:paraId="5BA6E3BB" w14:textId="77777777" w:rsidR="006B1670" w:rsidRDefault="006B1670" w:rsidP="006B1670">
      <w:pPr>
        <w:pStyle w:val="BodyText"/>
        <w:rPr>
          <w:sz w:val="20"/>
        </w:rPr>
      </w:pPr>
    </w:p>
    <w:p w14:paraId="2C7B6BA4" w14:textId="77777777" w:rsidR="006B1670" w:rsidRDefault="006B1670" w:rsidP="006B1670">
      <w:pPr>
        <w:pStyle w:val="BodyText"/>
        <w:rPr>
          <w:sz w:val="20"/>
        </w:rPr>
      </w:pPr>
    </w:p>
    <w:p w14:paraId="15DD478D" w14:textId="77777777" w:rsidR="006B1670" w:rsidRDefault="006B1670" w:rsidP="006B1670">
      <w:pPr>
        <w:pStyle w:val="BodyText"/>
        <w:rPr>
          <w:sz w:val="20"/>
        </w:rPr>
      </w:pPr>
    </w:p>
    <w:p w14:paraId="650E9EF2" w14:textId="77777777" w:rsidR="006B1670" w:rsidRDefault="006B1670" w:rsidP="006B1670">
      <w:pPr>
        <w:pStyle w:val="BodyText"/>
      </w:pPr>
      <w:r>
        <w:rPr>
          <w:noProof/>
        </w:rPr>
        <mc:AlternateContent>
          <mc:Choice Requires="wpg">
            <w:drawing>
              <wp:anchor distT="0" distB="0" distL="0" distR="0" simplePos="0" relativeHeight="251667456" behindDoc="1" locked="0" layoutInCell="1" allowOverlap="1" wp14:anchorId="2C51DB3D" wp14:editId="5B548CD9">
                <wp:simplePos x="0" y="0"/>
                <wp:positionH relativeFrom="page">
                  <wp:posOffset>730885</wp:posOffset>
                </wp:positionH>
                <wp:positionV relativeFrom="paragraph">
                  <wp:posOffset>226695</wp:posOffset>
                </wp:positionV>
                <wp:extent cx="6096000" cy="3429000"/>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63" name="Picture 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Text Box 75"/>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345D75" w14:textId="77777777" w:rsidR="00903E45" w:rsidRDefault="00903E45" w:rsidP="006B1670">
                              <w:pPr>
                                <w:rPr>
                                  <w:sz w:val="41"/>
                                </w:rPr>
                              </w:pPr>
                            </w:p>
                            <w:p w14:paraId="7AF21A42" w14:textId="77777777" w:rsidR="00903E45" w:rsidRDefault="00903E45" w:rsidP="006B1670">
                              <w:pPr>
                                <w:ind w:left="712"/>
                                <w:rPr>
                                  <w:rFonts w:ascii="Trebuchet MS"/>
                                  <w:sz w:val="44"/>
                                </w:rPr>
                              </w:pPr>
                              <w:r>
                                <w:rPr>
                                  <w:rFonts w:ascii="Trebuchet MS"/>
                                  <w:w w:val="95"/>
                                  <w:sz w:val="44"/>
                                </w:rPr>
                                <w:t>Examples (cont.)</w:t>
                              </w:r>
                            </w:p>
                            <w:p w14:paraId="34E63E21" w14:textId="77777777" w:rsidR="00903E45" w:rsidRDefault="00903E45" w:rsidP="006B1670">
                              <w:pPr>
                                <w:spacing w:before="358"/>
                                <w:ind w:left="712"/>
                                <w:rPr>
                                  <w:sz w:val="26"/>
                                </w:rPr>
                              </w:pPr>
                              <w:r>
                                <w:rPr>
                                  <w:sz w:val="26"/>
                                </w:rPr>
                                <w:t>Directive questions:</w:t>
                              </w:r>
                            </w:p>
                            <w:p w14:paraId="7FEA3E0B" w14:textId="77777777" w:rsidR="00903E45" w:rsidRDefault="00903E45" w:rsidP="006B1670">
                              <w:pPr>
                                <w:spacing w:before="79" w:line="165" w:lineRule="auto"/>
                                <w:ind w:left="712" w:right="465"/>
                                <w:rPr>
                                  <w:i/>
                                  <w:sz w:val="26"/>
                                </w:rPr>
                              </w:pPr>
                              <w:r>
                                <w:rPr>
                                  <w:i/>
                                  <w:sz w:val="26"/>
                                </w:rPr>
                                <w:t>Do you like this data-entry-screen format and interaction? What three errors are most significant in this scenario? What's the relative priority of this key feature?</w:t>
                              </w:r>
                            </w:p>
                            <w:p w14:paraId="585B25D4" w14:textId="77777777" w:rsidR="00903E45" w:rsidRDefault="00903E45" w:rsidP="006B1670">
                              <w:pPr>
                                <w:spacing w:before="22" w:line="317" w:lineRule="exact"/>
                                <w:ind w:left="712"/>
                                <w:rPr>
                                  <w:sz w:val="26"/>
                                </w:rPr>
                              </w:pPr>
                              <w:r>
                                <w:rPr>
                                  <w:sz w:val="26"/>
                                </w:rPr>
                                <w:t>Open ended questions:</w:t>
                              </w:r>
                            </w:p>
                            <w:p w14:paraId="3BC71D58" w14:textId="77777777" w:rsidR="00903E45" w:rsidRDefault="00903E45" w:rsidP="006B1670">
                              <w:pPr>
                                <w:spacing w:before="77" w:line="165" w:lineRule="auto"/>
                                <w:ind w:left="712" w:right="778"/>
                                <w:rPr>
                                  <w:i/>
                                  <w:sz w:val="26"/>
                                </w:rPr>
                              </w:pPr>
                              <w:r>
                                <w:rPr>
                                  <w:i/>
                                  <w:sz w:val="26"/>
                                </w:rPr>
                                <w:t>What concerns do you have about the proposed new features? From your perspective, what's the main reason for this project? What constraints do you see relative in this project? What's your trade-off between time and value?</w:t>
                              </w:r>
                            </w:p>
                            <w:p w14:paraId="60BD7EF3" w14:textId="77777777" w:rsidR="00903E45" w:rsidRDefault="00903E45" w:rsidP="006B1670">
                              <w:pPr>
                                <w:spacing w:before="21"/>
                                <w:ind w:left="712"/>
                                <w:rPr>
                                  <w:sz w:val="26"/>
                                </w:rPr>
                              </w:pPr>
                              <w:r>
                                <w:rPr>
                                  <w:sz w:val="26"/>
                                </w:rPr>
                                <w:t>Close ended questions:</w:t>
                              </w:r>
                            </w:p>
                            <w:p w14:paraId="60BC2324" w14:textId="77777777" w:rsidR="00903E45" w:rsidRDefault="00903E45" w:rsidP="006B1670">
                              <w:pPr>
                                <w:spacing w:before="79" w:line="165" w:lineRule="auto"/>
                                <w:ind w:left="712" w:right="778"/>
                                <w:rPr>
                                  <w:i/>
                                  <w:sz w:val="26"/>
                                </w:rPr>
                              </w:pPr>
                              <w:r>
                                <w:rPr>
                                  <w:i/>
                                  <w:sz w:val="26"/>
                                </w:rPr>
                                <w:t>Is response time for this transaction under 3 seconds acceptable or not (yes/no).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51DB3D" id="Group 62" o:spid="_x0000_s1063" style="position:absolute;margin-left:57.55pt;margin-top:17.85pt;width:480pt;height:270pt;z-index:-251649024;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">
                <v:shape id="Picture 74" o:spid="_x0000_s1064"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P&#10;zBLCAAAA2wAAAA8AAABkcnMvZG93bnJldi54bWxEj92KwjAUhO+FfYdwFrzT1B+0VKPI7gpeqt0H&#10;ODRn22Jz0k2iVp/eCIKXw8x8wyzXnWnEhZyvLSsYDRMQxIXVNZcKfvPtIAXhA7LGxjIpuJGH9eqj&#10;t8RM2ysf6HIMpYgQ9hkqqEJoMyl9UZFBP7QtcfT+rDMYonSl1A6vEW4aOU6SmTRYc1yosKWviorT&#10;8WwUpHnoaD/1bp6P0mbz/Z/cd/5Hqf5nt1mACNSFd/jV3mkFswk8v8QfIFc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7D8wSwgAAANsAAAAPAAAAAAAAAAAAAAAAAJwCAABk&#10;cnMvZG93bnJldi54bWxQSwUGAAAAAAQABAD3AAAAiwMAAAAA&#10;">
                  <v:imagedata r:id="rId12" o:title=""/>
                </v:shape>
                <v:shape id="Text Box 75" o:spid="_x0000_s1065"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fjhQwwAA&#10;ANsAAAAPAAAAZHJzL2Rvd25yZXYueG1sRI9Bi8IwFITvgv8hPGFvmipSpWsUURZcEEErwt4ezdu2&#10;bPNSmmyt/nojCB6HmfmGWaw6U4mWGldaVjAeRSCIM6tLzhWc06/hHITzyBory6TgRg5Wy35vgYm2&#10;Vz5Se/K5CBB2CSoovK8TKV1WkEE3sjVx8H5tY9AH2eRSN3gNcFPJSRTF0mDJYaHAmjYFZX+nf6Pg&#10;kG5+9vK8x+23ifXs0h7c/UhKfQy69ScIT51/h1/tnVYQT+H5JfwAuX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fjhQwwAAANsAAAAPAAAAAAAAAAAAAAAAAJcCAABkcnMvZG93&#10;bnJldi54bWxQSwUGAAAAAAQABAD1AAAAhwMAAAAA&#10;" filled="f" strokeweight=".96pt">
                  <v:textbox inset="0,0,0,0">
                    <w:txbxContent>
                      <w:p w14:paraId="33345D75" w14:textId="77777777" w:rsidR="00903E45" w:rsidRDefault="00903E45" w:rsidP="006B1670">
                        <w:pPr>
                          <w:rPr>
                            <w:sz w:val="41"/>
                          </w:rPr>
                        </w:pPr>
                      </w:p>
                      <w:p w14:paraId="7AF21A42" w14:textId="77777777" w:rsidR="00903E45" w:rsidRDefault="00903E45" w:rsidP="006B1670">
                        <w:pPr>
                          <w:ind w:left="712"/>
                          <w:rPr>
                            <w:rFonts w:ascii="Trebuchet MS"/>
                            <w:sz w:val="44"/>
                          </w:rPr>
                        </w:pPr>
                        <w:r>
                          <w:rPr>
                            <w:rFonts w:ascii="Trebuchet MS"/>
                            <w:w w:val="95"/>
                            <w:sz w:val="44"/>
                          </w:rPr>
                          <w:t>Examples (cont.)</w:t>
                        </w:r>
                      </w:p>
                      <w:p w14:paraId="34E63E21" w14:textId="77777777" w:rsidR="00903E45" w:rsidRDefault="00903E45" w:rsidP="006B1670">
                        <w:pPr>
                          <w:spacing w:before="358"/>
                          <w:ind w:left="712"/>
                          <w:rPr>
                            <w:sz w:val="26"/>
                          </w:rPr>
                        </w:pPr>
                        <w:r>
                          <w:rPr>
                            <w:sz w:val="26"/>
                          </w:rPr>
                          <w:t>Directive questions:</w:t>
                        </w:r>
                      </w:p>
                      <w:p w14:paraId="7FEA3E0B" w14:textId="77777777" w:rsidR="00903E45" w:rsidRDefault="00903E45" w:rsidP="006B1670">
                        <w:pPr>
                          <w:spacing w:before="79" w:line="165" w:lineRule="auto"/>
                          <w:ind w:left="712" w:right="465"/>
                          <w:rPr>
                            <w:i/>
                            <w:sz w:val="26"/>
                          </w:rPr>
                        </w:pPr>
                        <w:r>
                          <w:rPr>
                            <w:i/>
                            <w:sz w:val="26"/>
                          </w:rPr>
                          <w:t>Do you like this data-entry-screen format and interaction? What three errors are most significant in this scenario? What's the relative priority of this key feature?</w:t>
                        </w:r>
                      </w:p>
                      <w:p w14:paraId="585B25D4" w14:textId="77777777" w:rsidR="00903E45" w:rsidRDefault="00903E45" w:rsidP="006B1670">
                        <w:pPr>
                          <w:spacing w:before="22" w:line="317" w:lineRule="exact"/>
                          <w:ind w:left="712"/>
                          <w:rPr>
                            <w:sz w:val="26"/>
                          </w:rPr>
                        </w:pPr>
                        <w:r>
                          <w:rPr>
                            <w:sz w:val="26"/>
                          </w:rPr>
                          <w:t>Open ended questions:</w:t>
                        </w:r>
                      </w:p>
                      <w:p w14:paraId="3BC71D58" w14:textId="77777777" w:rsidR="00903E45" w:rsidRDefault="00903E45" w:rsidP="006B1670">
                        <w:pPr>
                          <w:spacing w:before="77" w:line="165" w:lineRule="auto"/>
                          <w:ind w:left="712" w:right="778"/>
                          <w:rPr>
                            <w:i/>
                            <w:sz w:val="26"/>
                          </w:rPr>
                        </w:pPr>
                        <w:r>
                          <w:rPr>
                            <w:i/>
                            <w:sz w:val="26"/>
                          </w:rPr>
                          <w:t>What concerns do you have about the proposed new features? From your perspective, what's the main reason for this project? What constraints do you see relative in this project? What's your trade-off between time and value?</w:t>
                        </w:r>
                      </w:p>
                      <w:p w14:paraId="60BD7EF3" w14:textId="77777777" w:rsidR="00903E45" w:rsidRDefault="00903E45" w:rsidP="006B1670">
                        <w:pPr>
                          <w:spacing w:before="21"/>
                          <w:ind w:left="712"/>
                          <w:rPr>
                            <w:sz w:val="26"/>
                          </w:rPr>
                        </w:pPr>
                        <w:r>
                          <w:rPr>
                            <w:sz w:val="26"/>
                          </w:rPr>
                          <w:t>Close ended questions:</w:t>
                        </w:r>
                      </w:p>
                      <w:p w14:paraId="60BC2324" w14:textId="77777777" w:rsidR="00903E45" w:rsidRDefault="00903E45" w:rsidP="006B1670">
                        <w:pPr>
                          <w:spacing w:before="79" w:line="165" w:lineRule="auto"/>
                          <w:ind w:left="712" w:right="778"/>
                          <w:rPr>
                            <w:i/>
                            <w:sz w:val="26"/>
                          </w:rPr>
                        </w:pPr>
                        <w:r>
                          <w:rPr>
                            <w:i/>
                            <w:sz w:val="26"/>
                          </w:rPr>
                          <w:t>Is response time for this transaction under 3 seconds acceptable or not (yes/no).</w:t>
                        </w:r>
                      </w:p>
                    </w:txbxContent>
                  </v:textbox>
                </v:shape>
                <w10:wrap type="topAndBottom" anchorx="page"/>
              </v:group>
            </w:pict>
          </mc:Fallback>
        </mc:AlternateContent>
      </w:r>
    </w:p>
    <w:p w14:paraId="7CF4A8FD" w14:textId="77777777" w:rsidR="006B1670" w:rsidRDefault="006B1670" w:rsidP="006B1670">
      <w:pPr>
        <w:sectPr w:rsidR="006B1670">
          <w:headerReference w:type="default" r:id="rId25"/>
          <w:footerReference w:type="default" r:id="rId26"/>
          <w:pgSz w:w="11910" w:h="16840"/>
          <w:pgMar w:top="1660" w:right="1040" w:bottom="1920" w:left="1040" w:header="146" w:footer="1737" w:gutter="0"/>
          <w:cols w:space="720"/>
        </w:sectPr>
      </w:pPr>
    </w:p>
    <w:p w14:paraId="5103F482" w14:textId="77777777" w:rsidR="006B1670" w:rsidRDefault="006B1670" w:rsidP="006B1670">
      <w:pPr>
        <w:pStyle w:val="BodyText"/>
        <w:rPr>
          <w:sz w:val="20"/>
        </w:rPr>
      </w:pPr>
    </w:p>
    <w:p w14:paraId="1FC81025" w14:textId="77777777" w:rsidR="006B1670" w:rsidRDefault="006B1670" w:rsidP="006B1670">
      <w:pPr>
        <w:pStyle w:val="BodyText"/>
        <w:spacing w:before="4"/>
        <w:rPr>
          <w:sz w:val="11"/>
        </w:rPr>
      </w:pPr>
    </w:p>
    <w:p w14:paraId="59202B04" w14:textId="77777777" w:rsidR="006B1670" w:rsidRDefault="006B1670" w:rsidP="006B1670">
      <w:pPr>
        <w:pStyle w:val="BodyText"/>
        <w:ind w:left="111"/>
        <w:rPr>
          <w:sz w:val="20"/>
        </w:rPr>
      </w:pPr>
      <w:r>
        <w:rPr>
          <w:noProof/>
          <w:sz w:val="20"/>
        </w:rPr>
        <mc:AlternateContent>
          <mc:Choice Requires="wpg">
            <w:drawing>
              <wp:inline distT="0" distB="0" distL="0" distR="0" wp14:anchorId="55AC4AEE" wp14:editId="4DC36E18">
                <wp:extent cx="6096000" cy="3429000"/>
                <wp:effectExtent l="0" t="0" r="0" b="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6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Text Box 19"/>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30CBEA" w14:textId="77777777" w:rsidR="00903E45" w:rsidRDefault="00903E45" w:rsidP="006B1670">
                              <w:pPr>
                                <w:rPr>
                                  <w:sz w:val="41"/>
                                </w:rPr>
                              </w:pPr>
                            </w:p>
                            <w:p w14:paraId="2E0B81E9" w14:textId="77777777" w:rsidR="00903E45" w:rsidRDefault="00903E45" w:rsidP="006B1670">
                              <w:pPr>
                                <w:ind w:left="712"/>
                                <w:rPr>
                                  <w:rFonts w:ascii="Trebuchet MS"/>
                                  <w:sz w:val="44"/>
                                </w:rPr>
                              </w:pPr>
                              <w:r>
                                <w:rPr>
                                  <w:rFonts w:ascii="Trebuchet MS"/>
                                  <w:sz w:val="44"/>
                                </w:rPr>
                                <w:t>Elicitation techniques</w:t>
                              </w:r>
                            </w:p>
                            <w:p w14:paraId="0A83A070" w14:textId="77777777" w:rsidR="00903E45" w:rsidRDefault="00903E45" w:rsidP="006B1670">
                              <w:pPr>
                                <w:widowControl w:val="0"/>
                                <w:numPr>
                                  <w:ilvl w:val="0"/>
                                  <w:numId w:val="21"/>
                                </w:numPr>
                                <w:tabs>
                                  <w:tab w:val="left" w:pos="893"/>
                                </w:tabs>
                                <w:autoSpaceDE w:val="0"/>
                                <w:autoSpaceDN w:val="0"/>
                                <w:spacing w:before="380"/>
                                <w:rPr>
                                  <w:sz w:val="28"/>
                                </w:rPr>
                              </w:pPr>
                              <w:r>
                                <w:rPr>
                                  <w:sz w:val="28"/>
                                </w:rPr>
                                <w:t>One on one vs group</w:t>
                              </w:r>
                              <w:r>
                                <w:rPr>
                                  <w:spacing w:val="-4"/>
                                  <w:sz w:val="28"/>
                                </w:rPr>
                                <w:t xml:space="preserve"> </w:t>
                              </w:r>
                              <w:r>
                                <w:rPr>
                                  <w:sz w:val="28"/>
                                </w:rPr>
                                <w:t>sessions</w:t>
                              </w:r>
                            </w:p>
                            <w:p w14:paraId="76AEA587" w14:textId="77777777" w:rsidR="00903E45" w:rsidRDefault="00903E45" w:rsidP="006B1670">
                              <w:pPr>
                                <w:widowControl w:val="0"/>
                                <w:numPr>
                                  <w:ilvl w:val="0"/>
                                  <w:numId w:val="21"/>
                                </w:numPr>
                                <w:tabs>
                                  <w:tab w:val="left" w:pos="893"/>
                                </w:tabs>
                                <w:autoSpaceDE w:val="0"/>
                                <w:autoSpaceDN w:val="0"/>
                                <w:spacing w:before="28"/>
                                <w:rPr>
                                  <w:sz w:val="28"/>
                                </w:rPr>
                              </w:pPr>
                              <w:r>
                                <w:rPr>
                                  <w:sz w:val="28"/>
                                </w:rPr>
                                <w:t>Interview</w:t>
                              </w:r>
                            </w:p>
                            <w:p w14:paraId="251118C4" w14:textId="77777777" w:rsidR="00903E45" w:rsidRDefault="00903E45" w:rsidP="006B1670">
                              <w:pPr>
                                <w:widowControl w:val="0"/>
                                <w:numPr>
                                  <w:ilvl w:val="0"/>
                                  <w:numId w:val="21"/>
                                </w:numPr>
                                <w:tabs>
                                  <w:tab w:val="left" w:pos="893"/>
                                </w:tabs>
                                <w:autoSpaceDE w:val="0"/>
                                <w:autoSpaceDN w:val="0"/>
                                <w:spacing w:before="25"/>
                                <w:rPr>
                                  <w:sz w:val="28"/>
                                </w:rPr>
                              </w:pPr>
                              <w:r>
                                <w:rPr>
                                  <w:sz w:val="28"/>
                                </w:rPr>
                                <w:t>Observation/job</w:t>
                              </w:r>
                              <w:r>
                                <w:rPr>
                                  <w:spacing w:val="-2"/>
                                  <w:sz w:val="28"/>
                                </w:rPr>
                                <w:t xml:space="preserve"> </w:t>
                              </w:r>
                              <w:r>
                                <w:rPr>
                                  <w:sz w:val="28"/>
                                </w:rPr>
                                <w:t>shadowing</w:t>
                              </w:r>
                            </w:p>
                            <w:p w14:paraId="1BEFE043" w14:textId="77777777" w:rsidR="00903E45" w:rsidRDefault="00903E45" w:rsidP="006B1670">
                              <w:pPr>
                                <w:widowControl w:val="0"/>
                                <w:numPr>
                                  <w:ilvl w:val="0"/>
                                  <w:numId w:val="21"/>
                                </w:numPr>
                                <w:tabs>
                                  <w:tab w:val="left" w:pos="893"/>
                                </w:tabs>
                                <w:autoSpaceDE w:val="0"/>
                                <w:autoSpaceDN w:val="0"/>
                                <w:spacing w:before="28"/>
                                <w:rPr>
                                  <w:sz w:val="28"/>
                                </w:rPr>
                              </w:pPr>
                              <w:r>
                                <w:rPr>
                                  <w:sz w:val="28"/>
                                </w:rPr>
                                <w:t>Brainstorming</w:t>
                              </w:r>
                            </w:p>
                            <w:p w14:paraId="5C7B21A3" w14:textId="77777777" w:rsidR="00903E45" w:rsidRDefault="00903E45" w:rsidP="006B1670">
                              <w:pPr>
                                <w:widowControl w:val="0"/>
                                <w:numPr>
                                  <w:ilvl w:val="0"/>
                                  <w:numId w:val="21"/>
                                </w:numPr>
                                <w:tabs>
                                  <w:tab w:val="left" w:pos="893"/>
                                </w:tabs>
                                <w:autoSpaceDE w:val="0"/>
                                <w:autoSpaceDN w:val="0"/>
                                <w:spacing w:before="28"/>
                                <w:rPr>
                                  <w:sz w:val="28"/>
                                </w:rPr>
                              </w:pPr>
                              <w:r>
                                <w:rPr>
                                  <w:sz w:val="28"/>
                                </w:rPr>
                                <w:t>Requirement</w:t>
                              </w:r>
                              <w:r>
                                <w:rPr>
                                  <w:spacing w:val="1"/>
                                  <w:sz w:val="28"/>
                                </w:rPr>
                                <w:t xml:space="preserve"> </w:t>
                              </w:r>
                              <w:r>
                                <w:rPr>
                                  <w:sz w:val="28"/>
                                </w:rPr>
                                <w:t>workshop</w:t>
                              </w:r>
                            </w:p>
                            <w:p w14:paraId="7AC64600" w14:textId="77777777" w:rsidR="00903E45" w:rsidRDefault="00903E45" w:rsidP="006B1670">
                              <w:pPr>
                                <w:widowControl w:val="0"/>
                                <w:numPr>
                                  <w:ilvl w:val="0"/>
                                  <w:numId w:val="21"/>
                                </w:numPr>
                                <w:tabs>
                                  <w:tab w:val="left" w:pos="893"/>
                                </w:tabs>
                                <w:autoSpaceDE w:val="0"/>
                                <w:autoSpaceDN w:val="0"/>
                                <w:spacing w:before="25"/>
                                <w:rPr>
                                  <w:sz w:val="28"/>
                                </w:rPr>
                              </w:pPr>
                              <w:r>
                                <w:rPr>
                                  <w:sz w:val="28"/>
                                </w:rPr>
                                <w:t>Document</w:t>
                              </w:r>
                              <w:r>
                                <w:rPr>
                                  <w:spacing w:val="-2"/>
                                  <w:sz w:val="28"/>
                                </w:rPr>
                                <w:t xml:space="preserve"> </w:t>
                              </w:r>
                              <w:r>
                                <w:rPr>
                                  <w:sz w:val="28"/>
                                </w:rPr>
                                <w:t>analysis</w:t>
                              </w:r>
                            </w:p>
                            <w:p w14:paraId="23785B66" w14:textId="77777777" w:rsidR="00903E45" w:rsidRDefault="00903E45" w:rsidP="006B1670">
                              <w:pPr>
                                <w:widowControl w:val="0"/>
                                <w:numPr>
                                  <w:ilvl w:val="0"/>
                                  <w:numId w:val="21"/>
                                </w:numPr>
                                <w:tabs>
                                  <w:tab w:val="left" w:pos="893"/>
                                </w:tabs>
                                <w:autoSpaceDE w:val="0"/>
                                <w:autoSpaceDN w:val="0"/>
                                <w:spacing w:before="28"/>
                                <w:rPr>
                                  <w:sz w:val="28"/>
                                </w:rPr>
                              </w:pPr>
                              <w:r>
                                <w:rPr>
                                  <w:sz w:val="28"/>
                                </w:rPr>
                                <w:t>Interface</w:t>
                              </w:r>
                              <w:r>
                                <w:rPr>
                                  <w:spacing w:val="-2"/>
                                  <w:sz w:val="28"/>
                                </w:rPr>
                                <w:t xml:space="preserve"> </w:t>
                              </w:r>
                              <w:r>
                                <w:rPr>
                                  <w:sz w:val="28"/>
                                </w:rPr>
                                <w:t>analysis</w:t>
                              </w:r>
                            </w:p>
                            <w:p w14:paraId="5B571306" w14:textId="77777777" w:rsidR="00903E45" w:rsidRDefault="00903E45" w:rsidP="006B1670">
                              <w:pPr>
                                <w:widowControl w:val="0"/>
                                <w:numPr>
                                  <w:ilvl w:val="0"/>
                                  <w:numId w:val="21"/>
                                </w:numPr>
                                <w:tabs>
                                  <w:tab w:val="left" w:pos="893"/>
                                </w:tabs>
                                <w:autoSpaceDE w:val="0"/>
                                <w:autoSpaceDN w:val="0"/>
                                <w:spacing w:before="28"/>
                                <w:rPr>
                                  <w:sz w:val="28"/>
                                </w:rPr>
                              </w:pPr>
                              <w:r>
                                <w:rPr>
                                  <w:spacing w:val="-3"/>
                                  <w:sz w:val="28"/>
                                </w:rPr>
                                <w:t>Reverse</w:t>
                              </w:r>
                              <w:r>
                                <w:rPr>
                                  <w:spacing w:val="-4"/>
                                  <w:sz w:val="28"/>
                                </w:rPr>
                                <w:t xml:space="preserve"> </w:t>
                              </w:r>
                              <w:r>
                                <w:rPr>
                                  <w:sz w:val="28"/>
                                </w:rPr>
                                <w:t>engineering</w:t>
                              </w:r>
                            </w:p>
                            <w:p w14:paraId="3681A525" w14:textId="77777777" w:rsidR="00903E45" w:rsidRDefault="00903E45" w:rsidP="006B1670">
                              <w:pPr>
                                <w:widowControl w:val="0"/>
                                <w:numPr>
                                  <w:ilvl w:val="0"/>
                                  <w:numId w:val="21"/>
                                </w:numPr>
                                <w:tabs>
                                  <w:tab w:val="left" w:pos="893"/>
                                </w:tabs>
                                <w:autoSpaceDE w:val="0"/>
                                <w:autoSpaceDN w:val="0"/>
                                <w:spacing w:before="25"/>
                                <w:rPr>
                                  <w:sz w:val="28"/>
                                </w:rPr>
                              </w:pPr>
                              <w:r>
                                <w:rPr>
                                  <w:sz w:val="28"/>
                                </w:rPr>
                                <w:t>Prototyping</w:t>
                              </w:r>
                            </w:p>
                          </w:txbxContent>
                        </wps:txbx>
                        <wps:bodyPr rot="0" vert="horz" wrap="square" lIns="0" tIns="0" rIns="0" bIns="0" anchor="t" anchorCtr="0" upright="1">
                          <a:noAutofit/>
                        </wps:bodyPr>
                      </wps:wsp>
                    </wpg:wgp>
                  </a:graphicData>
                </a:graphic>
              </wp:inline>
            </w:drawing>
          </mc:Choice>
          <mc:Fallback>
            <w:pict>
              <v:group w14:anchorId="55AC4AEE" id="Group 59" o:spid="_x0000_s1066"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">
                <v:shape id="Picture 18" o:spid="_x0000_s1067"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d&#10;UmW9AAAA2wAAAA8AAABkcnMvZG93bnJldi54bWxET8uKwjAU3Qv+Q7iCO00dREs1ivgAl2r9gEtz&#10;bYvNTU0y2pmvNwvB5eG8l+vONOJJzteWFUzGCQjiwuqaSwXX/DBKQfiArLGxTAr+yMN61e8tMdP2&#10;xWd6XkIpYgj7DBVUIbSZlL6oyKAf25Y4cjfrDIYIXSm1w1cMN438SZKZNFhzbKiwpW1Fxf3yaxSk&#10;eejoNPVunk/SZrN7JP9Hv1dqOOg2CxCBuvAVf9xHrWAW18cv8QfI1Rs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C91SZb0AAADbAAAADwAAAAAAAAAAAAAAAACcAgAAZHJzL2Rv&#10;d25yZXYueG1sUEsFBgAAAAAEAAQA9wAAAIYDAAAAAA==&#10;">
                  <v:imagedata r:id="rId12" o:title=""/>
                </v:shape>
                <v:shape id="Text Box 19" o:spid="_x0000_s1068"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CZvIxAAA&#10;ANsAAAAPAAAAZHJzL2Rvd25yZXYueG1sRI9Ba8JAFITvBf/D8gq91Y0eYomuUhTBggRiguDtkX1N&#10;QrNvQ3aN0V/vFgo9DjPzDbPajKYVA/WusaxgNo1AEJdWN1wpKPL9+wcI55E1tpZJwZ0cbNaTlxUm&#10;2t44o+HkKxEg7BJUUHvfJVK6siaDbmo74uB9296gD7KvpO7xFuCmlfMoiqXBhsNCjR1tayp/Tlej&#10;IM23l6Msjrj7MrFenIfUPTJS6u11/FyC8DT6//Bf+6AVxDP4/RJ+gFw/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mbyMQAAADbAAAADwAAAAAAAAAAAAAAAACXAgAAZHJzL2Rv&#10;d25yZXYueG1sUEsFBgAAAAAEAAQA9QAAAIgDAAAAAA==&#10;" filled="f" strokeweight=".96pt">
                  <v:textbox inset="0,0,0,0">
                    <w:txbxContent>
                      <w:p w14:paraId="1F30CBEA" w14:textId="77777777" w:rsidR="00903E45" w:rsidRDefault="00903E45" w:rsidP="006B1670">
                        <w:pPr>
                          <w:rPr>
                            <w:sz w:val="41"/>
                          </w:rPr>
                        </w:pPr>
                      </w:p>
                      <w:p w14:paraId="2E0B81E9" w14:textId="77777777" w:rsidR="00903E45" w:rsidRDefault="00903E45" w:rsidP="006B1670">
                        <w:pPr>
                          <w:ind w:left="712"/>
                          <w:rPr>
                            <w:rFonts w:ascii="Trebuchet MS"/>
                            <w:sz w:val="44"/>
                          </w:rPr>
                        </w:pPr>
                        <w:r>
                          <w:rPr>
                            <w:rFonts w:ascii="Trebuchet MS"/>
                            <w:sz w:val="44"/>
                          </w:rPr>
                          <w:t>Elicitation techniques</w:t>
                        </w:r>
                      </w:p>
                      <w:p w14:paraId="0A83A070" w14:textId="77777777" w:rsidR="00903E45" w:rsidRDefault="00903E45" w:rsidP="006B1670">
                        <w:pPr>
                          <w:widowControl w:val="0"/>
                          <w:numPr>
                            <w:ilvl w:val="0"/>
                            <w:numId w:val="21"/>
                          </w:numPr>
                          <w:tabs>
                            <w:tab w:val="left" w:pos="893"/>
                          </w:tabs>
                          <w:autoSpaceDE w:val="0"/>
                          <w:autoSpaceDN w:val="0"/>
                          <w:spacing w:before="380"/>
                          <w:rPr>
                            <w:sz w:val="28"/>
                          </w:rPr>
                        </w:pPr>
                        <w:r>
                          <w:rPr>
                            <w:sz w:val="28"/>
                          </w:rPr>
                          <w:t>One on one vs group</w:t>
                        </w:r>
                        <w:r>
                          <w:rPr>
                            <w:spacing w:val="-4"/>
                            <w:sz w:val="28"/>
                          </w:rPr>
                          <w:t xml:space="preserve"> </w:t>
                        </w:r>
                        <w:r>
                          <w:rPr>
                            <w:sz w:val="28"/>
                          </w:rPr>
                          <w:t>sessions</w:t>
                        </w:r>
                      </w:p>
                      <w:p w14:paraId="76AEA587" w14:textId="77777777" w:rsidR="00903E45" w:rsidRDefault="00903E45" w:rsidP="006B1670">
                        <w:pPr>
                          <w:widowControl w:val="0"/>
                          <w:numPr>
                            <w:ilvl w:val="0"/>
                            <w:numId w:val="21"/>
                          </w:numPr>
                          <w:tabs>
                            <w:tab w:val="left" w:pos="893"/>
                          </w:tabs>
                          <w:autoSpaceDE w:val="0"/>
                          <w:autoSpaceDN w:val="0"/>
                          <w:spacing w:before="28"/>
                          <w:rPr>
                            <w:sz w:val="28"/>
                          </w:rPr>
                        </w:pPr>
                        <w:r>
                          <w:rPr>
                            <w:sz w:val="28"/>
                          </w:rPr>
                          <w:t>Interview</w:t>
                        </w:r>
                      </w:p>
                      <w:p w14:paraId="251118C4" w14:textId="77777777" w:rsidR="00903E45" w:rsidRDefault="00903E45" w:rsidP="006B1670">
                        <w:pPr>
                          <w:widowControl w:val="0"/>
                          <w:numPr>
                            <w:ilvl w:val="0"/>
                            <w:numId w:val="21"/>
                          </w:numPr>
                          <w:tabs>
                            <w:tab w:val="left" w:pos="893"/>
                          </w:tabs>
                          <w:autoSpaceDE w:val="0"/>
                          <w:autoSpaceDN w:val="0"/>
                          <w:spacing w:before="25"/>
                          <w:rPr>
                            <w:sz w:val="28"/>
                          </w:rPr>
                        </w:pPr>
                        <w:r>
                          <w:rPr>
                            <w:sz w:val="28"/>
                          </w:rPr>
                          <w:t>Observation/job</w:t>
                        </w:r>
                        <w:r>
                          <w:rPr>
                            <w:spacing w:val="-2"/>
                            <w:sz w:val="28"/>
                          </w:rPr>
                          <w:t xml:space="preserve"> </w:t>
                        </w:r>
                        <w:r>
                          <w:rPr>
                            <w:sz w:val="28"/>
                          </w:rPr>
                          <w:t>shadowing</w:t>
                        </w:r>
                      </w:p>
                      <w:p w14:paraId="1BEFE043" w14:textId="77777777" w:rsidR="00903E45" w:rsidRDefault="00903E45" w:rsidP="006B1670">
                        <w:pPr>
                          <w:widowControl w:val="0"/>
                          <w:numPr>
                            <w:ilvl w:val="0"/>
                            <w:numId w:val="21"/>
                          </w:numPr>
                          <w:tabs>
                            <w:tab w:val="left" w:pos="893"/>
                          </w:tabs>
                          <w:autoSpaceDE w:val="0"/>
                          <w:autoSpaceDN w:val="0"/>
                          <w:spacing w:before="28"/>
                          <w:rPr>
                            <w:sz w:val="28"/>
                          </w:rPr>
                        </w:pPr>
                        <w:r>
                          <w:rPr>
                            <w:sz w:val="28"/>
                          </w:rPr>
                          <w:t>Brainstorming</w:t>
                        </w:r>
                      </w:p>
                      <w:p w14:paraId="5C7B21A3" w14:textId="77777777" w:rsidR="00903E45" w:rsidRDefault="00903E45" w:rsidP="006B1670">
                        <w:pPr>
                          <w:widowControl w:val="0"/>
                          <w:numPr>
                            <w:ilvl w:val="0"/>
                            <w:numId w:val="21"/>
                          </w:numPr>
                          <w:tabs>
                            <w:tab w:val="left" w:pos="893"/>
                          </w:tabs>
                          <w:autoSpaceDE w:val="0"/>
                          <w:autoSpaceDN w:val="0"/>
                          <w:spacing w:before="28"/>
                          <w:rPr>
                            <w:sz w:val="28"/>
                          </w:rPr>
                        </w:pPr>
                        <w:r>
                          <w:rPr>
                            <w:sz w:val="28"/>
                          </w:rPr>
                          <w:t>Requirement</w:t>
                        </w:r>
                        <w:r>
                          <w:rPr>
                            <w:spacing w:val="1"/>
                            <w:sz w:val="28"/>
                          </w:rPr>
                          <w:t xml:space="preserve"> </w:t>
                        </w:r>
                        <w:r>
                          <w:rPr>
                            <w:sz w:val="28"/>
                          </w:rPr>
                          <w:t>workshop</w:t>
                        </w:r>
                      </w:p>
                      <w:p w14:paraId="7AC64600" w14:textId="77777777" w:rsidR="00903E45" w:rsidRDefault="00903E45" w:rsidP="006B1670">
                        <w:pPr>
                          <w:widowControl w:val="0"/>
                          <w:numPr>
                            <w:ilvl w:val="0"/>
                            <w:numId w:val="21"/>
                          </w:numPr>
                          <w:tabs>
                            <w:tab w:val="left" w:pos="893"/>
                          </w:tabs>
                          <w:autoSpaceDE w:val="0"/>
                          <w:autoSpaceDN w:val="0"/>
                          <w:spacing w:before="25"/>
                          <w:rPr>
                            <w:sz w:val="28"/>
                          </w:rPr>
                        </w:pPr>
                        <w:r>
                          <w:rPr>
                            <w:sz w:val="28"/>
                          </w:rPr>
                          <w:t>Document</w:t>
                        </w:r>
                        <w:r>
                          <w:rPr>
                            <w:spacing w:val="-2"/>
                            <w:sz w:val="28"/>
                          </w:rPr>
                          <w:t xml:space="preserve"> </w:t>
                        </w:r>
                        <w:r>
                          <w:rPr>
                            <w:sz w:val="28"/>
                          </w:rPr>
                          <w:t>analysis</w:t>
                        </w:r>
                      </w:p>
                      <w:p w14:paraId="23785B66" w14:textId="77777777" w:rsidR="00903E45" w:rsidRDefault="00903E45" w:rsidP="006B1670">
                        <w:pPr>
                          <w:widowControl w:val="0"/>
                          <w:numPr>
                            <w:ilvl w:val="0"/>
                            <w:numId w:val="21"/>
                          </w:numPr>
                          <w:tabs>
                            <w:tab w:val="left" w:pos="893"/>
                          </w:tabs>
                          <w:autoSpaceDE w:val="0"/>
                          <w:autoSpaceDN w:val="0"/>
                          <w:spacing w:before="28"/>
                          <w:rPr>
                            <w:sz w:val="28"/>
                          </w:rPr>
                        </w:pPr>
                        <w:r>
                          <w:rPr>
                            <w:sz w:val="28"/>
                          </w:rPr>
                          <w:t>Interface</w:t>
                        </w:r>
                        <w:r>
                          <w:rPr>
                            <w:spacing w:val="-2"/>
                            <w:sz w:val="28"/>
                          </w:rPr>
                          <w:t xml:space="preserve"> </w:t>
                        </w:r>
                        <w:r>
                          <w:rPr>
                            <w:sz w:val="28"/>
                          </w:rPr>
                          <w:t>analysis</w:t>
                        </w:r>
                      </w:p>
                      <w:p w14:paraId="5B571306" w14:textId="77777777" w:rsidR="00903E45" w:rsidRDefault="00903E45" w:rsidP="006B1670">
                        <w:pPr>
                          <w:widowControl w:val="0"/>
                          <w:numPr>
                            <w:ilvl w:val="0"/>
                            <w:numId w:val="21"/>
                          </w:numPr>
                          <w:tabs>
                            <w:tab w:val="left" w:pos="893"/>
                          </w:tabs>
                          <w:autoSpaceDE w:val="0"/>
                          <w:autoSpaceDN w:val="0"/>
                          <w:spacing w:before="28"/>
                          <w:rPr>
                            <w:sz w:val="28"/>
                          </w:rPr>
                        </w:pPr>
                        <w:r>
                          <w:rPr>
                            <w:spacing w:val="-3"/>
                            <w:sz w:val="28"/>
                          </w:rPr>
                          <w:t>Reverse</w:t>
                        </w:r>
                        <w:r>
                          <w:rPr>
                            <w:spacing w:val="-4"/>
                            <w:sz w:val="28"/>
                          </w:rPr>
                          <w:t xml:space="preserve"> </w:t>
                        </w:r>
                        <w:r>
                          <w:rPr>
                            <w:sz w:val="28"/>
                          </w:rPr>
                          <w:t>engineering</w:t>
                        </w:r>
                      </w:p>
                      <w:p w14:paraId="3681A525" w14:textId="77777777" w:rsidR="00903E45" w:rsidRDefault="00903E45" w:rsidP="006B1670">
                        <w:pPr>
                          <w:widowControl w:val="0"/>
                          <w:numPr>
                            <w:ilvl w:val="0"/>
                            <w:numId w:val="21"/>
                          </w:numPr>
                          <w:tabs>
                            <w:tab w:val="left" w:pos="893"/>
                          </w:tabs>
                          <w:autoSpaceDE w:val="0"/>
                          <w:autoSpaceDN w:val="0"/>
                          <w:spacing w:before="25"/>
                          <w:rPr>
                            <w:sz w:val="28"/>
                          </w:rPr>
                        </w:pPr>
                        <w:r>
                          <w:rPr>
                            <w:sz w:val="28"/>
                          </w:rPr>
                          <w:t>Prototyping</w:t>
                        </w:r>
                      </w:p>
                    </w:txbxContent>
                  </v:textbox>
                </v:shape>
                <w10:anchorlock/>
              </v:group>
            </w:pict>
          </mc:Fallback>
        </mc:AlternateContent>
      </w:r>
    </w:p>
    <w:p w14:paraId="421F0E8C" w14:textId="77777777" w:rsidR="006B1670" w:rsidRDefault="006B1670" w:rsidP="006B1670">
      <w:pPr>
        <w:spacing w:before="74"/>
        <w:ind w:left="111"/>
      </w:pPr>
      <w:r>
        <w:rPr>
          <w:color w:val="262626"/>
          <w:sz w:val="22"/>
        </w:rPr>
        <w:t>15</w:t>
      </w:r>
    </w:p>
    <w:p w14:paraId="3C7DDF63" w14:textId="77777777" w:rsidR="006B1670" w:rsidRDefault="006B1670" w:rsidP="006B1670">
      <w:pPr>
        <w:pStyle w:val="BodyText"/>
        <w:rPr>
          <w:sz w:val="20"/>
        </w:rPr>
      </w:pPr>
    </w:p>
    <w:p w14:paraId="43EF9A3A" w14:textId="77777777" w:rsidR="006B1670" w:rsidRDefault="006B1670" w:rsidP="006B1670">
      <w:pPr>
        <w:pStyle w:val="BodyText"/>
        <w:rPr>
          <w:sz w:val="20"/>
        </w:rPr>
      </w:pPr>
    </w:p>
    <w:p w14:paraId="59FC84ED" w14:textId="77777777" w:rsidR="006B1670" w:rsidRDefault="006B1670" w:rsidP="006B1670">
      <w:pPr>
        <w:pStyle w:val="BodyText"/>
        <w:rPr>
          <w:sz w:val="20"/>
        </w:rPr>
      </w:pPr>
    </w:p>
    <w:p w14:paraId="47845A7A" w14:textId="77777777" w:rsidR="006B1670" w:rsidRDefault="006B1670" w:rsidP="006B1670">
      <w:pPr>
        <w:pStyle w:val="BodyText"/>
        <w:rPr>
          <w:sz w:val="20"/>
        </w:rPr>
      </w:pPr>
    </w:p>
    <w:p w14:paraId="3B8FE71E" w14:textId="77777777" w:rsidR="006B1670" w:rsidRDefault="006B1670" w:rsidP="006B1670">
      <w:pPr>
        <w:pStyle w:val="BodyText"/>
        <w:rPr>
          <w:sz w:val="20"/>
        </w:rPr>
      </w:pPr>
    </w:p>
    <w:p w14:paraId="1AA239D9" w14:textId="77777777" w:rsidR="006B1670" w:rsidRDefault="006B1670" w:rsidP="006B1670">
      <w:pPr>
        <w:pStyle w:val="BodyText"/>
      </w:pPr>
      <w:r>
        <w:rPr>
          <w:noProof/>
        </w:rPr>
        <mc:AlternateContent>
          <mc:Choice Requires="wpg">
            <w:drawing>
              <wp:anchor distT="0" distB="0" distL="0" distR="0" simplePos="0" relativeHeight="251668480" behindDoc="1" locked="0" layoutInCell="1" allowOverlap="1" wp14:anchorId="5D635C31" wp14:editId="47D4BCF6">
                <wp:simplePos x="0" y="0"/>
                <wp:positionH relativeFrom="page">
                  <wp:posOffset>730885</wp:posOffset>
                </wp:positionH>
                <wp:positionV relativeFrom="paragraph">
                  <wp:posOffset>226695</wp:posOffset>
                </wp:positionV>
                <wp:extent cx="6096000" cy="342900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56" name="Picture 7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52" y="1399"/>
                            <a:ext cx="9600" cy="4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Text Box 79"/>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ACA0988" w14:textId="77777777" w:rsidR="00903E45" w:rsidRDefault="00903E45" w:rsidP="006B1670">
                              <w:pPr>
                                <w:rPr>
                                  <w:sz w:val="41"/>
                                </w:rPr>
                              </w:pPr>
                            </w:p>
                            <w:p w14:paraId="43DC91A1" w14:textId="77777777" w:rsidR="00903E45" w:rsidRDefault="00903E45" w:rsidP="006B1670">
                              <w:pPr>
                                <w:ind w:left="712"/>
                                <w:rPr>
                                  <w:rFonts w:ascii="Trebuchet MS"/>
                                  <w:sz w:val="20"/>
                                </w:rPr>
                              </w:pPr>
                              <w:r>
                                <w:rPr>
                                  <w:rFonts w:ascii="Trebuchet MS"/>
                                  <w:sz w:val="44"/>
                                </w:rPr>
                                <w:t>Comparison</w:t>
                              </w:r>
                              <w:r>
                                <w:rPr>
                                  <w:rFonts w:ascii="Trebuchet MS"/>
                                  <w:spacing w:val="-54"/>
                                  <w:sz w:val="44"/>
                                </w:rPr>
                                <w:t xml:space="preserve"> </w:t>
                              </w:r>
                              <w:r>
                                <w:rPr>
                                  <w:rFonts w:ascii="Trebuchet MS"/>
                                  <w:sz w:val="20"/>
                                </w:rPr>
                                <w:t>(source: Lynda.com)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635C31" id="Group 55" o:spid="_x0000_s1069" style="position:absolute;margin-left:57.55pt;margin-top:17.85pt;width:480pt;height:270pt;z-index:-251648000;mso-wrap-distance-left:0;mso-wrap-distance-right:0;mso-position-horizontal-relative:page;mso-position-vertical-relative:text" coordorigin="1152,358" coordsize="9600,54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">
                <v:shape id="Picture 77" o:spid="_x0000_s1070"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UU&#10;pTfCAAAA2wAAAA8AAABkcnMvZG93bnJldi54bWxEj92KwjAUhO+FfYdwFrzTVPGnVKPI7gpeqt0H&#10;ODRn22Jz0k2iVp/eCIKXw8x8wyzXnWnEhZyvLSsYDRMQxIXVNZcKfvPtIAXhA7LGxjIpuJGH9eqj&#10;t8RM2ysf6HIMpYgQ9hkqqEJoMyl9UZFBP7QtcfT+rDMYonSl1A6vEW4aOU6SmTRYc1yosKWviorT&#10;8WwUpHnoaD/xbp6P0mbz/Z/cd/5Hqf5nt1mACNSFd/jV3mkF0xk8v8QfIFc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lFKU3wgAAANsAAAAPAAAAAAAAAAAAAAAAAJwCAABk&#10;cnMvZG93bnJldi54bWxQSwUGAAAAAAQABAD3AAAAiwMAAAAA&#10;">
                  <v:imagedata r:id="rId12" o:title=""/>
                </v:shape>
                <v:shape id="Picture 78" o:spid="_x0000_s1071" type="#_x0000_t75" style="position:absolute;left:1152;top:1399;width:9600;height:43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K&#10;ParEAAAA2wAAAA8AAABkcnMvZG93bnJldi54bWxEj0FrwkAUhO8F/8PyBG91E7WNpK5SCoLQU7WU&#10;Hh/ZZzZN9u2SXU38926h0OMwM98wm91oO3GlPjSOFeTzDARx5XTDtYLP0/5xDSJEZI2dY1JwowC7&#10;7eRhg6V2A3/Q9RhrkSAcSlRgYvSllKEyZDHMnSdO3tn1FmOSfS11j0OC204usuxZWmw4LRj09Gao&#10;ao8Xq2BVfLW+/sndyrTZIv/2xXBZvis1m46vLyAijfE//Nc+aAVPBfx+ST9Abu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aKParEAAAA2wAAAA8AAAAAAAAAAAAAAAAAnAIA&#10;AGRycy9kb3ducmV2LnhtbFBLBQYAAAAABAAEAPcAAACNAwAAAAA=&#10;">
                  <v:imagedata r:id="rId28" o:title=""/>
                </v:shape>
                <v:shape id="Text Box 79" o:spid="_x0000_s1072"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jowAAA&#10;ANsAAAAPAAAAZHJzL2Rvd25yZXYueG1sRE/LisIwFN0P+A/hCu7GVEEdqmkRRVAQwQcD7i7NtS02&#10;N6WJtfr1k8WAy8N5L9LOVKKlxpWWFYyGEQjizOqScwWX8+b7B4TzyBory6TgRQ7SpPe1wFjbJx+p&#10;PflchBB2MSoovK9jKV1WkEE3tDVx4G62MegDbHKpG3yGcFPJcRRNpcGSQ0OBNa0Kyu6nh1FwOK+u&#10;e3nZ43pnpnr22x7c+0hKDfrdcg7CU+c/4n/3ViuYhLHhS/gBMvk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FX/jowAAAANsAAAAPAAAAAAAAAAAAAAAAAJcCAABkcnMvZG93bnJl&#10;di54bWxQSwUGAAAAAAQABAD1AAAAhAMAAAAA&#10;" filled="f" strokeweight=".96pt">
                  <v:textbox inset="0,0,0,0">
                    <w:txbxContent>
                      <w:p w14:paraId="4ACA0988" w14:textId="77777777" w:rsidR="00903E45" w:rsidRDefault="00903E45" w:rsidP="006B1670">
                        <w:pPr>
                          <w:rPr>
                            <w:sz w:val="41"/>
                          </w:rPr>
                        </w:pPr>
                      </w:p>
                      <w:p w14:paraId="43DC91A1" w14:textId="77777777" w:rsidR="00903E45" w:rsidRDefault="00903E45" w:rsidP="006B1670">
                        <w:pPr>
                          <w:ind w:left="712"/>
                          <w:rPr>
                            <w:rFonts w:ascii="Trebuchet MS"/>
                            <w:sz w:val="20"/>
                          </w:rPr>
                        </w:pPr>
                        <w:r>
                          <w:rPr>
                            <w:rFonts w:ascii="Trebuchet MS"/>
                            <w:sz w:val="44"/>
                          </w:rPr>
                          <w:t>Comparison</w:t>
                        </w:r>
                        <w:r>
                          <w:rPr>
                            <w:rFonts w:ascii="Trebuchet MS"/>
                            <w:spacing w:val="-54"/>
                            <w:sz w:val="44"/>
                          </w:rPr>
                          <w:t xml:space="preserve"> </w:t>
                        </w:r>
                        <w:r>
                          <w:rPr>
                            <w:rFonts w:ascii="Trebuchet MS"/>
                            <w:sz w:val="20"/>
                          </w:rPr>
                          <w:t>(source: Lynda.com)</w:t>
                        </w:r>
                      </w:p>
                    </w:txbxContent>
                  </v:textbox>
                </v:shape>
                <w10:wrap type="topAndBottom" anchorx="page"/>
              </v:group>
            </w:pict>
          </mc:Fallback>
        </mc:AlternateContent>
      </w:r>
    </w:p>
    <w:p w14:paraId="5C920C67" w14:textId="77777777" w:rsidR="006B1670" w:rsidRDefault="006B1670" w:rsidP="006B1670">
      <w:pPr>
        <w:sectPr w:rsidR="006B1670">
          <w:headerReference w:type="default" r:id="rId29"/>
          <w:footerReference w:type="default" r:id="rId30"/>
          <w:pgSz w:w="11910" w:h="16840"/>
          <w:pgMar w:top="1660" w:right="1040" w:bottom="1920" w:left="1040" w:header="146" w:footer="1737" w:gutter="0"/>
          <w:cols w:space="720"/>
        </w:sectPr>
      </w:pPr>
    </w:p>
    <w:p w14:paraId="69F2ABB3" w14:textId="77777777" w:rsidR="006B1670" w:rsidRDefault="006B1670" w:rsidP="006B1670">
      <w:pPr>
        <w:pStyle w:val="BodyText"/>
        <w:rPr>
          <w:sz w:val="20"/>
        </w:rPr>
      </w:pPr>
    </w:p>
    <w:p w14:paraId="1DB1DB87" w14:textId="77777777" w:rsidR="006B1670" w:rsidRDefault="006B1670" w:rsidP="006B1670">
      <w:pPr>
        <w:pStyle w:val="BodyText"/>
        <w:spacing w:before="4"/>
        <w:rPr>
          <w:sz w:val="11"/>
        </w:rPr>
      </w:pPr>
    </w:p>
    <w:p w14:paraId="4B3F9A4A" w14:textId="77777777" w:rsidR="006B1670" w:rsidRDefault="006B1670" w:rsidP="006B1670">
      <w:pPr>
        <w:pStyle w:val="BodyText"/>
        <w:ind w:left="111"/>
        <w:rPr>
          <w:sz w:val="20"/>
        </w:rPr>
      </w:pPr>
      <w:r>
        <w:rPr>
          <w:noProof/>
          <w:sz w:val="20"/>
        </w:rPr>
        <mc:AlternateContent>
          <mc:Choice Requires="wpg">
            <w:drawing>
              <wp:inline distT="0" distB="0" distL="0" distR="0" wp14:anchorId="4761F831" wp14:editId="147B4CF1">
                <wp:extent cx="6096000" cy="3429000"/>
                <wp:effectExtent l="0" t="0" r="0" b="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53"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Text Box 22"/>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74B7F9" w14:textId="77777777" w:rsidR="00903E45" w:rsidRDefault="00903E45" w:rsidP="006B1670">
                              <w:pPr>
                                <w:rPr>
                                  <w:sz w:val="41"/>
                                </w:rPr>
                              </w:pPr>
                            </w:p>
                            <w:p w14:paraId="12C2A3F3" w14:textId="77777777" w:rsidR="00903E45" w:rsidRDefault="00903E45" w:rsidP="006B1670">
                              <w:pPr>
                                <w:ind w:left="712"/>
                                <w:rPr>
                                  <w:rFonts w:ascii="Trebuchet MS"/>
                                  <w:sz w:val="44"/>
                                </w:rPr>
                              </w:pPr>
                              <w:r>
                                <w:rPr>
                                  <w:rFonts w:ascii="Trebuchet MS"/>
                                  <w:sz w:val="44"/>
                                </w:rPr>
                                <w:t>Requirements analysis</w:t>
                              </w:r>
                            </w:p>
                            <w:p w14:paraId="5018689C" w14:textId="77777777" w:rsidR="00903E45" w:rsidRDefault="00903E45" w:rsidP="006B1670">
                              <w:pPr>
                                <w:spacing w:before="9"/>
                                <w:rPr>
                                  <w:rFonts w:ascii="Trebuchet MS"/>
                                  <w:sz w:val="37"/>
                                </w:rPr>
                              </w:pPr>
                            </w:p>
                            <w:p w14:paraId="5371FF83" w14:textId="77777777" w:rsidR="00903E45" w:rsidRDefault="00903E45" w:rsidP="006B1670">
                              <w:pPr>
                                <w:widowControl w:val="0"/>
                                <w:numPr>
                                  <w:ilvl w:val="0"/>
                                  <w:numId w:val="20"/>
                                </w:numPr>
                                <w:tabs>
                                  <w:tab w:val="left" w:pos="893"/>
                                </w:tabs>
                                <w:autoSpaceDE w:val="0"/>
                                <w:autoSpaceDN w:val="0"/>
                                <w:spacing w:line="211" w:lineRule="auto"/>
                                <w:ind w:right="1936"/>
                                <w:rPr>
                                  <w:sz w:val="28"/>
                                </w:rPr>
                              </w:pPr>
                              <w:r>
                                <w:rPr>
                                  <w:sz w:val="28"/>
                                </w:rPr>
                                <w:t>Requirement attributes: identification, description,</w:t>
                              </w:r>
                              <w:r>
                                <w:rPr>
                                  <w:spacing w:val="-42"/>
                                  <w:sz w:val="28"/>
                                </w:rPr>
                                <w:t xml:space="preserve"> </w:t>
                              </w:r>
                              <w:r>
                                <w:rPr>
                                  <w:spacing w:val="-3"/>
                                  <w:sz w:val="28"/>
                                </w:rPr>
                                <w:t xml:space="preserve">priority, complexity, </w:t>
                              </w:r>
                              <w:r>
                                <w:rPr>
                                  <w:sz w:val="28"/>
                                </w:rPr>
                                <w:t>cost? Source (traceability),</w:t>
                              </w:r>
                              <w:r>
                                <w:rPr>
                                  <w:spacing w:val="-8"/>
                                  <w:sz w:val="28"/>
                                </w:rPr>
                                <w:t xml:space="preserve"> </w:t>
                              </w:r>
                              <w:r>
                                <w:rPr>
                                  <w:spacing w:val="-3"/>
                                  <w:sz w:val="28"/>
                                </w:rPr>
                                <w:t>cross-reference</w:t>
                              </w:r>
                            </w:p>
                            <w:p w14:paraId="5764326F" w14:textId="77777777" w:rsidR="00903E45" w:rsidRDefault="00903E45" w:rsidP="006B1670">
                              <w:pPr>
                                <w:widowControl w:val="0"/>
                                <w:numPr>
                                  <w:ilvl w:val="0"/>
                                  <w:numId w:val="20"/>
                                </w:numPr>
                                <w:tabs>
                                  <w:tab w:val="left" w:pos="893"/>
                                </w:tabs>
                                <w:autoSpaceDE w:val="0"/>
                                <w:autoSpaceDN w:val="0"/>
                                <w:spacing w:before="72"/>
                                <w:rPr>
                                  <w:sz w:val="28"/>
                                </w:rPr>
                              </w:pPr>
                              <w:r>
                                <w:rPr>
                                  <w:spacing w:val="-2"/>
                                  <w:sz w:val="28"/>
                                </w:rPr>
                                <w:t>Requirements</w:t>
                              </w:r>
                              <w:r>
                                <w:rPr>
                                  <w:spacing w:val="3"/>
                                  <w:sz w:val="28"/>
                                </w:rPr>
                                <w:t xml:space="preserve"> </w:t>
                              </w:r>
                              <w:r>
                                <w:rPr>
                                  <w:sz w:val="28"/>
                                </w:rPr>
                                <w:t>classification</w:t>
                              </w:r>
                            </w:p>
                            <w:p w14:paraId="39EFB11A" w14:textId="77777777" w:rsidR="00903E45" w:rsidRDefault="00903E45" w:rsidP="006B1670">
                              <w:pPr>
                                <w:widowControl w:val="0"/>
                                <w:numPr>
                                  <w:ilvl w:val="0"/>
                                  <w:numId w:val="20"/>
                                </w:numPr>
                                <w:tabs>
                                  <w:tab w:val="left" w:pos="893"/>
                                </w:tabs>
                                <w:autoSpaceDE w:val="0"/>
                                <w:autoSpaceDN w:val="0"/>
                                <w:spacing w:before="61"/>
                                <w:rPr>
                                  <w:sz w:val="28"/>
                                </w:rPr>
                              </w:pPr>
                              <w:r>
                                <w:rPr>
                                  <w:spacing w:val="-2"/>
                                  <w:sz w:val="28"/>
                                </w:rPr>
                                <w:t>Requirements</w:t>
                              </w:r>
                              <w:r>
                                <w:rPr>
                                  <w:spacing w:val="4"/>
                                  <w:sz w:val="28"/>
                                </w:rPr>
                                <w:t xml:space="preserve"> </w:t>
                              </w:r>
                              <w:proofErr w:type="spellStart"/>
                              <w:r>
                                <w:rPr>
                                  <w:sz w:val="28"/>
                                </w:rPr>
                                <w:t>prioritisation</w:t>
                              </w:r>
                              <w:proofErr w:type="spellEnd"/>
                            </w:p>
                            <w:p w14:paraId="3B6A180C" w14:textId="77777777" w:rsidR="00903E45" w:rsidRDefault="00903E45" w:rsidP="006B1670">
                              <w:pPr>
                                <w:widowControl w:val="0"/>
                                <w:numPr>
                                  <w:ilvl w:val="0"/>
                                  <w:numId w:val="20"/>
                                </w:numPr>
                                <w:tabs>
                                  <w:tab w:val="left" w:pos="893"/>
                                </w:tabs>
                                <w:autoSpaceDE w:val="0"/>
                                <w:autoSpaceDN w:val="0"/>
                                <w:spacing w:before="59"/>
                                <w:rPr>
                                  <w:sz w:val="28"/>
                                </w:rPr>
                              </w:pPr>
                              <w:r>
                                <w:rPr>
                                  <w:sz w:val="28"/>
                                </w:rPr>
                                <w:t>As is condition vs to be condition (gap</w:t>
                              </w:r>
                              <w:r>
                                <w:rPr>
                                  <w:spacing w:val="-10"/>
                                  <w:sz w:val="28"/>
                                </w:rPr>
                                <w:t xml:space="preserve"> </w:t>
                              </w:r>
                              <w:r>
                                <w:rPr>
                                  <w:sz w:val="28"/>
                                </w:rPr>
                                <w:t>analysis)</w:t>
                              </w:r>
                            </w:p>
                            <w:p w14:paraId="702969E2" w14:textId="77777777" w:rsidR="00903E45" w:rsidRDefault="00903E45" w:rsidP="006B1670">
                              <w:pPr>
                                <w:widowControl w:val="0"/>
                                <w:numPr>
                                  <w:ilvl w:val="0"/>
                                  <w:numId w:val="20"/>
                                </w:numPr>
                                <w:tabs>
                                  <w:tab w:val="left" w:pos="893"/>
                                </w:tabs>
                                <w:autoSpaceDE w:val="0"/>
                                <w:autoSpaceDN w:val="0"/>
                                <w:spacing w:before="94" w:line="211" w:lineRule="auto"/>
                                <w:ind w:right="1207"/>
                                <w:rPr>
                                  <w:sz w:val="28"/>
                                </w:rPr>
                              </w:pPr>
                              <w:r>
                                <w:rPr>
                                  <w:sz w:val="28"/>
                                </w:rPr>
                                <w:t>High level requirements (HLR) vs detailed specifications (a</w:t>
                              </w:r>
                              <w:r>
                                <w:rPr>
                                  <w:spacing w:val="-44"/>
                                  <w:sz w:val="28"/>
                                </w:rPr>
                                <w:t xml:space="preserve"> </w:t>
                              </w:r>
                              <w:r>
                                <w:rPr>
                                  <w:spacing w:val="-3"/>
                                  <w:sz w:val="28"/>
                                </w:rPr>
                                <w:t xml:space="preserve">layered </w:t>
                              </w:r>
                              <w:r>
                                <w:rPr>
                                  <w:sz w:val="28"/>
                                </w:rPr>
                                <w:t>approach)</w:t>
                              </w:r>
                            </w:p>
                            <w:p w14:paraId="7FD00805" w14:textId="77777777" w:rsidR="00903E45" w:rsidRDefault="00903E45" w:rsidP="006B1670">
                              <w:pPr>
                                <w:widowControl w:val="0"/>
                                <w:numPr>
                                  <w:ilvl w:val="0"/>
                                  <w:numId w:val="20"/>
                                </w:numPr>
                                <w:tabs>
                                  <w:tab w:val="left" w:pos="893"/>
                                </w:tabs>
                                <w:autoSpaceDE w:val="0"/>
                                <w:autoSpaceDN w:val="0"/>
                                <w:spacing w:before="72"/>
                                <w:rPr>
                                  <w:sz w:val="28"/>
                                </w:rPr>
                              </w:pPr>
                              <w:r>
                                <w:rPr>
                                  <w:sz w:val="28"/>
                                </w:rPr>
                                <w:t>Assumptions and</w:t>
                              </w:r>
                              <w:r>
                                <w:rPr>
                                  <w:spacing w:val="1"/>
                                  <w:sz w:val="28"/>
                                </w:rPr>
                                <w:t xml:space="preserve"> </w:t>
                              </w:r>
                              <w:r>
                                <w:rPr>
                                  <w:sz w:val="28"/>
                                </w:rPr>
                                <w:t>constraints</w:t>
                              </w:r>
                            </w:p>
                          </w:txbxContent>
                        </wps:txbx>
                        <wps:bodyPr rot="0" vert="horz" wrap="square" lIns="0" tIns="0" rIns="0" bIns="0" anchor="t" anchorCtr="0" upright="1">
                          <a:noAutofit/>
                        </wps:bodyPr>
                      </wps:wsp>
                    </wpg:wgp>
                  </a:graphicData>
                </a:graphic>
              </wp:inline>
            </w:drawing>
          </mc:Choice>
          <mc:Fallback>
            <w:pict>
              <v:group w14:anchorId="4761F831" id="Group 52" o:spid="_x0000_s1073"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">
                <v:shape id="Picture 21" o:spid="_x0000_s1074"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j&#10;Bq/DAAAA2wAAAA8AAABkcnMvZG93bnJldi54bWxEj8FuwjAQRO9I/QdrK3EDJ6W0UcBBCKjEsZB+&#10;wCreJhHxOrUNBL6+rlSJ42hm3miWq8F04kLOt5YVpNMEBHFldcu1gq/yY5KB8AFZY2eZFNzIw6p4&#10;Gi0x1/bKB7ocQy0ihH2OCpoQ+lxKXzVk0E9tTxy9b+sMhihdLbXDa4SbTr4kyZs02HJcaLCnTUPV&#10;6Xg2CrIyDPT56t17mWbdevuT3Pd+p9T4eVgvQAQawiP8395rBfMZ/H2JP0AW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WMGr8MAAADbAAAADwAAAAAAAAAAAAAAAACcAgAA&#10;ZHJzL2Rvd25yZXYueG1sUEsFBgAAAAAEAAQA9wAAAIwDAAAAAA==&#10;">
                  <v:imagedata r:id="rId12" o:title=""/>
                </v:shape>
                <v:shape id="Text Box 22" o:spid="_x0000_s1075"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EvLtwwAA&#10;ANsAAAAPAAAAZHJzL2Rvd25yZXYueG1sRI/disIwFITvBd8hHME7TV1cV6pRxEVwQQR/ELw7NMe2&#10;2JyUJtbq0xtB2MthZr5hpvPGFKKmyuWWFQz6EQjixOqcUwXHw6o3BuE8ssbCMil4kIP5rN2aYqzt&#10;nXdU730qAoRdjAoy78tYSpdkZND1bUkcvIutDPogq1TqCu8Bbgr5FUUjaTDnsJBhScuMkuv+ZhRs&#10;D8vzRh43+PtnRvrnVG/dc0dKdTvNYgLCU+P/w5/2Wiv4HsL7S/gBcvY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EvLtwwAAANsAAAAPAAAAAAAAAAAAAAAAAJcCAABkcnMvZG93&#10;bnJldi54bWxQSwUGAAAAAAQABAD1AAAAhwMAAAAA&#10;" filled="f" strokeweight=".96pt">
                  <v:textbox inset="0,0,0,0">
                    <w:txbxContent>
                      <w:p w14:paraId="4274B7F9" w14:textId="77777777" w:rsidR="00903E45" w:rsidRDefault="00903E45" w:rsidP="006B1670">
                        <w:pPr>
                          <w:rPr>
                            <w:sz w:val="41"/>
                          </w:rPr>
                        </w:pPr>
                      </w:p>
                      <w:p w14:paraId="12C2A3F3" w14:textId="77777777" w:rsidR="00903E45" w:rsidRDefault="00903E45" w:rsidP="006B1670">
                        <w:pPr>
                          <w:ind w:left="712"/>
                          <w:rPr>
                            <w:rFonts w:ascii="Trebuchet MS"/>
                            <w:sz w:val="44"/>
                          </w:rPr>
                        </w:pPr>
                        <w:r>
                          <w:rPr>
                            <w:rFonts w:ascii="Trebuchet MS"/>
                            <w:sz w:val="44"/>
                          </w:rPr>
                          <w:t>Requirements analysis</w:t>
                        </w:r>
                      </w:p>
                      <w:p w14:paraId="5018689C" w14:textId="77777777" w:rsidR="00903E45" w:rsidRDefault="00903E45" w:rsidP="006B1670">
                        <w:pPr>
                          <w:spacing w:before="9"/>
                          <w:rPr>
                            <w:rFonts w:ascii="Trebuchet MS"/>
                            <w:sz w:val="37"/>
                          </w:rPr>
                        </w:pPr>
                      </w:p>
                      <w:p w14:paraId="5371FF83" w14:textId="77777777" w:rsidR="00903E45" w:rsidRDefault="00903E45" w:rsidP="006B1670">
                        <w:pPr>
                          <w:widowControl w:val="0"/>
                          <w:numPr>
                            <w:ilvl w:val="0"/>
                            <w:numId w:val="20"/>
                          </w:numPr>
                          <w:tabs>
                            <w:tab w:val="left" w:pos="893"/>
                          </w:tabs>
                          <w:autoSpaceDE w:val="0"/>
                          <w:autoSpaceDN w:val="0"/>
                          <w:spacing w:line="211" w:lineRule="auto"/>
                          <w:ind w:right="1936"/>
                          <w:rPr>
                            <w:sz w:val="28"/>
                          </w:rPr>
                        </w:pPr>
                        <w:r>
                          <w:rPr>
                            <w:sz w:val="28"/>
                          </w:rPr>
                          <w:t>Requirement attributes: identification, description,</w:t>
                        </w:r>
                        <w:r>
                          <w:rPr>
                            <w:spacing w:val="-42"/>
                            <w:sz w:val="28"/>
                          </w:rPr>
                          <w:t xml:space="preserve"> </w:t>
                        </w:r>
                        <w:r>
                          <w:rPr>
                            <w:spacing w:val="-3"/>
                            <w:sz w:val="28"/>
                          </w:rPr>
                          <w:t xml:space="preserve">priority, complexity, </w:t>
                        </w:r>
                        <w:r>
                          <w:rPr>
                            <w:sz w:val="28"/>
                          </w:rPr>
                          <w:t>cost? Source (traceability),</w:t>
                        </w:r>
                        <w:r>
                          <w:rPr>
                            <w:spacing w:val="-8"/>
                            <w:sz w:val="28"/>
                          </w:rPr>
                          <w:t xml:space="preserve"> </w:t>
                        </w:r>
                        <w:r>
                          <w:rPr>
                            <w:spacing w:val="-3"/>
                            <w:sz w:val="28"/>
                          </w:rPr>
                          <w:t>cross-reference</w:t>
                        </w:r>
                      </w:p>
                      <w:p w14:paraId="5764326F" w14:textId="77777777" w:rsidR="00903E45" w:rsidRDefault="00903E45" w:rsidP="006B1670">
                        <w:pPr>
                          <w:widowControl w:val="0"/>
                          <w:numPr>
                            <w:ilvl w:val="0"/>
                            <w:numId w:val="20"/>
                          </w:numPr>
                          <w:tabs>
                            <w:tab w:val="left" w:pos="893"/>
                          </w:tabs>
                          <w:autoSpaceDE w:val="0"/>
                          <w:autoSpaceDN w:val="0"/>
                          <w:spacing w:before="72"/>
                          <w:rPr>
                            <w:sz w:val="28"/>
                          </w:rPr>
                        </w:pPr>
                        <w:r>
                          <w:rPr>
                            <w:spacing w:val="-2"/>
                            <w:sz w:val="28"/>
                          </w:rPr>
                          <w:t>Requirements</w:t>
                        </w:r>
                        <w:r>
                          <w:rPr>
                            <w:spacing w:val="3"/>
                            <w:sz w:val="28"/>
                          </w:rPr>
                          <w:t xml:space="preserve"> </w:t>
                        </w:r>
                        <w:r>
                          <w:rPr>
                            <w:sz w:val="28"/>
                          </w:rPr>
                          <w:t>classification</w:t>
                        </w:r>
                      </w:p>
                      <w:p w14:paraId="39EFB11A" w14:textId="77777777" w:rsidR="00903E45" w:rsidRDefault="00903E45" w:rsidP="006B1670">
                        <w:pPr>
                          <w:widowControl w:val="0"/>
                          <w:numPr>
                            <w:ilvl w:val="0"/>
                            <w:numId w:val="20"/>
                          </w:numPr>
                          <w:tabs>
                            <w:tab w:val="left" w:pos="893"/>
                          </w:tabs>
                          <w:autoSpaceDE w:val="0"/>
                          <w:autoSpaceDN w:val="0"/>
                          <w:spacing w:before="61"/>
                          <w:rPr>
                            <w:sz w:val="28"/>
                          </w:rPr>
                        </w:pPr>
                        <w:r>
                          <w:rPr>
                            <w:spacing w:val="-2"/>
                            <w:sz w:val="28"/>
                          </w:rPr>
                          <w:t>Requirements</w:t>
                        </w:r>
                        <w:r>
                          <w:rPr>
                            <w:spacing w:val="4"/>
                            <w:sz w:val="28"/>
                          </w:rPr>
                          <w:t xml:space="preserve"> </w:t>
                        </w:r>
                        <w:proofErr w:type="spellStart"/>
                        <w:r>
                          <w:rPr>
                            <w:sz w:val="28"/>
                          </w:rPr>
                          <w:t>prioritisation</w:t>
                        </w:r>
                        <w:proofErr w:type="spellEnd"/>
                      </w:p>
                      <w:p w14:paraId="3B6A180C" w14:textId="77777777" w:rsidR="00903E45" w:rsidRDefault="00903E45" w:rsidP="006B1670">
                        <w:pPr>
                          <w:widowControl w:val="0"/>
                          <w:numPr>
                            <w:ilvl w:val="0"/>
                            <w:numId w:val="20"/>
                          </w:numPr>
                          <w:tabs>
                            <w:tab w:val="left" w:pos="893"/>
                          </w:tabs>
                          <w:autoSpaceDE w:val="0"/>
                          <w:autoSpaceDN w:val="0"/>
                          <w:spacing w:before="59"/>
                          <w:rPr>
                            <w:sz w:val="28"/>
                          </w:rPr>
                        </w:pPr>
                        <w:r>
                          <w:rPr>
                            <w:sz w:val="28"/>
                          </w:rPr>
                          <w:t>As is condition vs to be condition (gap</w:t>
                        </w:r>
                        <w:r>
                          <w:rPr>
                            <w:spacing w:val="-10"/>
                            <w:sz w:val="28"/>
                          </w:rPr>
                          <w:t xml:space="preserve"> </w:t>
                        </w:r>
                        <w:r>
                          <w:rPr>
                            <w:sz w:val="28"/>
                          </w:rPr>
                          <w:t>analysis)</w:t>
                        </w:r>
                      </w:p>
                      <w:p w14:paraId="702969E2" w14:textId="77777777" w:rsidR="00903E45" w:rsidRDefault="00903E45" w:rsidP="006B1670">
                        <w:pPr>
                          <w:widowControl w:val="0"/>
                          <w:numPr>
                            <w:ilvl w:val="0"/>
                            <w:numId w:val="20"/>
                          </w:numPr>
                          <w:tabs>
                            <w:tab w:val="left" w:pos="893"/>
                          </w:tabs>
                          <w:autoSpaceDE w:val="0"/>
                          <w:autoSpaceDN w:val="0"/>
                          <w:spacing w:before="94" w:line="211" w:lineRule="auto"/>
                          <w:ind w:right="1207"/>
                          <w:rPr>
                            <w:sz w:val="28"/>
                          </w:rPr>
                        </w:pPr>
                        <w:r>
                          <w:rPr>
                            <w:sz w:val="28"/>
                          </w:rPr>
                          <w:t>High level requirements (HLR) vs detailed specifications (a</w:t>
                        </w:r>
                        <w:r>
                          <w:rPr>
                            <w:spacing w:val="-44"/>
                            <w:sz w:val="28"/>
                          </w:rPr>
                          <w:t xml:space="preserve"> </w:t>
                        </w:r>
                        <w:r>
                          <w:rPr>
                            <w:spacing w:val="-3"/>
                            <w:sz w:val="28"/>
                          </w:rPr>
                          <w:t xml:space="preserve">layered </w:t>
                        </w:r>
                        <w:r>
                          <w:rPr>
                            <w:sz w:val="28"/>
                          </w:rPr>
                          <w:t>approach)</w:t>
                        </w:r>
                      </w:p>
                      <w:p w14:paraId="7FD00805" w14:textId="77777777" w:rsidR="00903E45" w:rsidRDefault="00903E45" w:rsidP="006B1670">
                        <w:pPr>
                          <w:widowControl w:val="0"/>
                          <w:numPr>
                            <w:ilvl w:val="0"/>
                            <w:numId w:val="20"/>
                          </w:numPr>
                          <w:tabs>
                            <w:tab w:val="left" w:pos="893"/>
                          </w:tabs>
                          <w:autoSpaceDE w:val="0"/>
                          <w:autoSpaceDN w:val="0"/>
                          <w:spacing w:before="72"/>
                          <w:rPr>
                            <w:sz w:val="28"/>
                          </w:rPr>
                        </w:pPr>
                        <w:r>
                          <w:rPr>
                            <w:sz w:val="28"/>
                          </w:rPr>
                          <w:t>Assumptions and</w:t>
                        </w:r>
                        <w:r>
                          <w:rPr>
                            <w:spacing w:val="1"/>
                            <w:sz w:val="28"/>
                          </w:rPr>
                          <w:t xml:space="preserve"> </w:t>
                        </w:r>
                        <w:r>
                          <w:rPr>
                            <w:sz w:val="28"/>
                          </w:rPr>
                          <w:t>constraints</w:t>
                        </w:r>
                      </w:p>
                    </w:txbxContent>
                  </v:textbox>
                </v:shape>
                <w10:anchorlock/>
              </v:group>
            </w:pict>
          </mc:Fallback>
        </mc:AlternateContent>
      </w:r>
    </w:p>
    <w:p w14:paraId="620EF753" w14:textId="77777777" w:rsidR="006B1670" w:rsidRDefault="006B1670" w:rsidP="006B1670">
      <w:pPr>
        <w:spacing w:before="74"/>
        <w:ind w:left="111"/>
      </w:pPr>
      <w:r>
        <w:rPr>
          <w:color w:val="262626"/>
          <w:sz w:val="22"/>
        </w:rPr>
        <w:t>17</w:t>
      </w:r>
    </w:p>
    <w:p w14:paraId="73332150" w14:textId="77777777" w:rsidR="006B1670" w:rsidRDefault="006B1670" w:rsidP="006B1670">
      <w:pPr>
        <w:pStyle w:val="BodyText"/>
        <w:rPr>
          <w:sz w:val="20"/>
        </w:rPr>
      </w:pPr>
    </w:p>
    <w:p w14:paraId="0B91E510" w14:textId="77777777" w:rsidR="006B1670" w:rsidRDefault="006B1670" w:rsidP="006B1670">
      <w:pPr>
        <w:pStyle w:val="BodyText"/>
        <w:rPr>
          <w:sz w:val="20"/>
        </w:rPr>
      </w:pPr>
    </w:p>
    <w:p w14:paraId="770D58F9" w14:textId="77777777" w:rsidR="006B1670" w:rsidRDefault="006B1670" w:rsidP="006B1670">
      <w:pPr>
        <w:pStyle w:val="BodyText"/>
        <w:rPr>
          <w:sz w:val="20"/>
        </w:rPr>
      </w:pPr>
    </w:p>
    <w:p w14:paraId="561B3135" w14:textId="77777777" w:rsidR="006B1670" w:rsidRDefault="006B1670" w:rsidP="006B1670">
      <w:pPr>
        <w:pStyle w:val="BodyText"/>
        <w:rPr>
          <w:sz w:val="20"/>
        </w:rPr>
      </w:pPr>
    </w:p>
    <w:p w14:paraId="6C3B95B1" w14:textId="77777777" w:rsidR="006B1670" w:rsidRDefault="006B1670" w:rsidP="006B1670">
      <w:pPr>
        <w:pStyle w:val="BodyText"/>
        <w:rPr>
          <w:sz w:val="20"/>
        </w:rPr>
      </w:pPr>
    </w:p>
    <w:p w14:paraId="44EAA687" w14:textId="77777777" w:rsidR="006B1670" w:rsidRDefault="006B1670" w:rsidP="006B1670">
      <w:pPr>
        <w:pStyle w:val="BodyText"/>
      </w:pPr>
      <w:r>
        <w:rPr>
          <w:noProof/>
        </w:rPr>
        <mc:AlternateContent>
          <mc:Choice Requires="wpg">
            <w:drawing>
              <wp:anchor distT="0" distB="0" distL="0" distR="0" simplePos="0" relativeHeight="251669504" behindDoc="1" locked="0" layoutInCell="1" allowOverlap="1" wp14:anchorId="5943648F" wp14:editId="0975A5D5">
                <wp:simplePos x="0" y="0"/>
                <wp:positionH relativeFrom="page">
                  <wp:posOffset>730885</wp:posOffset>
                </wp:positionH>
                <wp:positionV relativeFrom="paragraph">
                  <wp:posOffset>226695</wp:posOffset>
                </wp:positionV>
                <wp:extent cx="6096000" cy="342900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50" name="Picture 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Text Box 82"/>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238A0B" w14:textId="77777777" w:rsidR="00903E45" w:rsidRDefault="00903E45" w:rsidP="006B1670">
                              <w:pPr>
                                <w:rPr>
                                  <w:sz w:val="41"/>
                                </w:rPr>
                              </w:pPr>
                            </w:p>
                            <w:p w14:paraId="6573AC9F" w14:textId="77777777" w:rsidR="00903E45" w:rsidRDefault="00903E45" w:rsidP="006B1670">
                              <w:pPr>
                                <w:ind w:left="712"/>
                                <w:rPr>
                                  <w:rFonts w:ascii="Trebuchet MS"/>
                                  <w:sz w:val="44"/>
                                </w:rPr>
                              </w:pPr>
                              <w:r>
                                <w:rPr>
                                  <w:rFonts w:ascii="Trebuchet MS"/>
                                  <w:spacing w:val="-3"/>
                                  <w:sz w:val="44"/>
                                </w:rPr>
                                <w:t xml:space="preserve">Requirements </w:t>
                              </w:r>
                              <w:r>
                                <w:rPr>
                                  <w:rFonts w:ascii="Trebuchet MS"/>
                                  <w:sz w:val="44"/>
                                </w:rPr>
                                <w:t>classification</w:t>
                              </w:r>
                              <w:r>
                                <w:rPr>
                                  <w:rFonts w:ascii="Trebuchet MS"/>
                                  <w:spacing w:val="-102"/>
                                  <w:sz w:val="44"/>
                                </w:rPr>
                                <w:t xml:space="preserve"> </w:t>
                              </w:r>
                              <w:r>
                                <w:rPr>
                                  <w:rFonts w:ascii="Trebuchet MS"/>
                                  <w:sz w:val="44"/>
                                </w:rPr>
                                <w:t>(BABOK)</w:t>
                              </w:r>
                            </w:p>
                            <w:p w14:paraId="21B24DCB" w14:textId="77777777" w:rsidR="00903E45" w:rsidRDefault="00903E45" w:rsidP="006B1670">
                              <w:pPr>
                                <w:spacing w:before="9"/>
                                <w:rPr>
                                  <w:rFonts w:ascii="Trebuchet MS"/>
                                  <w:sz w:val="34"/>
                                </w:rPr>
                              </w:pPr>
                            </w:p>
                            <w:p w14:paraId="505F2C27" w14:textId="77777777" w:rsidR="00903E45" w:rsidRDefault="00903E45" w:rsidP="006B1670">
                              <w:pPr>
                                <w:widowControl w:val="0"/>
                                <w:numPr>
                                  <w:ilvl w:val="0"/>
                                  <w:numId w:val="19"/>
                                </w:numPr>
                                <w:tabs>
                                  <w:tab w:val="left" w:pos="893"/>
                                </w:tabs>
                                <w:autoSpaceDE w:val="0"/>
                                <w:autoSpaceDN w:val="0"/>
                                <w:rPr>
                                  <w:sz w:val="28"/>
                                </w:rPr>
                              </w:pPr>
                              <w:r>
                                <w:rPr>
                                  <w:sz w:val="28"/>
                                </w:rPr>
                                <w:t>Business</w:t>
                              </w:r>
                              <w:r>
                                <w:rPr>
                                  <w:spacing w:val="-1"/>
                                  <w:sz w:val="28"/>
                                </w:rPr>
                                <w:t xml:space="preserve"> </w:t>
                              </w:r>
                              <w:r>
                                <w:rPr>
                                  <w:sz w:val="28"/>
                                </w:rPr>
                                <w:t>requirements</w:t>
                              </w:r>
                            </w:p>
                            <w:p w14:paraId="6E2DB1FA" w14:textId="77777777" w:rsidR="00903E45" w:rsidRDefault="00903E45" w:rsidP="006B1670">
                              <w:pPr>
                                <w:widowControl w:val="0"/>
                                <w:numPr>
                                  <w:ilvl w:val="0"/>
                                  <w:numId w:val="19"/>
                                </w:numPr>
                                <w:tabs>
                                  <w:tab w:val="left" w:pos="893"/>
                                </w:tabs>
                                <w:autoSpaceDE w:val="0"/>
                                <w:autoSpaceDN w:val="0"/>
                                <w:spacing w:before="62"/>
                                <w:rPr>
                                  <w:sz w:val="28"/>
                                </w:rPr>
                              </w:pPr>
                              <w:r>
                                <w:rPr>
                                  <w:sz w:val="28"/>
                                </w:rPr>
                                <w:t>Stakeholder</w:t>
                              </w:r>
                              <w:r>
                                <w:rPr>
                                  <w:spacing w:val="-5"/>
                                  <w:sz w:val="28"/>
                                </w:rPr>
                                <w:t xml:space="preserve"> </w:t>
                              </w:r>
                              <w:r>
                                <w:rPr>
                                  <w:spacing w:val="-2"/>
                                  <w:sz w:val="28"/>
                                </w:rPr>
                                <w:t>requirements</w:t>
                              </w:r>
                            </w:p>
                            <w:p w14:paraId="6A11AD8B" w14:textId="77777777" w:rsidR="00903E45" w:rsidRDefault="00903E45" w:rsidP="006B1670">
                              <w:pPr>
                                <w:widowControl w:val="0"/>
                                <w:numPr>
                                  <w:ilvl w:val="0"/>
                                  <w:numId w:val="19"/>
                                </w:numPr>
                                <w:tabs>
                                  <w:tab w:val="left" w:pos="893"/>
                                </w:tabs>
                                <w:autoSpaceDE w:val="0"/>
                                <w:autoSpaceDN w:val="0"/>
                                <w:spacing w:before="61"/>
                                <w:rPr>
                                  <w:sz w:val="28"/>
                                </w:rPr>
                              </w:pPr>
                              <w:r>
                                <w:rPr>
                                  <w:sz w:val="28"/>
                                </w:rPr>
                                <w:t>Solution</w:t>
                              </w:r>
                              <w:r>
                                <w:rPr>
                                  <w:spacing w:val="-6"/>
                                  <w:sz w:val="28"/>
                                </w:rPr>
                                <w:t xml:space="preserve"> </w:t>
                              </w:r>
                              <w:r>
                                <w:rPr>
                                  <w:spacing w:val="-2"/>
                                  <w:sz w:val="28"/>
                                </w:rPr>
                                <w:t>requirements</w:t>
                              </w:r>
                            </w:p>
                            <w:p w14:paraId="433B92B9" w14:textId="77777777" w:rsidR="00903E45" w:rsidRDefault="00903E45" w:rsidP="006B1670">
                              <w:pPr>
                                <w:widowControl w:val="0"/>
                                <w:numPr>
                                  <w:ilvl w:val="1"/>
                                  <w:numId w:val="19"/>
                                </w:numPr>
                                <w:tabs>
                                  <w:tab w:val="left" w:pos="1253"/>
                                </w:tabs>
                                <w:autoSpaceDE w:val="0"/>
                                <w:autoSpaceDN w:val="0"/>
                                <w:spacing w:before="16"/>
                                <w:ind w:hanging="181"/>
                              </w:pPr>
                              <w:r>
                                <w:t>Functional requirements</w:t>
                              </w:r>
                              <w:r>
                                <w:rPr>
                                  <w:spacing w:val="-17"/>
                                </w:rPr>
                                <w:t xml:space="preserve"> </w:t>
                              </w:r>
                              <w:r>
                                <w:t>**</w:t>
                              </w:r>
                            </w:p>
                            <w:p w14:paraId="5F78AC41" w14:textId="77777777" w:rsidR="00903E45" w:rsidRDefault="00903E45" w:rsidP="006B1670">
                              <w:pPr>
                                <w:widowControl w:val="0"/>
                                <w:numPr>
                                  <w:ilvl w:val="1"/>
                                  <w:numId w:val="19"/>
                                </w:numPr>
                                <w:tabs>
                                  <w:tab w:val="left" w:pos="1253"/>
                                </w:tabs>
                                <w:autoSpaceDE w:val="0"/>
                                <w:autoSpaceDN w:val="0"/>
                                <w:spacing w:before="16"/>
                                <w:ind w:hanging="181"/>
                              </w:pPr>
                              <w:r>
                                <w:t>Non-functional requirements</w:t>
                              </w:r>
                              <w:r>
                                <w:rPr>
                                  <w:spacing w:val="-17"/>
                                </w:rPr>
                                <w:t xml:space="preserve"> </w:t>
                              </w:r>
                              <w:r>
                                <w:t>**</w:t>
                              </w:r>
                            </w:p>
                            <w:p w14:paraId="33752CC7" w14:textId="77777777" w:rsidR="00903E45" w:rsidRDefault="00903E45" w:rsidP="006B1670">
                              <w:pPr>
                                <w:widowControl w:val="0"/>
                                <w:numPr>
                                  <w:ilvl w:val="0"/>
                                  <w:numId w:val="19"/>
                                </w:numPr>
                                <w:tabs>
                                  <w:tab w:val="left" w:pos="893"/>
                                </w:tabs>
                                <w:autoSpaceDE w:val="0"/>
                                <w:autoSpaceDN w:val="0"/>
                                <w:spacing w:before="60"/>
                                <w:rPr>
                                  <w:sz w:val="28"/>
                                </w:rPr>
                              </w:pPr>
                              <w:r>
                                <w:rPr>
                                  <w:spacing w:val="-3"/>
                                  <w:sz w:val="28"/>
                                </w:rPr>
                                <w:t>Transition</w:t>
                              </w:r>
                              <w:r>
                                <w:rPr>
                                  <w:spacing w:val="-6"/>
                                  <w:sz w:val="28"/>
                                </w:rPr>
                                <w:t xml:space="preserve"> </w:t>
                              </w:r>
                              <w:r>
                                <w:rPr>
                                  <w:spacing w:val="-3"/>
                                  <w:sz w:val="28"/>
                                </w:rPr>
                                <w:t>requirements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3648F" id="Group 49" o:spid="_x0000_s1076" style="position:absolute;margin-left:57.55pt;margin-top:17.85pt;width:480pt;height:270pt;z-index:-251646976;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">
                <v:shape id="Picture 81" o:spid="_x0000_s1077"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Wx&#10;mNi/AAAA2wAAAA8AAABkcnMvZG93bnJldi54bWxET8uKwjAU3Q/MP4Q74G5MFR+lYxTxAS619QMu&#10;zbUt09zUJGqdr58sBJeH816setOKOznfWFYwGiYgiEurG64UnIv9dwrCB2SNrWVS8CQPq+XnxwIz&#10;bR98onseKhFD2GeooA6hy6T0ZU0G/dB2xJG7WGcwROgqqR0+Yrhp5ThJZtJgw7Ghxo42NZW/+c0o&#10;SIvQ03Hi3bwYpe16e03+Dn6n1OCrX/+ACNSHt/jlPmgF07g+fok/QC7/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FsZjYvwAAANsAAAAPAAAAAAAAAAAAAAAAAJwCAABkcnMv&#10;ZG93bnJldi54bWxQSwUGAAAAAAQABAD3AAAAiAMAAAAA&#10;">
                  <v:imagedata r:id="rId12" o:title=""/>
                </v:shape>
                <v:shape id="Text Box 82" o:spid="_x0000_s1078"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ZVF1xAAA&#10;ANsAAAAPAAAAZHJzL2Rvd25yZXYueG1sRI/dasJAFITvC77DcoTe1Y1CbYmuIkqhBRHyg+DdIXtM&#10;gtmzIbuN0ad3hUIvh5n5hlmuB9OInjpXW1YwnUQgiAuray4V5NnX2ycI55E1NpZJwY0crFejlyXG&#10;2l45oT71pQgQdjEqqLxvYyldUZFBN7EtcfDOtjPog+xKqTu8Brhp5CyK5tJgzWGhwpa2FRWX9Nco&#10;OGTb017me9z9mLn+OPYHd09IqdfxsFmA8DT4//Bf+1sreJ/C80v4AXL1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GVRdcQAAADbAAAADwAAAAAAAAAAAAAAAACXAgAAZHJzL2Rv&#10;d25yZXYueG1sUEsFBgAAAAAEAAQA9QAAAIgDAAAAAA==&#10;" filled="f" strokeweight=".96pt">
                  <v:textbox inset="0,0,0,0">
                    <w:txbxContent>
                      <w:p w14:paraId="63238A0B" w14:textId="77777777" w:rsidR="00903E45" w:rsidRDefault="00903E45" w:rsidP="006B1670">
                        <w:pPr>
                          <w:rPr>
                            <w:sz w:val="41"/>
                          </w:rPr>
                        </w:pPr>
                      </w:p>
                      <w:p w14:paraId="6573AC9F" w14:textId="77777777" w:rsidR="00903E45" w:rsidRDefault="00903E45" w:rsidP="006B1670">
                        <w:pPr>
                          <w:ind w:left="712"/>
                          <w:rPr>
                            <w:rFonts w:ascii="Trebuchet MS"/>
                            <w:sz w:val="44"/>
                          </w:rPr>
                        </w:pPr>
                        <w:r>
                          <w:rPr>
                            <w:rFonts w:ascii="Trebuchet MS"/>
                            <w:spacing w:val="-3"/>
                            <w:sz w:val="44"/>
                          </w:rPr>
                          <w:t xml:space="preserve">Requirements </w:t>
                        </w:r>
                        <w:r>
                          <w:rPr>
                            <w:rFonts w:ascii="Trebuchet MS"/>
                            <w:sz w:val="44"/>
                          </w:rPr>
                          <w:t>classification</w:t>
                        </w:r>
                        <w:r>
                          <w:rPr>
                            <w:rFonts w:ascii="Trebuchet MS"/>
                            <w:spacing w:val="-102"/>
                            <w:sz w:val="44"/>
                          </w:rPr>
                          <w:t xml:space="preserve"> </w:t>
                        </w:r>
                        <w:r>
                          <w:rPr>
                            <w:rFonts w:ascii="Trebuchet MS"/>
                            <w:sz w:val="44"/>
                          </w:rPr>
                          <w:t>(BABOK)</w:t>
                        </w:r>
                      </w:p>
                      <w:p w14:paraId="21B24DCB" w14:textId="77777777" w:rsidR="00903E45" w:rsidRDefault="00903E45" w:rsidP="006B1670">
                        <w:pPr>
                          <w:spacing w:before="9"/>
                          <w:rPr>
                            <w:rFonts w:ascii="Trebuchet MS"/>
                            <w:sz w:val="34"/>
                          </w:rPr>
                        </w:pPr>
                      </w:p>
                      <w:p w14:paraId="505F2C27" w14:textId="77777777" w:rsidR="00903E45" w:rsidRDefault="00903E45" w:rsidP="006B1670">
                        <w:pPr>
                          <w:widowControl w:val="0"/>
                          <w:numPr>
                            <w:ilvl w:val="0"/>
                            <w:numId w:val="19"/>
                          </w:numPr>
                          <w:tabs>
                            <w:tab w:val="left" w:pos="893"/>
                          </w:tabs>
                          <w:autoSpaceDE w:val="0"/>
                          <w:autoSpaceDN w:val="0"/>
                          <w:rPr>
                            <w:sz w:val="28"/>
                          </w:rPr>
                        </w:pPr>
                        <w:r>
                          <w:rPr>
                            <w:sz w:val="28"/>
                          </w:rPr>
                          <w:t>Business</w:t>
                        </w:r>
                        <w:r>
                          <w:rPr>
                            <w:spacing w:val="-1"/>
                            <w:sz w:val="28"/>
                          </w:rPr>
                          <w:t xml:space="preserve"> </w:t>
                        </w:r>
                        <w:r>
                          <w:rPr>
                            <w:sz w:val="28"/>
                          </w:rPr>
                          <w:t>requirements</w:t>
                        </w:r>
                      </w:p>
                      <w:p w14:paraId="6E2DB1FA" w14:textId="77777777" w:rsidR="00903E45" w:rsidRDefault="00903E45" w:rsidP="006B1670">
                        <w:pPr>
                          <w:widowControl w:val="0"/>
                          <w:numPr>
                            <w:ilvl w:val="0"/>
                            <w:numId w:val="19"/>
                          </w:numPr>
                          <w:tabs>
                            <w:tab w:val="left" w:pos="893"/>
                          </w:tabs>
                          <w:autoSpaceDE w:val="0"/>
                          <w:autoSpaceDN w:val="0"/>
                          <w:spacing w:before="62"/>
                          <w:rPr>
                            <w:sz w:val="28"/>
                          </w:rPr>
                        </w:pPr>
                        <w:r>
                          <w:rPr>
                            <w:sz w:val="28"/>
                          </w:rPr>
                          <w:t>Stakeholder</w:t>
                        </w:r>
                        <w:r>
                          <w:rPr>
                            <w:spacing w:val="-5"/>
                            <w:sz w:val="28"/>
                          </w:rPr>
                          <w:t xml:space="preserve"> </w:t>
                        </w:r>
                        <w:r>
                          <w:rPr>
                            <w:spacing w:val="-2"/>
                            <w:sz w:val="28"/>
                          </w:rPr>
                          <w:t>requirements</w:t>
                        </w:r>
                      </w:p>
                      <w:p w14:paraId="6A11AD8B" w14:textId="77777777" w:rsidR="00903E45" w:rsidRDefault="00903E45" w:rsidP="006B1670">
                        <w:pPr>
                          <w:widowControl w:val="0"/>
                          <w:numPr>
                            <w:ilvl w:val="0"/>
                            <w:numId w:val="19"/>
                          </w:numPr>
                          <w:tabs>
                            <w:tab w:val="left" w:pos="893"/>
                          </w:tabs>
                          <w:autoSpaceDE w:val="0"/>
                          <w:autoSpaceDN w:val="0"/>
                          <w:spacing w:before="61"/>
                          <w:rPr>
                            <w:sz w:val="28"/>
                          </w:rPr>
                        </w:pPr>
                        <w:r>
                          <w:rPr>
                            <w:sz w:val="28"/>
                          </w:rPr>
                          <w:t>Solution</w:t>
                        </w:r>
                        <w:r>
                          <w:rPr>
                            <w:spacing w:val="-6"/>
                            <w:sz w:val="28"/>
                          </w:rPr>
                          <w:t xml:space="preserve"> </w:t>
                        </w:r>
                        <w:r>
                          <w:rPr>
                            <w:spacing w:val="-2"/>
                            <w:sz w:val="28"/>
                          </w:rPr>
                          <w:t>requirements</w:t>
                        </w:r>
                      </w:p>
                      <w:p w14:paraId="433B92B9" w14:textId="77777777" w:rsidR="00903E45" w:rsidRDefault="00903E45" w:rsidP="006B1670">
                        <w:pPr>
                          <w:widowControl w:val="0"/>
                          <w:numPr>
                            <w:ilvl w:val="1"/>
                            <w:numId w:val="19"/>
                          </w:numPr>
                          <w:tabs>
                            <w:tab w:val="left" w:pos="1253"/>
                          </w:tabs>
                          <w:autoSpaceDE w:val="0"/>
                          <w:autoSpaceDN w:val="0"/>
                          <w:spacing w:before="16"/>
                          <w:ind w:hanging="181"/>
                        </w:pPr>
                        <w:r>
                          <w:t>Functional requirements</w:t>
                        </w:r>
                        <w:r>
                          <w:rPr>
                            <w:spacing w:val="-17"/>
                          </w:rPr>
                          <w:t xml:space="preserve"> </w:t>
                        </w:r>
                        <w:r>
                          <w:t>**</w:t>
                        </w:r>
                      </w:p>
                      <w:p w14:paraId="5F78AC41" w14:textId="77777777" w:rsidR="00903E45" w:rsidRDefault="00903E45" w:rsidP="006B1670">
                        <w:pPr>
                          <w:widowControl w:val="0"/>
                          <w:numPr>
                            <w:ilvl w:val="1"/>
                            <w:numId w:val="19"/>
                          </w:numPr>
                          <w:tabs>
                            <w:tab w:val="left" w:pos="1253"/>
                          </w:tabs>
                          <w:autoSpaceDE w:val="0"/>
                          <w:autoSpaceDN w:val="0"/>
                          <w:spacing w:before="16"/>
                          <w:ind w:hanging="181"/>
                        </w:pPr>
                        <w:r>
                          <w:t>Non-functional requirements</w:t>
                        </w:r>
                        <w:r>
                          <w:rPr>
                            <w:spacing w:val="-17"/>
                          </w:rPr>
                          <w:t xml:space="preserve"> </w:t>
                        </w:r>
                        <w:r>
                          <w:t>**</w:t>
                        </w:r>
                      </w:p>
                      <w:p w14:paraId="33752CC7" w14:textId="77777777" w:rsidR="00903E45" w:rsidRDefault="00903E45" w:rsidP="006B1670">
                        <w:pPr>
                          <w:widowControl w:val="0"/>
                          <w:numPr>
                            <w:ilvl w:val="0"/>
                            <w:numId w:val="19"/>
                          </w:numPr>
                          <w:tabs>
                            <w:tab w:val="left" w:pos="893"/>
                          </w:tabs>
                          <w:autoSpaceDE w:val="0"/>
                          <w:autoSpaceDN w:val="0"/>
                          <w:spacing w:before="60"/>
                          <w:rPr>
                            <w:sz w:val="28"/>
                          </w:rPr>
                        </w:pPr>
                        <w:r>
                          <w:rPr>
                            <w:spacing w:val="-3"/>
                            <w:sz w:val="28"/>
                          </w:rPr>
                          <w:t>Transition</w:t>
                        </w:r>
                        <w:r>
                          <w:rPr>
                            <w:spacing w:val="-6"/>
                            <w:sz w:val="28"/>
                          </w:rPr>
                          <w:t xml:space="preserve"> </w:t>
                        </w:r>
                        <w:r>
                          <w:rPr>
                            <w:spacing w:val="-3"/>
                            <w:sz w:val="28"/>
                          </w:rPr>
                          <w:t>requirements</w:t>
                        </w:r>
                      </w:p>
                    </w:txbxContent>
                  </v:textbox>
                </v:shape>
                <w10:wrap type="topAndBottom" anchorx="page"/>
              </v:group>
            </w:pict>
          </mc:Fallback>
        </mc:AlternateContent>
      </w:r>
    </w:p>
    <w:p w14:paraId="7903735D" w14:textId="77777777" w:rsidR="006B1670" w:rsidRDefault="006B1670" w:rsidP="006B1670">
      <w:pPr>
        <w:sectPr w:rsidR="006B1670">
          <w:headerReference w:type="default" r:id="rId31"/>
          <w:footerReference w:type="default" r:id="rId32"/>
          <w:pgSz w:w="11910" w:h="16840"/>
          <w:pgMar w:top="1660" w:right="1040" w:bottom="1920" w:left="1040" w:header="146" w:footer="1737" w:gutter="0"/>
          <w:cols w:space="720"/>
        </w:sectPr>
      </w:pPr>
    </w:p>
    <w:p w14:paraId="146DAD53" w14:textId="77777777" w:rsidR="006B1670" w:rsidRDefault="006B1670" w:rsidP="006B1670">
      <w:pPr>
        <w:pStyle w:val="BodyText"/>
        <w:rPr>
          <w:sz w:val="20"/>
        </w:rPr>
      </w:pPr>
    </w:p>
    <w:p w14:paraId="4E9F0A6A" w14:textId="77777777" w:rsidR="006B1670" w:rsidRDefault="006B1670" w:rsidP="006B1670">
      <w:pPr>
        <w:pStyle w:val="BodyText"/>
        <w:spacing w:before="4"/>
        <w:rPr>
          <w:sz w:val="11"/>
        </w:rPr>
      </w:pPr>
    </w:p>
    <w:p w14:paraId="465F665D" w14:textId="77777777" w:rsidR="006B1670" w:rsidRDefault="006B1670" w:rsidP="006B1670">
      <w:pPr>
        <w:pStyle w:val="BodyText"/>
        <w:ind w:left="111"/>
        <w:rPr>
          <w:sz w:val="20"/>
        </w:rPr>
      </w:pPr>
      <w:r>
        <w:rPr>
          <w:noProof/>
          <w:sz w:val="20"/>
        </w:rPr>
        <mc:AlternateContent>
          <mc:Choice Requires="wpg">
            <w:drawing>
              <wp:inline distT="0" distB="0" distL="0" distR="0" wp14:anchorId="016794BB" wp14:editId="7DC16DD2">
                <wp:extent cx="6096000" cy="3429000"/>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47"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Text Box 25"/>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A14600" w14:textId="77777777" w:rsidR="00903E45" w:rsidRDefault="00903E45" w:rsidP="006B1670">
                              <w:pPr>
                                <w:rPr>
                                  <w:sz w:val="41"/>
                                </w:rPr>
                              </w:pPr>
                            </w:p>
                            <w:p w14:paraId="22072167" w14:textId="77777777" w:rsidR="00903E45" w:rsidRDefault="00903E45" w:rsidP="006B1670">
                              <w:pPr>
                                <w:ind w:left="712"/>
                                <w:rPr>
                                  <w:rFonts w:ascii="Trebuchet MS"/>
                                  <w:sz w:val="44"/>
                                </w:rPr>
                              </w:pPr>
                              <w:r>
                                <w:rPr>
                                  <w:rFonts w:ascii="Trebuchet MS"/>
                                  <w:sz w:val="44"/>
                                </w:rPr>
                                <w:t>Examples</w:t>
                              </w:r>
                              <w:r>
                                <w:rPr>
                                  <w:rFonts w:ascii="Trebuchet MS"/>
                                  <w:spacing w:val="-54"/>
                                  <w:sz w:val="44"/>
                                </w:rPr>
                                <w:t xml:space="preserve"> </w:t>
                              </w:r>
                              <w:r>
                                <w:rPr>
                                  <w:rFonts w:ascii="Trebuchet MS"/>
                                  <w:spacing w:val="-3"/>
                                  <w:sz w:val="44"/>
                                </w:rPr>
                                <w:t>of</w:t>
                              </w:r>
                              <w:r>
                                <w:rPr>
                                  <w:rFonts w:ascii="Trebuchet MS"/>
                                  <w:spacing w:val="-57"/>
                                  <w:sz w:val="44"/>
                                </w:rPr>
                                <w:t xml:space="preserve"> </w:t>
                              </w:r>
                              <w:r>
                                <w:rPr>
                                  <w:rFonts w:ascii="Trebuchet MS"/>
                                  <w:sz w:val="44"/>
                                </w:rPr>
                                <w:t>functional</w:t>
                              </w:r>
                              <w:r>
                                <w:rPr>
                                  <w:rFonts w:ascii="Trebuchet MS"/>
                                  <w:spacing w:val="-52"/>
                                  <w:sz w:val="44"/>
                                </w:rPr>
                                <w:t xml:space="preserve"> </w:t>
                              </w:r>
                              <w:r>
                                <w:rPr>
                                  <w:rFonts w:ascii="Trebuchet MS"/>
                                  <w:spacing w:val="-3"/>
                                  <w:sz w:val="44"/>
                                </w:rPr>
                                <w:t>requirements</w:t>
                              </w:r>
                            </w:p>
                            <w:p w14:paraId="06993720" w14:textId="77777777" w:rsidR="00903E45" w:rsidRDefault="00903E45" w:rsidP="006B1670">
                              <w:pPr>
                                <w:widowControl w:val="0"/>
                                <w:numPr>
                                  <w:ilvl w:val="0"/>
                                  <w:numId w:val="18"/>
                                </w:numPr>
                                <w:tabs>
                                  <w:tab w:val="left" w:pos="893"/>
                                </w:tabs>
                                <w:autoSpaceDE w:val="0"/>
                                <w:autoSpaceDN w:val="0"/>
                                <w:spacing w:before="368"/>
                                <w:ind w:hanging="181"/>
                              </w:pPr>
                              <w:r>
                                <w:t>Business</w:t>
                              </w:r>
                              <w:r>
                                <w:rPr>
                                  <w:spacing w:val="-2"/>
                                </w:rPr>
                                <w:t xml:space="preserve"> </w:t>
                              </w:r>
                              <w:r>
                                <w:t>Rules</w:t>
                              </w:r>
                            </w:p>
                            <w:p w14:paraId="3EE47DC6" w14:textId="77777777" w:rsidR="00903E45" w:rsidRDefault="00903E45" w:rsidP="006B1670">
                              <w:pPr>
                                <w:widowControl w:val="0"/>
                                <w:numPr>
                                  <w:ilvl w:val="0"/>
                                  <w:numId w:val="18"/>
                                </w:numPr>
                                <w:tabs>
                                  <w:tab w:val="left" w:pos="893"/>
                                </w:tabs>
                                <w:autoSpaceDE w:val="0"/>
                                <w:autoSpaceDN w:val="0"/>
                                <w:spacing w:before="9"/>
                                <w:ind w:hanging="181"/>
                              </w:pPr>
                              <w:r>
                                <w:t>Transaction corrections, adjustments and</w:t>
                              </w:r>
                              <w:r>
                                <w:rPr>
                                  <w:spacing w:val="-22"/>
                                </w:rPr>
                                <w:t xml:space="preserve"> </w:t>
                              </w:r>
                              <w:r>
                                <w:t>cancellations</w:t>
                              </w:r>
                            </w:p>
                            <w:p w14:paraId="5EB9E2C7" w14:textId="77777777" w:rsidR="00903E45" w:rsidRDefault="00903E45" w:rsidP="006B1670">
                              <w:pPr>
                                <w:widowControl w:val="0"/>
                                <w:numPr>
                                  <w:ilvl w:val="0"/>
                                  <w:numId w:val="18"/>
                                </w:numPr>
                                <w:tabs>
                                  <w:tab w:val="left" w:pos="893"/>
                                </w:tabs>
                                <w:autoSpaceDE w:val="0"/>
                                <w:autoSpaceDN w:val="0"/>
                                <w:spacing w:before="7"/>
                                <w:ind w:hanging="181"/>
                              </w:pPr>
                              <w:r>
                                <w:t>Administrative</w:t>
                              </w:r>
                              <w:r>
                                <w:rPr>
                                  <w:spacing w:val="-7"/>
                                </w:rPr>
                                <w:t xml:space="preserve"> </w:t>
                              </w:r>
                              <w:r>
                                <w:t>functions</w:t>
                              </w:r>
                            </w:p>
                            <w:p w14:paraId="1C3DE1EF" w14:textId="77777777" w:rsidR="00903E45" w:rsidRDefault="00903E45" w:rsidP="006B1670">
                              <w:pPr>
                                <w:widowControl w:val="0"/>
                                <w:numPr>
                                  <w:ilvl w:val="0"/>
                                  <w:numId w:val="18"/>
                                </w:numPr>
                                <w:tabs>
                                  <w:tab w:val="left" w:pos="893"/>
                                </w:tabs>
                                <w:autoSpaceDE w:val="0"/>
                                <w:autoSpaceDN w:val="0"/>
                                <w:spacing w:before="10"/>
                                <w:ind w:hanging="181"/>
                              </w:pPr>
                              <w:r>
                                <w:t>Authentication</w:t>
                              </w:r>
                            </w:p>
                            <w:p w14:paraId="0D11480C" w14:textId="77777777" w:rsidR="00903E45" w:rsidRDefault="00903E45" w:rsidP="006B1670">
                              <w:pPr>
                                <w:widowControl w:val="0"/>
                                <w:numPr>
                                  <w:ilvl w:val="0"/>
                                  <w:numId w:val="18"/>
                                </w:numPr>
                                <w:tabs>
                                  <w:tab w:val="left" w:pos="893"/>
                                </w:tabs>
                                <w:autoSpaceDE w:val="0"/>
                                <w:autoSpaceDN w:val="0"/>
                                <w:spacing w:before="9"/>
                                <w:ind w:hanging="181"/>
                              </w:pPr>
                              <w:r>
                                <w:t>Authorization</w:t>
                              </w:r>
                              <w:r>
                                <w:rPr>
                                  <w:spacing w:val="-9"/>
                                </w:rPr>
                                <w:t xml:space="preserve"> </w:t>
                              </w:r>
                              <w:r>
                                <w:t>levels</w:t>
                              </w:r>
                            </w:p>
                            <w:p w14:paraId="6B05AD01" w14:textId="77777777" w:rsidR="00903E45" w:rsidRDefault="00903E45" w:rsidP="006B1670">
                              <w:pPr>
                                <w:widowControl w:val="0"/>
                                <w:numPr>
                                  <w:ilvl w:val="0"/>
                                  <w:numId w:val="18"/>
                                </w:numPr>
                                <w:tabs>
                                  <w:tab w:val="left" w:pos="893"/>
                                </w:tabs>
                                <w:autoSpaceDE w:val="0"/>
                                <w:autoSpaceDN w:val="0"/>
                                <w:spacing w:before="7"/>
                                <w:ind w:hanging="181"/>
                              </w:pPr>
                              <w:r>
                                <w:t>Audit</w:t>
                              </w:r>
                              <w:r>
                                <w:rPr>
                                  <w:spacing w:val="-3"/>
                                </w:rPr>
                                <w:t xml:space="preserve"> Tracking</w:t>
                              </w:r>
                            </w:p>
                            <w:p w14:paraId="53CAE57D" w14:textId="77777777" w:rsidR="00903E45" w:rsidRDefault="00903E45" w:rsidP="006B1670">
                              <w:pPr>
                                <w:widowControl w:val="0"/>
                                <w:numPr>
                                  <w:ilvl w:val="0"/>
                                  <w:numId w:val="18"/>
                                </w:numPr>
                                <w:tabs>
                                  <w:tab w:val="left" w:pos="893"/>
                                </w:tabs>
                                <w:autoSpaceDE w:val="0"/>
                                <w:autoSpaceDN w:val="0"/>
                                <w:spacing w:before="10"/>
                                <w:ind w:hanging="181"/>
                              </w:pPr>
                              <w:r>
                                <w:t>External</w:t>
                              </w:r>
                              <w:r>
                                <w:rPr>
                                  <w:spacing w:val="-5"/>
                                </w:rPr>
                                <w:t xml:space="preserve"> </w:t>
                              </w:r>
                              <w:r>
                                <w:t>Interfaces</w:t>
                              </w:r>
                            </w:p>
                            <w:p w14:paraId="29D2DC6E" w14:textId="77777777" w:rsidR="00903E45" w:rsidRDefault="00903E45" w:rsidP="006B1670">
                              <w:pPr>
                                <w:widowControl w:val="0"/>
                                <w:numPr>
                                  <w:ilvl w:val="0"/>
                                  <w:numId w:val="18"/>
                                </w:numPr>
                                <w:tabs>
                                  <w:tab w:val="left" w:pos="893"/>
                                </w:tabs>
                                <w:autoSpaceDE w:val="0"/>
                                <w:autoSpaceDN w:val="0"/>
                                <w:spacing w:before="9"/>
                                <w:ind w:hanging="181"/>
                              </w:pPr>
                              <w:r>
                                <w:t>Certification</w:t>
                              </w:r>
                              <w:r>
                                <w:rPr>
                                  <w:spacing w:val="-7"/>
                                </w:rPr>
                                <w:t xml:space="preserve"> </w:t>
                              </w:r>
                              <w:r>
                                <w:t>Requirements</w:t>
                              </w:r>
                            </w:p>
                            <w:p w14:paraId="195F30A5" w14:textId="77777777" w:rsidR="00903E45" w:rsidRDefault="00903E45" w:rsidP="006B1670">
                              <w:pPr>
                                <w:widowControl w:val="0"/>
                                <w:numPr>
                                  <w:ilvl w:val="0"/>
                                  <w:numId w:val="18"/>
                                </w:numPr>
                                <w:tabs>
                                  <w:tab w:val="left" w:pos="893"/>
                                </w:tabs>
                                <w:autoSpaceDE w:val="0"/>
                                <w:autoSpaceDN w:val="0"/>
                                <w:spacing w:before="7"/>
                                <w:ind w:hanging="181"/>
                              </w:pPr>
                              <w:r>
                                <w:t>Reporting</w:t>
                              </w:r>
                              <w:r>
                                <w:rPr>
                                  <w:spacing w:val="-6"/>
                                </w:rPr>
                                <w:t xml:space="preserve"> </w:t>
                              </w:r>
                              <w:r>
                                <w:t>Requirements</w:t>
                              </w:r>
                            </w:p>
                            <w:p w14:paraId="73D9E4C2" w14:textId="77777777" w:rsidR="00903E45" w:rsidRDefault="00903E45" w:rsidP="006B1670">
                              <w:pPr>
                                <w:widowControl w:val="0"/>
                                <w:numPr>
                                  <w:ilvl w:val="0"/>
                                  <w:numId w:val="18"/>
                                </w:numPr>
                                <w:tabs>
                                  <w:tab w:val="left" w:pos="893"/>
                                </w:tabs>
                                <w:autoSpaceDE w:val="0"/>
                                <w:autoSpaceDN w:val="0"/>
                                <w:spacing w:before="9"/>
                                <w:ind w:hanging="181"/>
                              </w:pPr>
                              <w:r>
                                <w:t>Historical</w:t>
                              </w:r>
                              <w:r>
                                <w:rPr>
                                  <w:spacing w:val="-3"/>
                                </w:rPr>
                                <w:t xml:space="preserve"> </w:t>
                              </w:r>
                              <w:r>
                                <w:t>Data</w:t>
                              </w:r>
                            </w:p>
                            <w:p w14:paraId="0929D6DF" w14:textId="77777777" w:rsidR="00903E45" w:rsidRDefault="00903E45" w:rsidP="006B1670">
                              <w:pPr>
                                <w:widowControl w:val="0"/>
                                <w:numPr>
                                  <w:ilvl w:val="0"/>
                                  <w:numId w:val="18"/>
                                </w:numPr>
                                <w:tabs>
                                  <w:tab w:val="left" w:pos="893"/>
                                </w:tabs>
                                <w:autoSpaceDE w:val="0"/>
                                <w:autoSpaceDN w:val="0"/>
                                <w:spacing w:before="10"/>
                                <w:ind w:hanging="181"/>
                              </w:pPr>
                              <w:r>
                                <w:t>Legal or Regulatory</w:t>
                              </w:r>
                              <w:r>
                                <w:rPr>
                                  <w:spacing w:val="-8"/>
                                </w:rPr>
                                <w:t xml:space="preserve"> </w:t>
                              </w:r>
                              <w:r>
                                <w:t>Requirements</w:t>
                              </w:r>
                            </w:p>
                          </w:txbxContent>
                        </wps:txbx>
                        <wps:bodyPr rot="0" vert="horz" wrap="square" lIns="0" tIns="0" rIns="0" bIns="0" anchor="t" anchorCtr="0" upright="1">
                          <a:noAutofit/>
                        </wps:bodyPr>
                      </wps:wsp>
                    </wpg:wgp>
                  </a:graphicData>
                </a:graphic>
              </wp:inline>
            </w:drawing>
          </mc:Choice>
          <mc:Fallback>
            <w:pict>
              <v:group w14:anchorId="016794BB" id="Group 46" o:spid="_x0000_s1079"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">
                <v:shape id="Picture 24" o:spid="_x0000_s1080"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B&#10;lnHDAAAA2wAAAA8AAABkcnMvZG93bnJldi54bWxEj91qwkAUhO+FvsNyBO90kyIaUleR/kAuNfEB&#10;DtnTJJg9m+5uY+zTdwsFL4eZ+YbZHSbTi5Gc7ywrSFcJCOLa6o4bBZfqY5mB8AFZY2+ZFNzJw2H/&#10;NNthru2NzzSWoRERwj5HBW0IQy6lr1sy6Fd2II7ep3UGQ5SukdrhLcJNL5+TZCMNdhwXWhzotaX6&#10;Wn4bBVkVJjqtvdtWadYf376Sn8K/K7WYT8cXEIGm8Aj/twutYL2Fvy/xB8j9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4GWccMAAADbAAAADwAAAAAAAAAAAAAAAACcAgAA&#10;ZHJzL2Rvd25yZXYueG1sUEsFBgAAAAAEAAQA9wAAAIwDAAAAAA==&#10;">
                  <v:imagedata r:id="rId12" o:title=""/>
                </v:shape>
                <v:shape id="Text Box 25" o:spid="_x0000_s1081"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hm41wAAA&#10;ANsAAAAPAAAAZHJzL2Rvd25yZXYueG1sRE/LisIwFN0P+A/hCu7GVBEdqmkRRVAQwQcD7i7NtS02&#10;N6WJtfr1k8WAy8N5L9LOVKKlxpWWFYyGEQjizOqScwWX8+b7B4TzyBory6TgRQ7SpPe1wFjbJx+p&#10;PflchBB2MSoovK9jKV1WkEE3tDVx4G62MegDbHKpG3yGcFPJcRRNpcGSQ0OBNa0Kyu6nh1FwOK+u&#10;e3nZ43pnpnr22x7c+0hKDfrdcg7CU+c/4n/3ViuYhLHhS/gBMvk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hm41wAAAANsAAAAPAAAAAAAAAAAAAAAAAJcCAABkcnMvZG93bnJl&#10;di54bWxQSwUGAAAAAAQABAD1AAAAhAMAAAAA&#10;" filled="f" strokeweight=".96pt">
                  <v:textbox inset="0,0,0,0">
                    <w:txbxContent>
                      <w:p w14:paraId="0CA14600" w14:textId="77777777" w:rsidR="00903E45" w:rsidRDefault="00903E45" w:rsidP="006B1670">
                        <w:pPr>
                          <w:rPr>
                            <w:sz w:val="41"/>
                          </w:rPr>
                        </w:pPr>
                      </w:p>
                      <w:p w14:paraId="22072167" w14:textId="77777777" w:rsidR="00903E45" w:rsidRDefault="00903E45" w:rsidP="006B1670">
                        <w:pPr>
                          <w:ind w:left="712"/>
                          <w:rPr>
                            <w:rFonts w:ascii="Trebuchet MS"/>
                            <w:sz w:val="44"/>
                          </w:rPr>
                        </w:pPr>
                        <w:r>
                          <w:rPr>
                            <w:rFonts w:ascii="Trebuchet MS"/>
                            <w:sz w:val="44"/>
                          </w:rPr>
                          <w:t>Examples</w:t>
                        </w:r>
                        <w:r>
                          <w:rPr>
                            <w:rFonts w:ascii="Trebuchet MS"/>
                            <w:spacing w:val="-54"/>
                            <w:sz w:val="44"/>
                          </w:rPr>
                          <w:t xml:space="preserve"> </w:t>
                        </w:r>
                        <w:r>
                          <w:rPr>
                            <w:rFonts w:ascii="Trebuchet MS"/>
                            <w:spacing w:val="-3"/>
                            <w:sz w:val="44"/>
                          </w:rPr>
                          <w:t>of</w:t>
                        </w:r>
                        <w:r>
                          <w:rPr>
                            <w:rFonts w:ascii="Trebuchet MS"/>
                            <w:spacing w:val="-57"/>
                            <w:sz w:val="44"/>
                          </w:rPr>
                          <w:t xml:space="preserve"> </w:t>
                        </w:r>
                        <w:r>
                          <w:rPr>
                            <w:rFonts w:ascii="Trebuchet MS"/>
                            <w:sz w:val="44"/>
                          </w:rPr>
                          <w:t>functional</w:t>
                        </w:r>
                        <w:r>
                          <w:rPr>
                            <w:rFonts w:ascii="Trebuchet MS"/>
                            <w:spacing w:val="-52"/>
                            <w:sz w:val="44"/>
                          </w:rPr>
                          <w:t xml:space="preserve"> </w:t>
                        </w:r>
                        <w:r>
                          <w:rPr>
                            <w:rFonts w:ascii="Trebuchet MS"/>
                            <w:spacing w:val="-3"/>
                            <w:sz w:val="44"/>
                          </w:rPr>
                          <w:t>requirements</w:t>
                        </w:r>
                      </w:p>
                      <w:p w14:paraId="06993720" w14:textId="77777777" w:rsidR="00903E45" w:rsidRDefault="00903E45" w:rsidP="006B1670">
                        <w:pPr>
                          <w:widowControl w:val="0"/>
                          <w:numPr>
                            <w:ilvl w:val="0"/>
                            <w:numId w:val="18"/>
                          </w:numPr>
                          <w:tabs>
                            <w:tab w:val="left" w:pos="893"/>
                          </w:tabs>
                          <w:autoSpaceDE w:val="0"/>
                          <w:autoSpaceDN w:val="0"/>
                          <w:spacing w:before="368"/>
                          <w:ind w:hanging="181"/>
                        </w:pPr>
                        <w:r>
                          <w:t>Business</w:t>
                        </w:r>
                        <w:r>
                          <w:rPr>
                            <w:spacing w:val="-2"/>
                          </w:rPr>
                          <w:t xml:space="preserve"> </w:t>
                        </w:r>
                        <w:r>
                          <w:t>Rules</w:t>
                        </w:r>
                      </w:p>
                      <w:p w14:paraId="3EE47DC6" w14:textId="77777777" w:rsidR="00903E45" w:rsidRDefault="00903E45" w:rsidP="006B1670">
                        <w:pPr>
                          <w:widowControl w:val="0"/>
                          <w:numPr>
                            <w:ilvl w:val="0"/>
                            <w:numId w:val="18"/>
                          </w:numPr>
                          <w:tabs>
                            <w:tab w:val="left" w:pos="893"/>
                          </w:tabs>
                          <w:autoSpaceDE w:val="0"/>
                          <w:autoSpaceDN w:val="0"/>
                          <w:spacing w:before="9"/>
                          <w:ind w:hanging="181"/>
                        </w:pPr>
                        <w:r>
                          <w:t>Transaction corrections, adjustments and</w:t>
                        </w:r>
                        <w:r>
                          <w:rPr>
                            <w:spacing w:val="-22"/>
                          </w:rPr>
                          <w:t xml:space="preserve"> </w:t>
                        </w:r>
                        <w:r>
                          <w:t>cancellations</w:t>
                        </w:r>
                      </w:p>
                      <w:p w14:paraId="5EB9E2C7" w14:textId="77777777" w:rsidR="00903E45" w:rsidRDefault="00903E45" w:rsidP="006B1670">
                        <w:pPr>
                          <w:widowControl w:val="0"/>
                          <w:numPr>
                            <w:ilvl w:val="0"/>
                            <w:numId w:val="18"/>
                          </w:numPr>
                          <w:tabs>
                            <w:tab w:val="left" w:pos="893"/>
                          </w:tabs>
                          <w:autoSpaceDE w:val="0"/>
                          <w:autoSpaceDN w:val="0"/>
                          <w:spacing w:before="7"/>
                          <w:ind w:hanging="181"/>
                        </w:pPr>
                        <w:r>
                          <w:t>Administrative</w:t>
                        </w:r>
                        <w:r>
                          <w:rPr>
                            <w:spacing w:val="-7"/>
                          </w:rPr>
                          <w:t xml:space="preserve"> </w:t>
                        </w:r>
                        <w:r>
                          <w:t>functions</w:t>
                        </w:r>
                      </w:p>
                      <w:p w14:paraId="1C3DE1EF" w14:textId="77777777" w:rsidR="00903E45" w:rsidRDefault="00903E45" w:rsidP="006B1670">
                        <w:pPr>
                          <w:widowControl w:val="0"/>
                          <w:numPr>
                            <w:ilvl w:val="0"/>
                            <w:numId w:val="18"/>
                          </w:numPr>
                          <w:tabs>
                            <w:tab w:val="left" w:pos="893"/>
                          </w:tabs>
                          <w:autoSpaceDE w:val="0"/>
                          <w:autoSpaceDN w:val="0"/>
                          <w:spacing w:before="10"/>
                          <w:ind w:hanging="181"/>
                        </w:pPr>
                        <w:r>
                          <w:t>Authentication</w:t>
                        </w:r>
                      </w:p>
                      <w:p w14:paraId="0D11480C" w14:textId="77777777" w:rsidR="00903E45" w:rsidRDefault="00903E45" w:rsidP="006B1670">
                        <w:pPr>
                          <w:widowControl w:val="0"/>
                          <w:numPr>
                            <w:ilvl w:val="0"/>
                            <w:numId w:val="18"/>
                          </w:numPr>
                          <w:tabs>
                            <w:tab w:val="left" w:pos="893"/>
                          </w:tabs>
                          <w:autoSpaceDE w:val="0"/>
                          <w:autoSpaceDN w:val="0"/>
                          <w:spacing w:before="9"/>
                          <w:ind w:hanging="181"/>
                        </w:pPr>
                        <w:r>
                          <w:t>Authorization</w:t>
                        </w:r>
                        <w:r>
                          <w:rPr>
                            <w:spacing w:val="-9"/>
                          </w:rPr>
                          <w:t xml:space="preserve"> </w:t>
                        </w:r>
                        <w:r>
                          <w:t>levels</w:t>
                        </w:r>
                      </w:p>
                      <w:p w14:paraId="6B05AD01" w14:textId="77777777" w:rsidR="00903E45" w:rsidRDefault="00903E45" w:rsidP="006B1670">
                        <w:pPr>
                          <w:widowControl w:val="0"/>
                          <w:numPr>
                            <w:ilvl w:val="0"/>
                            <w:numId w:val="18"/>
                          </w:numPr>
                          <w:tabs>
                            <w:tab w:val="left" w:pos="893"/>
                          </w:tabs>
                          <w:autoSpaceDE w:val="0"/>
                          <w:autoSpaceDN w:val="0"/>
                          <w:spacing w:before="7"/>
                          <w:ind w:hanging="181"/>
                        </w:pPr>
                        <w:r>
                          <w:t>Audit</w:t>
                        </w:r>
                        <w:r>
                          <w:rPr>
                            <w:spacing w:val="-3"/>
                          </w:rPr>
                          <w:t xml:space="preserve"> Tracking</w:t>
                        </w:r>
                      </w:p>
                      <w:p w14:paraId="53CAE57D" w14:textId="77777777" w:rsidR="00903E45" w:rsidRDefault="00903E45" w:rsidP="006B1670">
                        <w:pPr>
                          <w:widowControl w:val="0"/>
                          <w:numPr>
                            <w:ilvl w:val="0"/>
                            <w:numId w:val="18"/>
                          </w:numPr>
                          <w:tabs>
                            <w:tab w:val="left" w:pos="893"/>
                          </w:tabs>
                          <w:autoSpaceDE w:val="0"/>
                          <w:autoSpaceDN w:val="0"/>
                          <w:spacing w:before="10"/>
                          <w:ind w:hanging="181"/>
                        </w:pPr>
                        <w:r>
                          <w:t>External</w:t>
                        </w:r>
                        <w:r>
                          <w:rPr>
                            <w:spacing w:val="-5"/>
                          </w:rPr>
                          <w:t xml:space="preserve"> </w:t>
                        </w:r>
                        <w:r>
                          <w:t>Interfaces</w:t>
                        </w:r>
                      </w:p>
                      <w:p w14:paraId="29D2DC6E" w14:textId="77777777" w:rsidR="00903E45" w:rsidRDefault="00903E45" w:rsidP="006B1670">
                        <w:pPr>
                          <w:widowControl w:val="0"/>
                          <w:numPr>
                            <w:ilvl w:val="0"/>
                            <w:numId w:val="18"/>
                          </w:numPr>
                          <w:tabs>
                            <w:tab w:val="left" w:pos="893"/>
                          </w:tabs>
                          <w:autoSpaceDE w:val="0"/>
                          <w:autoSpaceDN w:val="0"/>
                          <w:spacing w:before="9"/>
                          <w:ind w:hanging="181"/>
                        </w:pPr>
                        <w:r>
                          <w:t>Certification</w:t>
                        </w:r>
                        <w:r>
                          <w:rPr>
                            <w:spacing w:val="-7"/>
                          </w:rPr>
                          <w:t xml:space="preserve"> </w:t>
                        </w:r>
                        <w:r>
                          <w:t>Requirements</w:t>
                        </w:r>
                      </w:p>
                      <w:p w14:paraId="195F30A5" w14:textId="77777777" w:rsidR="00903E45" w:rsidRDefault="00903E45" w:rsidP="006B1670">
                        <w:pPr>
                          <w:widowControl w:val="0"/>
                          <w:numPr>
                            <w:ilvl w:val="0"/>
                            <w:numId w:val="18"/>
                          </w:numPr>
                          <w:tabs>
                            <w:tab w:val="left" w:pos="893"/>
                          </w:tabs>
                          <w:autoSpaceDE w:val="0"/>
                          <w:autoSpaceDN w:val="0"/>
                          <w:spacing w:before="7"/>
                          <w:ind w:hanging="181"/>
                        </w:pPr>
                        <w:r>
                          <w:t>Reporting</w:t>
                        </w:r>
                        <w:r>
                          <w:rPr>
                            <w:spacing w:val="-6"/>
                          </w:rPr>
                          <w:t xml:space="preserve"> </w:t>
                        </w:r>
                        <w:r>
                          <w:t>Requirements</w:t>
                        </w:r>
                      </w:p>
                      <w:p w14:paraId="73D9E4C2" w14:textId="77777777" w:rsidR="00903E45" w:rsidRDefault="00903E45" w:rsidP="006B1670">
                        <w:pPr>
                          <w:widowControl w:val="0"/>
                          <w:numPr>
                            <w:ilvl w:val="0"/>
                            <w:numId w:val="18"/>
                          </w:numPr>
                          <w:tabs>
                            <w:tab w:val="left" w:pos="893"/>
                          </w:tabs>
                          <w:autoSpaceDE w:val="0"/>
                          <w:autoSpaceDN w:val="0"/>
                          <w:spacing w:before="9"/>
                          <w:ind w:hanging="181"/>
                        </w:pPr>
                        <w:r>
                          <w:t>Historical</w:t>
                        </w:r>
                        <w:r>
                          <w:rPr>
                            <w:spacing w:val="-3"/>
                          </w:rPr>
                          <w:t xml:space="preserve"> </w:t>
                        </w:r>
                        <w:r>
                          <w:t>Data</w:t>
                        </w:r>
                      </w:p>
                      <w:p w14:paraId="0929D6DF" w14:textId="77777777" w:rsidR="00903E45" w:rsidRDefault="00903E45" w:rsidP="006B1670">
                        <w:pPr>
                          <w:widowControl w:val="0"/>
                          <w:numPr>
                            <w:ilvl w:val="0"/>
                            <w:numId w:val="18"/>
                          </w:numPr>
                          <w:tabs>
                            <w:tab w:val="left" w:pos="893"/>
                          </w:tabs>
                          <w:autoSpaceDE w:val="0"/>
                          <w:autoSpaceDN w:val="0"/>
                          <w:spacing w:before="10"/>
                          <w:ind w:hanging="181"/>
                        </w:pPr>
                        <w:r>
                          <w:t>Legal or Regulatory</w:t>
                        </w:r>
                        <w:r>
                          <w:rPr>
                            <w:spacing w:val="-8"/>
                          </w:rPr>
                          <w:t xml:space="preserve"> </w:t>
                        </w:r>
                        <w:r>
                          <w:t>Requirements</w:t>
                        </w:r>
                      </w:p>
                    </w:txbxContent>
                  </v:textbox>
                </v:shape>
                <w10:anchorlock/>
              </v:group>
            </w:pict>
          </mc:Fallback>
        </mc:AlternateContent>
      </w:r>
    </w:p>
    <w:p w14:paraId="54E6E02A" w14:textId="77777777" w:rsidR="006B1670" w:rsidRDefault="006B1670" w:rsidP="006B1670">
      <w:pPr>
        <w:spacing w:before="74"/>
        <w:ind w:left="111"/>
      </w:pPr>
      <w:r>
        <w:rPr>
          <w:color w:val="262626"/>
          <w:sz w:val="22"/>
        </w:rPr>
        <w:t>19</w:t>
      </w:r>
    </w:p>
    <w:p w14:paraId="3832980E" w14:textId="77777777" w:rsidR="006B1670" w:rsidRDefault="006B1670" w:rsidP="006B1670">
      <w:pPr>
        <w:pStyle w:val="BodyText"/>
        <w:rPr>
          <w:sz w:val="20"/>
        </w:rPr>
      </w:pPr>
    </w:p>
    <w:p w14:paraId="0800210A" w14:textId="77777777" w:rsidR="006B1670" w:rsidRDefault="006B1670" w:rsidP="006B1670">
      <w:pPr>
        <w:pStyle w:val="BodyText"/>
        <w:rPr>
          <w:sz w:val="20"/>
        </w:rPr>
      </w:pPr>
    </w:p>
    <w:p w14:paraId="080028D8" w14:textId="77777777" w:rsidR="006B1670" w:rsidRDefault="006B1670" w:rsidP="006B1670">
      <w:pPr>
        <w:pStyle w:val="BodyText"/>
        <w:rPr>
          <w:sz w:val="20"/>
        </w:rPr>
      </w:pPr>
    </w:p>
    <w:p w14:paraId="092BA064" w14:textId="77777777" w:rsidR="006B1670" w:rsidRDefault="006B1670" w:rsidP="006B1670">
      <w:pPr>
        <w:pStyle w:val="BodyText"/>
        <w:rPr>
          <w:sz w:val="20"/>
        </w:rPr>
      </w:pPr>
    </w:p>
    <w:p w14:paraId="69B4DF76" w14:textId="77777777" w:rsidR="006B1670" w:rsidRDefault="006B1670" w:rsidP="006B1670">
      <w:pPr>
        <w:pStyle w:val="BodyText"/>
        <w:rPr>
          <w:sz w:val="20"/>
        </w:rPr>
      </w:pPr>
    </w:p>
    <w:p w14:paraId="5AEDA87A" w14:textId="77777777" w:rsidR="006B1670" w:rsidRDefault="006B1670" w:rsidP="006B1670">
      <w:pPr>
        <w:pStyle w:val="BodyText"/>
        <w:rPr>
          <w:sz w:val="20"/>
        </w:rPr>
      </w:pPr>
    </w:p>
    <w:p w14:paraId="6A653EC3" w14:textId="77777777" w:rsidR="006B1670" w:rsidRDefault="006B1670" w:rsidP="006B1670">
      <w:pPr>
        <w:pStyle w:val="BodyText"/>
        <w:rPr>
          <w:sz w:val="20"/>
        </w:rPr>
      </w:pPr>
    </w:p>
    <w:p w14:paraId="4925B500" w14:textId="77777777" w:rsidR="006B1670" w:rsidRDefault="006B1670" w:rsidP="006B1670">
      <w:pPr>
        <w:pStyle w:val="BodyText"/>
        <w:rPr>
          <w:sz w:val="20"/>
        </w:rPr>
      </w:pPr>
    </w:p>
    <w:p w14:paraId="469DABFF" w14:textId="77777777" w:rsidR="006B1670" w:rsidRDefault="006B1670" w:rsidP="006B1670">
      <w:pPr>
        <w:spacing w:before="145"/>
        <w:ind w:left="843"/>
        <w:rPr>
          <w:rFonts w:ascii="Trebuchet MS"/>
          <w:sz w:val="44"/>
        </w:rPr>
      </w:pPr>
      <w:r>
        <w:rPr>
          <w:rFonts w:ascii="Carlito"/>
          <w:noProof/>
          <w:sz w:val="22"/>
        </w:rPr>
        <mc:AlternateContent>
          <mc:Choice Requires="wpg">
            <w:drawing>
              <wp:anchor distT="0" distB="0" distL="114300" distR="114300" simplePos="0" relativeHeight="251660288" behindDoc="1" locked="0" layoutInCell="1" allowOverlap="1" wp14:anchorId="009F11B9" wp14:editId="71778B98">
                <wp:simplePos x="0" y="0"/>
                <wp:positionH relativeFrom="page">
                  <wp:posOffset>730885</wp:posOffset>
                </wp:positionH>
                <wp:positionV relativeFrom="paragraph">
                  <wp:posOffset>-238125</wp:posOffset>
                </wp:positionV>
                <wp:extent cx="6096000" cy="342900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75"/>
                          <a:chExt cx="9600" cy="5400"/>
                        </a:xfrm>
                      </wpg:grpSpPr>
                      <pic:pic xmlns:pic="http://schemas.openxmlformats.org/drawingml/2006/picture">
                        <pic:nvPicPr>
                          <pic:cNvPr id="44"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76"/>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Rectangle 53"/>
                        <wps:cNvSpPr>
                          <a:spLocks noChangeArrowheads="1"/>
                        </wps:cNvSpPr>
                        <wps:spPr bwMode="auto">
                          <a:xfrm>
                            <a:off x="1161" y="-366"/>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7F6195" id="Group 43" o:spid="_x0000_s1026" style="position:absolute;margin-left:57.55pt;margin-top:-18.7pt;width:480pt;height:270pt;z-index:-251656192;mso-position-horizontal-relative:page" coordorigin="1152,-375"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">
                <v:shape id="Picture 52" o:spid="_x0000_s1027" type="#_x0000_t75" style="position:absolute;left:1152;top:-376;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9T&#10;CAbDAAAA2wAAAA8AAABkcnMvZG93bnJldi54bWxEj81qwzAQhO+BvIPYQG+J7GIa40QJpj/gY2rn&#10;ARZra5taK1dSE7dPHxUKOQ4z8w2zP85mFBdyfrCsIN0kIIhbqwfuFJybt3UOwgdkjaNlUvBDHo6H&#10;5WKPhbZXfqdLHToRIewLVNCHMBVS+rYng35jJ+LofVhnMETpOqkdXiPcjPIxSZ6kwYHjQo8TPffU&#10;ftbfRkHehJlOmXfbJs3H8uUr+a38q1IPq7ncgQg0h3v4v11pBVkGf1/iD5CH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1MIBsMAAADbAAAADwAAAAAAAAAAAAAAAACcAgAA&#10;ZHJzL2Rvd25yZXYueG1sUEsFBgAAAAAEAAQA9wAAAIwDAAAAAA==&#10;">
                  <v:imagedata r:id="rId33" o:title=""/>
                </v:shape>
                <v:rect id="Rectangle 53" o:spid="_x0000_s1028" style="position:absolute;left:1161;top:-366;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4u1sxAAA&#10;ANsAAAAPAAAAZHJzL2Rvd25yZXYueG1sRI/NbsIwEITvSH0Ha5F6Kw4ooDZgUBWp5e9U4AG28ZK4&#10;jdeR7UL69jVSJY6jmflGs1j1thUX8sE4VjAeZSCIK6cN1wpOx7enZxAhImtsHZOCXwqwWj4MFlho&#10;d+UPuhxiLRKEQ4EKmhi7QspQNWQxjFxHnLyz8xZjkr6W2uM1wW0rJ1k2kxYNp4UGOyobqr4PP1ZB&#10;fM/NdLfr1uUEt5/6NNsfX768Uo/D/nUOIlIf7+H/9kYryKdw+5J+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5uLtbMQAAADbAAAADwAAAAAAAAAAAAAAAACXAgAAZHJzL2Rv&#10;d25yZXYueG1sUEsFBgAAAAAEAAQA9QAAAIgDAAAAAA==&#10;" filled="f" strokeweight=".96pt"/>
                <w10:wrap anchorx="page"/>
              </v:group>
            </w:pict>
          </mc:Fallback>
        </mc:AlternateContent>
      </w:r>
      <w:r>
        <w:rPr>
          <w:rFonts w:ascii="Trebuchet MS"/>
          <w:sz w:val="44"/>
        </w:rPr>
        <w:t>Examples</w:t>
      </w:r>
      <w:r>
        <w:rPr>
          <w:rFonts w:ascii="Trebuchet MS"/>
          <w:spacing w:val="-66"/>
          <w:sz w:val="44"/>
        </w:rPr>
        <w:t xml:space="preserve"> </w:t>
      </w:r>
      <w:r>
        <w:rPr>
          <w:rFonts w:ascii="Trebuchet MS"/>
          <w:spacing w:val="-3"/>
          <w:sz w:val="44"/>
        </w:rPr>
        <w:t>of</w:t>
      </w:r>
      <w:r>
        <w:rPr>
          <w:rFonts w:ascii="Trebuchet MS"/>
          <w:spacing w:val="-69"/>
          <w:sz w:val="44"/>
        </w:rPr>
        <w:t xml:space="preserve"> </w:t>
      </w:r>
      <w:r>
        <w:rPr>
          <w:rFonts w:ascii="Trebuchet MS"/>
          <w:sz w:val="44"/>
        </w:rPr>
        <w:t>non-functional</w:t>
      </w:r>
      <w:r>
        <w:rPr>
          <w:rFonts w:ascii="Trebuchet MS"/>
          <w:spacing w:val="-64"/>
          <w:sz w:val="44"/>
        </w:rPr>
        <w:t xml:space="preserve"> </w:t>
      </w:r>
      <w:r>
        <w:rPr>
          <w:rFonts w:ascii="Trebuchet MS"/>
          <w:spacing w:val="-3"/>
          <w:sz w:val="44"/>
        </w:rPr>
        <w:t>requirements</w:t>
      </w:r>
    </w:p>
    <w:p w14:paraId="29DC3E2A" w14:textId="77777777" w:rsidR="006B1670" w:rsidRDefault="006B1670" w:rsidP="006B1670">
      <w:pPr>
        <w:pStyle w:val="BodyText"/>
        <w:spacing w:before="4"/>
        <w:rPr>
          <w:rFonts w:ascii="Trebuchet MS"/>
          <w:sz w:val="23"/>
        </w:rPr>
      </w:pPr>
    </w:p>
    <w:p w14:paraId="014993A6" w14:textId="77777777" w:rsidR="006B1670" w:rsidRDefault="006B1670" w:rsidP="006B1670">
      <w:pPr>
        <w:rPr>
          <w:rFonts w:ascii="Trebuchet MS"/>
          <w:sz w:val="23"/>
        </w:rPr>
        <w:sectPr w:rsidR="006B1670">
          <w:headerReference w:type="default" r:id="rId34"/>
          <w:footerReference w:type="default" r:id="rId35"/>
          <w:pgSz w:w="11910" w:h="16840"/>
          <w:pgMar w:top="1660" w:right="1040" w:bottom="1920" w:left="1040" w:header="146" w:footer="1737" w:gutter="0"/>
          <w:cols w:space="720"/>
        </w:sectPr>
      </w:pPr>
    </w:p>
    <w:p w14:paraId="7EB1F83B" w14:textId="77777777" w:rsidR="006B1670" w:rsidRDefault="006B1670" w:rsidP="006B1670">
      <w:pPr>
        <w:pStyle w:val="ListParagraph"/>
        <w:numPr>
          <w:ilvl w:val="0"/>
          <w:numId w:val="17"/>
        </w:numPr>
        <w:tabs>
          <w:tab w:val="left" w:pos="1024"/>
        </w:tabs>
        <w:spacing w:before="87" w:line="240" w:lineRule="auto"/>
        <w:ind w:hanging="181"/>
        <w:rPr>
          <w:sz w:val="26"/>
        </w:rPr>
      </w:pPr>
      <w:r>
        <w:rPr>
          <w:sz w:val="26"/>
        </w:rPr>
        <w:lastRenderedPageBreak/>
        <w:t>Accessibility</w:t>
      </w:r>
    </w:p>
    <w:p w14:paraId="0C8CE0BB" w14:textId="77777777" w:rsidR="006B1670" w:rsidRDefault="006B1670" w:rsidP="006B1670">
      <w:pPr>
        <w:pStyle w:val="ListParagraph"/>
        <w:numPr>
          <w:ilvl w:val="0"/>
          <w:numId w:val="17"/>
        </w:numPr>
        <w:tabs>
          <w:tab w:val="left" w:pos="1024"/>
        </w:tabs>
        <w:spacing w:line="240" w:lineRule="auto"/>
        <w:ind w:hanging="181"/>
        <w:rPr>
          <w:sz w:val="26"/>
        </w:rPr>
      </w:pPr>
      <w:r>
        <w:rPr>
          <w:sz w:val="26"/>
        </w:rPr>
        <w:t>Capacity, current and</w:t>
      </w:r>
      <w:r>
        <w:rPr>
          <w:spacing w:val="-43"/>
          <w:sz w:val="26"/>
        </w:rPr>
        <w:t xml:space="preserve"> </w:t>
      </w:r>
      <w:r>
        <w:rPr>
          <w:sz w:val="26"/>
        </w:rPr>
        <w:t>forecast</w:t>
      </w:r>
    </w:p>
    <w:p w14:paraId="1396172A" w14:textId="77777777" w:rsidR="006B1670" w:rsidRDefault="006B1670" w:rsidP="006B1670">
      <w:pPr>
        <w:pStyle w:val="ListParagraph"/>
        <w:numPr>
          <w:ilvl w:val="0"/>
          <w:numId w:val="17"/>
        </w:numPr>
        <w:tabs>
          <w:tab w:val="left" w:pos="1024"/>
        </w:tabs>
        <w:ind w:hanging="181"/>
        <w:rPr>
          <w:sz w:val="26"/>
        </w:rPr>
      </w:pPr>
      <w:r>
        <w:rPr>
          <w:sz w:val="26"/>
        </w:rPr>
        <w:t>Compliance</w:t>
      </w:r>
    </w:p>
    <w:p w14:paraId="000366B3" w14:textId="77777777" w:rsidR="006B1670" w:rsidRDefault="006B1670" w:rsidP="006B1670">
      <w:pPr>
        <w:pStyle w:val="ListParagraph"/>
        <w:numPr>
          <w:ilvl w:val="0"/>
          <w:numId w:val="17"/>
        </w:numPr>
        <w:tabs>
          <w:tab w:val="left" w:pos="1024"/>
        </w:tabs>
        <w:spacing w:before="0"/>
        <w:ind w:hanging="181"/>
        <w:rPr>
          <w:sz w:val="26"/>
        </w:rPr>
      </w:pPr>
      <w:r>
        <w:rPr>
          <w:sz w:val="26"/>
        </w:rPr>
        <w:t>Documentation</w:t>
      </w:r>
    </w:p>
    <w:p w14:paraId="1D879C99" w14:textId="77777777" w:rsidR="006B1670" w:rsidRDefault="006B1670" w:rsidP="006B1670">
      <w:pPr>
        <w:pStyle w:val="ListParagraph"/>
        <w:numPr>
          <w:ilvl w:val="0"/>
          <w:numId w:val="17"/>
        </w:numPr>
        <w:tabs>
          <w:tab w:val="left" w:pos="1024"/>
        </w:tabs>
        <w:spacing w:line="240" w:lineRule="auto"/>
        <w:ind w:hanging="181"/>
        <w:rPr>
          <w:sz w:val="26"/>
        </w:rPr>
      </w:pPr>
      <w:r>
        <w:rPr>
          <w:sz w:val="26"/>
        </w:rPr>
        <w:t>Disaster recovery</w:t>
      </w:r>
    </w:p>
    <w:p w14:paraId="768F5C91" w14:textId="77777777" w:rsidR="006B1670" w:rsidRDefault="006B1670" w:rsidP="006B1670">
      <w:pPr>
        <w:pStyle w:val="ListParagraph"/>
        <w:numPr>
          <w:ilvl w:val="0"/>
          <w:numId w:val="17"/>
        </w:numPr>
        <w:tabs>
          <w:tab w:val="left" w:pos="1024"/>
        </w:tabs>
        <w:spacing w:before="1"/>
        <w:ind w:hanging="181"/>
        <w:rPr>
          <w:sz w:val="26"/>
        </w:rPr>
      </w:pPr>
      <w:r>
        <w:rPr>
          <w:sz w:val="26"/>
        </w:rPr>
        <w:t>Efficiency</w:t>
      </w:r>
    </w:p>
    <w:p w14:paraId="74DF1D2C" w14:textId="77777777" w:rsidR="006B1670" w:rsidRDefault="006B1670" w:rsidP="006B1670">
      <w:pPr>
        <w:pStyle w:val="ListParagraph"/>
        <w:numPr>
          <w:ilvl w:val="0"/>
          <w:numId w:val="17"/>
        </w:numPr>
        <w:tabs>
          <w:tab w:val="left" w:pos="1024"/>
        </w:tabs>
        <w:spacing w:before="0"/>
        <w:ind w:hanging="181"/>
        <w:rPr>
          <w:sz w:val="26"/>
        </w:rPr>
      </w:pPr>
      <w:r>
        <w:rPr>
          <w:sz w:val="26"/>
        </w:rPr>
        <w:t>Effectiveness</w:t>
      </w:r>
    </w:p>
    <w:p w14:paraId="2E6F1832" w14:textId="77777777" w:rsidR="006B1670" w:rsidRDefault="006B1670" w:rsidP="006B1670">
      <w:pPr>
        <w:pStyle w:val="ListParagraph"/>
        <w:numPr>
          <w:ilvl w:val="0"/>
          <w:numId w:val="17"/>
        </w:numPr>
        <w:tabs>
          <w:tab w:val="left" w:pos="1024"/>
        </w:tabs>
        <w:spacing w:line="240" w:lineRule="auto"/>
        <w:ind w:hanging="181"/>
        <w:rPr>
          <w:sz w:val="26"/>
        </w:rPr>
      </w:pPr>
      <w:r>
        <w:rPr>
          <w:sz w:val="26"/>
        </w:rPr>
        <w:t>Extensibility</w:t>
      </w:r>
    </w:p>
    <w:p w14:paraId="77000FB3" w14:textId="77777777" w:rsidR="006B1670" w:rsidRDefault="006B1670" w:rsidP="006B1670">
      <w:pPr>
        <w:pStyle w:val="ListParagraph"/>
        <w:numPr>
          <w:ilvl w:val="0"/>
          <w:numId w:val="17"/>
        </w:numPr>
        <w:tabs>
          <w:tab w:val="left" w:pos="1024"/>
        </w:tabs>
        <w:ind w:hanging="181"/>
        <w:rPr>
          <w:sz w:val="26"/>
        </w:rPr>
      </w:pPr>
      <w:r>
        <w:rPr>
          <w:sz w:val="26"/>
        </w:rPr>
        <w:t>Fault</w:t>
      </w:r>
      <w:r>
        <w:rPr>
          <w:spacing w:val="-2"/>
          <w:sz w:val="26"/>
        </w:rPr>
        <w:t xml:space="preserve"> </w:t>
      </w:r>
      <w:r>
        <w:rPr>
          <w:sz w:val="26"/>
        </w:rPr>
        <w:t>tolerance</w:t>
      </w:r>
    </w:p>
    <w:p w14:paraId="5867488D" w14:textId="77777777" w:rsidR="006B1670" w:rsidRDefault="006B1670" w:rsidP="006B1670">
      <w:pPr>
        <w:pStyle w:val="ListParagraph"/>
        <w:numPr>
          <w:ilvl w:val="0"/>
          <w:numId w:val="17"/>
        </w:numPr>
        <w:tabs>
          <w:tab w:val="left" w:pos="1024"/>
        </w:tabs>
        <w:spacing w:before="0"/>
        <w:ind w:hanging="181"/>
        <w:rPr>
          <w:sz w:val="26"/>
        </w:rPr>
      </w:pPr>
      <w:r>
        <w:rPr>
          <w:sz w:val="26"/>
        </w:rPr>
        <w:t>Interoperability</w:t>
      </w:r>
    </w:p>
    <w:p w14:paraId="0D573340" w14:textId="77777777" w:rsidR="006B1670" w:rsidRDefault="006B1670" w:rsidP="006B1670">
      <w:pPr>
        <w:pStyle w:val="ListParagraph"/>
        <w:numPr>
          <w:ilvl w:val="0"/>
          <w:numId w:val="17"/>
        </w:numPr>
        <w:tabs>
          <w:tab w:val="left" w:pos="1015"/>
        </w:tabs>
        <w:spacing w:before="87" w:line="240" w:lineRule="auto"/>
        <w:ind w:left="1014" w:hanging="181"/>
        <w:rPr>
          <w:sz w:val="26"/>
        </w:rPr>
      </w:pPr>
      <w:r>
        <w:rPr>
          <w:spacing w:val="-2"/>
          <w:w w:val="99"/>
          <w:sz w:val="26"/>
        </w:rPr>
        <w:br w:type="column"/>
      </w:r>
      <w:r>
        <w:rPr>
          <w:sz w:val="26"/>
        </w:rPr>
        <w:lastRenderedPageBreak/>
        <w:t>Maintainability</w:t>
      </w:r>
    </w:p>
    <w:p w14:paraId="6555D28C" w14:textId="77777777" w:rsidR="006B1670" w:rsidRDefault="006B1670" w:rsidP="006B1670">
      <w:pPr>
        <w:pStyle w:val="ListParagraph"/>
        <w:numPr>
          <w:ilvl w:val="0"/>
          <w:numId w:val="17"/>
        </w:numPr>
        <w:tabs>
          <w:tab w:val="left" w:pos="1015"/>
        </w:tabs>
        <w:spacing w:line="240" w:lineRule="auto"/>
        <w:ind w:left="1014" w:hanging="181"/>
        <w:rPr>
          <w:sz w:val="26"/>
        </w:rPr>
      </w:pPr>
      <w:r>
        <w:rPr>
          <w:sz w:val="26"/>
        </w:rPr>
        <w:t>Privacy</w:t>
      </w:r>
    </w:p>
    <w:p w14:paraId="287B3CD2" w14:textId="77777777" w:rsidR="006B1670" w:rsidRDefault="006B1670" w:rsidP="006B1670">
      <w:pPr>
        <w:pStyle w:val="ListParagraph"/>
        <w:numPr>
          <w:ilvl w:val="0"/>
          <w:numId w:val="17"/>
        </w:numPr>
        <w:tabs>
          <w:tab w:val="left" w:pos="1015"/>
        </w:tabs>
        <w:ind w:left="1014" w:hanging="181"/>
        <w:rPr>
          <w:sz w:val="26"/>
        </w:rPr>
      </w:pPr>
      <w:r>
        <w:rPr>
          <w:sz w:val="26"/>
        </w:rPr>
        <w:t>Portability</w:t>
      </w:r>
    </w:p>
    <w:p w14:paraId="1AD916B6" w14:textId="77777777" w:rsidR="006B1670" w:rsidRDefault="006B1670" w:rsidP="006B1670">
      <w:pPr>
        <w:pStyle w:val="ListParagraph"/>
        <w:numPr>
          <w:ilvl w:val="0"/>
          <w:numId w:val="17"/>
        </w:numPr>
        <w:tabs>
          <w:tab w:val="left" w:pos="1015"/>
        </w:tabs>
        <w:spacing w:before="0"/>
        <w:ind w:left="1014" w:hanging="181"/>
        <w:rPr>
          <w:sz w:val="26"/>
        </w:rPr>
      </w:pPr>
      <w:r>
        <w:rPr>
          <w:sz w:val="26"/>
        </w:rPr>
        <w:t>Quality</w:t>
      </w:r>
    </w:p>
    <w:p w14:paraId="15491677" w14:textId="77777777" w:rsidR="006B1670" w:rsidRDefault="006B1670" w:rsidP="006B1670">
      <w:pPr>
        <w:pStyle w:val="ListParagraph"/>
        <w:numPr>
          <w:ilvl w:val="0"/>
          <w:numId w:val="17"/>
        </w:numPr>
        <w:tabs>
          <w:tab w:val="left" w:pos="1015"/>
        </w:tabs>
        <w:spacing w:line="240" w:lineRule="auto"/>
        <w:ind w:left="1014" w:hanging="181"/>
        <w:rPr>
          <w:sz w:val="26"/>
        </w:rPr>
      </w:pPr>
      <w:r>
        <w:rPr>
          <w:sz w:val="26"/>
        </w:rPr>
        <w:t>Reliability</w:t>
      </w:r>
    </w:p>
    <w:p w14:paraId="2FEF9E9C" w14:textId="77777777" w:rsidR="006B1670" w:rsidRDefault="006B1670" w:rsidP="006B1670">
      <w:pPr>
        <w:pStyle w:val="ListParagraph"/>
        <w:numPr>
          <w:ilvl w:val="0"/>
          <w:numId w:val="17"/>
        </w:numPr>
        <w:tabs>
          <w:tab w:val="left" w:pos="1015"/>
        </w:tabs>
        <w:spacing w:before="1"/>
        <w:ind w:left="1014" w:hanging="181"/>
        <w:rPr>
          <w:sz w:val="26"/>
        </w:rPr>
      </w:pPr>
      <w:r>
        <w:rPr>
          <w:sz w:val="26"/>
        </w:rPr>
        <w:t>Resilience</w:t>
      </w:r>
    </w:p>
    <w:p w14:paraId="16A4962C" w14:textId="77777777" w:rsidR="006B1670" w:rsidRDefault="006B1670" w:rsidP="006B1670">
      <w:pPr>
        <w:pStyle w:val="ListParagraph"/>
        <w:numPr>
          <w:ilvl w:val="0"/>
          <w:numId w:val="17"/>
        </w:numPr>
        <w:tabs>
          <w:tab w:val="left" w:pos="1015"/>
        </w:tabs>
        <w:spacing w:before="0"/>
        <w:ind w:left="1014" w:hanging="181"/>
        <w:rPr>
          <w:sz w:val="26"/>
        </w:rPr>
      </w:pPr>
      <w:r>
        <w:rPr>
          <w:sz w:val="26"/>
        </w:rPr>
        <w:t>Response</w:t>
      </w:r>
      <w:r>
        <w:rPr>
          <w:spacing w:val="-3"/>
          <w:sz w:val="26"/>
        </w:rPr>
        <w:t xml:space="preserve"> </w:t>
      </w:r>
      <w:r>
        <w:rPr>
          <w:sz w:val="26"/>
        </w:rPr>
        <w:t>time</w:t>
      </w:r>
    </w:p>
    <w:p w14:paraId="4321E51C" w14:textId="77777777" w:rsidR="006B1670" w:rsidRDefault="006B1670" w:rsidP="006B1670">
      <w:pPr>
        <w:pStyle w:val="ListParagraph"/>
        <w:numPr>
          <w:ilvl w:val="0"/>
          <w:numId w:val="17"/>
        </w:numPr>
        <w:tabs>
          <w:tab w:val="left" w:pos="1015"/>
        </w:tabs>
        <w:spacing w:line="240" w:lineRule="auto"/>
        <w:ind w:left="1014" w:hanging="181"/>
        <w:rPr>
          <w:sz w:val="26"/>
        </w:rPr>
      </w:pPr>
      <w:r>
        <w:rPr>
          <w:sz w:val="26"/>
        </w:rPr>
        <w:t>Robustness</w:t>
      </w:r>
    </w:p>
    <w:p w14:paraId="065F35D2" w14:textId="77777777" w:rsidR="006B1670" w:rsidRDefault="006B1670" w:rsidP="006B1670">
      <w:pPr>
        <w:pStyle w:val="ListParagraph"/>
        <w:numPr>
          <w:ilvl w:val="0"/>
          <w:numId w:val="17"/>
        </w:numPr>
        <w:tabs>
          <w:tab w:val="left" w:pos="1015"/>
        </w:tabs>
        <w:spacing w:line="240" w:lineRule="auto"/>
        <w:ind w:left="1014" w:hanging="181"/>
        <w:rPr>
          <w:sz w:val="26"/>
        </w:rPr>
      </w:pPr>
      <w:r>
        <w:rPr>
          <w:sz w:val="26"/>
        </w:rPr>
        <w:t>Scalability</w:t>
      </w:r>
    </w:p>
    <w:p w14:paraId="0DA07A2E" w14:textId="77777777" w:rsidR="006B1670" w:rsidRDefault="006B1670" w:rsidP="006B1670">
      <w:pPr>
        <w:rPr>
          <w:sz w:val="26"/>
        </w:rPr>
        <w:sectPr w:rsidR="006B1670">
          <w:type w:val="continuous"/>
          <w:pgSz w:w="11910" w:h="16840"/>
          <w:pgMar w:top="1660" w:right="1040" w:bottom="1920" w:left="1040" w:header="720" w:footer="720" w:gutter="0"/>
          <w:cols w:num="2" w:space="720" w:equalWidth="0">
            <w:col w:w="4170" w:space="40"/>
            <w:col w:w="5620"/>
          </w:cols>
        </w:sectPr>
      </w:pPr>
    </w:p>
    <w:p w14:paraId="607BF5B9" w14:textId="77777777" w:rsidR="006B1670" w:rsidRDefault="006B1670" w:rsidP="006B1670">
      <w:pPr>
        <w:pStyle w:val="BodyText"/>
        <w:rPr>
          <w:sz w:val="20"/>
        </w:rPr>
      </w:pPr>
    </w:p>
    <w:p w14:paraId="0E8EB132" w14:textId="77777777" w:rsidR="006B1670" w:rsidRDefault="006B1670" w:rsidP="006B1670">
      <w:pPr>
        <w:pStyle w:val="BodyText"/>
        <w:spacing w:before="4"/>
        <w:rPr>
          <w:sz w:val="11"/>
        </w:rPr>
      </w:pPr>
    </w:p>
    <w:p w14:paraId="13308FBA" w14:textId="77777777" w:rsidR="006B1670" w:rsidRDefault="006B1670" w:rsidP="006B1670">
      <w:pPr>
        <w:pStyle w:val="BodyText"/>
        <w:ind w:left="111"/>
        <w:rPr>
          <w:sz w:val="20"/>
        </w:rPr>
      </w:pPr>
      <w:r>
        <w:rPr>
          <w:noProof/>
          <w:sz w:val="20"/>
        </w:rPr>
        <mc:AlternateContent>
          <mc:Choice Requires="wpg">
            <w:drawing>
              <wp:inline distT="0" distB="0" distL="0" distR="0" wp14:anchorId="12333890" wp14:editId="520DB25F">
                <wp:extent cx="6096000" cy="3429000"/>
                <wp:effectExtent l="0" t="0" r="0" b="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41"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28"/>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D1DA90" w14:textId="77777777" w:rsidR="00903E45" w:rsidRDefault="00903E45" w:rsidP="006B1670">
                              <w:pPr>
                                <w:rPr>
                                  <w:sz w:val="41"/>
                                </w:rPr>
                              </w:pPr>
                            </w:p>
                            <w:p w14:paraId="51BA9237" w14:textId="77777777" w:rsidR="00903E45" w:rsidRDefault="00903E45" w:rsidP="006B1670">
                              <w:pPr>
                                <w:ind w:left="712"/>
                                <w:rPr>
                                  <w:rFonts w:ascii="Trebuchet MS"/>
                                  <w:sz w:val="44"/>
                                </w:rPr>
                              </w:pPr>
                              <w:r>
                                <w:rPr>
                                  <w:rFonts w:ascii="Trebuchet MS"/>
                                  <w:sz w:val="44"/>
                                </w:rPr>
                                <w:t xml:space="preserve">Requirements </w:t>
                              </w:r>
                              <w:proofErr w:type="spellStart"/>
                              <w:r>
                                <w:rPr>
                                  <w:rFonts w:ascii="Trebuchet MS"/>
                                  <w:sz w:val="44"/>
                                </w:rPr>
                                <w:t>prioritisation</w:t>
                              </w:r>
                              <w:proofErr w:type="spellEnd"/>
                            </w:p>
                            <w:p w14:paraId="7D8821E4" w14:textId="77777777" w:rsidR="00903E45" w:rsidRDefault="00903E45" w:rsidP="006B1670">
                              <w:pPr>
                                <w:rPr>
                                  <w:rFonts w:ascii="Trebuchet MS"/>
                                  <w:sz w:val="35"/>
                                </w:rPr>
                              </w:pPr>
                            </w:p>
                            <w:p w14:paraId="6A8926D4" w14:textId="77777777" w:rsidR="00903E45" w:rsidRDefault="00903E45" w:rsidP="006B1670">
                              <w:pPr>
                                <w:widowControl w:val="0"/>
                                <w:numPr>
                                  <w:ilvl w:val="0"/>
                                  <w:numId w:val="16"/>
                                </w:numPr>
                                <w:tabs>
                                  <w:tab w:val="left" w:pos="893"/>
                                </w:tabs>
                                <w:autoSpaceDE w:val="0"/>
                                <w:autoSpaceDN w:val="0"/>
                                <w:rPr>
                                  <w:sz w:val="28"/>
                                </w:rPr>
                              </w:pPr>
                              <w:r>
                                <w:rPr>
                                  <w:sz w:val="28"/>
                                </w:rPr>
                                <w:t>Constrained by costs and</w:t>
                              </w:r>
                              <w:r>
                                <w:rPr>
                                  <w:spacing w:val="-8"/>
                                  <w:sz w:val="28"/>
                                </w:rPr>
                                <w:t xml:space="preserve"> </w:t>
                              </w:r>
                              <w:r>
                                <w:rPr>
                                  <w:sz w:val="28"/>
                                </w:rPr>
                                <w:t>schedules</w:t>
                              </w:r>
                            </w:p>
                            <w:p w14:paraId="2AA38EB9" w14:textId="77777777" w:rsidR="00903E45" w:rsidRDefault="00903E45" w:rsidP="006B1670">
                              <w:pPr>
                                <w:widowControl w:val="0"/>
                                <w:numPr>
                                  <w:ilvl w:val="0"/>
                                  <w:numId w:val="16"/>
                                </w:numPr>
                                <w:tabs>
                                  <w:tab w:val="left" w:pos="893"/>
                                </w:tabs>
                                <w:autoSpaceDE w:val="0"/>
                                <w:autoSpaceDN w:val="0"/>
                                <w:spacing w:before="62"/>
                                <w:rPr>
                                  <w:sz w:val="28"/>
                                </w:rPr>
                              </w:pPr>
                              <w:r>
                                <w:rPr>
                                  <w:sz w:val="28"/>
                                </w:rPr>
                                <w:t>Consultative</w:t>
                              </w:r>
                              <w:r>
                                <w:rPr>
                                  <w:spacing w:val="-5"/>
                                  <w:sz w:val="28"/>
                                </w:rPr>
                                <w:t xml:space="preserve"> </w:t>
                              </w:r>
                              <w:r>
                                <w:rPr>
                                  <w:sz w:val="28"/>
                                </w:rPr>
                                <w:t>process</w:t>
                              </w:r>
                            </w:p>
                            <w:p w14:paraId="5FA724C6" w14:textId="77777777" w:rsidR="00903E45" w:rsidRDefault="00903E45" w:rsidP="006B1670">
                              <w:pPr>
                                <w:widowControl w:val="0"/>
                                <w:numPr>
                                  <w:ilvl w:val="0"/>
                                  <w:numId w:val="16"/>
                                </w:numPr>
                                <w:tabs>
                                  <w:tab w:val="left" w:pos="893"/>
                                </w:tabs>
                                <w:autoSpaceDE w:val="0"/>
                                <w:autoSpaceDN w:val="0"/>
                                <w:spacing w:before="61"/>
                                <w:rPr>
                                  <w:sz w:val="28"/>
                                </w:rPr>
                              </w:pPr>
                              <w:r>
                                <w:rPr>
                                  <w:sz w:val="28"/>
                                </w:rPr>
                                <w:t>Who to</w:t>
                              </w:r>
                              <w:r>
                                <w:rPr>
                                  <w:spacing w:val="-2"/>
                                  <w:sz w:val="28"/>
                                </w:rPr>
                                <w:t xml:space="preserve"> </w:t>
                              </w:r>
                              <w:proofErr w:type="spellStart"/>
                              <w:r>
                                <w:rPr>
                                  <w:sz w:val="28"/>
                                </w:rPr>
                                <w:t>prioritise</w:t>
                              </w:r>
                              <w:proofErr w:type="spellEnd"/>
                              <w:r>
                                <w:rPr>
                                  <w:sz w:val="28"/>
                                </w:rPr>
                                <w:t>?</w:t>
                              </w:r>
                            </w:p>
                            <w:p w14:paraId="2A3AAA68" w14:textId="77777777" w:rsidR="00903E45" w:rsidRDefault="00903E45" w:rsidP="006B1670">
                              <w:pPr>
                                <w:widowControl w:val="0"/>
                                <w:numPr>
                                  <w:ilvl w:val="0"/>
                                  <w:numId w:val="16"/>
                                </w:numPr>
                                <w:tabs>
                                  <w:tab w:val="left" w:pos="893"/>
                                </w:tabs>
                                <w:autoSpaceDE w:val="0"/>
                                <w:autoSpaceDN w:val="0"/>
                                <w:spacing w:before="59"/>
                                <w:rPr>
                                  <w:sz w:val="28"/>
                                </w:rPr>
                              </w:pPr>
                              <w:r>
                                <w:rPr>
                                  <w:sz w:val="28"/>
                                </w:rPr>
                                <w:t xml:space="preserve">How </w:t>
                              </w:r>
                              <w:r>
                                <w:rPr>
                                  <w:spacing w:val="-3"/>
                                  <w:sz w:val="28"/>
                                </w:rPr>
                                <w:t xml:space="preserve">to </w:t>
                              </w:r>
                              <w:r>
                                <w:rPr>
                                  <w:sz w:val="28"/>
                                </w:rPr>
                                <w:t>resolve priority</w:t>
                              </w:r>
                              <w:r>
                                <w:rPr>
                                  <w:spacing w:val="-13"/>
                                  <w:sz w:val="28"/>
                                </w:rPr>
                                <w:t xml:space="preserve"> </w:t>
                              </w:r>
                              <w:r>
                                <w:rPr>
                                  <w:sz w:val="28"/>
                                </w:rPr>
                                <w:t>conflict?</w:t>
                              </w:r>
                            </w:p>
                            <w:p w14:paraId="27A80F88" w14:textId="77777777" w:rsidR="00903E45" w:rsidRDefault="00903E45" w:rsidP="006B1670">
                              <w:pPr>
                                <w:widowControl w:val="0"/>
                                <w:numPr>
                                  <w:ilvl w:val="0"/>
                                  <w:numId w:val="16"/>
                                </w:numPr>
                                <w:tabs>
                                  <w:tab w:val="left" w:pos="893"/>
                                </w:tabs>
                                <w:autoSpaceDE w:val="0"/>
                                <w:autoSpaceDN w:val="0"/>
                                <w:spacing w:before="61"/>
                                <w:rPr>
                                  <w:sz w:val="28"/>
                                </w:rPr>
                              </w:pPr>
                              <w:r>
                                <w:rPr>
                                  <w:sz w:val="28"/>
                                </w:rPr>
                                <w:t>Examples of priority</w:t>
                              </w:r>
                              <w:r>
                                <w:rPr>
                                  <w:spacing w:val="-13"/>
                                  <w:sz w:val="28"/>
                                </w:rPr>
                                <w:t xml:space="preserve"> </w:t>
                              </w:r>
                              <w:r>
                                <w:rPr>
                                  <w:sz w:val="28"/>
                                </w:rPr>
                                <w:t>scales:</w:t>
                              </w:r>
                            </w:p>
                            <w:p w14:paraId="75688D46" w14:textId="77777777" w:rsidR="00903E45" w:rsidRDefault="00903E45" w:rsidP="006B1670">
                              <w:pPr>
                                <w:widowControl w:val="0"/>
                                <w:numPr>
                                  <w:ilvl w:val="1"/>
                                  <w:numId w:val="16"/>
                                </w:numPr>
                                <w:tabs>
                                  <w:tab w:val="left" w:pos="1253"/>
                                </w:tabs>
                                <w:autoSpaceDE w:val="0"/>
                                <w:autoSpaceDN w:val="0"/>
                                <w:spacing w:before="16"/>
                                <w:ind w:hanging="181"/>
                              </w:pPr>
                              <w:r>
                                <w:t>High, medium,</w:t>
                              </w:r>
                              <w:r>
                                <w:rPr>
                                  <w:spacing w:val="-6"/>
                                </w:rPr>
                                <w:t xml:space="preserve"> </w:t>
                              </w:r>
                              <w:r>
                                <w:t>low</w:t>
                              </w:r>
                            </w:p>
                            <w:p w14:paraId="4700B176" w14:textId="77777777" w:rsidR="00903E45" w:rsidRDefault="00903E45" w:rsidP="006B1670">
                              <w:pPr>
                                <w:widowControl w:val="0"/>
                                <w:numPr>
                                  <w:ilvl w:val="1"/>
                                  <w:numId w:val="16"/>
                                </w:numPr>
                                <w:tabs>
                                  <w:tab w:val="left" w:pos="1253"/>
                                </w:tabs>
                                <w:autoSpaceDE w:val="0"/>
                                <w:autoSpaceDN w:val="0"/>
                                <w:spacing w:before="16"/>
                                <w:ind w:hanging="181"/>
                              </w:pPr>
                              <w:r>
                                <w:t>Necessary, important,</w:t>
                              </w:r>
                              <w:r>
                                <w:rPr>
                                  <w:spacing w:val="-9"/>
                                </w:rPr>
                                <w:t xml:space="preserve"> </w:t>
                              </w:r>
                              <w:r>
                                <w:t>desirable</w:t>
                              </w:r>
                            </w:p>
                            <w:p w14:paraId="00A4DF9A" w14:textId="77777777" w:rsidR="00903E45" w:rsidRDefault="00903E45" w:rsidP="006B1670">
                              <w:pPr>
                                <w:widowControl w:val="0"/>
                                <w:numPr>
                                  <w:ilvl w:val="1"/>
                                  <w:numId w:val="16"/>
                                </w:numPr>
                                <w:tabs>
                                  <w:tab w:val="left" w:pos="1253"/>
                                </w:tabs>
                                <w:autoSpaceDE w:val="0"/>
                                <w:autoSpaceDN w:val="0"/>
                                <w:spacing w:before="17"/>
                                <w:ind w:hanging="181"/>
                              </w:pPr>
                              <w:r>
                                <w:t>Essential, conditional,</w:t>
                              </w:r>
                              <w:r>
                                <w:rPr>
                                  <w:spacing w:val="-11"/>
                                </w:rPr>
                                <w:t xml:space="preserve"> </w:t>
                              </w:r>
                              <w:r>
                                <w:t>optional</w:t>
                              </w:r>
                            </w:p>
                            <w:p w14:paraId="5022C15B" w14:textId="77777777" w:rsidR="00903E45" w:rsidRDefault="00903E45" w:rsidP="006B1670">
                              <w:pPr>
                                <w:widowControl w:val="0"/>
                                <w:numPr>
                                  <w:ilvl w:val="1"/>
                                  <w:numId w:val="16"/>
                                </w:numPr>
                                <w:tabs>
                                  <w:tab w:val="left" w:pos="1253"/>
                                </w:tabs>
                                <w:autoSpaceDE w:val="0"/>
                                <w:autoSpaceDN w:val="0"/>
                                <w:spacing w:before="17"/>
                                <w:ind w:hanging="181"/>
                              </w:pPr>
                              <w:r>
                                <w:t>Mathematical approach (numerical scale: benefits and</w:t>
                              </w:r>
                              <w:r>
                                <w:rPr>
                                  <w:spacing w:val="-23"/>
                                </w:rPr>
                                <w:t xml:space="preserve"> </w:t>
                              </w:r>
                              <w:r>
                                <w:t>penalties)</w:t>
                              </w:r>
                            </w:p>
                          </w:txbxContent>
                        </wps:txbx>
                        <wps:bodyPr rot="0" vert="horz" wrap="square" lIns="0" tIns="0" rIns="0" bIns="0" anchor="t" anchorCtr="0" upright="1">
                          <a:noAutofit/>
                        </wps:bodyPr>
                      </wps:wsp>
                    </wpg:wgp>
                  </a:graphicData>
                </a:graphic>
              </wp:inline>
            </w:drawing>
          </mc:Choice>
          <mc:Fallback>
            <w:pict>
              <v:group w14:anchorId="12333890" id="Group 40" o:spid="_x0000_s1082"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w7OjPEwEAAC8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27" o:spid="_x0000_s1083"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8k&#10;q57BAAAA2wAAAA8AAABkcnMvZG93bnJldi54bWxEj9GKwjAURN8F/yFcYd80rYiWahRZd8FHtX7A&#10;pbnblm1uuklWq19vBMHHYWbOMKtNb1pxIecbywrSSQKCuLS64UrBufgeZyB8QNbYWiYFN/KwWQ8H&#10;K8y1vfKRLqdQiQhhn6OCOoQul9KXNRn0E9sRR+/HOoMhSldJ7fAa4aaV0ySZS4MNx4UaO/qsqfw9&#10;/RsFWRF6Osy8WxRp1m53f8l977+U+hj12yWIQH14h1/tvVYwS+H5Jf4AuX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8kq57BAAAA2wAAAA8AAAAAAAAAAAAAAAAAnAIAAGRy&#10;cy9kb3ducmV2LnhtbFBLBQYAAAAABAAEAPcAAACKAwAAAAA=&#10;">
                  <v:imagedata r:id="rId12" o:title=""/>
                </v:shape>
                <v:shape id="Text Box 28" o:spid="_x0000_s1084"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lnfxQAA&#10;ANsAAAAPAAAAZHJzL2Rvd25yZXYueG1sRI9Ba8JAFITvhf6H5Qne6sYgaUldpaQUFERIFMHbI/ua&#10;hGbfhuw2if76bqHQ4zAz3zDr7WRaMVDvGssKlosIBHFpdcOVgvPp4+kFhPPIGlvLpOBGDrabx4c1&#10;ptqOnNNQ+EoECLsUFdTed6mUrqzJoFvYjjh4n7Y36IPsK6l7HAPctDKOokQabDgs1NhRVlP5VXwb&#10;BcdTdj3I8wHf9ybRz5fh6O45KTWfTW+vIDxN/j/8195pBasYfr+EHyA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FuWd/FAAAA2wAAAA8AAAAAAAAAAAAAAAAAlwIAAGRycy9k&#10;b3ducmV2LnhtbFBLBQYAAAAABAAEAPUAAACJAwAAAAA=&#10;" filled="f" strokeweight=".96pt">
                  <v:textbox inset="0,0,0,0">
                    <w:txbxContent>
                      <w:p w14:paraId="14D1DA90" w14:textId="77777777" w:rsidR="00903E45" w:rsidRDefault="00903E45" w:rsidP="006B1670">
                        <w:pPr>
                          <w:rPr>
                            <w:sz w:val="41"/>
                          </w:rPr>
                        </w:pPr>
                      </w:p>
                      <w:p w14:paraId="51BA9237" w14:textId="77777777" w:rsidR="00903E45" w:rsidRDefault="00903E45" w:rsidP="006B1670">
                        <w:pPr>
                          <w:ind w:left="712"/>
                          <w:rPr>
                            <w:rFonts w:ascii="Trebuchet MS"/>
                            <w:sz w:val="44"/>
                          </w:rPr>
                        </w:pPr>
                        <w:r>
                          <w:rPr>
                            <w:rFonts w:ascii="Trebuchet MS"/>
                            <w:sz w:val="44"/>
                          </w:rPr>
                          <w:t xml:space="preserve">Requirements </w:t>
                        </w:r>
                        <w:proofErr w:type="spellStart"/>
                        <w:r>
                          <w:rPr>
                            <w:rFonts w:ascii="Trebuchet MS"/>
                            <w:sz w:val="44"/>
                          </w:rPr>
                          <w:t>prioritisation</w:t>
                        </w:r>
                        <w:proofErr w:type="spellEnd"/>
                      </w:p>
                      <w:p w14:paraId="7D8821E4" w14:textId="77777777" w:rsidR="00903E45" w:rsidRDefault="00903E45" w:rsidP="006B1670">
                        <w:pPr>
                          <w:rPr>
                            <w:rFonts w:ascii="Trebuchet MS"/>
                            <w:sz w:val="35"/>
                          </w:rPr>
                        </w:pPr>
                      </w:p>
                      <w:p w14:paraId="6A8926D4" w14:textId="77777777" w:rsidR="00903E45" w:rsidRDefault="00903E45" w:rsidP="006B1670">
                        <w:pPr>
                          <w:widowControl w:val="0"/>
                          <w:numPr>
                            <w:ilvl w:val="0"/>
                            <w:numId w:val="16"/>
                          </w:numPr>
                          <w:tabs>
                            <w:tab w:val="left" w:pos="893"/>
                          </w:tabs>
                          <w:autoSpaceDE w:val="0"/>
                          <w:autoSpaceDN w:val="0"/>
                          <w:rPr>
                            <w:sz w:val="28"/>
                          </w:rPr>
                        </w:pPr>
                        <w:r>
                          <w:rPr>
                            <w:sz w:val="28"/>
                          </w:rPr>
                          <w:t>Constrained by costs and</w:t>
                        </w:r>
                        <w:r>
                          <w:rPr>
                            <w:spacing w:val="-8"/>
                            <w:sz w:val="28"/>
                          </w:rPr>
                          <w:t xml:space="preserve"> </w:t>
                        </w:r>
                        <w:r>
                          <w:rPr>
                            <w:sz w:val="28"/>
                          </w:rPr>
                          <w:t>schedules</w:t>
                        </w:r>
                      </w:p>
                      <w:p w14:paraId="2AA38EB9" w14:textId="77777777" w:rsidR="00903E45" w:rsidRDefault="00903E45" w:rsidP="006B1670">
                        <w:pPr>
                          <w:widowControl w:val="0"/>
                          <w:numPr>
                            <w:ilvl w:val="0"/>
                            <w:numId w:val="16"/>
                          </w:numPr>
                          <w:tabs>
                            <w:tab w:val="left" w:pos="893"/>
                          </w:tabs>
                          <w:autoSpaceDE w:val="0"/>
                          <w:autoSpaceDN w:val="0"/>
                          <w:spacing w:before="62"/>
                          <w:rPr>
                            <w:sz w:val="28"/>
                          </w:rPr>
                        </w:pPr>
                        <w:r>
                          <w:rPr>
                            <w:sz w:val="28"/>
                          </w:rPr>
                          <w:t>Consultative</w:t>
                        </w:r>
                        <w:r>
                          <w:rPr>
                            <w:spacing w:val="-5"/>
                            <w:sz w:val="28"/>
                          </w:rPr>
                          <w:t xml:space="preserve"> </w:t>
                        </w:r>
                        <w:r>
                          <w:rPr>
                            <w:sz w:val="28"/>
                          </w:rPr>
                          <w:t>process</w:t>
                        </w:r>
                      </w:p>
                      <w:p w14:paraId="5FA724C6" w14:textId="77777777" w:rsidR="00903E45" w:rsidRDefault="00903E45" w:rsidP="006B1670">
                        <w:pPr>
                          <w:widowControl w:val="0"/>
                          <w:numPr>
                            <w:ilvl w:val="0"/>
                            <w:numId w:val="16"/>
                          </w:numPr>
                          <w:tabs>
                            <w:tab w:val="left" w:pos="893"/>
                          </w:tabs>
                          <w:autoSpaceDE w:val="0"/>
                          <w:autoSpaceDN w:val="0"/>
                          <w:spacing w:before="61"/>
                          <w:rPr>
                            <w:sz w:val="28"/>
                          </w:rPr>
                        </w:pPr>
                        <w:r>
                          <w:rPr>
                            <w:sz w:val="28"/>
                          </w:rPr>
                          <w:t>Who to</w:t>
                        </w:r>
                        <w:r>
                          <w:rPr>
                            <w:spacing w:val="-2"/>
                            <w:sz w:val="28"/>
                          </w:rPr>
                          <w:t xml:space="preserve"> </w:t>
                        </w:r>
                        <w:proofErr w:type="spellStart"/>
                        <w:r>
                          <w:rPr>
                            <w:sz w:val="28"/>
                          </w:rPr>
                          <w:t>prioritise</w:t>
                        </w:r>
                        <w:proofErr w:type="spellEnd"/>
                        <w:r>
                          <w:rPr>
                            <w:sz w:val="28"/>
                          </w:rPr>
                          <w:t>?</w:t>
                        </w:r>
                      </w:p>
                      <w:p w14:paraId="2A3AAA68" w14:textId="77777777" w:rsidR="00903E45" w:rsidRDefault="00903E45" w:rsidP="006B1670">
                        <w:pPr>
                          <w:widowControl w:val="0"/>
                          <w:numPr>
                            <w:ilvl w:val="0"/>
                            <w:numId w:val="16"/>
                          </w:numPr>
                          <w:tabs>
                            <w:tab w:val="left" w:pos="893"/>
                          </w:tabs>
                          <w:autoSpaceDE w:val="0"/>
                          <w:autoSpaceDN w:val="0"/>
                          <w:spacing w:before="59"/>
                          <w:rPr>
                            <w:sz w:val="28"/>
                          </w:rPr>
                        </w:pPr>
                        <w:r>
                          <w:rPr>
                            <w:sz w:val="28"/>
                          </w:rPr>
                          <w:t xml:space="preserve">How </w:t>
                        </w:r>
                        <w:r>
                          <w:rPr>
                            <w:spacing w:val="-3"/>
                            <w:sz w:val="28"/>
                          </w:rPr>
                          <w:t xml:space="preserve">to </w:t>
                        </w:r>
                        <w:r>
                          <w:rPr>
                            <w:sz w:val="28"/>
                          </w:rPr>
                          <w:t>resolve priority</w:t>
                        </w:r>
                        <w:r>
                          <w:rPr>
                            <w:spacing w:val="-13"/>
                            <w:sz w:val="28"/>
                          </w:rPr>
                          <w:t xml:space="preserve"> </w:t>
                        </w:r>
                        <w:r>
                          <w:rPr>
                            <w:sz w:val="28"/>
                          </w:rPr>
                          <w:t>conflict?</w:t>
                        </w:r>
                      </w:p>
                      <w:p w14:paraId="27A80F88" w14:textId="77777777" w:rsidR="00903E45" w:rsidRDefault="00903E45" w:rsidP="006B1670">
                        <w:pPr>
                          <w:widowControl w:val="0"/>
                          <w:numPr>
                            <w:ilvl w:val="0"/>
                            <w:numId w:val="16"/>
                          </w:numPr>
                          <w:tabs>
                            <w:tab w:val="left" w:pos="893"/>
                          </w:tabs>
                          <w:autoSpaceDE w:val="0"/>
                          <w:autoSpaceDN w:val="0"/>
                          <w:spacing w:before="61"/>
                          <w:rPr>
                            <w:sz w:val="28"/>
                          </w:rPr>
                        </w:pPr>
                        <w:r>
                          <w:rPr>
                            <w:sz w:val="28"/>
                          </w:rPr>
                          <w:t>Examples of priority</w:t>
                        </w:r>
                        <w:r>
                          <w:rPr>
                            <w:spacing w:val="-13"/>
                            <w:sz w:val="28"/>
                          </w:rPr>
                          <w:t xml:space="preserve"> </w:t>
                        </w:r>
                        <w:r>
                          <w:rPr>
                            <w:sz w:val="28"/>
                          </w:rPr>
                          <w:t>scales:</w:t>
                        </w:r>
                      </w:p>
                      <w:p w14:paraId="75688D46" w14:textId="77777777" w:rsidR="00903E45" w:rsidRDefault="00903E45" w:rsidP="006B1670">
                        <w:pPr>
                          <w:widowControl w:val="0"/>
                          <w:numPr>
                            <w:ilvl w:val="1"/>
                            <w:numId w:val="16"/>
                          </w:numPr>
                          <w:tabs>
                            <w:tab w:val="left" w:pos="1253"/>
                          </w:tabs>
                          <w:autoSpaceDE w:val="0"/>
                          <w:autoSpaceDN w:val="0"/>
                          <w:spacing w:before="16"/>
                          <w:ind w:hanging="181"/>
                        </w:pPr>
                        <w:r>
                          <w:t>High, medium,</w:t>
                        </w:r>
                        <w:r>
                          <w:rPr>
                            <w:spacing w:val="-6"/>
                          </w:rPr>
                          <w:t xml:space="preserve"> </w:t>
                        </w:r>
                        <w:r>
                          <w:t>low</w:t>
                        </w:r>
                      </w:p>
                      <w:p w14:paraId="4700B176" w14:textId="77777777" w:rsidR="00903E45" w:rsidRDefault="00903E45" w:rsidP="006B1670">
                        <w:pPr>
                          <w:widowControl w:val="0"/>
                          <w:numPr>
                            <w:ilvl w:val="1"/>
                            <w:numId w:val="16"/>
                          </w:numPr>
                          <w:tabs>
                            <w:tab w:val="left" w:pos="1253"/>
                          </w:tabs>
                          <w:autoSpaceDE w:val="0"/>
                          <w:autoSpaceDN w:val="0"/>
                          <w:spacing w:before="16"/>
                          <w:ind w:hanging="181"/>
                        </w:pPr>
                        <w:r>
                          <w:t>Necessary, important,</w:t>
                        </w:r>
                        <w:r>
                          <w:rPr>
                            <w:spacing w:val="-9"/>
                          </w:rPr>
                          <w:t xml:space="preserve"> </w:t>
                        </w:r>
                        <w:r>
                          <w:t>desirable</w:t>
                        </w:r>
                      </w:p>
                      <w:p w14:paraId="00A4DF9A" w14:textId="77777777" w:rsidR="00903E45" w:rsidRDefault="00903E45" w:rsidP="006B1670">
                        <w:pPr>
                          <w:widowControl w:val="0"/>
                          <w:numPr>
                            <w:ilvl w:val="1"/>
                            <w:numId w:val="16"/>
                          </w:numPr>
                          <w:tabs>
                            <w:tab w:val="left" w:pos="1253"/>
                          </w:tabs>
                          <w:autoSpaceDE w:val="0"/>
                          <w:autoSpaceDN w:val="0"/>
                          <w:spacing w:before="17"/>
                          <w:ind w:hanging="181"/>
                        </w:pPr>
                        <w:r>
                          <w:t>Essential, conditional,</w:t>
                        </w:r>
                        <w:r>
                          <w:rPr>
                            <w:spacing w:val="-11"/>
                          </w:rPr>
                          <w:t xml:space="preserve"> </w:t>
                        </w:r>
                        <w:r>
                          <w:t>optional</w:t>
                        </w:r>
                      </w:p>
                      <w:p w14:paraId="5022C15B" w14:textId="77777777" w:rsidR="00903E45" w:rsidRDefault="00903E45" w:rsidP="006B1670">
                        <w:pPr>
                          <w:widowControl w:val="0"/>
                          <w:numPr>
                            <w:ilvl w:val="1"/>
                            <w:numId w:val="16"/>
                          </w:numPr>
                          <w:tabs>
                            <w:tab w:val="left" w:pos="1253"/>
                          </w:tabs>
                          <w:autoSpaceDE w:val="0"/>
                          <w:autoSpaceDN w:val="0"/>
                          <w:spacing w:before="17"/>
                          <w:ind w:hanging="181"/>
                        </w:pPr>
                        <w:r>
                          <w:t>Mathematical approach (numerical scale: benefits and</w:t>
                        </w:r>
                        <w:r>
                          <w:rPr>
                            <w:spacing w:val="-23"/>
                          </w:rPr>
                          <w:t xml:space="preserve"> </w:t>
                        </w:r>
                        <w:r>
                          <w:t>penalties)</w:t>
                        </w:r>
                      </w:p>
                    </w:txbxContent>
                  </v:textbox>
                </v:shape>
                <w10:anchorlock/>
              </v:group>
            </w:pict>
          </mc:Fallback>
        </mc:AlternateContent>
      </w:r>
    </w:p>
    <w:p w14:paraId="49068DC3" w14:textId="77777777" w:rsidR="006B1670" w:rsidRDefault="006B1670" w:rsidP="006B1670">
      <w:pPr>
        <w:spacing w:before="74"/>
        <w:ind w:left="111"/>
      </w:pPr>
      <w:r>
        <w:rPr>
          <w:color w:val="262626"/>
          <w:sz w:val="22"/>
        </w:rPr>
        <w:t>21</w:t>
      </w:r>
    </w:p>
    <w:p w14:paraId="1B795EB7" w14:textId="77777777" w:rsidR="006B1670" w:rsidRDefault="006B1670" w:rsidP="006B1670">
      <w:pPr>
        <w:pStyle w:val="BodyText"/>
        <w:rPr>
          <w:sz w:val="20"/>
        </w:rPr>
      </w:pPr>
    </w:p>
    <w:p w14:paraId="1A334309" w14:textId="77777777" w:rsidR="006B1670" w:rsidRDefault="006B1670" w:rsidP="006B1670">
      <w:pPr>
        <w:pStyle w:val="BodyText"/>
        <w:rPr>
          <w:sz w:val="20"/>
        </w:rPr>
      </w:pPr>
    </w:p>
    <w:p w14:paraId="3B9F7EB8" w14:textId="77777777" w:rsidR="006B1670" w:rsidRDefault="006B1670" w:rsidP="006B1670">
      <w:pPr>
        <w:pStyle w:val="BodyText"/>
        <w:rPr>
          <w:sz w:val="20"/>
        </w:rPr>
      </w:pPr>
    </w:p>
    <w:p w14:paraId="70CD3980" w14:textId="77777777" w:rsidR="006B1670" w:rsidRDefault="006B1670" w:rsidP="006B1670">
      <w:pPr>
        <w:pStyle w:val="BodyText"/>
        <w:rPr>
          <w:sz w:val="20"/>
        </w:rPr>
      </w:pPr>
    </w:p>
    <w:p w14:paraId="0C23C97B" w14:textId="77777777" w:rsidR="006B1670" w:rsidRDefault="006B1670" w:rsidP="006B1670">
      <w:pPr>
        <w:pStyle w:val="BodyText"/>
        <w:rPr>
          <w:sz w:val="20"/>
        </w:rPr>
      </w:pPr>
    </w:p>
    <w:p w14:paraId="53F52F67" w14:textId="77777777" w:rsidR="006B1670" w:rsidRDefault="006B1670" w:rsidP="006B1670">
      <w:pPr>
        <w:pStyle w:val="BodyText"/>
      </w:pPr>
      <w:r>
        <w:rPr>
          <w:noProof/>
        </w:rPr>
        <mc:AlternateContent>
          <mc:Choice Requires="wpg">
            <w:drawing>
              <wp:anchor distT="0" distB="0" distL="0" distR="0" simplePos="0" relativeHeight="251670528" behindDoc="1" locked="0" layoutInCell="1" allowOverlap="1" wp14:anchorId="7280B9FB" wp14:editId="4F6BB95C">
                <wp:simplePos x="0" y="0"/>
                <wp:positionH relativeFrom="page">
                  <wp:posOffset>730885</wp:posOffset>
                </wp:positionH>
                <wp:positionV relativeFrom="paragraph">
                  <wp:posOffset>226695</wp:posOffset>
                </wp:positionV>
                <wp:extent cx="6096000" cy="3429000"/>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38" name="Picture 8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85"/>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E3365D" w14:textId="77777777" w:rsidR="00903E45" w:rsidRDefault="00903E45" w:rsidP="006B1670">
                              <w:pPr>
                                <w:rPr>
                                  <w:sz w:val="41"/>
                                </w:rPr>
                              </w:pPr>
                            </w:p>
                            <w:p w14:paraId="6EA97363" w14:textId="77777777" w:rsidR="00903E45" w:rsidRDefault="00903E45" w:rsidP="006B1670">
                              <w:pPr>
                                <w:ind w:left="712"/>
                                <w:rPr>
                                  <w:rFonts w:ascii="Trebuchet MS"/>
                                  <w:sz w:val="44"/>
                                </w:rPr>
                              </w:pPr>
                              <w:r>
                                <w:rPr>
                                  <w:rFonts w:ascii="Trebuchet MS"/>
                                  <w:spacing w:val="-4"/>
                                  <w:sz w:val="44"/>
                                </w:rPr>
                                <w:t>Well-formed</w:t>
                              </w:r>
                              <w:r>
                                <w:rPr>
                                  <w:rFonts w:ascii="Trebuchet MS"/>
                                  <w:spacing w:val="-74"/>
                                  <w:sz w:val="44"/>
                                </w:rPr>
                                <w:t xml:space="preserve"> </w:t>
                              </w:r>
                              <w:r>
                                <w:rPr>
                                  <w:rFonts w:ascii="Trebuchet MS"/>
                                  <w:spacing w:val="-3"/>
                                  <w:sz w:val="44"/>
                                </w:rPr>
                                <w:t>requirements</w:t>
                              </w:r>
                              <w:r>
                                <w:rPr>
                                  <w:rFonts w:ascii="Trebuchet MS"/>
                                  <w:spacing w:val="-74"/>
                                  <w:sz w:val="44"/>
                                </w:rPr>
                                <w:t xml:space="preserve"> </w:t>
                              </w:r>
                              <w:r>
                                <w:rPr>
                                  <w:rFonts w:ascii="Trebuchet MS"/>
                                  <w:sz w:val="44"/>
                                </w:rPr>
                                <w:t>checklist</w:t>
                              </w:r>
                              <w:r>
                                <w:rPr>
                                  <w:rFonts w:ascii="Trebuchet MS"/>
                                  <w:spacing w:val="-76"/>
                                  <w:sz w:val="44"/>
                                </w:rPr>
                                <w:t xml:space="preserve"> </w:t>
                              </w:r>
                              <w:r>
                                <w:rPr>
                                  <w:rFonts w:ascii="Trebuchet MS"/>
                                  <w:sz w:val="44"/>
                                </w:rPr>
                                <w:t>(IEEE)</w:t>
                              </w:r>
                            </w:p>
                            <w:p w14:paraId="75BC827D" w14:textId="77777777" w:rsidR="00903E45" w:rsidRDefault="00903E45" w:rsidP="006B1670">
                              <w:pPr>
                                <w:widowControl w:val="0"/>
                                <w:numPr>
                                  <w:ilvl w:val="0"/>
                                  <w:numId w:val="15"/>
                                </w:numPr>
                                <w:tabs>
                                  <w:tab w:val="left" w:pos="893"/>
                                </w:tabs>
                                <w:autoSpaceDE w:val="0"/>
                                <w:autoSpaceDN w:val="0"/>
                                <w:spacing w:before="378"/>
                                <w:rPr>
                                  <w:sz w:val="28"/>
                                </w:rPr>
                              </w:pPr>
                              <w:r>
                                <w:rPr>
                                  <w:sz w:val="28"/>
                                </w:rPr>
                                <w:t>Correct</w:t>
                              </w:r>
                            </w:p>
                            <w:p w14:paraId="5BE6FA68" w14:textId="77777777" w:rsidR="00903E45" w:rsidRDefault="00903E45" w:rsidP="006B1670">
                              <w:pPr>
                                <w:widowControl w:val="0"/>
                                <w:numPr>
                                  <w:ilvl w:val="0"/>
                                  <w:numId w:val="15"/>
                                </w:numPr>
                                <w:tabs>
                                  <w:tab w:val="left" w:pos="893"/>
                                </w:tabs>
                                <w:autoSpaceDE w:val="0"/>
                                <w:autoSpaceDN w:val="0"/>
                                <w:spacing w:before="27"/>
                                <w:rPr>
                                  <w:sz w:val="28"/>
                                </w:rPr>
                              </w:pPr>
                              <w:r>
                                <w:rPr>
                                  <w:sz w:val="28"/>
                                </w:rPr>
                                <w:t>Unambiguous</w:t>
                              </w:r>
                            </w:p>
                            <w:p w14:paraId="47215181" w14:textId="77777777" w:rsidR="00903E45" w:rsidRDefault="00903E45" w:rsidP="006B1670">
                              <w:pPr>
                                <w:widowControl w:val="0"/>
                                <w:numPr>
                                  <w:ilvl w:val="0"/>
                                  <w:numId w:val="15"/>
                                </w:numPr>
                                <w:tabs>
                                  <w:tab w:val="left" w:pos="893"/>
                                </w:tabs>
                                <w:autoSpaceDE w:val="0"/>
                                <w:autoSpaceDN w:val="0"/>
                                <w:spacing w:before="26"/>
                                <w:rPr>
                                  <w:sz w:val="28"/>
                                </w:rPr>
                              </w:pPr>
                              <w:r>
                                <w:rPr>
                                  <w:sz w:val="28"/>
                                </w:rPr>
                                <w:t>Complete</w:t>
                              </w:r>
                            </w:p>
                            <w:p w14:paraId="6440A704" w14:textId="77777777" w:rsidR="00903E45" w:rsidRDefault="00903E45" w:rsidP="006B1670">
                              <w:pPr>
                                <w:widowControl w:val="0"/>
                                <w:numPr>
                                  <w:ilvl w:val="0"/>
                                  <w:numId w:val="15"/>
                                </w:numPr>
                                <w:tabs>
                                  <w:tab w:val="left" w:pos="893"/>
                                </w:tabs>
                                <w:autoSpaceDE w:val="0"/>
                                <w:autoSpaceDN w:val="0"/>
                                <w:spacing w:before="28"/>
                                <w:rPr>
                                  <w:sz w:val="28"/>
                                </w:rPr>
                              </w:pPr>
                              <w:r>
                                <w:rPr>
                                  <w:spacing w:val="-4"/>
                                  <w:sz w:val="28"/>
                                </w:rPr>
                                <w:t>Traceable</w:t>
                              </w:r>
                            </w:p>
                            <w:p w14:paraId="1F542689" w14:textId="77777777" w:rsidR="00903E45" w:rsidRDefault="00903E45" w:rsidP="006B1670">
                              <w:pPr>
                                <w:widowControl w:val="0"/>
                                <w:numPr>
                                  <w:ilvl w:val="0"/>
                                  <w:numId w:val="15"/>
                                </w:numPr>
                                <w:tabs>
                                  <w:tab w:val="left" w:pos="893"/>
                                </w:tabs>
                                <w:autoSpaceDE w:val="0"/>
                                <w:autoSpaceDN w:val="0"/>
                                <w:spacing w:before="28"/>
                                <w:rPr>
                                  <w:sz w:val="28"/>
                                </w:rPr>
                              </w:pPr>
                              <w:r>
                                <w:rPr>
                                  <w:sz w:val="28"/>
                                </w:rPr>
                                <w:t>Prioritized</w:t>
                              </w:r>
                            </w:p>
                            <w:p w14:paraId="7A5726B0" w14:textId="77777777" w:rsidR="00903E45" w:rsidRDefault="00903E45" w:rsidP="006B1670">
                              <w:pPr>
                                <w:widowControl w:val="0"/>
                                <w:numPr>
                                  <w:ilvl w:val="0"/>
                                  <w:numId w:val="15"/>
                                </w:numPr>
                                <w:tabs>
                                  <w:tab w:val="left" w:pos="893"/>
                                </w:tabs>
                                <w:autoSpaceDE w:val="0"/>
                                <w:autoSpaceDN w:val="0"/>
                                <w:spacing w:before="25"/>
                                <w:rPr>
                                  <w:sz w:val="28"/>
                                </w:rPr>
                              </w:pPr>
                              <w:r>
                                <w:rPr>
                                  <w:sz w:val="28"/>
                                </w:rPr>
                                <w:t>Consistent</w:t>
                              </w:r>
                            </w:p>
                            <w:p w14:paraId="7C7434BB" w14:textId="77777777" w:rsidR="00903E45" w:rsidRDefault="00903E45" w:rsidP="006B1670">
                              <w:pPr>
                                <w:widowControl w:val="0"/>
                                <w:numPr>
                                  <w:ilvl w:val="0"/>
                                  <w:numId w:val="15"/>
                                </w:numPr>
                                <w:tabs>
                                  <w:tab w:val="left" w:pos="893"/>
                                </w:tabs>
                                <w:autoSpaceDE w:val="0"/>
                                <w:autoSpaceDN w:val="0"/>
                                <w:spacing w:before="28"/>
                                <w:rPr>
                                  <w:sz w:val="28"/>
                                </w:rPr>
                              </w:pPr>
                              <w:r>
                                <w:rPr>
                                  <w:sz w:val="28"/>
                                </w:rPr>
                                <w:t>Modifiable</w:t>
                              </w:r>
                            </w:p>
                            <w:p w14:paraId="1117E173" w14:textId="77777777" w:rsidR="00903E45" w:rsidRDefault="00903E45" w:rsidP="006B1670">
                              <w:pPr>
                                <w:widowControl w:val="0"/>
                                <w:numPr>
                                  <w:ilvl w:val="0"/>
                                  <w:numId w:val="15"/>
                                </w:numPr>
                                <w:tabs>
                                  <w:tab w:val="left" w:pos="893"/>
                                </w:tabs>
                                <w:autoSpaceDE w:val="0"/>
                                <w:autoSpaceDN w:val="0"/>
                                <w:spacing w:before="27"/>
                                <w:rPr>
                                  <w:sz w:val="28"/>
                                </w:rPr>
                              </w:pPr>
                              <w:r>
                                <w:rPr>
                                  <w:sz w:val="28"/>
                                </w:rPr>
                                <w:t>Verifiable</w:t>
                              </w:r>
                            </w:p>
                            <w:p w14:paraId="5C30A176" w14:textId="77777777" w:rsidR="00903E45" w:rsidRDefault="00903E45" w:rsidP="006B1670">
                              <w:pPr>
                                <w:widowControl w:val="0"/>
                                <w:numPr>
                                  <w:ilvl w:val="0"/>
                                  <w:numId w:val="15"/>
                                </w:numPr>
                                <w:tabs>
                                  <w:tab w:val="left" w:pos="893"/>
                                </w:tabs>
                                <w:autoSpaceDE w:val="0"/>
                                <w:autoSpaceDN w:val="0"/>
                                <w:spacing w:before="26"/>
                                <w:rPr>
                                  <w:sz w:val="28"/>
                                </w:rPr>
                              </w:pPr>
                              <w:r>
                                <w:rPr>
                                  <w:spacing w:val="-5"/>
                                  <w:sz w:val="28"/>
                                </w:rPr>
                                <w:t>Testable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80B9FB" id="Group 37" o:spid="_x0000_s1085" style="position:absolute;margin-left:57.55pt;margin-top:17.85pt;width:480pt;height:270pt;z-index:-251645952;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">
                <v:shape id="Picture 84" o:spid="_x0000_s1086"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Y&#10;cX6/AAAA2wAAAA8AAABkcnMvZG93bnJldi54bWxET8uKwjAU3Q/MP4Q74G5MfaClYxTxAS619QMu&#10;zbUt09zUJGqdr58sBJeH816setOKOznfWFYwGiYgiEurG64UnIv9dwrCB2SNrWVS8CQPq+XnxwIz&#10;bR98onseKhFD2GeooA6hy6T0ZU0G/dB2xJG7WGcwROgqqR0+Yrhp5ThJZtJgw7Ghxo42NZW/+c0o&#10;SIvQ03Hq3bwYpe16e03+Dn6n1OCrX/+ACNSHt/jlPmgFkzg2fok/QC7/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mGHF+vwAAANsAAAAPAAAAAAAAAAAAAAAAAJwCAABkcnMv&#10;ZG93bnJldi54bWxQSwUGAAAAAAQABAD3AAAAiAMAAAAA&#10;">
                  <v:imagedata r:id="rId12" o:title=""/>
                </v:shape>
                <v:shape id="Text Box 85" o:spid="_x0000_s1087"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zLjTwwAA&#10;ANsAAAAPAAAAZHJzL2Rvd25yZXYueG1sRI/disIwFITvBd8hHME7TV3BXatRxEVQEMEfBO8OzbEt&#10;NielibX69EZY2MthZr5hpvPGFKKmyuWWFQz6EQjixOqcUwWn46r3A8J5ZI2FZVLwJAfzWbs1xVjb&#10;B++pPvhUBAi7GBVk3pexlC7JyKDr25I4eFdbGfRBVqnUFT4C3BTyK4pG0mDOYSHDkpYZJbfD3SjY&#10;HZeXrTxt8XdjRvr7XO/ca09KdTvNYgLCU+P/w3/ttVYwHMPnS/gBcvY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zLjTwwAAANsAAAAPAAAAAAAAAAAAAAAAAJcCAABkcnMvZG93&#10;bnJldi54bWxQSwUGAAAAAAQABAD1AAAAhwMAAAAA&#10;" filled="f" strokeweight=".96pt">
                  <v:textbox inset="0,0,0,0">
                    <w:txbxContent>
                      <w:p w14:paraId="73E3365D" w14:textId="77777777" w:rsidR="00903E45" w:rsidRDefault="00903E45" w:rsidP="006B1670">
                        <w:pPr>
                          <w:rPr>
                            <w:sz w:val="41"/>
                          </w:rPr>
                        </w:pPr>
                      </w:p>
                      <w:p w14:paraId="6EA97363" w14:textId="77777777" w:rsidR="00903E45" w:rsidRDefault="00903E45" w:rsidP="006B1670">
                        <w:pPr>
                          <w:ind w:left="712"/>
                          <w:rPr>
                            <w:rFonts w:ascii="Trebuchet MS"/>
                            <w:sz w:val="44"/>
                          </w:rPr>
                        </w:pPr>
                        <w:r>
                          <w:rPr>
                            <w:rFonts w:ascii="Trebuchet MS"/>
                            <w:spacing w:val="-4"/>
                            <w:sz w:val="44"/>
                          </w:rPr>
                          <w:t>Well-formed</w:t>
                        </w:r>
                        <w:r>
                          <w:rPr>
                            <w:rFonts w:ascii="Trebuchet MS"/>
                            <w:spacing w:val="-74"/>
                            <w:sz w:val="44"/>
                          </w:rPr>
                          <w:t xml:space="preserve"> </w:t>
                        </w:r>
                        <w:r>
                          <w:rPr>
                            <w:rFonts w:ascii="Trebuchet MS"/>
                            <w:spacing w:val="-3"/>
                            <w:sz w:val="44"/>
                          </w:rPr>
                          <w:t>requirements</w:t>
                        </w:r>
                        <w:r>
                          <w:rPr>
                            <w:rFonts w:ascii="Trebuchet MS"/>
                            <w:spacing w:val="-74"/>
                            <w:sz w:val="44"/>
                          </w:rPr>
                          <w:t xml:space="preserve"> </w:t>
                        </w:r>
                        <w:r>
                          <w:rPr>
                            <w:rFonts w:ascii="Trebuchet MS"/>
                            <w:sz w:val="44"/>
                          </w:rPr>
                          <w:t>checklist</w:t>
                        </w:r>
                        <w:r>
                          <w:rPr>
                            <w:rFonts w:ascii="Trebuchet MS"/>
                            <w:spacing w:val="-76"/>
                            <w:sz w:val="44"/>
                          </w:rPr>
                          <w:t xml:space="preserve"> </w:t>
                        </w:r>
                        <w:r>
                          <w:rPr>
                            <w:rFonts w:ascii="Trebuchet MS"/>
                            <w:sz w:val="44"/>
                          </w:rPr>
                          <w:t>(IEEE)</w:t>
                        </w:r>
                      </w:p>
                      <w:p w14:paraId="75BC827D" w14:textId="77777777" w:rsidR="00903E45" w:rsidRDefault="00903E45" w:rsidP="006B1670">
                        <w:pPr>
                          <w:widowControl w:val="0"/>
                          <w:numPr>
                            <w:ilvl w:val="0"/>
                            <w:numId w:val="15"/>
                          </w:numPr>
                          <w:tabs>
                            <w:tab w:val="left" w:pos="893"/>
                          </w:tabs>
                          <w:autoSpaceDE w:val="0"/>
                          <w:autoSpaceDN w:val="0"/>
                          <w:spacing w:before="378"/>
                          <w:rPr>
                            <w:sz w:val="28"/>
                          </w:rPr>
                        </w:pPr>
                        <w:r>
                          <w:rPr>
                            <w:sz w:val="28"/>
                          </w:rPr>
                          <w:t>Correct</w:t>
                        </w:r>
                      </w:p>
                      <w:p w14:paraId="5BE6FA68" w14:textId="77777777" w:rsidR="00903E45" w:rsidRDefault="00903E45" w:rsidP="006B1670">
                        <w:pPr>
                          <w:widowControl w:val="0"/>
                          <w:numPr>
                            <w:ilvl w:val="0"/>
                            <w:numId w:val="15"/>
                          </w:numPr>
                          <w:tabs>
                            <w:tab w:val="left" w:pos="893"/>
                          </w:tabs>
                          <w:autoSpaceDE w:val="0"/>
                          <w:autoSpaceDN w:val="0"/>
                          <w:spacing w:before="27"/>
                          <w:rPr>
                            <w:sz w:val="28"/>
                          </w:rPr>
                        </w:pPr>
                        <w:r>
                          <w:rPr>
                            <w:sz w:val="28"/>
                          </w:rPr>
                          <w:t>Unambiguous</w:t>
                        </w:r>
                      </w:p>
                      <w:p w14:paraId="47215181" w14:textId="77777777" w:rsidR="00903E45" w:rsidRDefault="00903E45" w:rsidP="006B1670">
                        <w:pPr>
                          <w:widowControl w:val="0"/>
                          <w:numPr>
                            <w:ilvl w:val="0"/>
                            <w:numId w:val="15"/>
                          </w:numPr>
                          <w:tabs>
                            <w:tab w:val="left" w:pos="893"/>
                          </w:tabs>
                          <w:autoSpaceDE w:val="0"/>
                          <w:autoSpaceDN w:val="0"/>
                          <w:spacing w:before="26"/>
                          <w:rPr>
                            <w:sz w:val="28"/>
                          </w:rPr>
                        </w:pPr>
                        <w:r>
                          <w:rPr>
                            <w:sz w:val="28"/>
                          </w:rPr>
                          <w:t>Complete</w:t>
                        </w:r>
                      </w:p>
                      <w:p w14:paraId="6440A704" w14:textId="77777777" w:rsidR="00903E45" w:rsidRDefault="00903E45" w:rsidP="006B1670">
                        <w:pPr>
                          <w:widowControl w:val="0"/>
                          <w:numPr>
                            <w:ilvl w:val="0"/>
                            <w:numId w:val="15"/>
                          </w:numPr>
                          <w:tabs>
                            <w:tab w:val="left" w:pos="893"/>
                          </w:tabs>
                          <w:autoSpaceDE w:val="0"/>
                          <w:autoSpaceDN w:val="0"/>
                          <w:spacing w:before="28"/>
                          <w:rPr>
                            <w:sz w:val="28"/>
                          </w:rPr>
                        </w:pPr>
                        <w:r>
                          <w:rPr>
                            <w:spacing w:val="-4"/>
                            <w:sz w:val="28"/>
                          </w:rPr>
                          <w:t>Traceable</w:t>
                        </w:r>
                      </w:p>
                      <w:p w14:paraId="1F542689" w14:textId="77777777" w:rsidR="00903E45" w:rsidRDefault="00903E45" w:rsidP="006B1670">
                        <w:pPr>
                          <w:widowControl w:val="0"/>
                          <w:numPr>
                            <w:ilvl w:val="0"/>
                            <w:numId w:val="15"/>
                          </w:numPr>
                          <w:tabs>
                            <w:tab w:val="left" w:pos="893"/>
                          </w:tabs>
                          <w:autoSpaceDE w:val="0"/>
                          <w:autoSpaceDN w:val="0"/>
                          <w:spacing w:before="28"/>
                          <w:rPr>
                            <w:sz w:val="28"/>
                          </w:rPr>
                        </w:pPr>
                        <w:r>
                          <w:rPr>
                            <w:sz w:val="28"/>
                          </w:rPr>
                          <w:t>Prioritized</w:t>
                        </w:r>
                      </w:p>
                      <w:p w14:paraId="7A5726B0" w14:textId="77777777" w:rsidR="00903E45" w:rsidRDefault="00903E45" w:rsidP="006B1670">
                        <w:pPr>
                          <w:widowControl w:val="0"/>
                          <w:numPr>
                            <w:ilvl w:val="0"/>
                            <w:numId w:val="15"/>
                          </w:numPr>
                          <w:tabs>
                            <w:tab w:val="left" w:pos="893"/>
                          </w:tabs>
                          <w:autoSpaceDE w:val="0"/>
                          <w:autoSpaceDN w:val="0"/>
                          <w:spacing w:before="25"/>
                          <w:rPr>
                            <w:sz w:val="28"/>
                          </w:rPr>
                        </w:pPr>
                        <w:r>
                          <w:rPr>
                            <w:sz w:val="28"/>
                          </w:rPr>
                          <w:t>Consistent</w:t>
                        </w:r>
                      </w:p>
                      <w:p w14:paraId="7C7434BB" w14:textId="77777777" w:rsidR="00903E45" w:rsidRDefault="00903E45" w:rsidP="006B1670">
                        <w:pPr>
                          <w:widowControl w:val="0"/>
                          <w:numPr>
                            <w:ilvl w:val="0"/>
                            <w:numId w:val="15"/>
                          </w:numPr>
                          <w:tabs>
                            <w:tab w:val="left" w:pos="893"/>
                          </w:tabs>
                          <w:autoSpaceDE w:val="0"/>
                          <w:autoSpaceDN w:val="0"/>
                          <w:spacing w:before="28"/>
                          <w:rPr>
                            <w:sz w:val="28"/>
                          </w:rPr>
                        </w:pPr>
                        <w:r>
                          <w:rPr>
                            <w:sz w:val="28"/>
                          </w:rPr>
                          <w:t>Modifiable</w:t>
                        </w:r>
                      </w:p>
                      <w:p w14:paraId="1117E173" w14:textId="77777777" w:rsidR="00903E45" w:rsidRDefault="00903E45" w:rsidP="006B1670">
                        <w:pPr>
                          <w:widowControl w:val="0"/>
                          <w:numPr>
                            <w:ilvl w:val="0"/>
                            <w:numId w:val="15"/>
                          </w:numPr>
                          <w:tabs>
                            <w:tab w:val="left" w:pos="893"/>
                          </w:tabs>
                          <w:autoSpaceDE w:val="0"/>
                          <w:autoSpaceDN w:val="0"/>
                          <w:spacing w:before="27"/>
                          <w:rPr>
                            <w:sz w:val="28"/>
                          </w:rPr>
                        </w:pPr>
                        <w:r>
                          <w:rPr>
                            <w:sz w:val="28"/>
                          </w:rPr>
                          <w:t>Verifiable</w:t>
                        </w:r>
                      </w:p>
                      <w:p w14:paraId="5C30A176" w14:textId="77777777" w:rsidR="00903E45" w:rsidRDefault="00903E45" w:rsidP="006B1670">
                        <w:pPr>
                          <w:widowControl w:val="0"/>
                          <w:numPr>
                            <w:ilvl w:val="0"/>
                            <w:numId w:val="15"/>
                          </w:numPr>
                          <w:tabs>
                            <w:tab w:val="left" w:pos="893"/>
                          </w:tabs>
                          <w:autoSpaceDE w:val="0"/>
                          <w:autoSpaceDN w:val="0"/>
                          <w:spacing w:before="26"/>
                          <w:rPr>
                            <w:sz w:val="28"/>
                          </w:rPr>
                        </w:pPr>
                        <w:r>
                          <w:rPr>
                            <w:spacing w:val="-5"/>
                            <w:sz w:val="28"/>
                          </w:rPr>
                          <w:t>Testable</w:t>
                        </w:r>
                      </w:p>
                    </w:txbxContent>
                  </v:textbox>
                </v:shape>
                <w10:wrap type="topAndBottom" anchorx="page"/>
              </v:group>
            </w:pict>
          </mc:Fallback>
        </mc:AlternateContent>
      </w:r>
    </w:p>
    <w:p w14:paraId="00285358" w14:textId="77777777" w:rsidR="006B1670" w:rsidRDefault="006B1670" w:rsidP="006B1670">
      <w:pPr>
        <w:sectPr w:rsidR="006B1670">
          <w:headerReference w:type="default" r:id="rId36"/>
          <w:footerReference w:type="default" r:id="rId37"/>
          <w:pgSz w:w="11910" w:h="16840"/>
          <w:pgMar w:top="1660" w:right="1040" w:bottom="1920" w:left="1040" w:header="146" w:footer="1737" w:gutter="0"/>
          <w:cols w:space="720"/>
        </w:sectPr>
      </w:pPr>
    </w:p>
    <w:p w14:paraId="2612110A" w14:textId="77777777" w:rsidR="006B1670" w:rsidRDefault="006B1670" w:rsidP="006B1670">
      <w:pPr>
        <w:pStyle w:val="BodyText"/>
        <w:rPr>
          <w:sz w:val="20"/>
        </w:rPr>
      </w:pPr>
    </w:p>
    <w:p w14:paraId="1E247DB6" w14:textId="77777777" w:rsidR="006B1670" w:rsidRDefault="006B1670" w:rsidP="006B1670">
      <w:pPr>
        <w:pStyle w:val="BodyText"/>
        <w:spacing w:before="4"/>
        <w:rPr>
          <w:sz w:val="11"/>
        </w:rPr>
      </w:pPr>
    </w:p>
    <w:p w14:paraId="78F75F25" w14:textId="77777777" w:rsidR="006B1670" w:rsidRDefault="006B1670" w:rsidP="006B1670">
      <w:pPr>
        <w:pStyle w:val="BodyText"/>
        <w:ind w:left="111"/>
        <w:rPr>
          <w:sz w:val="20"/>
        </w:rPr>
      </w:pPr>
      <w:r>
        <w:rPr>
          <w:noProof/>
          <w:sz w:val="20"/>
        </w:rPr>
        <mc:AlternateContent>
          <mc:Choice Requires="wpg">
            <w:drawing>
              <wp:inline distT="0" distB="0" distL="0" distR="0" wp14:anchorId="72B2DCE7" wp14:editId="52D18BFE">
                <wp:extent cx="6096000" cy="3429000"/>
                <wp:effectExtent l="0" t="0" r="0" b="0"/>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35"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Text Box 31"/>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1B38A7" w14:textId="77777777" w:rsidR="00903E45" w:rsidRDefault="00903E45" w:rsidP="006B1670">
                              <w:pPr>
                                <w:rPr>
                                  <w:sz w:val="41"/>
                                </w:rPr>
                              </w:pPr>
                            </w:p>
                            <w:p w14:paraId="545943AC" w14:textId="77777777" w:rsidR="00903E45" w:rsidRDefault="00903E45" w:rsidP="006B1670">
                              <w:pPr>
                                <w:ind w:left="712"/>
                                <w:rPr>
                                  <w:rFonts w:ascii="Trebuchet MS"/>
                                  <w:sz w:val="44"/>
                                </w:rPr>
                              </w:pPr>
                              <w:r>
                                <w:rPr>
                                  <w:rFonts w:ascii="Trebuchet MS"/>
                                  <w:sz w:val="44"/>
                                </w:rPr>
                                <w:t>Stakeholder analysis</w:t>
                              </w:r>
                            </w:p>
                            <w:p w14:paraId="7F85F1A0" w14:textId="77777777" w:rsidR="00903E45" w:rsidRDefault="00903E45" w:rsidP="006B1670">
                              <w:pPr>
                                <w:rPr>
                                  <w:rFonts w:ascii="Trebuchet MS"/>
                                  <w:sz w:val="35"/>
                                </w:rPr>
                              </w:pPr>
                            </w:p>
                            <w:p w14:paraId="509386A7" w14:textId="77777777" w:rsidR="00903E45" w:rsidRDefault="00903E45" w:rsidP="006B1670">
                              <w:pPr>
                                <w:widowControl w:val="0"/>
                                <w:numPr>
                                  <w:ilvl w:val="0"/>
                                  <w:numId w:val="14"/>
                                </w:numPr>
                                <w:tabs>
                                  <w:tab w:val="left" w:pos="893"/>
                                </w:tabs>
                                <w:autoSpaceDE w:val="0"/>
                                <w:autoSpaceDN w:val="0"/>
                                <w:rPr>
                                  <w:sz w:val="28"/>
                                </w:rPr>
                              </w:pPr>
                              <w:r>
                                <w:rPr>
                                  <w:sz w:val="28"/>
                                </w:rPr>
                                <w:t>Who are the</w:t>
                              </w:r>
                              <w:r>
                                <w:rPr>
                                  <w:spacing w:val="-3"/>
                                  <w:sz w:val="28"/>
                                </w:rPr>
                                <w:t xml:space="preserve"> stakeholders?</w:t>
                              </w:r>
                            </w:p>
                            <w:p w14:paraId="46A19480" w14:textId="77777777" w:rsidR="00903E45" w:rsidRDefault="00903E45" w:rsidP="006B1670">
                              <w:pPr>
                                <w:widowControl w:val="0"/>
                                <w:numPr>
                                  <w:ilvl w:val="0"/>
                                  <w:numId w:val="14"/>
                                </w:numPr>
                                <w:tabs>
                                  <w:tab w:val="left" w:pos="893"/>
                                </w:tabs>
                                <w:autoSpaceDE w:val="0"/>
                                <w:autoSpaceDN w:val="0"/>
                                <w:spacing w:before="62"/>
                                <w:rPr>
                                  <w:sz w:val="28"/>
                                </w:rPr>
                              </w:pPr>
                              <w:r>
                                <w:rPr>
                                  <w:sz w:val="28"/>
                                </w:rPr>
                                <w:t>Roles of the</w:t>
                              </w:r>
                              <w:r>
                                <w:rPr>
                                  <w:spacing w:val="-8"/>
                                  <w:sz w:val="28"/>
                                </w:rPr>
                                <w:t xml:space="preserve"> </w:t>
                              </w:r>
                              <w:r>
                                <w:rPr>
                                  <w:spacing w:val="-3"/>
                                  <w:sz w:val="28"/>
                                </w:rPr>
                                <w:t>stakeholders</w:t>
                              </w:r>
                            </w:p>
                            <w:p w14:paraId="3FCAD88D" w14:textId="77777777" w:rsidR="00903E45" w:rsidRDefault="00903E45" w:rsidP="006B1670">
                              <w:pPr>
                                <w:widowControl w:val="0"/>
                                <w:numPr>
                                  <w:ilvl w:val="0"/>
                                  <w:numId w:val="14"/>
                                </w:numPr>
                                <w:tabs>
                                  <w:tab w:val="left" w:pos="893"/>
                                </w:tabs>
                                <w:autoSpaceDE w:val="0"/>
                                <w:autoSpaceDN w:val="0"/>
                                <w:spacing w:before="61"/>
                                <w:rPr>
                                  <w:sz w:val="28"/>
                                </w:rPr>
                              </w:pPr>
                              <w:r>
                                <w:rPr>
                                  <w:sz w:val="28"/>
                                </w:rPr>
                                <w:t>Persona</w:t>
                              </w:r>
                              <w:r>
                                <w:rPr>
                                  <w:spacing w:val="-3"/>
                                  <w:sz w:val="28"/>
                                </w:rPr>
                                <w:t xml:space="preserve"> </w:t>
                              </w:r>
                              <w:r>
                                <w:rPr>
                                  <w:sz w:val="28"/>
                                </w:rPr>
                                <w:t>analysis</w:t>
                              </w:r>
                            </w:p>
                            <w:p w14:paraId="63E28232" w14:textId="77777777" w:rsidR="00903E45" w:rsidRDefault="00903E45" w:rsidP="006B1670">
                              <w:pPr>
                                <w:widowControl w:val="0"/>
                                <w:numPr>
                                  <w:ilvl w:val="0"/>
                                  <w:numId w:val="14"/>
                                </w:numPr>
                                <w:tabs>
                                  <w:tab w:val="left" w:pos="893"/>
                                </w:tabs>
                                <w:autoSpaceDE w:val="0"/>
                                <w:autoSpaceDN w:val="0"/>
                                <w:spacing w:before="59"/>
                                <w:rPr>
                                  <w:sz w:val="28"/>
                                </w:rPr>
                              </w:pPr>
                              <w:r>
                                <w:rPr>
                                  <w:sz w:val="28"/>
                                </w:rPr>
                                <w:t>RACI</w:t>
                              </w:r>
                              <w:r>
                                <w:rPr>
                                  <w:spacing w:val="-4"/>
                                  <w:sz w:val="28"/>
                                </w:rPr>
                                <w:t xml:space="preserve"> </w:t>
                              </w:r>
                              <w:r>
                                <w:rPr>
                                  <w:sz w:val="28"/>
                                </w:rPr>
                                <w:t>chart</w:t>
                              </w:r>
                            </w:p>
                          </w:txbxContent>
                        </wps:txbx>
                        <wps:bodyPr rot="0" vert="horz" wrap="square" lIns="0" tIns="0" rIns="0" bIns="0" anchor="t" anchorCtr="0" upright="1">
                          <a:noAutofit/>
                        </wps:bodyPr>
                      </wps:wsp>
                    </wpg:wgp>
                  </a:graphicData>
                </a:graphic>
              </wp:inline>
            </w:drawing>
          </mc:Choice>
          <mc:Fallback>
            <w:pict>
              <v:group w14:anchorId="72B2DCE7" id="Group 34" o:spid="_x0000_s1088"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Vo1c9UwEAAC8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30" o:spid="_x0000_s1089"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Z&#10;3uDDAAAA2wAAAA8AAABkcnMvZG93bnJldi54bWxEj8FuwjAQRO9I/QdrK3EDJ6W0UcBBCKjEsZB+&#10;wCreJhHxOrUNBL6+rlSJ42hm3miWq8F04kLOt5YVpNMEBHFldcu1gq/yY5KB8AFZY2eZFNzIw6p4&#10;Gi0x1/bKB7ocQy0ihH2OCpoQ+lxKXzVk0E9tTxy9b+sMhihdLbXDa4SbTr4kyZs02HJcaLCnTUPV&#10;6Xg2CrIyDPT56t17mWbdevuT3Pd+p9T4eVgvQAQawiP8395rBbM5/H2JP0AW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Bne4MMAAADbAAAADwAAAAAAAAAAAAAAAACcAgAA&#10;ZHJzL2Rvd25yZXYueG1sUEsFBgAAAAAEAAQA9wAAAIwDAAAAAA==&#10;">
                  <v:imagedata r:id="rId12" o:title=""/>
                </v:shape>
                <v:shape id="Text Box 31" o:spid="_x0000_s1090"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UyyhwwAA&#10;ANsAAAAPAAAAZHJzL2Rvd25yZXYueG1sRI9Bi8IwFITvgv8hPGFvmqpQpWsUURZcEEErwt4ezdu2&#10;bPNSmmyt/nojCB6HmfmGWaw6U4mWGldaVjAeRSCIM6tLzhWc06/hHITzyBory6TgRg5Wy35vgYm2&#10;Vz5Se/K5CBB2CSoovK8TKV1WkEE3sjVx8H5tY9AH2eRSN3gNcFPJSRTF0mDJYaHAmjYFZX+nf6Pg&#10;kG5+9vK8x+23ifXs0h7c/UhKfQy69ScIT51/h1/tnVYwjeH5JfwAuX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UyyhwwAAANsAAAAPAAAAAAAAAAAAAAAAAJcCAABkcnMvZG93&#10;bnJldi54bWxQSwUGAAAAAAQABAD1AAAAhwMAAAAA&#10;" filled="f" strokeweight=".96pt">
                  <v:textbox inset="0,0,0,0">
                    <w:txbxContent>
                      <w:p w14:paraId="691B38A7" w14:textId="77777777" w:rsidR="00903E45" w:rsidRDefault="00903E45" w:rsidP="006B1670">
                        <w:pPr>
                          <w:rPr>
                            <w:sz w:val="41"/>
                          </w:rPr>
                        </w:pPr>
                      </w:p>
                      <w:p w14:paraId="545943AC" w14:textId="77777777" w:rsidR="00903E45" w:rsidRDefault="00903E45" w:rsidP="006B1670">
                        <w:pPr>
                          <w:ind w:left="712"/>
                          <w:rPr>
                            <w:rFonts w:ascii="Trebuchet MS"/>
                            <w:sz w:val="44"/>
                          </w:rPr>
                        </w:pPr>
                        <w:r>
                          <w:rPr>
                            <w:rFonts w:ascii="Trebuchet MS"/>
                            <w:sz w:val="44"/>
                          </w:rPr>
                          <w:t>Stakeholder analysis</w:t>
                        </w:r>
                      </w:p>
                      <w:p w14:paraId="7F85F1A0" w14:textId="77777777" w:rsidR="00903E45" w:rsidRDefault="00903E45" w:rsidP="006B1670">
                        <w:pPr>
                          <w:rPr>
                            <w:rFonts w:ascii="Trebuchet MS"/>
                            <w:sz w:val="35"/>
                          </w:rPr>
                        </w:pPr>
                      </w:p>
                      <w:p w14:paraId="509386A7" w14:textId="77777777" w:rsidR="00903E45" w:rsidRDefault="00903E45" w:rsidP="006B1670">
                        <w:pPr>
                          <w:widowControl w:val="0"/>
                          <w:numPr>
                            <w:ilvl w:val="0"/>
                            <w:numId w:val="14"/>
                          </w:numPr>
                          <w:tabs>
                            <w:tab w:val="left" w:pos="893"/>
                          </w:tabs>
                          <w:autoSpaceDE w:val="0"/>
                          <w:autoSpaceDN w:val="0"/>
                          <w:rPr>
                            <w:sz w:val="28"/>
                          </w:rPr>
                        </w:pPr>
                        <w:r>
                          <w:rPr>
                            <w:sz w:val="28"/>
                          </w:rPr>
                          <w:t>Who are the</w:t>
                        </w:r>
                        <w:r>
                          <w:rPr>
                            <w:spacing w:val="-3"/>
                            <w:sz w:val="28"/>
                          </w:rPr>
                          <w:t xml:space="preserve"> stakeholders?</w:t>
                        </w:r>
                      </w:p>
                      <w:p w14:paraId="46A19480" w14:textId="77777777" w:rsidR="00903E45" w:rsidRDefault="00903E45" w:rsidP="006B1670">
                        <w:pPr>
                          <w:widowControl w:val="0"/>
                          <w:numPr>
                            <w:ilvl w:val="0"/>
                            <w:numId w:val="14"/>
                          </w:numPr>
                          <w:tabs>
                            <w:tab w:val="left" w:pos="893"/>
                          </w:tabs>
                          <w:autoSpaceDE w:val="0"/>
                          <w:autoSpaceDN w:val="0"/>
                          <w:spacing w:before="62"/>
                          <w:rPr>
                            <w:sz w:val="28"/>
                          </w:rPr>
                        </w:pPr>
                        <w:r>
                          <w:rPr>
                            <w:sz w:val="28"/>
                          </w:rPr>
                          <w:t>Roles of the</w:t>
                        </w:r>
                        <w:r>
                          <w:rPr>
                            <w:spacing w:val="-8"/>
                            <w:sz w:val="28"/>
                          </w:rPr>
                          <w:t xml:space="preserve"> </w:t>
                        </w:r>
                        <w:r>
                          <w:rPr>
                            <w:spacing w:val="-3"/>
                            <w:sz w:val="28"/>
                          </w:rPr>
                          <w:t>stakeholders</w:t>
                        </w:r>
                      </w:p>
                      <w:p w14:paraId="3FCAD88D" w14:textId="77777777" w:rsidR="00903E45" w:rsidRDefault="00903E45" w:rsidP="006B1670">
                        <w:pPr>
                          <w:widowControl w:val="0"/>
                          <w:numPr>
                            <w:ilvl w:val="0"/>
                            <w:numId w:val="14"/>
                          </w:numPr>
                          <w:tabs>
                            <w:tab w:val="left" w:pos="893"/>
                          </w:tabs>
                          <w:autoSpaceDE w:val="0"/>
                          <w:autoSpaceDN w:val="0"/>
                          <w:spacing w:before="61"/>
                          <w:rPr>
                            <w:sz w:val="28"/>
                          </w:rPr>
                        </w:pPr>
                        <w:r>
                          <w:rPr>
                            <w:sz w:val="28"/>
                          </w:rPr>
                          <w:t>Persona</w:t>
                        </w:r>
                        <w:r>
                          <w:rPr>
                            <w:spacing w:val="-3"/>
                            <w:sz w:val="28"/>
                          </w:rPr>
                          <w:t xml:space="preserve"> </w:t>
                        </w:r>
                        <w:r>
                          <w:rPr>
                            <w:sz w:val="28"/>
                          </w:rPr>
                          <w:t>analysis</w:t>
                        </w:r>
                      </w:p>
                      <w:p w14:paraId="63E28232" w14:textId="77777777" w:rsidR="00903E45" w:rsidRDefault="00903E45" w:rsidP="006B1670">
                        <w:pPr>
                          <w:widowControl w:val="0"/>
                          <w:numPr>
                            <w:ilvl w:val="0"/>
                            <w:numId w:val="14"/>
                          </w:numPr>
                          <w:tabs>
                            <w:tab w:val="left" w:pos="893"/>
                          </w:tabs>
                          <w:autoSpaceDE w:val="0"/>
                          <w:autoSpaceDN w:val="0"/>
                          <w:spacing w:before="59"/>
                          <w:rPr>
                            <w:sz w:val="28"/>
                          </w:rPr>
                        </w:pPr>
                        <w:r>
                          <w:rPr>
                            <w:sz w:val="28"/>
                          </w:rPr>
                          <w:t>RACI</w:t>
                        </w:r>
                        <w:r>
                          <w:rPr>
                            <w:spacing w:val="-4"/>
                            <w:sz w:val="28"/>
                          </w:rPr>
                          <w:t xml:space="preserve"> </w:t>
                        </w:r>
                        <w:r>
                          <w:rPr>
                            <w:sz w:val="28"/>
                          </w:rPr>
                          <w:t>chart</w:t>
                        </w:r>
                      </w:p>
                    </w:txbxContent>
                  </v:textbox>
                </v:shape>
                <w10:anchorlock/>
              </v:group>
            </w:pict>
          </mc:Fallback>
        </mc:AlternateContent>
      </w:r>
    </w:p>
    <w:p w14:paraId="4509F8D7" w14:textId="77777777" w:rsidR="006B1670" w:rsidRDefault="006B1670" w:rsidP="006B1670">
      <w:pPr>
        <w:spacing w:before="74"/>
        <w:ind w:left="111"/>
      </w:pPr>
      <w:r>
        <w:rPr>
          <w:color w:val="262626"/>
          <w:sz w:val="22"/>
        </w:rPr>
        <w:t>23</w:t>
      </w:r>
    </w:p>
    <w:p w14:paraId="2A9C2740" w14:textId="77777777" w:rsidR="006B1670" w:rsidRDefault="006B1670" w:rsidP="006B1670">
      <w:pPr>
        <w:pStyle w:val="BodyText"/>
        <w:rPr>
          <w:sz w:val="20"/>
        </w:rPr>
      </w:pPr>
    </w:p>
    <w:p w14:paraId="439A7F3E" w14:textId="77777777" w:rsidR="006B1670" w:rsidRDefault="006B1670" w:rsidP="006B1670">
      <w:pPr>
        <w:pStyle w:val="BodyText"/>
        <w:rPr>
          <w:sz w:val="20"/>
        </w:rPr>
      </w:pPr>
    </w:p>
    <w:p w14:paraId="191041D2" w14:textId="77777777" w:rsidR="006B1670" w:rsidRDefault="006B1670" w:rsidP="006B1670">
      <w:pPr>
        <w:pStyle w:val="BodyText"/>
        <w:rPr>
          <w:sz w:val="20"/>
        </w:rPr>
      </w:pPr>
    </w:p>
    <w:p w14:paraId="1FB9D608" w14:textId="77777777" w:rsidR="006B1670" w:rsidRDefault="006B1670" w:rsidP="006B1670">
      <w:pPr>
        <w:pStyle w:val="BodyText"/>
        <w:rPr>
          <w:sz w:val="20"/>
        </w:rPr>
      </w:pPr>
    </w:p>
    <w:p w14:paraId="3754A1FC" w14:textId="77777777" w:rsidR="006B1670" w:rsidRDefault="006B1670" w:rsidP="006B1670">
      <w:pPr>
        <w:pStyle w:val="BodyText"/>
        <w:rPr>
          <w:sz w:val="20"/>
        </w:rPr>
      </w:pPr>
    </w:p>
    <w:p w14:paraId="44D71969" w14:textId="77777777" w:rsidR="006B1670" w:rsidRDefault="006B1670" w:rsidP="006B1670">
      <w:pPr>
        <w:pStyle w:val="BodyText"/>
      </w:pPr>
      <w:r>
        <w:rPr>
          <w:noProof/>
        </w:rPr>
        <mc:AlternateContent>
          <mc:Choice Requires="wpg">
            <w:drawing>
              <wp:anchor distT="0" distB="0" distL="0" distR="0" simplePos="0" relativeHeight="251671552" behindDoc="1" locked="0" layoutInCell="1" allowOverlap="1" wp14:anchorId="4BF475B3" wp14:editId="7C54397A">
                <wp:simplePos x="0" y="0"/>
                <wp:positionH relativeFrom="page">
                  <wp:posOffset>730885</wp:posOffset>
                </wp:positionH>
                <wp:positionV relativeFrom="paragraph">
                  <wp:posOffset>226695</wp:posOffset>
                </wp:positionV>
                <wp:extent cx="6096000" cy="3429000"/>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31" name="Picture 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8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713" y="1608"/>
                            <a:ext cx="5861" cy="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Text Box 89"/>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13425A" w14:textId="77777777" w:rsidR="00903E45" w:rsidRDefault="00903E45" w:rsidP="006B1670">
                              <w:pPr>
                                <w:spacing w:before="2"/>
                                <w:rPr>
                                  <w:sz w:val="34"/>
                                </w:rPr>
                              </w:pPr>
                            </w:p>
                            <w:p w14:paraId="63E543DF" w14:textId="77777777" w:rsidR="00903E45" w:rsidRDefault="00903E45" w:rsidP="006B1670">
                              <w:pPr>
                                <w:ind w:left="712"/>
                                <w:rPr>
                                  <w:rFonts w:ascii="Trebuchet MS"/>
                                  <w:sz w:val="44"/>
                                </w:rPr>
                              </w:pPr>
                              <w:r>
                                <w:rPr>
                                  <w:rFonts w:ascii="Trebuchet MS"/>
                                  <w:spacing w:val="-3"/>
                                  <w:sz w:val="44"/>
                                </w:rPr>
                                <w:t xml:space="preserve">Persona </w:t>
                              </w:r>
                              <w:r>
                                <w:rPr>
                                  <w:rFonts w:ascii="Trebuchet MS"/>
                                  <w:spacing w:val="-4"/>
                                  <w:sz w:val="44"/>
                                </w:rPr>
                                <w:t>examples</w:t>
                              </w:r>
                              <w:r>
                                <w:rPr>
                                  <w:rFonts w:ascii="Trebuchet MS"/>
                                  <w:spacing w:val="-59"/>
                                  <w:sz w:val="44"/>
                                </w:rPr>
                                <w:t xml:space="preserve"> </w:t>
                              </w:r>
                              <w:r>
                                <w:rPr>
                                  <w:rFonts w:ascii="Trebuchet MS"/>
                                  <w:sz w:val="4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475B3" id="Group 30" o:spid="_x0000_s1091" style="position:absolute;margin-left:57.55pt;margin-top:17.85pt;width:480pt;height:270pt;z-index:-251644928;mso-wrap-distance-left:0;mso-wrap-distance-right:0;mso-position-horizontal-relative:page;mso-position-vertical-relative:text" coordorigin="1152,358" coordsize="9600,54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">
                <v:shape id="Picture 87" o:spid="_x0000_s1092"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i&#10;2OPCAAAA2wAAAA8AAABkcnMvZG93bnJldi54bWxEj9FqwkAURN8L/YflCr7VTazUkLqK2Ao+2sQP&#10;uGRvk2D2brq71ejXu4Lg4zAzZ5jFajCdOJHzrWUF6SQBQVxZ3XKt4FBu3zIQPiBr7CyTggt5WC1f&#10;XxaYa3vmHzoVoRYRwj5HBU0IfS6lrxoy6Ce2J47er3UGQ5SultrhOcJNJ6dJ8iENthwXGuxp01B1&#10;LP6NgqwMA+1n3s3LNOvWX3/Jdee/lRqPhvUniEBDeIYf7Z1W8J7C/Uv8AXJ5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3ItjjwgAAANsAAAAPAAAAAAAAAAAAAAAAAJwCAABk&#10;cnMvZG93bnJldi54bWxQSwUGAAAAAAQABAD3AAAAiwMAAAAA&#10;">
                  <v:imagedata r:id="rId12" o:title=""/>
                </v:shape>
                <v:shape id="Picture 88" o:spid="_x0000_s1093" type="#_x0000_t75" style="position:absolute;left:1713;top:1608;width:5861;height:4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12&#10;2WDCAAAA2wAAAA8AAABkcnMvZG93bnJldi54bWxEj0FrwkAUhO8F/8PyBG91owVtoquIIPRSRFPw&#10;+sg+k2j2bcg+Nf77bqHgcZiZb5jluneNulMXas8GJuMEFHHhbc2lgZ989/4JKgiyxcYzGXhSgPVq&#10;8LbEzPoHH+h+lFJFCIcMDVQibaZ1KCpyGMa+JY7e2XcOJcqu1LbDR4S7Rk+TZKYd1hwXKmxpW1Fx&#10;Pd6cgf3OztNT66RI8/RymFjJT7dvY0bDfrMAJdTLK/zf/rIGPqbw9yX+AL36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dtlgwgAAANsAAAAPAAAAAAAAAAAAAAAAAJwCAABk&#10;cnMvZG93bnJldi54bWxQSwUGAAAAAAQABAD3AAAAiwMAAAAA&#10;">
                  <v:imagedata r:id="rId39" o:title=""/>
                </v:shape>
                <v:shape id="Text Box 89" o:spid="_x0000_s1094"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JI85xQAA&#10;ANsAAAAPAAAAZHJzL2Rvd25yZXYueG1sRI9Ba8JAFITvQv/D8oTedGMDsaSuUlIKLYiQKIK3R/Y1&#10;Cc2+DdltEv313YLQ4zAz3zCb3WRaMVDvGssKVssIBHFpdcOVgtPxffEMwnlkja1lUnAlB7vtw2yD&#10;qbYj5zQUvhIBwi5FBbX3XSqlK2sy6Ja2Iw7el+0N+iD7SuoexwA3rXyKokQabDgs1NhRVlP5XfwY&#10;BYdjdtnL0x7fPk2i1+fh4G45KfU4n15fQHia/H/43v7QCuIY/r6EHyC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YkjznFAAAA2wAAAA8AAAAAAAAAAAAAAAAAlwIAAGRycy9k&#10;b3ducmV2LnhtbFBLBQYAAAAABAAEAPUAAACJAwAAAAA=&#10;" filled="f" strokeweight=".96pt">
                  <v:textbox inset="0,0,0,0">
                    <w:txbxContent>
                      <w:p w14:paraId="1E13425A" w14:textId="77777777" w:rsidR="00903E45" w:rsidRDefault="00903E45" w:rsidP="006B1670">
                        <w:pPr>
                          <w:spacing w:before="2"/>
                          <w:rPr>
                            <w:sz w:val="34"/>
                          </w:rPr>
                        </w:pPr>
                      </w:p>
                      <w:p w14:paraId="63E543DF" w14:textId="77777777" w:rsidR="00903E45" w:rsidRDefault="00903E45" w:rsidP="006B1670">
                        <w:pPr>
                          <w:ind w:left="712"/>
                          <w:rPr>
                            <w:rFonts w:ascii="Trebuchet MS"/>
                            <w:sz w:val="44"/>
                          </w:rPr>
                        </w:pPr>
                        <w:r>
                          <w:rPr>
                            <w:rFonts w:ascii="Trebuchet MS"/>
                            <w:spacing w:val="-3"/>
                            <w:sz w:val="44"/>
                          </w:rPr>
                          <w:t xml:space="preserve">Persona </w:t>
                        </w:r>
                        <w:r>
                          <w:rPr>
                            <w:rFonts w:ascii="Trebuchet MS"/>
                            <w:spacing w:val="-4"/>
                            <w:sz w:val="44"/>
                          </w:rPr>
                          <w:t>examples</w:t>
                        </w:r>
                        <w:r>
                          <w:rPr>
                            <w:rFonts w:ascii="Trebuchet MS"/>
                            <w:spacing w:val="-59"/>
                            <w:sz w:val="44"/>
                          </w:rPr>
                          <w:t xml:space="preserve"> </w:t>
                        </w:r>
                        <w:r>
                          <w:rPr>
                            <w:rFonts w:ascii="Trebuchet MS"/>
                            <w:sz w:val="44"/>
                          </w:rPr>
                          <w:t>1</w:t>
                        </w:r>
                      </w:p>
                    </w:txbxContent>
                  </v:textbox>
                </v:shape>
                <w10:wrap type="topAndBottom" anchorx="page"/>
              </v:group>
            </w:pict>
          </mc:Fallback>
        </mc:AlternateContent>
      </w:r>
    </w:p>
    <w:p w14:paraId="0AF6BB52" w14:textId="77777777" w:rsidR="006B1670" w:rsidRDefault="006B1670" w:rsidP="006B1670">
      <w:pPr>
        <w:sectPr w:rsidR="006B1670">
          <w:headerReference w:type="default" r:id="rId40"/>
          <w:footerReference w:type="default" r:id="rId41"/>
          <w:pgSz w:w="11910" w:h="16840"/>
          <w:pgMar w:top="1660" w:right="1040" w:bottom="1920" w:left="1040" w:header="146" w:footer="1737" w:gutter="0"/>
          <w:cols w:space="720"/>
        </w:sectPr>
      </w:pPr>
    </w:p>
    <w:p w14:paraId="367CFB07" w14:textId="77777777" w:rsidR="006B1670" w:rsidRDefault="006B1670" w:rsidP="006B1670">
      <w:pPr>
        <w:pStyle w:val="BodyText"/>
        <w:rPr>
          <w:sz w:val="20"/>
        </w:rPr>
      </w:pPr>
    </w:p>
    <w:p w14:paraId="73B704E5" w14:textId="77777777" w:rsidR="006B1670" w:rsidRDefault="006B1670" w:rsidP="006B1670">
      <w:pPr>
        <w:pStyle w:val="BodyText"/>
        <w:spacing w:before="4"/>
        <w:rPr>
          <w:sz w:val="11"/>
        </w:rPr>
      </w:pPr>
    </w:p>
    <w:p w14:paraId="4F43BEB9" w14:textId="77777777" w:rsidR="006B1670" w:rsidRDefault="006B1670" w:rsidP="006B1670">
      <w:pPr>
        <w:pStyle w:val="BodyText"/>
        <w:ind w:left="111"/>
        <w:rPr>
          <w:sz w:val="20"/>
        </w:rPr>
      </w:pPr>
      <w:r>
        <w:rPr>
          <w:noProof/>
          <w:sz w:val="20"/>
        </w:rPr>
        <mc:AlternateContent>
          <mc:Choice Requires="wpg">
            <w:drawing>
              <wp:inline distT="0" distB="0" distL="0" distR="0" wp14:anchorId="462DFB46" wp14:editId="6D0D934E">
                <wp:extent cx="6096000" cy="3429000"/>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27" name="Picture 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32" y="1130"/>
                            <a:ext cx="7313" cy="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Text Box 35"/>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1105EC" w14:textId="77777777" w:rsidR="00903E45" w:rsidRDefault="00903E45" w:rsidP="006B1670">
                              <w:pPr>
                                <w:rPr>
                                  <w:sz w:val="41"/>
                                </w:rPr>
                              </w:pPr>
                            </w:p>
                            <w:p w14:paraId="101CE403" w14:textId="77777777" w:rsidR="00903E45" w:rsidRDefault="00903E45" w:rsidP="006B1670">
                              <w:pPr>
                                <w:ind w:left="712"/>
                                <w:rPr>
                                  <w:rFonts w:ascii="Trebuchet MS"/>
                                  <w:sz w:val="44"/>
                                </w:rPr>
                              </w:pPr>
                              <w:r>
                                <w:rPr>
                                  <w:rFonts w:ascii="Trebuchet MS"/>
                                  <w:spacing w:val="-3"/>
                                  <w:sz w:val="44"/>
                                </w:rPr>
                                <w:t xml:space="preserve">Persona </w:t>
                              </w:r>
                              <w:r>
                                <w:rPr>
                                  <w:rFonts w:ascii="Trebuchet MS"/>
                                  <w:spacing w:val="-4"/>
                                  <w:sz w:val="44"/>
                                </w:rPr>
                                <w:t>example</w:t>
                              </w:r>
                              <w:r>
                                <w:rPr>
                                  <w:rFonts w:ascii="Trebuchet MS"/>
                                  <w:spacing w:val="-61"/>
                                  <w:sz w:val="44"/>
                                </w:rPr>
                                <w:t xml:space="preserve"> </w:t>
                              </w:r>
                              <w:r>
                                <w:rPr>
                                  <w:rFonts w:ascii="Trebuchet MS"/>
                                  <w:sz w:val="44"/>
                                </w:rPr>
                                <w:t>2</w:t>
                              </w:r>
                            </w:p>
                          </w:txbxContent>
                        </wps:txbx>
                        <wps:bodyPr rot="0" vert="horz" wrap="square" lIns="0" tIns="0" rIns="0" bIns="0" anchor="t" anchorCtr="0" upright="1">
                          <a:noAutofit/>
                        </wps:bodyPr>
                      </wps:wsp>
                    </wpg:wgp>
                  </a:graphicData>
                </a:graphic>
              </wp:inline>
            </w:drawing>
          </mc:Choice>
          <mc:Fallback>
            <w:pict>
              <v:group w14:anchorId="462DFB46" id="Group 26" o:spid="_x0000_s1095" style="width:480pt;height:270pt;mso-position-horizontal-relative:char;mso-position-vertical-relative:line" coordsize="9600,54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">
                <v:shape id="Picture 33" o:spid="_x0000_s1096"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Je&#10;c9HDAAAA2wAAAA8AAABkcnMvZG93bnJldi54bWxEj8FqwzAQRO+F/oPYQG+1bFMa40YJIUkhxzbO&#10;ByzW1jKxVq6kJG6+PioUehxm5g2zWE12EBfyoXesoMhyEMSt0z13Co7N+3MFIkRkjYNjUvBDAVbL&#10;x4cF1tpd+ZMuh9iJBOFQowIT41hLGVpDFkPmRuLkfTlvMSbpO6k9XhPcDrLM81dpsee0YHCkjaH2&#10;dDhbBVUTJ/p4CX7eFNWw3n7nt33YKfU0m9ZvICJN8T/8195rBeUcfr+kHyC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l5z0cMAAADbAAAADwAAAAAAAAAAAAAAAACcAgAA&#10;ZHJzL2Rvd25yZXYueG1sUEsFBgAAAAAEAAQA9wAAAIwDAAAAAA==&#10;">
                  <v:imagedata r:id="rId12" o:title=""/>
                </v:shape>
                <v:shape id="Picture 34" o:spid="_x0000_s1097" type="#_x0000_t75" style="position:absolute;left:432;top:1130;width:7313;height:42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p&#10;xWLAAAAA2wAAAA8AAABkcnMvZG93bnJldi54bWxET01Lw0AQvQv+h2WEXsRuWkRq7LZoS8WbNPXg&#10;cciOSTQ7GzKTNP337kHw+Hjf6+0UWjNSL01kB4t5Boa4jL7hysHH6XC3AiOK7LGNTA4uJLDdXF+t&#10;MffxzEcaC61MCmHJ0UGt2uXWSllTQJnHjjhxX7EPqAn2lfU9nlN4aO0yyx5swIZTQ40d7Woqf4oh&#10;OPjel8OLyPj4+jncD1iIZrfv6tzsZnp+AqM06b/4z/3mHSzT2PQl/QC7+Q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ynFYsAAAADbAAAADwAAAAAAAAAAAAAAAACcAgAAZHJz&#10;L2Rvd25yZXYueG1sUEsFBgAAAAAEAAQA9wAAAIkDAAAAAA==&#10;">
                  <v:imagedata r:id="rId43" o:title=""/>
                </v:shape>
                <v:shape id="Text Box 35" o:spid="_x0000_s1098"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FS4OwwAA&#10;ANsAAAAPAAAAZHJzL2Rvd25yZXYueG1sRI/NqsIwFIT3gu8QjuBOU114vdUooggKIviD4O7QHNti&#10;c1KaWOt9eiMIdznMzDfMdN6YQtRUudyygkE/AkGcWJ1zquB8WvfGIJxH1lhYJgUvcjCftVtTjLV9&#10;8oHqo09FgLCLUUHmfRlL6ZKMDLq+LYmDd7OVQR9klUpd4TPATSGHUTSSBnMOCxmWtMwouR8fRsH+&#10;tLzu5HmHq60Z6Z9LvXd/B1Kq22kWExCeGv8f/rY3WsHwFz5fwg+Qs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FS4OwwAAANsAAAAPAAAAAAAAAAAAAAAAAJcCAABkcnMvZG93&#10;bnJldi54bWxQSwUGAAAAAAQABAD1AAAAhwMAAAAA&#10;" filled="f" strokeweight=".96pt">
                  <v:textbox inset="0,0,0,0">
                    <w:txbxContent>
                      <w:p w14:paraId="081105EC" w14:textId="77777777" w:rsidR="00903E45" w:rsidRDefault="00903E45" w:rsidP="006B1670">
                        <w:pPr>
                          <w:rPr>
                            <w:sz w:val="41"/>
                          </w:rPr>
                        </w:pPr>
                      </w:p>
                      <w:p w14:paraId="101CE403" w14:textId="77777777" w:rsidR="00903E45" w:rsidRDefault="00903E45" w:rsidP="006B1670">
                        <w:pPr>
                          <w:ind w:left="712"/>
                          <w:rPr>
                            <w:rFonts w:ascii="Trebuchet MS"/>
                            <w:sz w:val="44"/>
                          </w:rPr>
                        </w:pPr>
                        <w:r>
                          <w:rPr>
                            <w:rFonts w:ascii="Trebuchet MS"/>
                            <w:spacing w:val="-3"/>
                            <w:sz w:val="44"/>
                          </w:rPr>
                          <w:t xml:space="preserve">Persona </w:t>
                        </w:r>
                        <w:r>
                          <w:rPr>
                            <w:rFonts w:ascii="Trebuchet MS"/>
                            <w:spacing w:val="-4"/>
                            <w:sz w:val="44"/>
                          </w:rPr>
                          <w:t>example</w:t>
                        </w:r>
                        <w:r>
                          <w:rPr>
                            <w:rFonts w:ascii="Trebuchet MS"/>
                            <w:spacing w:val="-61"/>
                            <w:sz w:val="44"/>
                          </w:rPr>
                          <w:t xml:space="preserve"> </w:t>
                        </w:r>
                        <w:r>
                          <w:rPr>
                            <w:rFonts w:ascii="Trebuchet MS"/>
                            <w:sz w:val="44"/>
                          </w:rPr>
                          <w:t>2</w:t>
                        </w:r>
                      </w:p>
                    </w:txbxContent>
                  </v:textbox>
                </v:shape>
                <w10:anchorlock/>
              </v:group>
            </w:pict>
          </mc:Fallback>
        </mc:AlternateContent>
      </w:r>
    </w:p>
    <w:p w14:paraId="74F8B105" w14:textId="77777777" w:rsidR="006B1670" w:rsidRDefault="006B1670" w:rsidP="006B1670">
      <w:pPr>
        <w:spacing w:before="74"/>
        <w:ind w:left="111"/>
      </w:pPr>
      <w:r>
        <w:rPr>
          <w:color w:val="262626"/>
          <w:sz w:val="22"/>
        </w:rPr>
        <w:t>25</w:t>
      </w:r>
    </w:p>
    <w:p w14:paraId="03AC09A7" w14:textId="77777777" w:rsidR="006B1670" w:rsidRDefault="006B1670" w:rsidP="006B1670">
      <w:pPr>
        <w:pStyle w:val="BodyText"/>
        <w:rPr>
          <w:sz w:val="20"/>
        </w:rPr>
      </w:pPr>
    </w:p>
    <w:p w14:paraId="79FAF074" w14:textId="77777777" w:rsidR="006B1670" w:rsidRDefault="006B1670" w:rsidP="006B1670">
      <w:pPr>
        <w:pStyle w:val="BodyText"/>
        <w:rPr>
          <w:sz w:val="20"/>
        </w:rPr>
      </w:pPr>
    </w:p>
    <w:p w14:paraId="2AE79976" w14:textId="77777777" w:rsidR="006B1670" w:rsidRDefault="006B1670" w:rsidP="006B1670">
      <w:pPr>
        <w:pStyle w:val="BodyText"/>
        <w:rPr>
          <w:sz w:val="20"/>
        </w:rPr>
      </w:pPr>
    </w:p>
    <w:p w14:paraId="11F71F82" w14:textId="77777777" w:rsidR="006B1670" w:rsidRDefault="006B1670" w:rsidP="006B1670">
      <w:pPr>
        <w:pStyle w:val="BodyText"/>
        <w:rPr>
          <w:sz w:val="20"/>
        </w:rPr>
      </w:pPr>
    </w:p>
    <w:p w14:paraId="50807752" w14:textId="77777777" w:rsidR="006B1670" w:rsidRDefault="006B1670" w:rsidP="006B1670">
      <w:pPr>
        <w:pStyle w:val="BodyText"/>
        <w:rPr>
          <w:sz w:val="20"/>
        </w:rPr>
      </w:pPr>
    </w:p>
    <w:p w14:paraId="6B6E6E5C" w14:textId="77777777" w:rsidR="006B1670" w:rsidRDefault="006B1670" w:rsidP="006B1670">
      <w:pPr>
        <w:pStyle w:val="BodyText"/>
      </w:pPr>
      <w:r>
        <w:rPr>
          <w:noProof/>
        </w:rPr>
        <mc:AlternateContent>
          <mc:Choice Requires="wpg">
            <w:drawing>
              <wp:anchor distT="0" distB="0" distL="0" distR="0" simplePos="0" relativeHeight="251672576" behindDoc="1" locked="0" layoutInCell="1" allowOverlap="1" wp14:anchorId="3CD9003C" wp14:editId="6BEAE306">
                <wp:simplePos x="0" y="0"/>
                <wp:positionH relativeFrom="page">
                  <wp:posOffset>730885</wp:posOffset>
                </wp:positionH>
                <wp:positionV relativeFrom="paragraph">
                  <wp:posOffset>226695</wp:posOffset>
                </wp:positionV>
                <wp:extent cx="6096000" cy="342900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24" name="Picture 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Rectangle 92"/>
                        <wps:cNvSpPr>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1F8D8" id="Group 23" o:spid="_x0000_s1026" style="position:absolute;margin-left:57.55pt;margin-top:17.85pt;width:480pt;height:270pt;z-index:-251643904;mso-wrap-distance-left:0;mso-wrap-distance-right:0;mso-position-horizontal-relative:page"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">
                <v:shape id="Picture 91" o:spid="_x0000_s1027"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f&#10;E+G/AAAA2wAAAA8AAABkcnMvZG93bnJldi54bWxEj0EPwUAUhO8S/2HzJG5siSBliUiIi4PyA57u&#10;05bu2+ou6t9bicRxMjPfZObLxpTiSbUrLCsY9CMQxKnVBWcKTsdNbwrCeWSNpWVS8CYHy0W7NcdY&#10;2xcf6Jn4TAQIuxgV5N5XsZQuzcmg69uKOHgXWxv0QdaZ1DW+AtyUchhFY2mw4LCQY0XrnNJb8jAK&#10;3GO8qtbJfX/cXp2NJkl5pu1AqW6nWc1AeGr8P/xr77SC4Qi+X8IPkIsP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oXxPhvwAAANsAAAAPAAAAAAAAAAAAAAAAAJwCAABkcnMv&#10;ZG93bnJldi54bWxQSwUGAAAAAAQABAD3AAAAiAMAAAAA&#10;">
                  <v:imagedata r:id="rId45" o:title=""/>
                </v:shape>
                <v:rect id="Rectangle 92" o:spid="_x0000_s1028"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PQjMxAAA&#10;ANsAAAAPAAAAZHJzL2Rvd25yZXYueG1sRI/BbsIwEETvSPyDtUi9FacRoDaNQQgJ2tJTQz5gGy9J&#10;aLyObBfC3+NKlTiOZuaNJl8NphNncr61rOBpmoAgrqxuuVZQHraPzyB8QNbYWSYFV/KwWo5HOWba&#10;XviLzkWoRYSwz1BBE0KfSemrhgz6qe2Jo3e0zmCI0tVSO7xEuOlkmiQLabDluNBgT5uGqp/i1ygI&#10;u1k73+/7t02KH9+6XHweXk5OqYfJsH4FEWgI9/B/+10rSOfw9yX+ALm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z0IzMQAAADbAAAADwAAAAAAAAAAAAAAAACXAgAAZHJzL2Rv&#10;d25yZXYueG1sUEsFBgAAAAAEAAQA9QAAAIgDAAAAAA==&#10;" filled="f" strokeweight=".96pt"/>
                <w10:wrap type="topAndBottom" anchorx="page"/>
              </v:group>
            </w:pict>
          </mc:Fallback>
        </mc:AlternateContent>
      </w:r>
    </w:p>
    <w:p w14:paraId="068CBD01" w14:textId="77777777" w:rsidR="006B1670" w:rsidRDefault="006B1670" w:rsidP="006B1670">
      <w:pPr>
        <w:sectPr w:rsidR="006B1670">
          <w:headerReference w:type="default" r:id="rId46"/>
          <w:footerReference w:type="default" r:id="rId47"/>
          <w:pgSz w:w="11910" w:h="16840"/>
          <w:pgMar w:top="1660" w:right="1040" w:bottom="1920" w:left="1040" w:header="146" w:footer="1737" w:gutter="0"/>
          <w:cols w:space="720"/>
        </w:sectPr>
      </w:pPr>
    </w:p>
    <w:p w14:paraId="603B9352" w14:textId="77777777" w:rsidR="006B1670" w:rsidRDefault="006B1670" w:rsidP="006B1670">
      <w:pPr>
        <w:pStyle w:val="BodyText"/>
        <w:rPr>
          <w:sz w:val="20"/>
        </w:rPr>
      </w:pPr>
    </w:p>
    <w:p w14:paraId="688FA753" w14:textId="77777777" w:rsidR="006B1670" w:rsidRDefault="006B1670" w:rsidP="006B1670">
      <w:pPr>
        <w:pStyle w:val="BodyText"/>
        <w:spacing w:before="4"/>
        <w:rPr>
          <w:sz w:val="11"/>
        </w:rPr>
      </w:pPr>
    </w:p>
    <w:p w14:paraId="6A1302A0" w14:textId="77777777" w:rsidR="006B1670" w:rsidRDefault="006B1670" w:rsidP="006B1670">
      <w:pPr>
        <w:pStyle w:val="BodyText"/>
        <w:ind w:left="111"/>
        <w:rPr>
          <w:sz w:val="20"/>
        </w:rPr>
      </w:pPr>
      <w:r>
        <w:rPr>
          <w:noProof/>
          <w:sz w:val="20"/>
        </w:rPr>
        <mc:AlternateContent>
          <mc:Choice Requires="wpg">
            <w:drawing>
              <wp:inline distT="0" distB="0" distL="0" distR="0" wp14:anchorId="2D14463B" wp14:editId="7DD71262">
                <wp:extent cx="6096000" cy="3429000"/>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21" name="Picture 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Text Box 38"/>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67F4A5" w14:textId="77777777" w:rsidR="00903E45" w:rsidRDefault="00903E45" w:rsidP="006B1670">
                              <w:pPr>
                                <w:rPr>
                                  <w:sz w:val="41"/>
                                </w:rPr>
                              </w:pPr>
                            </w:p>
                            <w:p w14:paraId="01215B86" w14:textId="77777777" w:rsidR="00903E45" w:rsidRDefault="00903E45" w:rsidP="006B1670">
                              <w:pPr>
                                <w:ind w:left="712"/>
                                <w:rPr>
                                  <w:rFonts w:ascii="Trebuchet MS"/>
                                  <w:sz w:val="44"/>
                                </w:rPr>
                              </w:pPr>
                              <w:r>
                                <w:rPr>
                                  <w:rFonts w:ascii="Trebuchet MS"/>
                                  <w:sz w:val="44"/>
                                </w:rPr>
                                <w:t>Use case</w:t>
                              </w:r>
                            </w:p>
                            <w:p w14:paraId="77C0E7A3" w14:textId="77777777" w:rsidR="00903E45" w:rsidRDefault="00903E45" w:rsidP="006B1670">
                              <w:pPr>
                                <w:widowControl w:val="0"/>
                                <w:numPr>
                                  <w:ilvl w:val="0"/>
                                  <w:numId w:val="13"/>
                                </w:numPr>
                                <w:tabs>
                                  <w:tab w:val="left" w:pos="893"/>
                                </w:tabs>
                                <w:autoSpaceDE w:val="0"/>
                                <w:autoSpaceDN w:val="0"/>
                                <w:spacing w:before="380"/>
                                <w:rPr>
                                  <w:sz w:val="28"/>
                                </w:rPr>
                              </w:pPr>
                              <w:r>
                                <w:rPr>
                                  <w:sz w:val="28"/>
                                </w:rPr>
                                <w:t>Identify the</w:t>
                              </w:r>
                              <w:r>
                                <w:rPr>
                                  <w:spacing w:val="-5"/>
                                  <w:sz w:val="28"/>
                                </w:rPr>
                                <w:t xml:space="preserve"> </w:t>
                              </w:r>
                              <w:r>
                                <w:rPr>
                                  <w:spacing w:val="-2"/>
                                  <w:sz w:val="28"/>
                                </w:rPr>
                                <w:t>actors</w:t>
                              </w:r>
                            </w:p>
                            <w:p w14:paraId="3E834EC1" w14:textId="77777777" w:rsidR="00903E45" w:rsidRDefault="00903E45" w:rsidP="006B1670">
                              <w:pPr>
                                <w:widowControl w:val="0"/>
                                <w:numPr>
                                  <w:ilvl w:val="0"/>
                                  <w:numId w:val="13"/>
                                </w:numPr>
                                <w:tabs>
                                  <w:tab w:val="left" w:pos="893"/>
                                </w:tabs>
                                <w:autoSpaceDE w:val="0"/>
                                <w:autoSpaceDN w:val="0"/>
                                <w:spacing w:before="28"/>
                                <w:rPr>
                                  <w:sz w:val="28"/>
                                </w:rPr>
                              </w:pPr>
                              <w:r>
                                <w:rPr>
                                  <w:sz w:val="28"/>
                                </w:rPr>
                                <w:t>Define the goals (name of the use</w:t>
                              </w:r>
                              <w:r>
                                <w:rPr>
                                  <w:spacing w:val="-9"/>
                                  <w:sz w:val="28"/>
                                </w:rPr>
                                <w:t xml:space="preserve"> </w:t>
                              </w:r>
                              <w:r>
                                <w:rPr>
                                  <w:sz w:val="28"/>
                                </w:rPr>
                                <w:t>case)</w:t>
                              </w:r>
                            </w:p>
                            <w:p w14:paraId="4E710EC4" w14:textId="77777777" w:rsidR="00903E45" w:rsidRDefault="00903E45" w:rsidP="006B1670">
                              <w:pPr>
                                <w:widowControl w:val="0"/>
                                <w:numPr>
                                  <w:ilvl w:val="0"/>
                                  <w:numId w:val="13"/>
                                </w:numPr>
                                <w:tabs>
                                  <w:tab w:val="left" w:pos="893"/>
                                </w:tabs>
                                <w:autoSpaceDE w:val="0"/>
                                <w:autoSpaceDN w:val="0"/>
                                <w:spacing w:before="25"/>
                                <w:rPr>
                                  <w:sz w:val="28"/>
                                </w:rPr>
                              </w:pPr>
                              <w:r>
                                <w:rPr>
                                  <w:sz w:val="28"/>
                                </w:rPr>
                                <w:t>Main</w:t>
                              </w:r>
                              <w:r>
                                <w:rPr>
                                  <w:spacing w:val="-1"/>
                                  <w:sz w:val="28"/>
                                </w:rPr>
                                <w:t xml:space="preserve"> </w:t>
                              </w:r>
                              <w:r>
                                <w:rPr>
                                  <w:sz w:val="28"/>
                                </w:rPr>
                                <w:t>flow</w:t>
                              </w:r>
                            </w:p>
                            <w:p w14:paraId="62504812" w14:textId="77777777" w:rsidR="00903E45" w:rsidRDefault="00903E45" w:rsidP="006B1670">
                              <w:pPr>
                                <w:widowControl w:val="0"/>
                                <w:numPr>
                                  <w:ilvl w:val="0"/>
                                  <w:numId w:val="13"/>
                                </w:numPr>
                                <w:tabs>
                                  <w:tab w:val="left" w:pos="893"/>
                                </w:tabs>
                                <w:autoSpaceDE w:val="0"/>
                                <w:autoSpaceDN w:val="0"/>
                                <w:spacing w:before="28"/>
                                <w:rPr>
                                  <w:sz w:val="28"/>
                                </w:rPr>
                              </w:pPr>
                              <w:r>
                                <w:rPr>
                                  <w:sz w:val="28"/>
                                </w:rPr>
                                <w:t>Additional</w:t>
                              </w:r>
                              <w:r>
                                <w:rPr>
                                  <w:spacing w:val="-2"/>
                                  <w:sz w:val="28"/>
                                </w:rPr>
                                <w:t xml:space="preserve"> </w:t>
                              </w:r>
                              <w:r>
                                <w:rPr>
                                  <w:sz w:val="28"/>
                                </w:rPr>
                                <w:t>flows</w:t>
                              </w:r>
                            </w:p>
                            <w:p w14:paraId="3CE9D6B2" w14:textId="77777777" w:rsidR="00903E45" w:rsidRDefault="00903E45" w:rsidP="006B1670">
                              <w:pPr>
                                <w:widowControl w:val="0"/>
                                <w:numPr>
                                  <w:ilvl w:val="0"/>
                                  <w:numId w:val="13"/>
                                </w:numPr>
                                <w:tabs>
                                  <w:tab w:val="left" w:pos="893"/>
                                </w:tabs>
                                <w:autoSpaceDE w:val="0"/>
                                <w:autoSpaceDN w:val="0"/>
                                <w:spacing w:before="28"/>
                                <w:rPr>
                                  <w:sz w:val="28"/>
                                </w:rPr>
                              </w:pPr>
                              <w:r>
                                <w:rPr>
                                  <w:sz w:val="28"/>
                                </w:rPr>
                                <w:t>Iteration</w:t>
                              </w:r>
                            </w:p>
                            <w:p w14:paraId="71DE43AD" w14:textId="77777777" w:rsidR="00903E45" w:rsidRDefault="00903E45" w:rsidP="006B1670">
                              <w:pPr>
                                <w:widowControl w:val="0"/>
                                <w:numPr>
                                  <w:ilvl w:val="0"/>
                                  <w:numId w:val="13"/>
                                </w:numPr>
                                <w:tabs>
                                  <w:tab w:val="left" w:pos="893"/>
                                </w:tabs>
                                <w:autoSpaceDE w:val="0"/>
                                <w:autoSpaceDN w:val="0"/>
                                <w:spacing w:before="25"/>
                                <w:rPr>
                                  <w:sz w:val="28"/>
                                </w:rPr>
                              </w:pPr>
                              <w:r>
                                <w:rPr>
                                  <w:sz w:val="28"/>
                                </w:rPr>
                                <w:t>Fully dressed use</w:t>
                              </w:r>
                              <w:r>
                                <w:rPr>
                                  <w:spacing w:val="-1"/>
                                  <w:sz w:val="28"/>
                                </w:rPr>
                                <w:t xml:space="preserve"> </w:t>
                              </w:r>
                              <w:r>
                                <w:rPr>
                                  <w:sz w:val="28"/>
                                </w:rPr>
                                <w:t>case</w:t>
                              </w:r>
                            </w:p>
                            <w:p w14:paraId="76D73BF4" w14:textId="77777777" w:rsidR="00903E45" w:rsidRDefault="00903E45" w:rsidP="006B1670">
                              <w:pPr>
                                <w:widowControl w:val="0"/>
                                <w:numPr>
                                  <w:ilvl w:val="0"/>
                                  <w:numId w:val="13"/>
                                </w:numPr>
                                <w:tabs>
                                  <w:tab w:val="left" w:pos="893"/>
                                </w:tabs>
                                <w:autoSpaceDE w:val="0"/>
                                <w:autoSpaceDN w:val="0"/>
                                <w:spacing w:before="28"/>
                                <w:rPr>
                                  <w:sz w:val="28"/>
                                </w:rPr>
                              </w:pPr>
                              <w:r>
                                <w:rPr>
                                  <w:sz w:val="28"/>
                                </w:rPr>
                                <w:t>Pre-conditions</w:t>
                              </w:r>
                            </w:p>
                            <w:p w14:paraId="3A240670" w14:textId="77777777" w:rsidR="00903E45" w:rsidRDefault="00903E45" w:rsidP="006B1670">
                              <w:pPr>
                                <w:widowControl w:val="0"/>
                                <w:numPr>
                                  <w:ilvl w:val="0"/>
                                  <w:numId w:val="13"/>
                                </w:numPr>
                                <w:tabs>
                                  <w:tab w:val="left" w:pos="893"/>
                                </w:tabs>
                                <w:autoSpaceDE w:val="0"/>
                                <w:autoSpaceDN w:val="0"/>
                                <w:spacing w:before="28"/>
                                <w:rPr>
                                  <w:sz w:val="28"/>
                                </w:rPr>
                              </w:pPr>
                              <w:r>
                                <w:rPr>
                                  <w:sz w:val="28"/>
                                </w:rPr>
                                <w:t>Post-conditions</w:t>
                              </w:r>
                            </w:p>
                            <w:p w14:paraId="1317C7D7" w14:textId="77777777" w:rsidR="00903E45" w:rsidRDefault="00903E45" w:rsidP="006B1670">
                              <w:pPr>
                                <w:widowControl w:val="0"/>
                                <w:numPr>
                                  <w:ilvl w:val="0"/>
                                  <w:numId w:val="13"/>
                                </w:numPr>
                                <w:tabs>
                                  <w:tab w:val="left" w:pos="893"/>
                                </w:tabs>
                                <w:autoSpaceDE w:val="0"/>
                                <w:autoSpaceDN w:val="0"/>
                                <w:spacing w:before="25"/>
                                <w:rPr>
                                  <w:sz w:val="28"/>
                                </w:rPr>
                              </w:pPr>
                              <w:r>
                                <w:rPr>
                                  <w:sz w:val="28"/>
                                </w:rPr>
                                <w:t>Success criteria ….</w:t>
                              </w:r>
                              <w:r>
                                <w:rPr>
                                  <w:spacing w:val="-3"/>
                                  <w:sz w:val="28"/>
                                </w:rPr>
                                <w:t xml:space="preserve"> </w:t>
                              </w:r>
                              <w:proofErr w:type="spellStart"/>
                              <w:r>
                                <w:rPr>
                                  <w:spacing w:val="-3"/>
                                  <w:sz w:val="28"/>
                                </w:rPr>
                                <w:t>Etc</w:t>
                              </w:r>
                              <w:proofErr w:type="spellEnd"/>
                            </w:p>
                          </w:txbxContent>
                        </wps:txbx>
                        <wps:bodyPr rot="0" vert="horz" wrap="square" lIns="0" tIns="0" rIns="0" bIns="0" anchor="t" anchorCtr="0" upright="1">
                          <a:noAutofit/>
                        </wps:bodyPr>
                      </wps:wsp>
                    </wpg:wgp>
                  </a:graphicData>
                </a:graphic>
              </wp:inline>
            </w:drawing>
          </mc:Choice>
          <mc:Fallback>
            <w:pict>
              <v:group w14:anchorId="2D14463B" id="Group 20" o:spid="_x0000_s1099"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ceRzEUwEAAC8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37" o:spid="_x0000_s1100"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7&#10;Tj7DAAAA2wAAAA8AAABkcnMvZG93bnJldi54bWxEj81qwzAQhO+BvIPYQG+x7FAa41gJoT/gY2rn&#10;ARZra5taK1dSE7dPHxUKOQ4z8w1THmYzigs5P1hWkCUpCOLW6oE7BefmbZ2D8AFZ42iZFPyQh8N+&#10;uSix0PbK73SpQycihH2BCvoQpkJK3/Zk0Cd2Io7eh3UGQ5Suk9rhNcLNKDdp+iQNDhwXepzouaf2&#10;s/42CvImzHR69G7bZPl4fPlKfyv/qtTDaj7uQASawz383660gk0Gf1/iD5D7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vtOPsMAAADbAAAADwAAAAAAAAAAAAAAAACcAgAA&#10;ZHJzL2Rvd25yZXYueG1sUEsFBgAAAAAEAAQA9wAAAIwDAAAAAA==&#10;">
                  <v:imagedata r:id="rId12" o:title=""/>
                </v:shape>
                <v:shape id="Text Box 38" o:spid="_x0000_s1101"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sbx/wgAA&#10;ANsAAAAPAAAAZHJzL2Rvd25yZXYueG1sRI/NqsIwFIT3gu8QjuBOU7tQ6TWKKIKCCP4g3N2hObct&#10;tzkpTazVpzeC4HKYmW+Y2aI1pWiodoVlBaNhBII4tbrgTMHlvBlMQTiPrLG0TAoe5GAx73ZmmGh7&#10;5yM1J5+JAGGXoILc+yqR0qU5GXRDWxEH78/WBn2QdSZ1jfcAN6WMo2gsDRYcFnKsaJVT+n+6GQWH&#10;8+p3Ly97XO/MWE+uzcE9j6RUv9cuf0B4av03/GlvtYI4hveX8APk/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xvH/CAAAA2wAAAA8AAAAAAAAAAAAAAAAAlwIAAGRycy9kb3du&#10;cmV2LnhtbFBLBQYAAAAABAAEAPUAAACGAwAAAAA=&#10;" filled="f" strokeweight=".96pt">
                  <v:textbox inset="0,0,0,0">
                    <w:txbxContent>
                      <w:p w14:paraId="7A67F4A5" w14:textId="77777777" w:rsidR="00903E45" w:rsidRDefault="00903E45" w:rsidP="006B1670">
                        <w:pPr>
                          <w:rPr>
                            <w:sz w:val="41"/>
                          </w:rPr>
                        </w:pPr>
                      </w:p>
                      <w:p w14:paraId="01215B86" w14:textId="77777777" w:rsidR="00903E45" w:rsidRDefault="00903E45" w:rsidP="006B1670">
                        <w:pPr>
                          <w:ind w:left="712"/>
                          <w:rPr>
                            <w:rFonts w:ascii="Trebuchet MS"/>
                            <w:sz w:val="44"/>
                          </w:rPr>
                        </w:pPr>
                        <w:r>
                          <w:rPr>
                            <w:rFonts w:ascii="Trebuchet MS"/>
                            <w:sz w:val="44"/>
                          </w:rPr>
                          <w:t>Use case</w:t>
                        </w:r>
                      </w:p>
                      <w:p w14:paraId="77C0E7A3" w14:textId="77777777" w:rsidR="00903E45" w:rsidRDefault="00903E45" w:rsidP="006B1670">
                        <w:pPr>
                          <w:widowControl w:val="0"/>
                          <w:numPr>
                            <w:ilvl w:val="0"/>
                            <w:numId w:val="13"/>
                          </w:numPr>
                          <w:tabs>
                            <w:tab w:val="left" w:pos="893"/>
                          </w:tabs>
                          <w:autoSpaceDE w:val="0"/>
                          <w:autoSpaceDN w:val="0"/>
                          <w:spacing w:before="380"/>
                          <w:rPr>
                            <w:sz w:val="28"/>
                          </w:rPr>
                        </w:pPr>
                        <w:r>
                          <w:rPr>
                            <w:sz w:val="28"/>
                          </w:rPr>
                          <w:t>Identify the</w:t>
                        </w:r>
                        <w:r>
                          <w:rPr>
                            <w:spacing w:val="-5"/>
                            <w:sz w:val="28"/>
                          </w:rPr>
                          <w:t xml:space="preserve"> </w:t>
                        </w:r>
                        <w:r>
                          <w:rPr>
                            <w:spacing w:val="-2"/>
                            <w:sz w:val="28"/>
                          </w:rPr>
                          <w:t>actors</w:t>
                        </w:r>
                      </w:p>
                      <w:p w14:paraId="3E834EC1" w14:textId="77777777" w:rsidR="00903E45" w:rsidRDefault="00903E45" w:rsidP="006B1670">
                        <w:pPr>
                          <w:widowControl w:val="0"/>
                          <w:numPr>
                            <w:ilvl w:val="0"/>
                            <w:numId w:val="13"/>
                          </w:numPr>
                          <w:tabs>
                            <w:tab w:val="left" w:pos="893"/>
                          </w:tabs>
                          <w:autoSpaceDE w:val="0"/>
                          <w:autoSpaceDN w:val="0"/>
                          <w:spacing w:before="28"/>
                          <w:rPr>
                            <w:sz w:val="28"/>
                          </w:rPr>
                        </w:pPr>
                        <w:r>
                          <w:rPr>
                            <w:sz w:val="28"/>
                          </w:rPr>
                          <w:t>Define the goals (name of the use</w:t>
                        </w:r>
                        <w:r>
                          <w:rPr>
                            <w:spacing w:val="-9"/>
                            <w:sz w:val="28"/>
                          </w:rPr>
                          <w:t xml:space="preserve"> </w:t>
                        </w:r>
                        <w:r>
                          <w:rPr>
                            <w:sz w:val="28"/>
                          </w:rPr>
                          <w:t>case)</w:t>
                        </w:r>
                      </w:p>
                      <w:p w14:paraId="4E710EC4" w14:textId="77777777" w:rsidR="00903E45" w:rsidRDefault="00903E45" w:rsidP="006B1670">
                        <w:pPr>
                          <w:widowControl w:val="0"/>
                          <w:numPr>
                            <w:ilvl w:val="0"/>
                            <w:numId w:val="13"/>
                          </w:numPr>
                          <w:tabs>
                            <w:tab w:val="left" w:pos="893"/>
                          </w:tabs>
                          <w:autoSpaceDE w:val="0"/>
                          <w:autoSpaceDN w:val="0"/>
                          <w:spacing w:before="25"/>
                          <w:rPr>
                            <w:sz w:val="28"/>
                          </w:rPr>
                        </w:pPr>
                        <w:r>
                          <w:rPr>
                            <w:sz w:val="28"/>
                          </w:rPr>
                          <w:t>Main</w:t>
                        </w:r>
                        <w:r>
                          <w:rPr>
                            <w:spacing w:val="-1"/>
                            <w:sz w:val="28"/>
                          </w:rPr>
                          <w:t xml:space="preserve"> </w:t>
                        </w:r>
                        <w:r>
                          <w:rPr>
                            <w:sz w:val="28"/>
                          </w:rPr>
                          <w:t>flow</w:t>
                        </w:r>
                      </w:p>
                      <w:p w14:paraId="62504812" w14:textId="77777777" w:rsidR="00903E45" w:rsidRDefault="00903E45" w:rsidP="006B1670">
                        <w:pPr>
                          <w:widowControl w:val="0"/>
                          <w:numPr>
                            <w:ilvl w:val="0"/>
                            <w:numId w:val="13"/>
                          </w:numPr>
                          <w:tabs>
                            <w:tab w:val="left" w:pos="893"/>
                          </w:tabs>
                          <w:autoSpaceDE w:val="0"/>
                          <w:autoSpaceDN w:val="0"/>
                          <w:spacing w:before="28"/>
                          <w:rPr>
                            <w:sz w:val="28"/>
                          </w:rPr>
                        </w:pPr>
                        <w:r>
                          <w:rPr>
                            <w:sz w:val="28"/>
                          </w:rPr>
                          <w:t>Additional</w:t>
                        </w:r>
                        <w:r>
                          <w:rPr>
                            <w:spacing w:val="-2"/>
                            <w:sz w:val="28"/>
                          </w:rPr>
                          <w:t xml:space="preserve"> </w:t>
                        </w:r>
                        <w:r>
                          <w:rPr>
                            <w:sz w:val="28"/>
                          </w:rPr>
                          <w:t>flows</w:t>
                        </w:r>
                      </w:p>
                      <w:p w14:paraId="3CE9D6B2" w14:textId="77777777" w:rsidR="00903E45" w:rsidRDefault="00903E45" w:rsidP="006B1670">
                        <w:pPr>
                          <w:widowControl w:val="0"/>
                          <w:numPr>
                            <w:ilvl w:val="0"/>
                            <w:numId w:val="13"/>
                          </w:numPr>
                          <w:tabs>
                            <w:tab w:val="left" w:pos="893"/>
                          </w:tabs>
                          <w:autoSpaceDE w:val="0"/>
                          <w:autoSpaceDN w:val="0"/>
                          <w:spacing w:before="28"/>
                          <w:rPr>
                            <w:sz w:val="28"/>
                          </w:rPr>
                        </w:pPr>
                        <w:r>
                          <w:rPr>
                            <w:sz w:val="28"/>
                          </w:rPr>
                          <w:t>Iteration</w:t>
                        </w:r>
                      </w:p>
                      <w:p w14:paraId="71DE43AD" w14:textId="77777777" w:rsidR="00903E45" w:rsidRDefault="00903E45" w:rsidP="006B1670">
                        <w:pPr>
                          <w:widowControl w:val="0"/>
                          <w:numPr>
                            <w:ilvl w:val="0"/>
                            <w:numId w:val="13"/>
                          </w:numPr>
                          <w:tabs>
                            <w:tab w:val="left" w:pos="893"/>
                          </w:tabs>
                          <w:autoSpaceDE w:val="0"/>
                          <w:autoSpaceDN w:val="0"/>
                          <w:spacing w:before="25"/>
                          <w:rPr>
                            <w:sz w:val="28"/>
                          </w:rPr>
                        </w:pPr>
                        <w:r>
                          <w:rPr>
                            <w:sz w:val="28"/>
                          </w:rPr>
                          <w:t>Fully dressed use</w:t>
                        </w:r>
                        <w:r>
                          <w:rPr>
                            <w:spacing w:val="-1"/>
                            <w:sz w:val="28"/>
                          </w:rPr>
                          <w:t xml:space="preserve"> </w:t>
                        </w:r>
                        <w:r>
                          <w:rPr>
                            <w:sz w:val="28"/>
                          </w:rPr>
                          <w:t>case</w:t>
                        </w:r>
                      </w:p>
                      <w:p w14:paraId="76D73BF4" w14:textId="77777777" w:rsidR="00903E45" w:rsidRDefault="00903E45" w:rsidP="006B1670">
                        <w:pPr>
                          <w:widowControl w:val="0"/>
                          <w:numPr>
                            <w:ilvl w:val="0"/>
                            <w:numId w:val="13"/>
                          </w:numPr>
                          <w:tabs>
                            <w:tab w:val="left" w:pos="893"/>
                          </w:tabs>
                          <w:autoSpaceDE w:val="0"/>
                          <w:autoSpaceDN w:val="0"/>
                          <w:spacing w:before="28"/>
                          <w:rPr>
                            <w:sz w:val="28"/>
                          </w:rPr>
                        </w:pPr>
                        <w:r>
                          <w:rPr>
                            <w:sz w:val="28"/>
                          </w:rPr>
                          <w:t>Pre-conditions</w:t>
                        </w:r>
                      </w:p>
                      <w:p w14:paraId="3A240670" w14:textId="77777777" w:rsidR="00903E45" w:rsidRDefault="00903E45" w:rsidP="006B1670">
                        <w:pPr>
                          <w:widowControl w:val="0"/>
                          <w:numPr>
                            <w:ilvl w:val="0"/>
                            <w:numId w:val="13"/>
                          </w:numPr>
                          <w:tabs>
                            <w:tab w:val="left" w:pos="893"/>
                          </w:tabs>
                          <w:autoSpaceDE w:val="0"/>
                          <w:autoSpaceDN w:val="0"/>
                          <w:spacing w:before="28"/>
                          <w:rPr>
                            <w:sz w:val="28"/>
                          </w:rPr>
                        </w:pPr>
                        <w:r>
                          <w:rPr>
                            <w:sz w:val="28"/>
                          </w:rPr>
                          <w:t>Post-conditions</w:t>
                        </w:r>
                      </w:p>
                      <w:p w14:paraId="1317C7D7" w14:textId="77777777" w:rsidR="00903E45" w:rsidRDefault="00903E45" w:rsidP="006B1670">
                        <w:pPr>
                          <w:widowControl w:val="0"/>
                          <w:numPr>
                            <w:ilvl w:val="0"/>
                            <w:numId w:val="13"/>
                          </w:numPr>
                          <w:tabs>
                            <w:tab w:val="left" w:pos="893"/>
                          </w:tabs>
                          <w:autoSpaceDE w:val="0"/>
                          <w:autoSpaceDN w:val="0"/>
                          <w:spacing w:before="25"/>
                          <w:rPr>
                            <w:sz w:val="28"/>
                          </w:rPr>
                        </w:pPr>
                        <w:r>
                          <w:rPr>
                            <w:sz w:val="28"/>
                          </w:rPr>
                          <w:t>Success criteria ….</w:t>
                        </w:r>
                        <w:r>
                          <w:rPr>
                            <w:spacing w:val="-3"/>
                            <w:sz w:val="28"/>
                          </w:rPr>
                          <w:t xml:space="preserve"> </w:t>
                        </w:r>
                        <w:proofErr w:type="spellStart"/>
                        <w:r>
                          <w:rPr>
                            <w:spacing w:val="-3"/>
                            <w:sz w:val="28"/>
                          </w:rPr>
                          <w:t>Etc</w:t>
                        </w:r>
                        <w:proofErr w:type="spellEnd"/>
                      </w:p>
                    </w:txbxContent>
                  </v:textbox>
                </v:shape>
                <w10:anchorlock/>
              </v:group>
            </w:pict>
          </mc:Fallback>
        </mc:AlternateContent>
      </w:r>
    </w:p>
    <w:p w14:paraId="7658AE68" w14:textId="77777777" w:rsidR="006B1670" w:rsidRDefault="006B1670" w:rsidP="006B1670">
      <w:pPr>
        <w:spacing w:before="74"/>
        <w:ind w:left="111"/>
      </w:pPr>
      <w:r>
        <w:rPr>
          <w:color w:val="262626"/>
          <w:sz w:val="22"/>
        </w:rPr>
        <w:t>27</w:t>
      </w:r>
    </w:p>
    <w:p w14:paraId="4327B668" w14:textId="77777777" w:rsidR="006B1670" w:rsidRDefault="006B1670" w:rsidP="006B1670">
      <w:pPr>
        <w:pStyle w:val="BodyText"/>
        <w:rPr>
          <w:sz w:val="20"/>
        </w:rPr>
      </w:pPr>
    </w:p>
    <w:p w14:paraId="658D798A" w14:textId="77777777" w:rsidR="006B1670" w:rsidRDefault="006B1670" w:rsidP="006B1670">
      <w:pPr>
        <w:pStyle w:val="BodyText"/>
        <w:rPr>
          <w:sz w:val="20"/>
        </w:rPr>
      </w:pPr>
    </w:p>
    <w:p w14:paraId="7F7C8117" w14:textId="77777777" w:rsidR="006B1670" w:rsidRDefault="006B1670" w:rsidP="006B1670">
      <w:pPr>
        <w:pStyle w:val="BodyText"/>
        <w:rPr>
          <w:sz w:val="20"/>
        </w:rPr>
      </w:pPr>
    </w:p>
    <w:p w14:paraId="66714704" w14:textId="77777777" w:rsidR="006B1670" w:rsidRDefault="006B1670" w:rsidP="006B1670">
      <w:pPr>
        <w:pStyle w:val="BodyText"/>
        <w:rPr>
          <w:sz w:val="20"/>
        </w:rPr>
      </w:pPr>
    </w:p>
    <w:p w14:paraId="22BE4171" w14:textId="77777777" w:rsidR="006B1670" w:rsidRDefault="006B1670" w:rsidP="006B1670">
      <w:pPr>
        <w:pStyle w:val="BodyText"/>
        <w:rPr>
          <w:sz w:val="20"/>
        </w:rPr>
      </w:pPr>
    </w:p>
    <w:p w14:paraId="77E14F7C" w14:textId="77777777" w:rsidR="006B1670" w:rsidRDefault="006B1670" w:rsidP="006B1670">
      <w:pPr>
        <w:pStyle w:val="BodyText"/>
      </w:pPr>
      <w:r>
        <w:rPr>
          <w:noProof/>
        </w:rPr>
        <mc:AlternateContent>
          <mc:Choice Requires="wpg">
            <w:drawing>
              <wp:anchor distT="0" distB="0" distL="0" distR="0" simplePos="0" relativeHeight="251673600" behindDoc="1" locked="0" layoutInCell="1" allowOverlap="1" wp14:anchorId="3EE92859" wp14:editId="11BDA3CB">
                <wp:simplePos x="0" y="0"/>
                <wp:positionH relativeFrom="page">
                  <wp:posOffset>730885</wp:posOffset>
                </wp:positionH>
                <wp:positionV relativeFrom="paragraph">
                  <wp:posOffset>226695</wp:posOffset>
                </wp:positionV>
                <wp:extent cx="6096000" cy="3429000"/>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18" name="Picture 9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Text Box 95"/>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4BF68E" w14:textId="77777777" w:rsidR="00903E45" w:rsidRDefault="00903E45" w:rsidP="006B1670">
                              <w:pPr>
                                <w:rPr>
                                  <w:sz w:val="41"/>
                                </w:rPr>
                              </w:pPr>
                            </w:p>
                            <w:p w14:paraId="053E6EB8" w14:textId="77777777" w:rsidR="00903E45" w:rsidRDefault="00903E45" w:rsidP="006B1670">
                              <w:pPr>
                                <w:ind w:left="712"/>
                                <w:rPr>
                                  <w:rFonts w:ascii="Trebuchet MS"/>
                                  <w:sz w:val="44"/>
                                </w:rPr>
                              </w:pPr>
                              <w:r>
                                <w:rPr>
                                  <w:rFonts w:ascii="Trebuchet MS"/>
                                  <w:sz w:val="44"/>
                                </w:rPr>
                                <w:t>Use case</w:t>
                              </w:r>
                              <w:r>
                                <w:rPr>
                                  <w:rFonts w:ascii="Trebuchet MS"/>
                                  <w:spacing w:val="-69"/>
                                  <w:sz w:val="44"/>
                                </w:rPr>
                                <w:t xml:space="preserve"> </w:t>
                              </w:r>
                              <w:r>
                                <w:rPr>
                                  <w:rFonts w:ascii="Trebuchet MS"/>
                                  <w:spacing w:val="-4"/>
                                  <w:sz w:val="44"/>
                                </w:rPr>
                                <w:t>example</w:t>
                              </w:r>
                            </w:p>
                            <w:p w14:paraId="472A471C" w14:textId="77777777" w:rsidR="00903E45" w:rsidRDefault="00903E45" w:rsidP="006B1670">
                              <w:pPr>
                                <w:spacing w:before="358"/>
                                <w:ind w:left="712" w:right="4795"/>
                                <w:rPr>
                                  <w:sz w:val="26"/>
                                </w:rPr>
                              </w:pPr>
                              <w:r>
                                <w:rPr>
                                  <w:sz w:val="26"/>
                                </w:rPr>
                                <w:t>Name: withdraw cash from ATM Actor: customer</w:t>
                              </w:r>
                            </w:p>
                            <w:p w14:paraId="3BF6D4D7" w14:textId="77777777" w:rsidR="00903E45" w:rsidRDefault="00903E45" w:rsidP="006B1670">
                              <w:pPr>
                                <w:spacing w:before="4" w:line="317" w:lineRule="exact"/>
                                <w:ind w:left="712"/>
                                <w:rPr>
                                  <w:sz w:val="26"/>
                                </w:rPr>
                              </w:pPr>
                              <w:r>
                                <w:rPr>
                                  <w:sz w:val="26"/>
                                </w:rPr>
                                <w:t>Steps:</w:t>
                              </w:r>
                            </w:p>
                            <w:p w14:paraId="07500384"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 xml:space="preserve">Customer inserts their </w:t>
                              </w:r>
                              <w:r>
                                <w:rPr>
                                  <w:spacing w:val="-7"/>
                                  <w:sz w:val="26"/>
                                </w:rPr>
                                <w:t>ATM</w:t>
                              </w:r>
                              <w:r>
                                <w:rPr>
                                  <w:spacing w:val="1"/>
                                  <w:sz w:val="26"/>
                                </w:rPr>
                                <w:t xml:space="preserve"> </w:t>
                              </w:r>
                              <w:r>
                                <w:rPr>
                                  <w:sz w:val="26"/>
                                </w:rPr>
                                <w:t>card</w:t>
                              </w:r>
                            </w:p>
                            <w:p w14:paraId="23A39667" w14:textId="77777777" w:rsidR="00903E45" w:rsidRDefault="00903E45" w:rsidP="006B1670">
                              <w:pPr>
                                <w:widowControl w:val="0"/>
                                <w:numPr>
                                  <w:ilvl w:val="0"/>
                                  <w:numId w:val="12"/>
                                </w:numPr>
                                <w:tabs>
                                  <w:tab w:val="left" w:pos="893"/>
                                </w:tabs>
                                <w:autoSpaceDE w:val="0"/>
                                <w:autoSpaceDN w:val="0"/>
                                <w:spacing w:before="2"/>
                                <w:ind w:hanging="181"/>
                                <w:rPr>
                                  <w:sz w:val="26"/>
                                </w:rPr>
                              </w:pPr>
                              <w:r>
                                <w:rPr>
                                  <w:sz w:val="26"/>
                                </w:rPr>
                                <w:t>System asks the customer to select the</w:t>
                              </w:r>
                              <w:r>
                                <w:rPr>
                                  <w:spacing w:val="-4"/>
                                  <w:sz w:val="26"/>
                                </w:rPr>
                                <w:t xml:space="preserve"> </w:t>
                              </w:r>
                              <w:r>
                                <w:rPr>
                                  <w:sz w:val="26"/>
                                </w:rPr>
                                <w:t>language</w:t>
                              </w:r>
                            </w:p>
                            <w:p w14:paraId="55CDB0C7" w14:textId="77777777" w:rsidR="00903E45" w:rsidRDefault="00903E45" w:rsidP="006B1670">
                              <w:pPr>
                                <w:widowControl w:val="0"/>
                                <w:numPr>
                                  <w:ilvl w:val="0"/>
                                  <w:numId w:val="12"/>
                                </w:numPr>
                                <w:tabs>
                                  <w:tab w:val="left" w:pos="893"/>
                                </w:tabs>
                                <w:autoSpaceDE w:val="0"/>
                                <w:autoSpaceDN w:val="0"/>
                                <w:spacing w:before="2" w:line="317" w:lineRule="exact"/>
                                <w:ind w:hanging="181"/>
                                <w:rPr>
                                  <w:sz w:val="26"/>
                                </w:rPr>
                              </w:pPr>
                              <w:r>
                                <w:rPr>
                                  <w:sz w:val="26"/>
                                </w:rPr>
                                <w:t>Customer selects their preferred</w:t>
                              </w:r>
                              <w:r>
                                <w:rPr>
                                  <w:spacing w:val="-7"/>
                                  <w:sz w:val="26"/>
                                </w:rPr>
                                <w:t xml:space="preserve"> </w:t>
                              </w:r>
                              <w:r>
                                <w:rPr>
                                  <w:sz w:val="26"/>
                                </w:rPr>
                                <w:t>language</w:t>
                              </w:r>
                            </w:p>
                            <w:p w14:paraId="4F03A772"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System requests a personal identification number or</w:t>
                              </w:r>
                              <w:r>
                                <w:rPr>
                                  <w:spacing w:val="-10"/>
                                  <w:sz w:val="26"/>
                                </w:rPr>
                                <w:t xml:space="preserve"> </w:t>
                              </w:r>
                              <w:r>
                                <w:rPr>
                                  <w:sz w:val="26"/>
                                </w:rPr>
                                <w:t>PIN</w:t>
                              </w:r>
                            </w:p>
                            <w:p w14:paraId="5A3BA27E" w14:textId="77777777" w:rsidR="00903E45" w:rsidRDefault="00903E45" w:rsidP="006B1670">
                              <w:pPr>
                                <w:widowControl w:val="0"/>
                                <w:numPr>
                                  <w:ilvl w:val="0"/>
                                  <w:numId w:val="12"/>
                                </w:numPr>
                                <w:tabs>
                                  <w:tab w:val="left" w:pos="893"/>
                                </w:tabs>
                                <w:autoSpaceDE w:val="0"/>
                                <w:autoSpaceDN w:val="0"/>
                                <w:spacing w:before="1"/>
                                <w:ind w:hanging="181"/>
                                <w:rPr>
                                  <w:sz w:val="26"/>
                                </w:rPr>
                              </w:pPr>
                              <w:r>
                                <w:rPr>
                                  <w:sz w:val="26"/>
                                </w:rPr>
                                <w:t>Customer enters their PIN</w:t>
                              </w:r>
                              <w:r>
                                <w:rPr>
                                  <w:spacing w:val="-2"/>
                                  <w:sz w:val="26"/>
                                </w:rPr>
                                <w:t xml:space="preserve"> </w:t>
                              </w:r>
                              <w:r>
                                <w:rPr>
                                  <w:sz w:val="26"/>
                                </w:rPr>
                                <w:t>number</w:t>
                              </w:r>
                            </w:p>
                            <w:p w14:paraId="3CD5B30F" w14:textId="77777777" w:rsidR="00903E45" w:rsidRDefault="00903E45" w:rsidP="006B1670">
                              <w:pPr>
                                <w:widowControl w:val="0"/>
                                <w:numPr>
                                  <w:ilvl w:val="0"/>
                                  <w:numId w:val="12"/>
                                </w:numPr>
                                <w:tabs>
                                  <w:tab w:val="left" w:pos="893"/>
                                </w:tabs>
                                <w:autoSpaceDE w:val="0"/>
                                <w:autoSpaceDN w:val="0"/>
                                <w:spacing w:before="2" w:line="317" w:lineRule="exact"/>
                                <w:ind w:hanging="181"/>
                                <w:rPr>
                                  <w:sz w:val="26"/>
                                </w:rPr>
                              </w:pPr>
                              <w:r>
                                <w:rPr>
                                  <w:sz w:val="26"/>
                                </w:rPr>
                                <w:t>System asks the customer to select a</w:t>
                              </w:r>
                              <w:r>
                                <w:rPr>
                                  <w:spacing w:val="-4"/>
                                  <w:sz w:val="26"/>
                                </w:rPr>
                                <w:t xml:space="preserve"> </w:t>
                              </w:r>
                              <w:r>
                                <w:rPr>
                                  <w:sz w:val="26"/>
                                </w:rPr>
                                <w:t>transaction</w:t>
                              </w:r>
                            </w:p>
                            <w:p w14:paraId="6D4326E1"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Customer select's "Withdraw</w:t>
                              </w:r>
                              <w:r>
                                <w:rPr>
                                  <w:spacing w:val="2"/>
                                  <w:sz w:val="26"/>
                                </w:rPr>
                                <w:t xml:space="preserve"> </w:t>
                              </w:r>
                              <w:proofErr w:type="gramStart"/>
                              <w:r>
                                <w:rPr>
                                  <w:sz w:val="26"/>
                                </w:rPr>
                                <w:t>money“</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E92859" id="Group 17" o:spid="_x0000_s1102" style="position:absolute;margin-left:57.55pt;margin-top:17.85pt;width:480pt;height:270pt;z-index:-251642880;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">
                <v:shape id="Picture 94" o:spid="_x0000_s1103"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2t&#10;LR7DAAAA2wAAAA8AAABkcnMvZG93bnJldi54bWxEj0FvwjAMhe9I/IfISLtByoS2qhAQ2kDiuFF+&#10;gNV4bbXG6ZLQdvv182HSbrbe83ufd4fJdWqgEFvPBtarDBRx5W3LtYFbeV7moGJCtth5JgPfFOGw&#10;n892WFg/8jsN11QrCeFYoIEmpb7QOlYNOYwr3xOL9uGDwyRrqLUNOEq46/Rjlj1phy1LQ4M9vTRU&#10;fV7vzkBeponeNjE8l+u8O75+ZT+XeDLmYTEdt6ASTenf/Hd9sYIvsPKLDKD3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a0tHsMAAADbAAAADwAAAAAAAAAAAAAAAACcAgAA&#10;ZHJzL2Rvd25yZXYueG1sUEsFBgAAAAAEAAQA9wAAAIwDAAAAAA==&#10;">
                  <v:imagedata r:id="rId12" o:title=""/>
                </v:shape>
                <v:shape id="Text Box 95" o:spid="_x0000_s1104"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eeSzwwAA&#10;ANsAAAAPAAAAZHJzL2Rvd25yZXYueG1sRE9Na8JAEL0L/odlhN50Uw+2Td2EoggtiKAJhd6G7JgN&#10;ZmdDdo1pf323UPA2j/c563y0rRio941jBY+LBARx5XTDtYKy2M2fQfiArLF1TAq+yUOeTSdrTLW7&#10;8ZGGU6hFDGGfogITQpdK6StDFv3CdcSRO7veYoiwr6Xu8RbDbSuXSbKSFhuODQY72hiqLqerVXAo&#10;Nl97We5x+2FX+ulzOPifIyn1MBvfXkEEGsNd/O9+13H+C/z9Eg+Q2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eeSzwwAAANsAAAAPAAAAAAAAAAAAAAAAAJcCAABkcnMvZG93&#10;bnJldi54bWxQSwUGAAAAAAQABAD1AAAAhwMAAAAA&#10;" filled="f" strokeweight=".96pt">
                  <v:textbox inset="0,0,0,0">
                    <w:txbxContent>
                      <w:p w14:paraId="284BF68E" w14:textId="77777777" w:rsidR="00903E45" w:rsidRDefault="00903E45" w:rsidP="006B1670">
                        <w:pPr>
                          <w:rPr>
                            <w:sz w:val="41"/>
                          </w:rPr>
                        </w:pPr>
                      </w:p>
                      <w:p w14:paraId="053E6EB8" w14:textId="77777777" w:rsidR="00903E45" w:rsidRDefault="00903E45" w:rsidP="006B1670">
                        <w:pPr>
                          <w:ind w:left="712"/>
                          <w:rPr>
                            <w:rFonts w:ascii="Trebuchet MS"/>
                            <w:sz w:val="44"/>
                          </w:rPr>
                        </w:pPr>
                        <w:r>
                          <w:rPr>
                            <w:rFonts w:ascii="Trebuchet MS"/>
                            <w:sz w:val="44"/>
                          </w:rPr>
                          <w:t>Use case</w:t>
                        </w:r>
                        <w:r>
                          <w:rPr>
                            <w:rFonts w:ascii="Trebuchet MS"/>
                            <w:spacing w:val="-69"/>
                            <w:sz w:val="44"/>
                          </w:rPr>
                          <w:t xml:space="preserve"> </w:t>
                        </w:r>
                        <w:r>
                          <w:rPr>
                            <w:rFonts w:ascii="Trebuchet MS"/>
                            <w:spacing w:val="-4"/>
                            <w:sz w:val="44"/>
                          </w:rPr>
                          <w:t>example</w:t>
                        </w:r>
                      </w:p>
                      <w:p w14:paraId="472A471C" w14:textId="77777777" w:rsidR="00903E45" w:rsidRDefault="00903E45" w:rsidP="006B1670">
                        <w:pPr>
                          <w:spacing w:before="358"/>
                          <w:ind w:left="712" w:right="4795"/>
                          <w:rPr>
                            <w:sz w:val="26"/>
                          </w:rPr>
                        </w:pPr>
                        <w:r>
                          <w:rPr>
                            <w:sz w:val="26"/>
                          </w:rPr>
                          <w:t>Name: withdraw cash from ATM Actor: customer</w:t>
                        </w:r>
                      </w:p>
                      <w:p w14:paraId="3BF6D4D7" w14:textId="77777777" w:rsidR="00903E45" w:rsidRDefault="00903E45" w:rsidP="006B1670">
                        <w:pPr>
                          <w:spacing w:before="4" w:line="317" w:lineRule="exact"/>
                          <w:ind w:left="712"/>
                          <w:rPr>
                            <w:sz w:val="26"/>
                          </w:rPr>
                        </w:pPr>
                        <w:r>
                          <w:rPr>
                            <w:sz w:val="26"/>
                          </w:rPr>
                          <w:t>Steps:</w:t>
                        </w:r>
                      </w:p>
                      <w:p w14:paraId="07500384"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 xml:space="preserve">Customer inserts their </w:t>
                        </w:r>
                        <w:r>
                          <w:rPr>
                            <w:spacing w:val="-7"/>
                            <w:sz w:val="26"/>
                          </w:rPr>
                          <w:t>ATM</w:t>
                        </w:r>
                        <w:r>
                          <w:rPr>
                            <w:spacing w:val="1"/>
                            <w:sz w:val="26"/>
                          </w:rPr>
                          <w:t xml:space="preserve"> </w:t>
                        </w:r>
                        <w:r>
                          <w:rPr>
                            <w:sz w:val="26"/>
                          </w:rPr>
                          <w:t>card</w:t>
                        </w:r>
                      </w:p>
                      <w:p w14:paraId="23A39667" w14:textId="77777777" w:rsidR="00903E45" w:rsidRDefault="00903E45" w:rsidP="006B1670">
                        <w:pPr>
                          <w:widowControl w:val="0"/>
                          <w:numPr>
                            <w:ilvl w:val="0"/>
                            <w:numId w:val="12"/>
                          </w:numPr>
                          <w:tabs>
                            <w:tab w:val="left" w:pos="893"/>
                          </w:tabs>
                          <w:autoSpaceDE w:val="0"/>
                          <w:autoSpaceDN w:val="0"/>
                          <w:spacing w:before="2"/>
                          <w:ind w:hanging="181"/>
                          <w:rPr>
                            <w:sz w:val="26"/>
                          </w:rPr>
                        </w:pPr>
                        <w:r>
                          <w:rPr>
                            <w:sz w:val="26"/>
                          </w:rPr>
                          <w:t>System asks the customer to select the</w:t>
                        </w:r>
                        <w:r>
                          <w:rPr>
                            <w:spacing w:val="-4"/>
                            <w:sz w:val="26"/>
                          </w:rPr>
                          <w:t xml:space="preserve"> </w:t>
                        </w:r>
                        <w:r>
                          <w:rPr>
                            <w:sz w:val="26"/>
                          </w:rPr>
                          <w:t>language</w:t>
                        </w:r>
                      </w:p>
                      <w:p w14:paraId="55CDB0C7" w14:textId="77777777" w:rsidR="00903E45" w:rsidRDefault="00903E45" w:rsidP="006B1670">
                        <w:pPr>
                          <w:widowControl w:val="0"/>
                          <w:numPr>
                            <w:ilvl w:val="0"/>
                            <w:numId w:val="12"/>
                          </w:numPr>
                          <w:tabs>
                            <w:tab w:val="left" w:pos="893"/>
                          </w:tabs>
                          <w:autoSpaceDE w:val="0"/>
                          <w:autoSpaceDN w:val="0"/>
                          <w:spacing w:before="2" w:line="317" w:lineRule="exact"/>
                          <w:ind w:hanging="181"/>
                          <w:rPr>
                            <w:sz w:val="26"/>
                          </w:rPr>
                        </w:pPr>
                        <w:r>
                          <w:rPr>
                            <w:sz w:val="26"/>
                          </w:rPr>
                          <w:t>Customer selects their preferred</w:t>
                        </w:r>
                        <w:r>
                          <w:rPr>
                            <w:spacing w:val="-7"/>
                            <w:sz w:val="26"/>
                          </w:rPr>
                          <w:t xml:space="preserve"> </w:t>
                        </w:r>
                        <w:r>
                          <w:rPr>
                            <w:sz w:val="26"/>
                          </w:rPr>
                          <w:t>language</w:t>
                        </w:r>
                      </w:p>
                      <w:p w14:paraId="4F03A772"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System requests a personal identification number or</w:t>
                        </w:r>
                        <w:r>
                          <w:rPr>
                            <w:spacing w:val="-10"/>
                            <w:sz w:val="26"/>
                          </w:rPr>
                          <w:t xml:space="preserve"> </w:t>
                        </w:r>
                        <w:r>
                          <w:rPr>
                            <w:sz w:val="26"/>
                          </w:rPr>
                          <w:t>PIN</w:t>
                        </w:r>
                      </w:p>
                      <w:p w14:paraId="5A3BA27E" w14:textId="77777777" w:rsidR="00903E45" w:rsidRDefault="00903E45" w:rsidP="006B1670">
                        <w:pPr>
                          <w:widowControl w:val="0"/>
                          <w:numPr>
                            <w:ilvl w:val="0"/>
                            <w:numId w:val="12"/>
                          </w:numPr>
                          <w:tabs>
                            <w:tab w:val="left" w:pos="893"/>
                          </w:tabs>
                          <w:autoSpaceDE w:val="0"/>
                          <w:autoSpaceDN w:val="0"/>
                          <w:spacing w:before="1"/>
                          <w:ind w:hanging="181"/>
                          <w:rPr>
                            <w:sz w:val="26"/>
                          </w:rPr>
                        </w:pPr>
                        <w:r>
                          <w:rPr>
                            <w:sz w:val="26"/>
                          </w:rPr>
                          <w:t>Customer enters their PIN</w:t>
                        </w:r>
                        <w:r>
                          <w:rPr>
                            <w:spacing w:val="-2"/>
                            <w:sz w:val="26"/>
                          </w:rPr>
                          <w:t xml:space="preserve"> </w:t>
                        </w:r>
                        <w:r>
                          <w:rPr>
                            <w:sz w:val="26"/>
                          </w:rPr>
                          <w:t>number</w:t>
                        </w:r>
                      </w:p>
                      <w:p w14:paraId="3CD5B30F" w14:textId="77777777" w:rsidR="00903E45" w:rsidRDefault="00903E45" w:rsidP="006B1670">
                        <w:pPr>
                          <w:widowControl w:val="0"/>
                          <w:numPr>
                            <w:ilvl w:val="0"/>
                            <w:numId w:val="12"/>
                          </w:numPr>
                          <w:tabs>
                            <w:tab w:val="left" w:pos="893"/>
                          </w:tabs>
                          <w:autoSpaceDE w:val="0"/>
                          <w:autoSpaceDN w:val="0"/>
                          <w:spacing w:before="2" w:line="317" w:lineRule="exact"/>
                          <w:ind w:hanging="181"/>
                          <w:rPr>
                            <w:sz w:val="26"/>
                          </w:rPr>
                        </w:pPr>
                        <w:r>
                          <w:rPr>
                            <w:sz w:val="26"/>
                          </w:rPr>
                          <w:t>System asks the customer to select a</w:t>
                        </w:r>
                        <w:r>
                          <w:rPr>
                            <w:spacing w:val="-4"/>
                            <w:sz w:val="26"/>
                          </w:rPr>
                          <w:t xml:space="preserve"> </w:t>
                        </w:r>
                        <w:r>
                          <w:rPr>
                            <w:sz w:val="26"/>
                          </w:rPr>
                          <w:t>transaction</w:t>
                        </w:r>
                      </w:p>
                      <w:p w14:paraId="6D4326E1" w14:textId="77777777" w:rsidR="00903E45" w:rsidRDefault="00903E45" w:rsidP="006B1670">
                        <w:pPr>
                          <w:widowControl w:val="0"/>
                          <w:numPr>
                            <w:ilvl w:val="0"/>
                            <w:numId w:val="12"/>
                          </w:numPr>
                          <w:tabs>
                            <w:tab w:val="left" w:pos="893"/>
                          </w:tabs>
                          <w:autoSpaceDE w:val="0"/>
                          <w:autoSpaceDN w:val="0"/>
                          <w:spacing w:line="317" w:lineRule="exact"/>
                          <w:ind w:hanging="181"/>
                          <w:rPr>
                            <w:sz w:val="26"/>
                          </w:rPr>
                        </w:pPr>
                        <w:r>
                          <w:rPr>
                            <w:sz w:val="26"/>
                          </w:rPr>
                          <w:t>Customer select's "Withdraw</w:t>
                        </w:r>
                        <w:r>
                          <w:rPr>
                            <w:spacing w:val="2"/>
                            <w:sz w:val="26"/>
                          </w:rPr>
                          <w:t xml:space="preserve"> </w:t>
                        </w:r>
                        <w:proofErr w:type="gramStart"/>
                        <w:r>
                          <w:rPr>
                            <w:sz w:val="26"/>
                          </w:rPr>
                          <w:t>money“</w:t>
                        </w:r>
                        <w:proofErr w:type="gramEnd"/>
                      </w:p>
                    </w:txbxContent>
                  </v:textbox>
                </v:shape>
                <w10:wrap type="topAndBottom" anchorx="page"/>
              </v:group>
            </w:pict>
          </mc:Fallback>
        </mc:AlternateContent>
      </w:r>
    </w:p>
    <w:p w14:paraId="19B3342C" w14:textId="77777777" w:rsidR="006B1670" w:rsidRDefault="006B1670" w:rsidP="006B1670">
      <w:pPr>
        <w:sectPr w:rsidR="006B1670">
          <w:headerReference w:type="default" r:id="rId48"/>
          <w:footerReference w:type="default" r:id="rId49"/>
          <w:pgSz w:w="11910" w:h="16840"/>
          <w:pgMar w:top="1660" w:right="1040" w:bottom="1920" w:left="1040" w:header="146" w:footer="1737" w:gutter="0"/>
          <w:cols w:space="720"/>
        </w:sectPr>
      </w:pPr>
    </w:p>
    <w:p w14:paraId="0AE533A9" w14:textId="77777777" w:rsidR="006B1670" w:rsidRDefault="006B1670" w:rsidP="006B1670">
      <w:pPr>
        <w:pStyle w:val="BodyText"/>
        <w:rPr>
          <w:sz w:val="20"/>
        </w:rPr>
      </w:pPr>
    </w:p>
    <w:p w14:paraId="15FB8C4D" w14:textId="77777777" w:rsidR="006B1670" w:rsidRDefault="006B1670" w:rsidP="006B1670">
      <w:pPr>
        <w:pStyle w:val="BodyText"/>
        <w:spacing w:before="4"/>
        <w:rPr>
          <w:sz w:val="11"/>
        </w:rPr>
      </w:pPr>
    </w:p>
    <w:p w14:paraId="6E421866" w14:textId="77777777" w:rsidR="006B1670" w:rsidRDefault="006B1670" w:rsidP="006B1670">
      <w:pPr>
        <w:pStyle w:val="BodyText"/>
        <w:ind w:left="111"/>
        <w:rPr>
          <w:sz w:val="20"/>
        </w:rPr>
      </w:pPr>
      <w:r>
        <w:rPr>
          <w:noProof/>
          <w:sz w:val="20"/>
        </w:rPr>
        <mc:AlternateContent>
          <mc:Choice Requires="wpg">
            <w:drawing>
              <wp:inline distT="0" distB="0" distL="0" distR="0" wp14:anchorId="334164D5" wp14:editId="6EC62128">
                <wp:extent cx="6096000" cy="3429000"/>
                <wp:effectExtent l="0" t="0" r="0" b="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5"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Text Box 41"/>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C9EF82" w14:textId="77777777" w:rsidR="00903E45" w:rsidRDefault="00903E45" w:rsidP="006B1670">
                              <w:pPr>
                                <w:rPr>
                                  <w:sz w:val="41"/>
                                </w:rPr>
                              </w:pPr>
                            </w:p>
                            <w:p w14:paraId="20F5FEA2" w14:textId="77777777" w:rsidR="00903E45" w:rsidRDefault="00903E45" w:rsidP="006B1670">
                              <w:pPr>
                                <w:ind w:left="712"/>
                                <w:rPr>
                                  <w:rFonts w:ascii="Trebuchet MS"/>
                                  <w:sz w:val="44"/>
                                </w:rPr>
                              </w:pPr>
                              <w:r>
                                <w:rPr>
                                  <w:rFonts w:ascii="Trebuchet MS"/>
                                  <w:sz w:val="44"/>
                                </w:rPr>
                                <w:t>Use case example (cont.)</w:t>
                              </w:r>
                            </w:p>
                            <w:p w14:paraId="18364D5E" w14:textId="77777777" w:rsidR="00903E45" w:rsidRDefault="00903E45" w:rsidP="006B1670">
                              <w:pPr>
                                <w:widowControl w:val="0"/>
                                <w:numPr>
                                  <w:ilvl w:val="0"/>
                                  <w:numId w:val="11"/>
                                </w:numPr>
                                <w:tabs>
                                  <w:tab w:val="left" w:pos="893"/>
                                </w:tabs>
                                <w:autoSpaceDE w:val="0"/>
                                <w:autoSpaceDN w:val="0"/>
                                <w:spacing w:before="380"/>
                                <w:rPr>
                                  <w:sz w:val="28"/>
                                </w:rPr>
                              </w:pPr>
                              <w:r>
                                <w:rPr>
                                  <w:spacing w:val="-3"/>
                                  <w:sz w:val="28"/>
                                </w:rPr>
                                <w:t xml:space="preserve">System </w:t>
                              </w:r>
                              <w:r>
                                <w:rPr>
                                  <w:sz w:val="28"/>
                                </w:rPr>
                                <w:t xml:space="preserve">asks the customer </w:t>
                              </w:r>
                              <w:r>
                                <w:rPr>
                                  <w:spacing w:val="-3"/>
                                  <w:sz w:val="28"/>
                                </w:rPr>
                                <w:t xml:space="preserve">to </w:t>
                              </w:r>
                              <w:r>
                                <w:rPr>
                                  <w:sz w:val="28"/>
                                </w:rPr>
                                <w:t>pick an amount or enter an</w:t>
                              </w:r>
                              <w:r>
                                <w:rPr>
                                  <w:spacing w:val="-13"/>
                                  <w:sz w:val="28"/>
                                </w:rPr>
                                <w:t xml:space="preserve"> </w:t>
                              </w:r>
                              <w:r>
                                <w:rPr>
                                  <w:sz w:val="28"/>
                                </w:rPr>
                                <w:t>amount</w:t>
                              </w:r>
                            </w:p>
                            <w:p w14:paraId="7642D1AF" w14:textId="77777777" w:rsidR="00903E45" w:rsidRDefault="00903E45" w:rsidP="006B1670">
                              <w:pPr>
                                <w:widowControl w:val="0"/>
                                <w:numPr>
                                  <w:ilvl w:val="0"/>
                                  <w:numId w:val="11"/>
                                </w:numPr>
                                <w:tabs>
                                  <w:tab w:val="left" w:pos="893"/>
                                </w:tabs>
                                <w:autoSpaceDE w:val="0"/>
                                <w:autoSpaceDN w:val="0"/>
                                <w:spacing w:before="28"/>
                                <w:rPr>
                                  <w:sz w:val="28"/>
                                </w:rPr>
                              </w:pPr>
                              <w:r>
                                <w:rPr>
                                  <w:sz w:val="28"/>
                                </w:rPr>
                                <w:t>Customer picks an</w:t>
                              </w:r>
                              <w:r>
                                <w:rPr>
                                  <w:spacing w:val="-4"/>
                                  <w:sz w:val="28"/>
                                </w:rPr>
                                <w:t xml:space="preserve"> </w:t>
                              </w:r>
                              <w:r>
                                <w:rPr>
                                  <w:sz w:val="28"/>
                                </w:rPr>
                                <w:t>amount</w:t>
                              </w:r>
                            </w:p>
                            <w:p w14:paraId="7C730BCD" w14:textId="77777777" w:rsidR="00903E45" w:rsidRDefault="00903E45" w:rsidP="006B1670">
                              <w:pPr>
                                <w:widowControl w:val="0"/>
                                <w:numPr>
                                  <w:ilvl w:val="0"/>
                                  <w:numId w:val="11"/>
                                </w:numPr>
                                <w:tabs>
                                  <w:tab w:val="left" w:pos="893"/>
                                </w:tabs>
                                <w:autoSpaceDE w:val="0"/>
                                <w:autoSpaceDN w:val="0"/>
                                <w:spacing w:before="25"/>
                                <w:rPr>
                                  <w:sz w:val="28"/>
                                </w:rPr>
                              </w:pPr>
                              <w:r>
                                <w:rPr>
                                  <w:spacing w:val="-3"/>
                                  <w:sz w:val="28"/>
                                </w:rPr>
                                <w:t xml:space="preserve">System </w:t>
                              </w:r>
                              <w:r>
                                <w:rPr>
                                  <w:sz w:val="28"/>
                                </w:rPr>
                                <w:t>dispenses the</w:t>
                              </w:r>
                              <w:r>
                                <w:rPr>
                                  <w:spacing w:val="-1"/>
                                  <w:sz w:val="28"/>
                                </w:rPr>
                                <w:t xml:space="preserve"> </w:t>
                              </w:r>
                              <w:r>
                                <w:rPr>
                                  <w:sz w:val="28"/>
                                </w:rPr>
                                <w:t>money</w:t>
                              </w:r>
                            </w:p>
                            <w:p w14:paraId="6498A098" w14:textId="77777777" w:rsidR="00903E45" w:rsidRDefault="00903E45" w:rsidP="006B1670">
                              <w:pPr>
                                <w:widowControl w:val="0"/>
                                <w:numPr>
                                  <w:ilvl w:val="0"/>
                                  <w:numId w:val="11"/>
                                </w:numPr>
                                <w:tabs>
                                  <w:tab w:val="left" w:pos="893"/>
                                </w:tabs>
                                <w:autoSpaceDE w:val="0"/>
                                <w:autoSpaceDN w:val="0"/>
                                <w:spacing w:before="28"/>
                                <w:rPr>
                                  <w:sz w:val="28"/>
                                </w:rPr>
                              </w:pPr>
                              <w:r>
                                <w:rPr>
                                  <w:spacing w:val="-3"/>
                                  <w:sz w:val="28"/>
                                </w:rPr>
                                <w:t xml:space="preserve">System </w:t>
                              </w:r>
                              <w:r>
                                <w:rPr>
                                  <w:sz w:val="28"/>
                                </w:rPr>
                                <w:t>asks if the customer wants another</w:t>
                              </w:r>
                              <w:r>
                                <w:rPr>
                                  <w:spacing w:val="-13"/>
                                  <w:sz w:val="28"/>
                                </w:rPr>
                                <w:t xml:space="preserve"> </w:t>
                              </w:r>
                              <w:r>
                                <w:rPr>
                                  <w:sz w:val="28"/>
                                </w:rPr>
                                <w:t>transaction</w:t>
                              </w:r>
                            </w:p>
                            <w:p w14:paraId="4E55E16D" w14:textId="77777777" w:rsidR="00903E45" w:rsidRDefault="00903E45" w:rsidP="006B1670">
                              <w:pPr>
                                <w:widowControl w:val="0"/>
                                <w:numPr>
                                  <w:ilvl w:val="0"/>
                                  <w:numId w:val="11"/>
                                </w:numPr>
                                <w:tabs>
                                  <w:tab w:val="left" w:pos="893"/>
                                </w:tabs>
                                <w:autoSpaceDE w:val="0"/>
                                <w:autoSpaceDN w:val="0"/>
                                <w:spacing w:before="28"/>
                                <w:rPr>
                                  <w:sz w:val="28"/>
                                </w:rPr>
                              </w:pPr>
                              <w:r>
                                <w:rPr>
                                  <w:sz w:val="28"/>
                                </w:rPr>
                                <w:t>Customer selects</w:t>
                              </w:r>
                              <w:r>
                                <w:rPr>
                                  <w:spacing w:val="-3"/>
                                  <w:sz w:val="28"/>
                                </w:rPr>
                                <w:t xml:space="preserve"> </w:t>
                              </w:r>
                              <w:r>
                                <w:rPr>
                                  <w:sz w:val="28"/>
                                </w:rPr>
                                <w:t>"</w:t>
                              </w:r>
                              <w:proofErr w:type="gramStart"/>
                              <w:r>
                                <w:rPr>
                                  <w:sz w:val="28"/>
                                </w:rPr>
                                <w:t>No“</w:t>
                              </w:r>
                              <w:proofErr w:type="gramEnd"/>
                            </w:p>
                            <w:p w14:paraId="4FB5F640" w14:textId="77777777" w:rsidR="00903E45" w:rsidRDefault="00903E45" w:rsidP="006B1670">
                              <w:pPr>
                                <w:widowControl w:val="0"/>
                                <w:numPr>
                                  <w:ilvl w:val="0"/>
                                  <w:numId w:val="11"/>
                                </w:numPr>
                                <w:tabs>
                                  <w:tab w:val="left" w:pos="893"/>
                                </w:tabs>
                                <w:autoSpaceDE w:val="0"/>
                                <w:autoSpaceDN w:val="0"/>
                                <w:spacing w:before="81" w:line="189" w:lineRule="auto"/>
                                <w:ind w:right="1580"/>
                                <w:rPr>
                                  <w:sz w:val="28"/>
                                </w:rPr>
                              </w:pPr>
                              <w:r>
                                <w:rPr>
                                  <w:spacing w:val="-3"/>
                                  <w:sz w:val="28"/>
                                </w:rPr>
                                <w:t xml:space="preserve">System </w:t>
                              </w:r>
                              <w:r>
                                <w:rPr>
                                  <w:sz w:val="28"/>
                                </w:rPr>
                                <w:t xml:space="preserve">dispenses the </w:t>
                              </w:r>
                              <w:r>
                                <w:rPr>
                                  <w:spacing w:val="-8"/>
                                  <w:sz w:val="28"/>
                                </w:rPr>
                                <w:t xml:space="preserve">ATM </w:t>
                              </w:r>
                              <w:r>
                                <w:rPr>
                                  <w:spacing w:val="-3"/>
                                  <w:sz w:val="28"/>
                                </w:rPr>
                                <w:t xml:space="preserve">card, </w:t>
                              </w:r>
                              <w:r>
                                <w:rPr>
                                  <w:sz w:val="28"/>
                                </w:rPr>
                                <w:t xml:space="preserve">prints the receipt, </w:t>
                              </w:r>
                              <w:r>
                                <w:rPr>
                                  <w:spacing w:val="-3"/>
                                  <w:sz w:val="28"/>
                                </w:rPr>
                                <w:t xml:space="preserve">records </w:t>
                              </w:r>
                              <w:r>
                                <w:rPr>
                                  <w:sz w:val="28"/>
                                </w:rPr>
                                <w:t>the transaction and closes the</w:t>
                              </w:r>
                              <w:r>
                                <w:rPr>
                                  <w:spacing w:val="-9"/>
                                  <w:sz w:val="28"/>
                                </w:rPr>
                                <w:t xml:space="preserve"> </w:t>
                              </w:r>
                              <w:r>
                                <w:rPr>
                                  <w:spacing w:val="-6"/>
                                  <w:sz w:val="28"/>
                                </w:rPr>
                                <w:t>door.</w:t>
                              </w:r>
                            </w:p>
                            <w:p w14:paraId="12B4E56C" w14:textId="77777777" w:rsidR="00903E45" w:rsidRDefault="00903E45" w:rsidP="006B1670">
                              <w:pPr>
                                <w:spacing w:before="43"/>
                                <w:ind w:left="712"/>
                                <w:rPr>
                                  <w:sz w:val="28"/>
                                </w:rPr>
                              </w:pPr>
                              <w:r>
                                <w:rPr>
                                  <w:sz w:val="28"/>
                                </w:rPr>
                                <w:t>Pre-condition: customer with card and valid PIN</w:t>
                              </w:r>
                            </w:p>
                            <w:p w14:paraId="40D2107D" w14:textId="77777777" w:rsidR="00903E45" w:rsidRDefault="00903E45" w:rsidP="006B1670">
                              <w:pPr>
                                <w:spacing w:before="28"/>
                                <w:ind w:left="712"/>
                                <w:rPr>
                                  <w:sz w:val="28"/>
                                </w:rPr>
                              </w:pPr>
                              <w:r>
                                <w:rPr>
                                  <w:sz w:val="28"/>
                                </w:rPr>
                                <w:t>Post-condition: customer with card and cash, ATM has less cash</w:t>
                              </w:r>
                            </w:p>
                          </w:txbxContent>
                        </wps:txbx>
                        <wps:bodyPr rot="0" vert="horz" wrap="square" lIns="0" tIns="0" rIns="0" bIns="0" anchor="t" anchorCtr="0" upright="1">
                          <a:noAutofit/>
                        </wps:bodyPr>
                      </wps:wsp>
                    </wpg:wgp>
                  </a:graphicData>
                </a:graphic>
              </wp:inline>
            </w:drawing>
          </mc:Choice>
          <mc:Fallback>
            <w:pict>
              <v:group w14:anchorId="334164D5" id="Group 14" o:spid="_x0000_s1105"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4WHkx0wEAAC8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40" o:spid="_x0000_s1106"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s&#10;goDAAAAA2wAAAA8AAABkcnMvZG93bnJldi54bWxET91qwjAUvhd8h3CE3dlU2U+pRhHdwMut3QMc&#10;mmNTbE5qErXb0y+Dwe7Ox/d71tvR9uJGPnSOFSyyHARx43THrYLP+m1egAgRWWPvmBR8UYDtZjpZ&#10;Y6ndnT/oVsVWpBAOJSowMQ6llKExZDFkbiBO3Ml5izFB30rt8Z7CbS+Xef4sLXacGgwOtDfUnKur&#10;VVDUcaT3x+Bf6kXR7w6X/PsYXpV6mI27FYhIY/wX/7mPOs1/gt9f0gFy8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6yCgMAAAADbAAAADwAAAAAAAAAAAAAAAACcAgAAZHJz&#10;L2Rvd25yZXYueG1sUEsFBgAAAAAEAAQA9wAAAIkDAAAAAA==&#10;">
                  <v:imagedata r:id="rId12" o:title=""/>
                </v:shape>
                <v:shape id="Text Box 41" o:spid="_x0000_s1107"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5nDBwgAA&#10;ANsAAAAPAAAAZHJzL2Rvd25yZXYueG1sRE9La8JAEL4X/A/LFHqrm3qIJXUTRBFaECEPCr0N2WkS&#10;zM6G7Dam/fWuIPQ2H99zNtlsejHR6DrLCl6WEQji2uqOGwVVeXh+BeE8ssbeMin4JQdZunjYYKLt&#10;hXOaCt+IEMIuQQWt90MipatbMuiWdiAO3LcdDfoAx0bqES8h3PRyFUWxNNhxaGhxoF1L9bn4MQpO&#10;5e7rKKsj7j9MrNef08n95aTU0+O8fQPhafb/4rv7XYf5Mdx+CQfI9Ao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3mcMHCAAAA2wAAAA8AAAAAAAAAAAAAAAAAlwIAAGRycy9kb3du&#10;cmV2LnhtbFBLBQYAAAAABAAEAPUAAACGAwAAAAA=&#10;" filled="f" strokeweight=".96pt">
                  <v:textbox inset="0,0,0,0">
                    <w:txbxContent>
                      <w:p w14:paraId="1FC9EF82" w14:textId="77777777" w:rsidR="00903E45" w:rsidRDefault="00903E45" w:rsidP="006B1670">
                        <w:pPr>
                          <w:rPr>
                            <w:sz w:val="41"/>
                          </w:rPr>
                        </w:pPr>
                      </w:p>
                      <w:p w14:paraId="20F5FEA2" w14:textId="77777777" w:rsidR="00903E45" w:rsidRDefault="00903E45" w:rsidP="006B1670">
                        <w:pPr>
                          <w:ind w:left="712"/>
                          <w:rPr>
                            <w:rFonts w:ascii="Trebuchet MS"/>
                            <w:sz w:val="44"/>
                          </w:rPr>
                        </w:pPr>
                        <w:r>
                          <w:rPr>
                            <w:rFonts w:ascii="Trebuchet MS"/>
                            <w:sz w:val="44"/>
                          </w:rPr>
                          <w:t>Use case example (cont.)</w:t>
                        </w:r>
                      </w:p>
                      <w:p w14:paraId="18364D5E" w14:textId="77777777" w:rsidR="00903E45" w:rsidRDefault="00903E45" w:rsidP="006B1670">
                        <w:pPr>
                          <w:widowControl w:val="0"/>
                          <w:numPr>
                            <w:ilvl w:val="0"/>
                            <w:numId w:val="11"/>
                          </w:numPr>
                          <w:tabs>
                            <w:tab w:val="left" w:pos="893"/>
                          </w:tabs>
                          <w:autoSpaceDE w:val="0"/>
                          <w:autoSpaceDN w:val="0"/>
                          <w:spacing w:before="380"/>
                          <w:rPr>
                            <w:sz w:val="28"/>
                          </w:rPr>
                        </w:pPr>
                        <w:r>
                          <w:rPr>
                            <w:spacing w:val="-3"/>
                            <w:sz w:val="28"/>
                          </w:rPr>
                          <w:t xml:space="preserve">System </w:t>
                        </w:r>
                        <w:r>
                          <w:rPr>
                            <w:sz w:val="28"/>
                          </w:rPr>
                          <w:t xml:space="preserve">asks the customer </w:t>
                        </w:r>
                        <w:r>
                          <w:rPr>
                            <w:spacing w:val="-3"/>
                            <w:sz w:val="28"/>
                          </w:rPr>
                          <w:t xml:space="preserve">to </w:t>
                        </w:r>
                        <w:r>
                          <w:rPr>
                            <w:sz w:val="28"/>
                          </w:rPr>
                          <w:t>pick an amount or enter an</w:t>
                        </w:r>
                        <w:r>
                          <w:rPr>
                            <w:spacing w:val="-13"/>
                            <w:sz w:val="28"/>
                          </w:rPr>
                          <w:t xml:space="preserve"> </w:t>
                        </w:r>
                        <w:r>
                          <w:rPr>
                            <w:sz w:val="28"/>
                          </w:rPr>
                          <w:t>amount</w:t>
                        </w:r>
                      </w:p>
                      <w:p w14:paraId="7642D1AF" w14:textId="77777777" w:rsidR="00903E45" w:rsidRDefault="00903E45" w:rsidP="006B1670">
                        <w:pPr>
                          <w:widowControl w:val="0"/>
                          <w:numPr>
                            <w:ilvl w:val="0"/>
                            <w:numId w:val="11"/>
                          </w:numPr>
                          <w:tabs>
                            <w:tab w:val="left" w:pos="893"/>
                          </w:tabs>
                          <w:autoSpaceDE w:val="0"/>
                          <w:autoSpaceDN w:val="0"/>
                          <w:spacing w:before="28"/>
                          <w:rPr>
                            <w:sz w:val="28"/>
                          </w:rPr>
                        </w:pPr>
                        <w:r>
                          <w:rPr>
                            <w:sz w:val="28"/>
                          </w:rPr>
                          <w:t>Customer picks an</w:t>
                        </w:r>
                        <w:r>
                          <w:rPr>
                            <w:spacing w:val="-4"/>
                            <w:sz w:val="28"/>
                          </w:rPr>
                          <w:t xml:space="preserve"> </w:t>
                        </w:r>
                        <w:r>
                          <w:rPr>
                            <w:sz w:val="28"/>
                          </w:rPr>
                          <w:t>amount</w:t>
                        </w:r>
                      </w:p>
                      <w:p w14:paraId="7C730BCD" w14:textId="77777777" w:rsidR="00903E45" w:rsidRDefault="00903E45" w:rsidP="006B1670">
                        <w:pPr>
                          <w:widowControl w:val="0"/>
                          <w:numPr>
                            <w:ilvl w:val="0"/>
                            <w:numId w:val="11"/>
                          </w:numPr>
                          <w:tabs>
                            <w:tab w:val="left" w:pos="893"/>
                          </w:tabs>
                          <w:autoSpaceDE w:val="0"/>
                          <w:autoSpaceDN w:val="0"/>
                          <w:spacing w:before="25"/>
                          <w:rPr>
                            <w:sz w:val="28"/>
                          </w:rPr>
                        </w:pPr>
                        <w:r>
                          <w:rPr>
                            <w:spacing w:val="-3"/>
                            <w:sz w:val="28"/>
                          </w:rPr>
                          <w:t xml:space="preserve">System </w:t>
                        </w:r>
                        <w:r>
                          <w:rPr>
                            <w:sz w:val="28"/>
                          </w:rPr>
                          <w:t>dispenses the</w:t>
                        </w:r>
                        <w:r>
                          <w:rPr>
                            <w:spacing w:val="-1"/>
                            <w:sz w:val="28"/>
                          </w:rPr>
                          <w:t xml:space="preserve"> </w:t>
                        </w:r>
                        <w:r>
                          <w:rPr>
                            <w:sz w:val="28"/>
                          </w:rPr>
                          <w:t>money</w:t>
                        </w:r>
                      </w:p>
                      <w:p w14:paraId="6498A098" w14:textId="77777777" w:rsidR="00903E45" w:rsidRDefault="00903E45" w:rsidP="006B1670">
                        <w:pPr>
                          <w:widowControl w:val="0"/>
                          <w:numPr>
                            <w:ilvl w:val="0"/>
                            <w:numId w:val="11"/>
                          </w:numPr>
                          <w:tabs>
                            <w:tab w:val="left" w:pos="893"/>
                          </w:tabs>
                          <w:autoSpaceDE w:val="0"/>
                          <w:autoSpaceDN w:val="0"/>
                          <w:spacing w:before="28"/>
                          <w:rPr>
                            <w:sz w:val="28"/>
                          </w:rPr>
                        </w:pPr>
                        <w:r>
                          <w:rPr>
                            <w:spacing w:val="-3"/>
                            <w:sz w:val="28"/>
                          </w:rPr>
                          <w:t xml:space="preserve">System </w:t>
                        </w:r>
                        <w:r>
                          <w:rPr>
                            <w:sz w:val="28"/>
                          </w:rPr>
                          <w:t>asks if the customer wants another</w:t>
                        </w:r>
                        <w:r>
                          <w:rPr>
                            <w:spacing w:val="-13"/>
                            <w:sz w:val="28"/>
                          </w:rPr>
                          <w:t xml:space="preserve"> </w:t>
                        </w:r>
                        <w:r>
                          <w:rPr>
                            <w:sz w:val="28"/>
                          </w:rPr>
                          <w:t>transaction</w:t>
                        </w:r>
                      </w:p>
                      <w:p w14:paraId="4E55E16D" w14:textId="77777777" w:rsidR="00903E45" w:rsidRDefault="00903E45" w:rsidP="006B1670">
                        <w:pPr>
                          <w:widowControl w:val="0"/>
                          <w:numPr>
                            <w:ilvl w:val="0"/>
                            <w:numId w:val="11"/>
                          </w:numPr>
                          <w:tabs>
                            <w:tab w:val="left" w:pos="893"/>
                          </w:tabs>
                          <w:autoSpaceDE w:val="0"/>
                          <w:autoSpaceDN w:val="0"/>
                          <w:spacing w:before="28"/>
                          <w:rPr>
                            <w:sz w:val="28"/>
                          </w:rPr>
                        </w:pPr>
                        <w:r>
                          <w:rPr>
                            <w:sz w:val="28"/>
                          </w:rPr>
                          <w:t>Customer selects</w:t>
                        </w:r>
                        <w:r>
                          <w:rPr>
                            <w:spacing w:val="-3"/>
                            <w:sz w:val="28"/>
                          </w:rPr>
                          <w:t xml:space="preserve"> </w:t>
                        </w:r>
                        <w:r>
                          <w:rPr>
                            <w:sz w:val="28"/>
                          </w:rPr>
                          <w:t>"</w:t>
                        </w:r>
                        <w:proofErr w:type="gramStart"/>
                        <w:r>
                          <w:rPr>
                            <w:sz w:val="28"/>
                          </w:rPr>
                          <w:t>No“</w:t>
                        </w:r>
                        <w:proofErr w:type="gramEnd"/>
                      </w:p>
                      <w:p w14:paraId="4FB5F640" w14:textId="77777777" w:rsidR="00903E45" w:rsidRDefault="00903E45" w:rsidP="006B1670">
                        <w:pPr>
                          <w:widowControl w:val="0"/>
                          <w:numPr>
                            <w:ilvl w:val="0"/>
                            <w:numId w:val="11"/>
                          </w:numPr>
                          <w:tabs>
                            <w:tab w:val="left" w:pos="893"/>
                          </w:tabs>
                          <w:autoSpaceDE w:val="0"/>
                          <w:autoSpaceDN w:val="0"/>
                          <w:spacing w:before="81" w:line="189" w:lineRule="auto"/>
                          <w:ind w:right="1580"/>
                          <w:rPr>
                            <w:sz w:val="28"/>
                          </w:rPr>
                        </w:pPr>
                        <w:r>
                          <w:rPr>
                            <w:spacing w:val="-3"/>
                            <w:sz w:val="28"/>
                          </w:rPr>
                          <w:t xml:space="preserve">System </w:t>
                        </w:r>
                        <w:r>
                          <w:rPr>
                            <w:sz w:val="28"/>
                          </w:rPr>
                          <w:t xml:space="preserve">dispenses the </w:t>
                        </w:r>
                        <w:r>
                          <w:rPr>
                            <w:spacing w:val="-8"/>
                            <w:sz w:val="28"/>
                          </w:rPr>
                          <w:t xml:space="preserve">ATM </w:t>
                        </w:r>
                        <w:r>
                          <w:rPr>
                            <w:spacing w:val="-3"/>
                            <w:sz w:val="28"/>
                          </w:rPr>
                          <w:t xml:space="preserve">card, </w:t>
                        </w:r>
                        <w:r>
                          <w:rPr>
                            <w:sz w:val="28"/>
                          </w:rPr>
                          <w:t xml:space="preserve">prints the receipt, </w:t>
                        </w:r>
                        <w:r>
                          <w:rPr>
                            <w:spacing w:val="-3"/>
                            <w:sz w:val="28"/>
                          </w:rPr>
                          <w:t xml:space="preserve">records </w:t>
                        </w:r>
                        <w:r>
                          <w:rPr>
                            <w:sz w:val="28"/>
                          </w:rPr>
                          <w:t>the transaction and closes the</w:t>
                        </w:r>
                        <w:r>
                          <w:rPr>
                            <w:spacing w:val="-9"/>
                            <w:sz w:val="28"/>
                          </w:rPr>
                          <w:t xml:space="preserve"> </w:t>
                        </w:r>
                        <w:r>
                          <w:rPr>
                            <w:spacing w:val="-6"/>
                            <w:sz w:val="28"/>
                          </w:rPr>
                          <w:t>door.</w:t>
                        </w:r>
                      </w:p>
                      <w:p w14:paraId="12B4E56C" w14:textId="77777777" w:rsidR="00903E45" w:rsidRDefault="00903E45" w:rsidP="006B1670">
                        <w:pPr>
                          <w:spacing w:before="43"/>
                          <w:ind w:left="712"/>
                          <w:rPr>
                            <w:sz w:val="28"/>
                          </w:rPr>
                        </w:pPr>
                        <w:r>
                          <w:rPr>
                            <w:sz w:val="28"/>
                          </w:rPr>
                          <w:t>Pre-condition: customer with card and valid PIN</w:t>
                        </w:r>
                      </w:p>
                      <w:p w14:paraId="40D2107D" w14:textId="77777777" w:rsidR="00903E45" w:rsidRDefault="00903E45" w:rsidP="006B1670">
                        <w:pPr>
                          <w:spacing w:before="28"/>
                          <w:ind w:left="712"/>
                          <w:rPr>
                            <w:sz w:val="28"/>
                          </w:rPr>
                        </w:pPr>
                        <w:r>
                          <w:rPr>
                            <w:sz w:val="28"/>
                          </w:rPr>
                          <w:t>Post-condition: customer with card and cash, ATM has less cash</w:t>
                        </w:r>
                      </w:p>
                    </w:txbxContent>
                  </v:textbox>
                </v:shape>
                <w10:anchorlock/>
              </v:group>
            </w:pict>
          </mc:Fallback>
        </mc:AlternateContent>
      </w:r>
    </w:p>
    <w:p w14:paraId="78AEE442" w14:textId="77777777" w:rsidR="006B1670" w:rsidRDefault="006B1670" w:rsidP="006B1670">
      <w:pPr>
        <w:spacing w:before="74"/>
        <w:ind w:left="111"/>
      </w:pPr>
      <w:r>
        <w:rPr>
          <w:color w:val="262626"/>
          <w:sz w:val="22"/>
        </w:rPr>
        <w:t>29</w:t>
      </w:r>
    </w:p>
    <w:p w14:paraId="6877A4B2" w14:textId="77777777" w:rsidR="006B1670" w:rsidRDefault="006B1670" w:rsidP="006B1670">
      <w:pPr>
        <w:pStyle w:val="BodyText"/>
        <w:rPr>
          <w:sz w:val="20"/>
        </w:rPr>
      </w:pPr>
    </w:p>
    <w:p w14:paraId="50F63015" w14:textId="77777777" w:rsidR="006B1670" w:rsidRDefault="006B1670" w:rsidP="006B1670">
      <w:pPr>
        <w:pStyle w:val="BodyText"/>
        <w:rPr>
          <w:sz w:val="20"/>
        </w:rPr>
      </w:pPr>
    </w:p>
    <w:p w14:paraId="0F9F734B" w14:textId="77777777" w:rsidR="006B1670" w:rsidRDefault="006B1670" w:rsidP="006B1670">
      <w:pPr>
        <w:pStyle w:val="BodyText"/>
        <w:rPr>
          <w:sz w:val="20"/>
        </w:rPr>
      </w:pPr>
    </w:p>
    <w:p w14:paraId="7316B9AB" w14:textId="77777777" w:rsidR="006B1670" w:rsidRDefault="006B1670" w:rsidP="006B1670">
      <w:pPr>
        <w:pStyle w:val="BodyText"/>
        <w:rPr>
          <w:sz w:val="20"/>
        </w:rPr>
      </w:pPr>
    </w:p>
    <w:p w14:paraId="49DDC284" w14:textId="77777777" w:rsidR="006B1670" w:rsidRDefault="006B1670" w:rsidP="006B1670">
      <w:pPr>
        <w:pStyle w:val="BodyText"/>
        <w:rPr>
          <w:sz w:val="20"/>
        </w:rPr>
      </w:pPr>
    </w:p>
    <w:p w14:paraId="5B7C2349" w14:textId="77777777" w:rsidR="006B1670" w:rsidRDefault="006B1670" w:rsidP="006B1670">
      <w:pPr>
        <w:pStyle w:val="BodyText"/>
      </w:pPr>
      <w:r>
        <w:rPr>
          <w:noProof/>
        </w:rPr>
        <mc:AlternateContent>
          <mc:Choice Requires="wpg">
            <w:drawing>
              <wp:anchor distT="0" distB="0" distL="0" distR="0" simplePos="0" relativeHeight="251674624" behindDoc="1" locked="0" layoutInCell="1" allowOverlap="1" wp14:anchorId="41F2FD4F" wp14:editId="21EC8A41">
                <wp:simplePos x="0" y="0"/>
                <wp:positionH relativeFrom="page">
                  <wp:posOffset>730885</wp:posOffset>
                </wp:positionH>
                <wp:positionV relativeFrom="paragraph">
                  <wp:posOffset>226695</wp:posOffset>
                </wp:positionV>
                <wp:extent cx="6096000" cy="3429000"/>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12" name="Picture 9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98"/>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0499B7A" w14:textId="77777777" w:rsidR="00903E45" w:rsidRDefault="00903E45" w:rsidP="006B1670">
                              <w:pPr>
                                <w:rPr>
                                  <w:sz w:val="41"/>
                                </w:rPr>
                              </w:pPr>
                            </w:p>
                            <w:p w14:paraId="72DE556F" w14:textId="77777777" w:rsidR="00903E45" w:rsidRDefault="00903E45" w:rsidP="006B1670">
                              <w:pPr>
                                <w:ind w:left="712"/>
                                <w:rPr>
                                  <w:rFonts w:ascii="Trebuchet MS"/>
                                  <w:sz w:val="44"/>
                                </w:rPr>
                              </w:pPr>
                              <w:r>
                                <w:rPr>
                                  <w:rFonts w:ascii="Trebuchet MS"/>
                                  <w:sz w:val="44"/>
                                </w:rPr>
                                <w:t>Verify and validate requirements</w:t>
                              </w:r>
                            </w:p>
                            <w:p w14:paraId="5680736A" w14:textId="77777777" w:rsidR="00903E45" w:rsidRDefault="00903E45" w:rsidP="006B1670">
                              <w:pPr>
                                <w:spacing w:before="382"/>
                                <w:ind w:left="712"/>
                                <w:rPr>
                                  <w:sz w:val="26"/>
                                </w:rPr>
                              </w:pPr>
                              <w:r>
                                <w:rPr>
                                  <w:sz w:val="26"/>
                                </w:rPr>
                                <w:t>Checklist:</w:t>
                              </w:r>
                            </w:p>
                            <w:p w14:paraId="18D89F86"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 xml:space="preserve">Is each </w:t>
                              </w:r>
                              <w:proofErr w:type="gramStart"/>
                              <w:r>
                                <w:rPr>
                                  <w:sz w:val="26"/>
                                </w:rPr>
                                <w:t>requirements</w:t>
                              </w:r>
                              <w:proofErr w:type="gramEnd"/>
                              <w:r>
                                <w:rPr>
                                  <w:sz w:val="26"/>
                                </w:rPr>
                                <w:t xml:space="preserve"> uniquely</w:t>
                              </w:r>
                              <w:r>
                                <w:rPr>
                                  <w:spacing w:val="-10"/>
                                  <w:sz w:val="26"/>
                                </w:rPr>
                                <w:t xml:space="preserve"> </w:t>
                              </w:r>
                              <w:r>
                                <w:rPr>
                                  <w:sz w:val="26"/>
                                </w:rPr>
                                <w:t>identified?</w:t>
                              </w:r>
                            </w:p>
                            <w:p w14:paraId="496C8E61"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Are specialized terms defined in the</w:t>
                              </w:r>
                              <w:r>
                                <w:rPr>
                                  <w:spacing w:val="-13"/>
                                  <w:sz w:val="26"/>
                                </w:rPr>
                                <w:t xml:space="preserve"> </w:t>
                              </w:r>
                              <w:r>
                                <w:rPr>
                                  <w:sz w:val="26"/>
                                </w:rPr>
                                <w:t>glossary?</w:t>
                              </w:r>
                            </w:p>
                            <w:p w14:paraId="649EE9A4" w14:textId="77777777" w:rsidR="00903E45" w:rsidRDefault="00903E45" w:rsidP="006B1670">
                              <w:pPr>
                                <w:widowControl w:val="0"/>
                                <w:numPr>
                                  <w:ilvl w:val="0"/>
                                  <w:numId w:val="10"/>
                                </w:numPr>
                                <w:tabs>
                                  <w:tab w:val="left" w:pos="893"/>
                                </w:tabs>
                                <w:autoSpaceDE w:val="0"/>
                                <w:autoSpaceDN w:val="0"/>
                                <w:spacing w:before="85" w:line="189" w:lineRule="auto"/>
                                <w:ind w:right="1280"/>
                                <w:rPr>
                                  <w:sz w:val="26"/>
                                </w:rPr>
                              </w:pPr>
                              <w:r>
                                <w:rPr>
                                  <w:sz w:val="26"/>
                                </w:rPr>
                                <w:t>Does</w:t>
                              </w:r>
                              <w:r>
                                <w:rPr>
                                  <w:spacing w:val="-5"/>
                                  <w:sz w:val="26"/>
                                </w:rPr>
                                <w:t xml:space="preserve"> </w:t>
                              </w:r>
                              <w:r>
                                <w:rPr>
                                  <w:sz w:val="26"/>
                                </w:rPr>
                                <w:t>a</w:t>
                              </w:r>
                              <w:r>
                                <w:rPr>
                                  <w:spacing w:val="-3"/>
                                  <w:sz w:val="26"/>
                                </w:rPr>
                                <w:t xml:space="preserve"> </w:t>
                              </w:r>
                              <w:r>
                                <w:rPr>
                                  <w:sz w:val="26"/>
                                </w:rPr>
                                <w:t>requirement</w:t>
                              </w:r>
                              <w:r>
                                <w:rPr>
                                  <w:spacing w:val="-9"/>
                                  <w:sz w:val="26"/>
                                </w:rPr>
                                <w:t xml:space="preserve"> </w:t>
                              </w:r>
                              <w:r>
                                <w:rPr>
                                  <w:sz w:val="26"/>
                                </w:rPr>
                                <w:t>stand</w:t>
                              </w:r>
                              <w:r>
                                <w:rPr>
                                  <w:spacing w:val="-5"/>
                                  <w:sz w:val="26"/>
                                </w:rPr>
                                <w:t xml:space="preserve"> </w:t>
                              </w:r>
                              <w:r>
                                <w:rPr>
                                  <w:sz w:val="26"/>
                                </w:rPr>
                                <w:t>on</w:t>
                              </w:r>
                              <w:r>
                                <w:rPr>
                                  <w:spacing w:val="-5"/>
                                  <w:sz w:val="26"/>
                                </w:rPr>
                                <w:t xml:space="preserve"> </w:t>
                              </w:r>
                              <w:r>
                                <w:rPr>
                                  <w:sz w:val="26"/>
                                </w:rPr>
                                <w:t>its</w:t>
                              </w:r>
                              <w:r>
                                <w:rPr>
                                  <w:spacing w:val="-2"/>
                                  <w:sz w:val="26"/>
                                </w:rPr>
                                <w:t xml:space="preserve"> </w:t>
                              </w:r>
                              <w:r>
                                <w:rPr>
                                  <w:sz w:val="26"/>
                                </w:rPr>
                                <w:t>own</w:t>
                              </w:r>
                              <w:r>
                                <w:rPr>
                                  <w:spacing w:val="-5"/>
                                  <w:sz w:val="26"/>
                                </w:rPr>
                                <w:t xml:space="preserve"> </w:t>
                              </w:r>
                              <w:r>
                                <w:rPr>
                                  <w:sz w:val="26"/>
                                </w:rPr>
                                <w:t>or</w:t>
                              </w:r>
                              <w:r>
                                <w:rPr>
                                  <w:spacing w:val="-4"/>
                                  <w:sz w:val="26"/>
                                </w:rPr>
                                <w:t xml:space="preserve"> </w:t>
                              </w:r>
                              <w:r>
                                <w:rPr>
                                  <w:sz w:val="26"/>
                                </w:rPr>
                                <w:t>do</w:t>
                              </w:r>
                              <w:r>
                                <w:rPr>
                                  <w:spacing w:val="-3"/>
                                  <w:sz w:val="26"/>
                                </w:rPr>
                                <w:t xml:space="preserve"> </w:t>
                              </w:r>
                              <w:r>
                                <w:rPr>
                                  <w:sz w:val="26"/>
                                </w:rPr>
                                <w:t>you</w:t>
                              </w:r>
                              <w:r>
                                <w:rPr>
                                  <w:spacing w:val="-6"/>
                                  <w:sz w:val="26"/>
                                </w:rPr>
                                <w:t xml:space="preserve"> </w:t>
                              </w:r>
                              <w:r>
                                <w:rPr>
                                  <w:sz w:val="26"/>
                                </w:rPr>
                                <w:t>have</w:t>
                              </w:r>
                              <w:r>
                                <w:rPr>
                                  <w:spacing w:val="-6"/>
                                  <w:sz w:val="26"/>
                                </w:rPr>
                                <w:t xml:space="preserve"> </w:t>
                              </w:r>
                              <w:r>
                                <w:rPr>
                                  <w:sz w:val="26"/>
                                </w:rPr>
                                <w:t>to</w:t>
                              </w:r>
                              <w:r>
                                <w:rPr>
                                  <w:spacing w:val="-4"/>
                                  <w:sz w:val="26"/>
                                </w:rPr>
                                <w:t xml:space="preserve"> </w:t>
                              </w:r>
                              <w:r>
                                <w:rPr>
                                  <w:sz w:val="26"/>
                                </w:rPr>
                                <w:t>examine</w:t>
                              </w:r>
                              <w:r>
                                <w:rPr>
                                  <w:spacing w:val="-6"/>
                                  <w:sz w:val="26"/>
                                </w:rPr>
                                <w:t xml:space="preserve"> </w:t>
                              </w:r>
                              <w:r>
                                <w:rPr>
                                  <w:sz w:val="26"/>
                                </w:rPr>
                                <w:t>other requirements to understand what it</w:t>
                              </w:r>
                              <w:r>
                                <w:rPr>
                                  <w:spacing w:val="-8"/>
                                  <w:sz w:val="26"/>
                                </w:rPr>
                                <w:t xml:space="preserve"> </w:t>
                              </w:r>
                              <w:r>
                                <w:rPr>
                                  <w:sz w:val="26"/>
                                </w:rPr>
                                <w:t>means?</w:t>
                              </w:r>
                            </w:p>
                            <w:p w14:paraId="3F762094" w14:textId="77777777" w:rsidR="00903E45" w:rsidRDefault="00903E45" w:rsidP="006B1670">
                              <w:pPr>
                                <w:widowControl w:val="0"/>
                                <w:numPr>
                                  <w:ilvl w:val="0"/>
                                  <w:numId w:val="10"/>
                                </w:numPr>
                                <w:tabs>
                                  <w:tab w:val="left" w:pos="893"/>
                                </w:tabs>
                                <w:autoSpaceDE w:val="0"/>
                                <w:autoSpaceDN w:val="0"/>
                                <w:spacing w:before="46"/>
                                <w:ind w:hanging="181"/>
                                <w:rPr>
                                  <w:sz w:val="26"/>
                                </w:rPr>
                              </w:pPr>
                              <w:r>
                                <w:rPr>
                                  <w:sz w:val="26"/>
                                </w:rPr>
                                <w:t>Do individual requirements use the terms</w:t>
                              </w:r>
                              <w:r>
                                <w:rPr>
                                  <w:spacing w:val="-9"/>
                                  <w:sz w:val="26"/>
                                </w:rPr>
                                <w:t xml:space="preserve"> </w:t>
                              </w:r>
                              <w:r>
                                <w:rPr>
                                  <w:sz w:val="26"/>
                                </w:rPr>
                                <w:t>consistently?</w:t>
                              </w:r>
                            </w:p>
                            <w:p w14:paraId="31CCAC1A"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Is the same service requested in different</w:t>
                              </w:r>
                              <w:r>
                                <w:rPr>
                                  <w:spacing w:val="-15"/>
                                  <w:sz w:val="26"/>
                                </w:rPr>
                                <w:t xml:space="preserve"> </w:t>
                              </w:r>
                              <w:r>
                                <w:rPr>
                                  <w:sz w:val="26"/>
                                </w:rPr>
                                <w:t>requirements?</w:t>
                              </w:r>
                            </w:p>
                            <w:p w14:paraId="13F32F39"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Are there any contradictions in these</w:t>
                              </w:r>
                              <w:r>
                                <w:rPr>
                                  <w:spacing w:val="-11"/>
                                  <w:sz w:val="26"/>
                                </w:rPr>
                                <w:t xml:space="preserve"> </w:t>
                              </w:r>
                              <w:r>
                                <w:rPr>
                                  <w:sz w:val="26"/>
                                </w:rPr>
                                <w:t>requests?</w:t>
                              </w:r>
                            </w:p>
                            <w:p w14:paraId="73676603"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Are requirement references described</w:t>
                              </w:r>
                              <w:r>
                                <w:rPr>
                                  <w:spacing w:val="-23"/>
                                  <w:sz w:val="26"/>
                                </w:rPr>
                                <w:t xml:space="preserve"> </w:t>
                              </w:r>
                              <w:r>
                                <w:rPr>
                                  <w:sz w:val="26"/>
                                </w:rPr>
                                <w:t>elsewhere?</w:t>
                              </w:r>
                            </w:p>
                            <w:p w14:paraId="60C165CB"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Are related requirements grouped</w:t>
                              </w:r>
                              <w:r>
                                <w:rPr>
                                  <w:spacing w:val="-12"/>
                                  <w:sz w:val="26"/>
                                </w:rPr>
                                <w:t xml:space="preserve"> </w:t>
                              </w:r>
                              <w:r>
                                <w:rPr>
                                  <w:sz w:val="26"/>
                                </w:rPr>
                                <w:t>together?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2FD4F" id="Group 11" o:spid="_x0000_s1108" style="position:absolute;margin-left:57.55pt;margin-top:17.85pt;width:480pt;height:270pt;z-index:-251641856;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">
                <v:shape id="Picture 97" o:spid="_x0000_s1109"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F&#10;GvS/AAAA2wAAAA8AAABkcnMvZG93bnJldi54bWxET9uKwjAQfV/wH8II+7ZNlWUt1SjiBXx0rR8w&#10;NGNbbCY1iVr9erOw4NscznVmi9604kbON5YVjJIUBHFpdcOVgmOx/cpA+ICssbVMCh7kYTEffMww&#10;1/bOv3Q7hErEEPY5KqhD6HIpfVmTQZ/YjjhyJ+sMhghdJbXDeww3rRyn6Y802HBsqLGjVU3l+XA1&#10;CrIi9LT/9m5SjLJ2ub6kz53fKPU57JdTEIH68Bb/u3c6zh/D3y/xADl/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MRRr0vwAAANsAAAAPAAAAAAAAAAAAAAAAAJwCAABkcnMv&#10;ZG93bnJldi54bWxQSwUGAAAAAAQABAD3AAAAiAMAAAAA&#10;">
                  <v:imagedata r:id="rId12" o:title=""/>
                </v:shape>
                <v:shape id="Text Box 98" o:spid="_x0000_s1110"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kdNZwwAA&#10;ANsAAAAPAAAAZHJzL2Rvd25yZXYueG1sRE9Na8JAEL0X/A/LCN7qpi2kkroJxSJUCIImCL0N2TEJ&#10;ZmdDdo1pf323UPA2j/c562wynRhpcK1lBU/LCARxZXXLtYKy2D6uQDiPrLGzTAq+yUGWzh7WmGh7&#10;4wONR1+LEMIuQQWN930ipasaMuiWticO3NkOBn2AQy31gLcQbjr5HEWxNNhyaGiwp01D1eV4NQr2&#10;xeYrl2WOHzsT69fTuHc/B1JqMZ/e30B4mvxd/O/+1GH+C/z9Eg6Q6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kdNZwwAAANsAAAAPAAAAAAAAAAAAAAAAAJcCAABkcnMvZG93&#10;bnJldi54bWxQSwUGAAAAAAQABAD1AAAAhwMAAAAA&#10;" filled="f" strokeweight=".96pt">
                  <v:textbox inset="0,0,0,0">
                    <w:txbxContent>
                      <w:p w14:paraId="10499B7A" w14:textId="77777777" w:rsidR="00903E45" w:rsidRDefault="00903E45" w:rsidP="006B1670">
                        <w:pPr>
                          <w:rPr>
                            <w:sz w:val="41"/>
                          </w:rPr>
                        </w:pPr>
                      </w:p>
                      <w:p w14:paraId="72DE556F" w14:textId="77777777" w:rsidR="00903E45" w:rsidRDefault="00903E45" w:rsidP="006B1670">
                        <w:pPr>
                          <w:ind w:left="712"/>
                          <w:rPr>
                            <w:rFonts w:ascii="Trebuchet MS"/>
                            <w:sz w:val="44"/>
                          </w:rPr>
                        </w:pPr>
                        <w:r>
                          <w:rPr>
                            <w:rFonts w:ascii="Trebuchet MS"/>
                            <w:sz w:val="44"/>
                          </w:rPr>
                          <w:t>Verify and validate requirements</w:t>
                        </w:r>
                      </w:p>
                      <w:p w14:paraId="5680736A" w14:textId="77777777" w:rsidR="00903E45" w:rsidRDefault="00903E45" w:rsidP="006B1670">
                        <w:pPr>
                          <w:spacing w:before="382"/>
                          <w:ind w:left="712"/>
                          <w:rPr>
                            <w:sz w:val="26"/>
                          </w:rPr>
                        </w:pPr>
                        <w:r>
                          <w:rPr>
                            <w:sz w:val="26"/>
                          </w:rPr>
                          <w:t>Checklist:</w:t>
                        </w:r>
                      </w:p>
                      <w:p w14:paraId="18D89F86"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 xml:space="preserve">Is each </w:t>
                        </w:r>
                        <w:proofErr w:type="gramStart"/>
                        <w:r>
                          <w:rPr>
                            <w:sz w:val="26"/>
                          </w:rPr>
                          <w:t>requirements</w:t>
                        </w:r>
                        <w:proofErr w:type="gramEnd"/>
                        <w:r>
                          <w:rPr>
                            <w:sz w:val="26"/>
                          </w:rPr>
                          <w:t xml:space="preserve"> uniquely</w:t>
                        </w:r>
                        <w:r>
                          <w:rPr>
                            <w:spacing w:val="-10"/>
                            <w:sz w:val="26"/>
                          </w:rPr>
                          <w:t xml:space="preserve"> </w:t>
                        </w:r>
                        <w:r>
                          <w:rPr>
                            <w:sz w:val="26"/>
                          </w:rPr>
                          <w:t>identified?</w:t>
                        </w:r>
                      </w:p>
                      <w:p w14:paraId="496C8E61"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Are specialized terms defined in the</w:t>
                        </w:r>
                        <w:r>
                          <w:rPr>
                            <w:spacing w:val="-13"/>
                            <w:sz w:val="26"/>
                          </w:rPr>
                          <w:t xml:space="preserve"> </w:t>
                        </w:r>
                        <w:r>
                          <w:rPr>
                            <w:sz w:val="26"/>
                          </w:rPr>
                          <w:t>glossary?</w:t>
                        </w:r>
                      </w:p>
                      <w:p w14:paraId="649EE9A4" w14:textId="77777777" w:rsidR="00903E45" w:rsidRDefault="00903E45" w:rsidP="006B1670">
                        <w:pPr>
                          <w:widowControl w:val="0"/>
                          <w:numPr>
                            <w:ilvl w:val="0"/>
                            <w:numId w:val="10"/>
                          </w:numPr>
                          <w:tabs>
                            <w:tab w:val="left" w:pos="893"/>
                          </w:tabs>
                          <w:autoSpaceDE w:val="0"/>
                          <w:autoSpaceDN w:val="0"/>
                          <w:spacing w:before="85" w:line="189" w:lineRule="auto"/>
                          <w:ind w:right="1280"/>
                          <w:rPr>
                            <w:sz w:val="26"/>
                          </w:rPr>
                        </w:pPr>
                        <w:r>
                          <w:rPr>
                            <w:sz w:val="26"/>
                          </w:rPr>
                          <w:t>Does</w:t>
                        </w:r>
                        <w:r>
                          <w:rPr>
                            <w:spacing w:val="-5"/>
                            <w:sz w:val="26"/>
                          </w:rPr>
                          <w:t xml:space="preserve"> </w:t>
                        </w:r>
                        <w:r>
                          <w:rPr>
                            <w:sz w:val="26"/>
                          </w:rPr>
                          <w:t>a</w:t>
                        </w:r>
                        <w:r>
                          <w:rPr>
                            <w:spacing w:val="-3"/>
                            <w:sz w:val="26"/>
                          </w:rPr>
                          <w:t xml:space="preserve"> </w:t>
                        </w:r>
                        <w:r>
                          <w:rPr>
                            <w:sz w:val="26"/>
                          </w:rPr>
                          <w:t>requirement</w:t>
                        </w:r>
                        <w:r>
                          <w:rPr>
                            <w:spacing w:val="-9"/>
                            <w:sz w:val="26"/>
                          </w:rPr>
                          <w:t xml:space="preserve"> </w:t>
                        </w:r>
                        <w:r>
                          <w:rPr>
                            <w:sz w:val="26"/>
                          </w:rPr>
                          <w:t>stand</w:t>
                        </w:r>
                        <w:r>
                          <w:rPr>
                            <w:spacing w:val="-5"/>
                            <w:sz w:val="26"/>
                          </w:rPr>
                          <w:t xml:space="preserve"> </w:t>
                        </w:r>
                        <w:r>
                          <w:rPr>
                            <w:sz w:val="26"/>
                          </w:rPr>
                          <w:t>on</w:t>
                        </w:r>
                        <w:r>
                          <w:rPr>
                            <w:spacing w:val="-5"/>
                            <w:sz w:val="26"/>
                          </w:rPr>
                          <w:t xml:space="preserve"> </w:t>
                        </w:r>
                        <w:r>
                          <w:rPr>
                            <w:sz w:val="26"/>
                          </w:rPr>
                          <w:t>its</w:t>
                        </w:r>
                        <w:r>
                          <w:rPr>
                            <w:spacing w:val="-2"/>
                            <w:sz w:val="26"/>
                          </w:rPr>
                          <w:t xml:space="preserve"> </w:t>
                        </w:r>
                        <w:r>
                          <w:rPr>
                            <w:sz w:val="26"/>
                          </w:rPr>
                          <w:t>own</w:t>
                        </w:r>
                        <w:r>
                          <w:rPr>
                            <w:spacing w:val="-5"/>
                            <w:sz w:val="26"/>
                          </w:rPr>
                          <w:t xml:space="preserve"> </w:t>
                        </w:r>
                        <w:r>
                          <w:rPr>
                            <w:sz w:val="26"/>
                          </w:rPr>
                          <w:t>or</w:t>
                        </w:r>
                        <w:r>
                          <w:rPr>
                            <w:spacing w:val="-4"/>
                            <w:sz w:val="26"/>
                          </w:rPr>
                          <w:t xml:space="preserve"> </w:t>
                        </w:r>
                        <w:r>
                          <w:rPr>
                            <w:sz w:val="26"/>
                          </w:rPr>
                          <w:t>do</w:t>
                        </w:r>
                        <w:r>
                          <w:rPr>
                            <w:spacing w:val="-3"/>
                            <w:sz w:val="26"/>
                          </w:rPr>
                          <w:t xml:space="preserve"> </w:t>
                        </w:r>
                        <w:r>
                          <w:rPr>
                            <w:sz w:val="26"/>
                          </w:rPr>
                          <w:t>you</w:t>
                        </w:r>
                        <w:r>
                          <w:rPr>
                            <w:spacing w:val="-6"/>
                            <w:sz w:val="26"/>
                          </w:rPr>
                          <w:t xml:space="preserve"> </w:t>
                        </w:r>
                        <w:r>
                          <w:rPr>
                            <w:sz w:val="26"/>
                          </w:rPr>
                          <w:t>have</w:t>
                        </w:r>
                        <w:r>
                          <w:rPr>
                            <w:spacing w:val="-6"/>
                            <w:sz w:val="26"/>
                          </w:rPr>
                          <w:t xml:space="preserve"> </w:t>
                        </w:r>
                        <w:r>
                          <w:rPr>
                            <w:sz w:val="26"/>
                          </w:rPr>
                          <w:t>to</w:t>
                        </w:r>
                        <w:r>
                          <w:rPr>
                            <w:spacing w:val="-4"/>
                            <w:sz w:val="26"/>
                          </w:rPr>
                          <w:t xml:space="preserve"> </w:t>
                        </w:r>
                        <w:r>
                          <w:rPr>
                            <w:sz w:val="26"/>
                          </w:rPr>
                          <w:t>examine</w:t>
                        </w:r>
                        <w:r>
                          <w:rPr>
                            <w:spacing w:val="-6"/>
                            <w:sz w:val="26"/>
                          </w:rPr>
                          <w:t xml:space="preserve"> </w:t>
                        </w:r>
                        <w:r>
                          <w:rPr>
                            <w:sz w:val="26"/>
                          </w:rPr>
                          <w:t>other requirements to understand what it</w:t>
                        </w:r>
                        <w:r>
                          <w:rPr>
                            <w:spacing w:val="-8"/>
                            <w:sz w:val="26"/>
                          </w:rPr>
                          <w:t xml:space="preserve"> </w:t>
                        </w:r>
                        <w:r>
                          <w:rPr>
                            <w:sz w:val="26"/>
                          </w:rPr>
                          <w:t>means?</w:t>
                        </w:r>
                      </w:p>
                      <w:p w14:paraId="3F762094" w14:textId="77777777" w:rsidR="00903E45" w:rsidRDefault="00903E45" w:rsidP="006B1670">
                        <w:pPr>
                          <w:widowControl w:val="0"/>
                          <w:numPr>
                            <w:ilvl w:val="0"/>
                            <w:numId w:val="10"/>
                          </w:numPr>
                          <w:tabs>
                            <w:tab w:val="left" w:pos="893"/>
                          </w:tabs>
                          <w:autoSpaceDE w:val="0"/>
                          <w:autoSpaceDN w:val="0"/>
                          <w:spacing w:before="46"/>
                          <w:ind w:hanging="181"/>
                          <w:rPr>
                            <w:sz w:val="26"/>
                          </w:rPr>
                        </w:pPr>
                        <w:r>
                          <w:rPr>
                            <w:sz w:val="26"/>
                          </w:rPr>
                          <w:t>Do individual requirements use the terms</w:t>
                        </w:r>
                        <w:r>
                          <w:rPr>
                            <w:spacing w:val="-9"/>
                            <w:sz w:val="26"/>
                          </w:rPr>
                          <w:t xml:space="preserve"> </w:t>
                        </w:r>
                        <w:r>
                          <w:rPr>
                            <w:sz w:val="26"/>
                          </w:rPr>
                          <w:t>consistently?</w:t>
                        </w:r>
                      </w:p>
                      <w:p w14:paraId="31CCAC1A"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Is the same service requested in different</w:t>
                        </w:r>
                        <w:r>
                          <w:rPr>
                            <w:spacing w:val="-15"/>
                            <w:sz w:val="26"/>
                          </w:rPr>
                          <w:t xml:space="preserve"> </w:t>
                        </w:r>
                        <w:r>
                          <w:rPr>
                            <w:sz w:val="26"/>
                          </w:rPr>
                          <w:t>requirements?</w:t>
                        </w:r>
                      </w:p>
                      <w:p w14:paraId="13F32F39"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Are there any contradictions in these</w:t>
                        </w:r>
                        <w:r>
                          <w:rPr>
                            <w:spacing w:val="-11"/>
                            <w:sz w:val="26"/>
                          </w:rPr>
                          <w:t xml:space="preserve"> </w:t>
                        </w:r>
                        <w:r>
                          <w:rPr>
                            <w:sz w:val="26"/>
                          </w:rPr>
                          <w:t>requests?</w:t>
                        </w:r>
                      </w:p>
                      <w:p w14:paraId="73676603" w14:textId="77777777" w:rsidR="00903E45" w:rsidRDefault="00903E45" w:rsidP="006B1670">
                        <w:pPr>
                          <w:widowControl w:val="0"/>
                          <w:numPr>
                            <w:ilvl w:val="0"/>
                            <w:numId w:val="10"/>
                          </w:numPr>
                          <w:tabs>
                            <w:tab w:val="left" w:pos="893"/>
                          </w:tabs>
                          <w:autoSpaceDE w:val="0"/>
                          <w:autoSpaceDN w:val="0"/>
                          <w:spacing w:before="33"/>
                          <w:ind w:hanging="181"/>
                          <w:rPr>
                            <w:sz w:val="26"/>
                          </w:rPr>
                        </w:pPr>
                        <w:r>
                          <w:rPr>
                            <w:sz w:val="26"/>
                          </w:rPr>
                          <w:t>Are requirement references described</w:t>
                        </w:r>
                        <w:r>
                          <w:rPr>
                            <w:spacing w:val="-23"/>
                            <w:sz w:val="26"/>
                          </w:rPr>
                          <w:t xml:space="preserve"> </w:t>
                        </w:r>
                        <w:r>
                          <w:rPr>
                            <w:sz w:val="26"/>
                          </w:rPr>
                          <w:t>elsewhere?</w:t>
                        </w:r>
                      </w:p>
                      <w:p w14:paraId="60C165CB" w14:textId="77777777" w:rsidR="00903E45" w:rsidRDefault="00903E45" w:rsidP="006B1670">
                        <w:pPr>
                          <w:widowControl w:val="0"/>
                          <w:numPr>
                            <w:ilvl w:val="0"/>
                            <w:numId w:val="10"/>
                          </w:numPr>
                          <w:tabs>
                            <w:tab w:val="left" w:pos="893"/>
                          </w:tabs>
                          <w:autoSpaceDE w:val="0"/>
                          <w:autoSpaceDN w:val="0"/>
                          <w:spacing w:before="31"/>
                          <w:ind w:hanging="181"/>
                          <w:rPr>
                            <w:sz w:val="26"/>
                          </w:rPr>
                        </w:pPr>
                        <w:r>
                          <w:rPr>
                            <w:sz w:val="26"/>
                          </w:rPr>
                          <w:t>Are related requirements grouped</w:t>
                        </w:r>
                        <w:r>
                          <w:rPr>
                            <w:spacing w:val="-12"/>
                            <w:sz w:val="26"/>
                          </w:rPr>
                          <w:t xml:space="preserve"> </w:t>
                        </w:r>
                        <w:r>
                          <w:rPr>
                            <w:sz w:val="26"/>
                          </w:rPr>
                          <w:t>together?</w:t>
                        </w:r>
                      </w:p>
                    </w:txbxContent>
                  </v:textbox>
                </v:shape>
                <w10:wrap type="topAndBottom" anchorx="page"/>
              </v:group>
            </w:pict>
          </mc:Fallback>
        </mc:AlternateContent>
      </w:r>
    </w:p>
    <w:p w14:paraId="44627F7C" w14:textId="77777777" w:rsidR="006B1670" w:rsidRDefault="006B1670" w:rsidP="006B1670">
      <w:pPr>
        <w:sectPr w:rsidR="006B1670">
          <w:headerReference w:type="default" r:id="rId50"/>
          <w:footerReference w:type="default" r:id="rId51"/>
          <w:pgSz w:w="11910" w:h="16840"/>
          <w:pgMar w:top="1660" w:right="1040" w:bottom="1920" w:left="1040" w:header="146" w:footer="1737" w:gutter="0"/>
          <w:cols w:space="720"/>
        </w:sectPr>
      </w:pPr>
    </w:p>
    <w:p w14:paraId="11C19B54" w14:textId="77777777" w:rsidR="006B1670" w:rsidRDefault="006B1670" w:rsidP="006B1670">
      <w:pPr>
        <w:pStyle w:val="BodyText"/>
        <w:rPr>
          <w:sz w:val="20"/>
        </w:rPr>
      </w:pPr>
    </w:p>
    <w:p w14:paraId="4B70B2D7" w14:textId="77777777" w:rsidR="006B1670" w:rsidRDefault="006B1670" w:rsidP="006B1670">
      <w:pPr>
        <w:pStyle w:val="BodyText"/>
        <w:spacing w:before="4"/>
        <w:rPr>
          <w:sz w:val="11"/>
        </w:rPr>
      </w:pPr>
    </w:p>
    <w:p w14:paraId="3D89CD54" w14:textId="77777777" w:rsidR="006B1670" w:rsidRDefault="006B1670" w:rsidP="006B1670">
      <w:pPr>
        <w:pStyle w:val="BodyText"/>
        <w:ind w:left="111"/>
        <w:rPr>
          <w:sz w:val="20"/>
        </w:rPr>
      </w:pPr>
      <w:r>
        <w:rPr>
          <w:noProof/>
          <w:sz w:val="20"/>
        </w:rPr>
        <mc:AlternateContent>
          <mc:Choice Requires="wpg">
            <w:drawing>
              <wp:inline distT="0" distB="0" distL="0" distR="0" wp14:anchorId="0A80AF31" wp14:editId="05CD9A89">
                <wp:extent cx="6096000" cy="3429000"/>
                <wp:effectExtent l="0" t="0" r="0" b="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9"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 Box 44"/>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3AA1E4" w14:textId="77777777" w:rsidR="00903E45" w:rsidRDefault="00903E45" w:rsidP="006B1670">
                              <w:pPr>
                                <w:rPr>
                                  <w:sz w:val="41"/>
                                </w:rPr>
                              </w:pPr>
                            </w:p>
                            <w:p w14:paraId="41615FCD" w14:textId="77777777" w:rsidR="00903E45" w:rsidRDefault="00903E45" w:rsidP="006B1670">
                              <w:pPr>
                                <w:ind w:left="712"/>
                                <w:rPr>
                                  <w:rFonts w:ascii="Trebuchet MS"/>
                                  <w:sz w:val="44"/>
                                </w:rPr>
                              </w:pPr>
                              <w:r>
                                <w:rPr>
                                  <w:rFonts w:ascii="Trebuchet MS"/>
                                  <w:sz w:val="44"/>
                                </w:rPr>
                                <w:t>Manage changes</w:t>
                              </w:r>
                            </w:p>
                            <w:p w14:paraId="4FA50940" w14:textId="77777777" w:rsidR="00903E45" w:rsidRDefault="00903E45" w:rsidP="006B1670">
                              <w:pPr>
                                <w:rPr>
                                  <w:rFonts w:ascii="Trebuchet MS"/>
                                  <w:sz w:val="35"/>
                                </w:rPr>
                              </w:pPr>
                            </w:p>
                            <w:p w14:paraId="0960B006" w14:textId="77777777" w:rsidR="00903E45" w:rsidRDefault="00903E45" w:rsidP="006B1670">
                              <w:pPr>
                                <w:widowControl w:val="0"/>
                                <w:numPr>
                                  <w:ilvl w:val="0"/>
                                  <w:numId w:val="9"/>
                                </w:numPr>
                                <w:tabs>
                                  <w:tab w:val="left" w:pos="893"/>
                                </w:tabs>
                                <w:autoSpaceDE w:val="0"/>
                                <w:autoSpaceDN w:val="0"/>
                                <w:rPr>
                                  <w:sz w:val="28"/>
                                </w:rPr>
                              </w:pPr>
                              <w:r>
                                <w:rPr>
                                  <w:sz w:val="28"/>
                                </w:rPr>
                                <w:t>Formal change control</w:t>
                              </w:r>
                              <w:r>
                                <w:rPr>
                                  <w:spacing w:val="-7"/>
                                  <w:sz w:val="28"/>
                                </w:rPr>
                                <w:t xml:space="preserve"> </w:t>
                              </w:r>
                              <w:r>
                                <w:rPr>
                                  <w:sz w:val="28"/>
                                </w:rPr>
                                <w:t>process</w:t>
                              </w:r>
                            </w:p>
                            <w:p w14:paraId="5D4D8C80" w14:textId="77777777" w:rsidR="00903E45" w:rsidRDefault="00903E45" w:rsidP="006B1670">
                              <w:pPr>
                                <w:widowControl w:val="0"/>
                                <w:numPr>
                                  <w:ilvl w:val="0"/>
                                  <w:numId w:val="9"/>
                                </w:numPr>
                                <w:tabs>
                                  <w:tab w:val="left" w:pos="893"/>
                                </w:tabs>
                                <w:autoSpaceDE w:val="0"/>
                                <w:autoSpaceDN w:val="0"/>
                                <w:spacing w:before="62"/>
                                <w:rPr>
                                  <w:sz w:val="28"/>
                                </w:rPr>
                              </w:pPr>
                              <w:r>
                                <w:rPr>
                                  <w:sz w:val="28"/>
                                </w:rPr>
                                <w:t>Issues:</w:t>
                              </w:r>
                            </w:p>
                            <w:p w14:paraId="0313FECB" w14:textId="77777777" w:rsidR="00903E45" w:rsidRDefault="00903E45" w:rsidP="006B1670">
                              <w:pPr>
                                <w:widowControl w:val="0"/>
                                <w:numPr>
                                  <w:ilvl w:val="1"/>
                                  <w:numId w:val="9"/>
                                </w:numPr>
                                <w:tabs>
                                  <w:tab w:val="left" w:pos="1253"/>
                                </w:tabs>
                                <w:autoSpaceDE w:val="0"/>
                                <w:autoSpaceDN w:val="0"/>
                                <w:spacing w:before="15"/>
                                <w:ind w:hanging="181"/>
                              </w:pPr>
                              <w:r>
                                <w:t>Drivers for change – business, technology,</w:t>
                              </w:r>
                              <w:r>
                                <w:rPr>
                                  <w:spacing w:val="-21"/>
                                </w:rPr>
                                <w:t xml:space="preserve"> </w:t>
                              </w:r>
                              <w:r>
                                <w:t>legislation</w:t>
                              </w:r>
                            </w:p>
                            <w:p w14:paraId="312261A0" w14:textId="77777777" w:rsidR="00903E45" w:rsidRDefault="00903E45" w:rsidP="006B1670">
                              <w:pPr>
                                <w:widowControl w:val="0"/>
                                <w:numPr>
                                  <w:ilvl w:val="1"/>
                                  <w:numId w:val="9"/>
                                </w:numPr>
                                <w:tabs>
                                  <w:tab w:val="left" w:pos="1253"/>
                                </w:tabs>
                                <w:autoSpaceDE w:val="0"/>
                                <w:autoSpaceDN w:val="0"/>
                                <w:spacing w:before="17"/>
                                <w:ind w:hanging="181"/>
                              </w:pPr>
                              <w:r>
                                <w:t>Benefit, viability, cost and</w:t>
                              </w:r>
                              <w:r>
                                <w:rPr>
                                  <w:spacing w:val="-11"/>
                                </w:rPr>
                                <w:t xml:space="preserve"> </w:t>
                              </w:r>
                              <w:r>
                                <w:t>impact</w:t>
                              </w:r>
                            </w:p>
                            <w:p w14:paraId="0F081398" w14:textId="77777777" w:rsidR="00903E45" w:rsidRDefault="00903E45" w:rsidP="006B1670">
                              <w:pPr>
                                <w:widowControl w:val="0"/>
                                <w:numPr>
                                  <w:ilvl w:val="1"/>
                                  <w:numId w:val="9"/>
                                </w:numPr>
                                <w:tabs>
                                  <w:tab w:val="left" w:pos="1253"/>
                                </w:tabs>
                                <w:autoSpaceDE w:val="0"/>
                                <w:autoSpaceDN w:val="0"/>
                                <w:spacing w:before="16"/>
                                <w:ind w:hanging="181"/>
                              </w:pPr>
                              <w:r>
                                <w:t>Timing</w:t>
                              </w:r>
                            </w:p>
                            <w:p w14:paraId="43E457E1" w14:textId="77777777" w:rsidR="00903E45" w:rsidRDefault="00903E45" w:rsidP="006B1670">
                              <w:pPr>
                                <w:widowControl w:val="0"/>
                                <w:numPr>
                                  <w:ilvl w:val="0"/>
                                  <w:numId w:val="9"/>
                                </w:numPr>
                                <w:tabs>
                                  <w:tab w:val="left" w:pos="893"/>
                                </w:tabs>
                                <w:autoSpaceDE w:val="0"/>
                                <w:autoSpaceDN w:val="0"/>
                                <w:spacing w:before="60"/>
                                <w:rPr>
                                  <w:sz w:val="28"/>
                                </w:rPr>
                              </w:pPr>
                              <w:r>
                                <w:rPr>
                                  <w:sz w:val="28"/>
                                </w:rPr>
                                <w:t>Process:</w:t>
                              </w:r>
                            </w:p>
                            <w:p w14:paraId="2A0C2C47" w14:textId="77777777" w:rsidR="00903E45" w:rsidRDefault="00903E45" w:rsidP="006B1670">
                              <w:pPr>
                                <w:widowControl w:val="0"/>
                                <w:numPr>
                                  <w:ilvl w:val="1"/>
                                  <w:numId w:val="9"/>
                                </w:numPr>
                                <w:tabs>
                                  <w:tab w:val="left" w:pos="1253"/>
                                </w:tabs>
                                <w:autoSpaceDE w:val="0"/>
                                <w:autoSpaceDN w:val="0"/>
                                <w:spacing w:before="16"/>
                                <w:ind w:hanging="181"/>
                              </w:pPr>
                              <w:r>
                                <w:t>Submit change via formal template</w:t>
                              </w:r>
                              <w:r>
                                <w:rPr>
                                  <w:spacing w:val="-18"/>
                                </w:rPr>
                                <w:t xml:space="preserve"> </w:t>
                              </w:r>
                              <w:r>
                                <w:t>(requester)</w:t>
                              </w:r>
                            </w:p>
                            <w:p w14:paraId="300B7BF5" w14:textId="77777777" w:rsidR="00903E45" w:rsidRDefault="00903E45" w:rsidP="006B1670">
                              <w:pPr>
                                <w:widowControl w:val="0"/>
                                <w:numPr>
                                  <w:ilvl w:val="1"/>
                                  <w:numId w:val="9"/>
                                </w:numPr>
                                <w:tabs>
                                  <w:tab w:val="left" w:pos="1253"/>
                                </w:tabs>
                                <w:autoSpaceDE w:val="0"/>
                                <w:autoSpaceDN w:val="0"/>
                                <w:spacing w:before="16"/>
                                <w:ind w:hanging="181"/>
                              </w:pPr>
                              <w:r>
                                <w:t>Research change</w:t>
                              </w:r>
                              <w:r>
                                <w:rPr>
                                  <w:spacing w:val="-3"/>
                                </w:rPr>
                                <w:t xml:space="preserve"> </w:t>
                              </w:r>
                              <w:r>
                                <w:t>(analyst)</w:t>
                              </w:r>
                            </w:p>
                            <w:p w14:paraId="439F2984" w14:textId="77777777" w:rsidR="00903E45" w:rsidRDefault="00903E45" w:rsidP="006B1670">
                              <w:pPr>
                                <w:widowControl w:val="0"/>
                                <w:numPr>
                                  <w:ilvl w:val="1"/>
                                  <w:numId w:val="9"/>
                                </w:numPr>
                                <w:tabs>
                                  <w:tab w:val="left" w:pos="1253"/>
                                </w:tabs>
                                <w:autoSpaceDE w:val="0"/>
                                <w:autoSpaceDN w:val="0"/>
                                <w:spacing w:before="17"/>
                                <w:ind w:hanging="181"/>
                              </w:pPr>
                              <w:r>
                                <w:t>Approve change (project manager?</w:t>
                              </w:r>
                              <w:r>
                                <w:rPr>
                                  <w:spacing w:val="-12"/>
                                </w:rPr>
                                <w:t xml:space="preserve"> </w:t>
                              </w:r>
                              <w:r>
                                <w:t>Sponsor?)</w:t>
                              </w:r>
                            </w:p>
                            <w:p w14:paraId="4C0879AE" w14:textId="77777777" w:rsidR="00903E45" w:rsidRDefault="00903E45" w:rsidP="006B1670">
                              <w:pPr>
                                <w:widowControl w:val="0"/>
                                <w:numPr>
                                  <w:ilvl w:val="1"/>
                                  <w:numId w:val="9"/>
                                </w:numPr>
                                <w:tabs>
                                  <w:tab w:val="left" w:pos="1253"/>
                                </w:tabs>
                                <w:autoSpaceDE w:val="0"/>
                                <w:autoSpaceDN w:val="0"/>
                                <w:spacing w:before="17"/>
                                <w:ind w:hanging="181"/>
                              </w:pPr>
                              <w:r>
                                <w:t>Implement change</w:t>
                              </w:r>
                              <w:r>
                                <w:rPr>
                                  <w:spacing w:val="-8"/>
                                </w:rPr>
                                <w:t xml:space="preserve"> </w:t>
                              </w:r>
                              <w:r>
                                <w:t>(developer)</w:t>
                              </w:r>
                            </w:p>
                          </w:txbxContent>
                        </wps:txbx>
                        <wps:bodyPr rot="0" vert="horz" wrap="square" lIns="0" tIns="0" rIns="0" bIns="0" anchor="t" anchorCtr="0" upright="1">
                          <a:noAutofit/>
                        </wps:bodyPr>
                      </wps:wsp>
                    </wpg:wgp>
                  </a:graphicData>
                </a:graphic>
              </wp:inline>
            </w:drawing>
          </mc:Choice>
          <mc:Fallback>
            <w:pict>
              <v:group w14:anchorId="0A80AF31" id="Group 8" o:spid="_x0000_s1111"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">
                <v:shape id="Picture 43" o:spid="_x0000_s1112"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8g&#10;/KPAAAAA2gAAAA8AAABkcnMvZG93bnJldi54bWxEj9GKwjAURN8X/IdwF3xbUxfR2jWKrAo+qvUD&#10;Ls3dtmxzU5Oo1a83guDjMDNnmNmiM424kPO1ZQXDQQKCuLC65lLBMd98pSB8QNbYWCYFN/KwmPc+&#10;Zphpe+U9XQ6hFBHCPkMFVQhtJqUvKjLoB7Yljt6fdQZDlK6U2uE1wk0jv5NkLA3WHBcqbOm3ouL/&#10;cDYK0jx0tBt5N8mHabNcnZL71q+V6n92yx8QgbrwDr/aW61gCs8r8QbI+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yD8o8AAAADaAAAADwAAAAAAAAAAAAAAAACcAgAAZHJz&#10;L2Rvd25yZXYueG1sUEsFBgAAAAAEAAQA9wAAAIkDAAAAAA==&#10;">
                  <v:imagedata r:id="rId12" o:title=""/>
                </v:shape>
                <v:shape id="Text Box 44" o:spid="_x0000_s1113"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Q00uxQAA&#10;ANsAAAAPAAAAZHJzL2Rvd25yZXYueG1sRI9Ba8JAEIXvQv/DMgVvuqkHW1JXKSmFFiQQFaG3ITtN&#10;QrOzIbsm0V/vHAq9zfDevPfNZje5Vg3Uh8azgadlAoq49LbhysDp+LF4ARUissXWMxm4UoDd9mG2&#10;wdT6kQsaDrFSEsIhRQN1jF2qdShrchiWviMW7cf3DqOsfaVtj6OEu1avkmStHTYsDTV2lNVU/h4u&#10;zkB+zL73+rTH9y+3ts/nIQ+3goyZP05vr6AiTfHf/Hf9aQVf6OUXGUBv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DTS7FAAAA2wAAAA8AAAAAAAAAAAAAAAAAlwIAAGRycy9k&#10;b3ducmV2LnhtbFBLBQYAAAAABAAEAPUAAACJAwAAAAA=&#10;" filled="f" strokeweight=".96pt">
                  <v:textbox inset="0,0,0,0">
                    <w:txbxContent>
                      <w:p w14:paraId="013AA1E4" w14:textId="77777777" w:rsidR="00903E45" w:rsidRDefault="00903E45" w:rsidP="006B1670">
                        <w:pPr>
                          <w:rPr>
                            <w:sz w:val="41"/>
                          </w:rPr>
                        </w:pPr>
                      </w:p>
                      <w:p w14:paraId="41615FCD" w14:textId="77777777" w:rsidR="00903E45" w:rsidRDefault="00903E45" w:rsidP="006B1670">
                        <w:pPr>
                          <w:ind w:left="712"/>
                          <w:rPr>
                            <w:rFonts w:ascii="Trebuchet MS"/>
                            <w:sz w:val="44"/>
                          </w:rPr>
                        </w:pPr>
                        <w:r>
                          <w:rPr>
                            <w:rFonts w:ascii="Trebuchet MS"/>
                            <w:sz w:val="44"/>
                          </w:rPr>
                          <w:t>Manage changes</w:t>
                        </w:r>
                      </w:p>
                      <w:p w14:paraId="4FA50940" w14:textId="77777777" w:rsidR="00903E45" w:rsidRDefault="00903E45" w:rsidP="006B1670">
                        <w:pPr>
                          <w:rPr>
                            <w:rFonts w:ascii="Trebuchet MS"/>
                            <w:sz w:val="35"/>
                          </w:rPr>
                        </w:pPr>
                      </w:p>
                      <w:p w14:paraId="0960B006" w14:textId="77777777" w:rsidR="00903E45" w:rsidRDefault="00903E45" w:rsidP="006B1670">
                        <w:pPr>
                          <w:widowControl w:val="0"/>
                          <w:numPr>
                            <w:ilvl w:val="0"/>
                            <w:numId w:val="9"/>
                          </w:numPr>
                          <w:tabs>
                            <w:tab w:val="left" w:pos="893"/>
                          </w:tabs>
                          <w:autoSpaceDE w:val="0"/>
                          <w:autoSpaceDN w:val="0"/>
                          <w:rPr>
                            <w:sz w:val="28"/>
                          </w:rPr>
                        </w:pPr>
                        <w:r>
                          <w:rPr>
                            <w:sz w:val="28"/>
                          </w:rPr>
                          <w:t>Formal change control</w:t>
                        </w:r>
                        <w:r>
                          <w:rPr>
                            <w:spacing w:val="-7"/>
                            <w:sz w:val="28"/>
                          </w:rPr>
                          <w:t xml:space="preserve"> </w:t>
                        </w:r>
                        <w:r>
                          <w:rPr>
                            <w:sz w:val="28"/>
                          </w:rPr>
                          <w:t>process</w:t>
                        </w:r>
                      </w:p>
                      <w:p w14:paraId="5D4D8C80" w14:textId="77777777" w:rsidR="00903E45" w:rsidRDefault="00903E45" w:rsidP="006B1670">
                        <w:pPr>
                          <w:widowControl w:val="0"/>
                          <w:numPr>
                            <w:ilvl w:val="0"/>
                            <w:numId w:val="9"/>
                          </w:numPr>
                          <w:tabs>
                            <w:tab w:val="left" w:pos="893"/>
                          </w:tabs>
                          <w:autoSpaceDE w:val="0"/>
                          <w:autoSpaceDN w:val="0"/>
                          <w:spacing w:before="62"/>
                          <w:rPr>
                            <w:sz w:val="28"/>
                          </w:rPr>
                        </w:pPr>
                        <w:r>
                          <w:rPr>
                            <w:sz w:val="28"/>
                          </w:rPr>
                          <w:t>Issues:</w:t>
                        </w:r>
                      </w:p>
                      <w:p w14:paraId="0313FECB" w14:textId="77777777" w:rsidR="00903E45" w:rsidRDefault="00903E45" w:rsidP="006B1670">
                        <w:pPr>
                          <w:widowControl w:val="0"/>
                          <w:numPr>
                            <w:ilvl w:val="1"/>
                            <w:numId w:val="9"/>
                          </w:numPr>
                          <w:tabs>
                            <w:tab w:val="left" w:pos="1253"/>
                          </w:tabs>
                          <w:autoSpaceDE w:val="0"/>
                          <w:autoSpaceDN w:val="0"/>
                          <w:spacing w:before="15"/>
                          <w:ind w:hanging="181"/>
                        </w:pPr>
                        <w:r>
                          <w:t>Drivers for change – business, technology,</w:t>
                        </w:r>
                        <w:r>
                          <w:rPr>
                            <w:spacing w:val="-21"/>
                          </w:rPr>
                          <w:t xml:space="preserve"> </w:t>
                        </w:r>
                        <w:r>
                          <w:t>legislation</w:t>
                        </w:r>
                      </w:p>
                      <w:p w14:paraId="312261A0" w14:textId="77777777" w:rsidR="00903E45" w:rsidRDefault="00903E45" w:rsidP="006B1670">
                        <w:pPr>
                          <w:widowControl w:val="0"/>
                          <w:numPr>
                            <w:ilvl w:val="1"/>
                            <w:numId w:val="9"/>
                          </w:numPr>
                          <w:tabs>
                            <w:tab w:val="left" w:pos="1253"/>
                          </w:tabs>
                          <w:autoSpaceDE w:val="0"/>
                          <w:autoSpaceDN w:val="0"/>
                          <w:spacing w:before="17"/>
                          <w:ind w:hanging="181"/>
                        </w:pPr>
                        <w:r>
                          <w:t>Benefit, viability, cost and</w:t>
                        </w:r>
                        <w:r>
                          <w:rPr>
                            <w:spacing w:val="-11"/>
                          </w:rPr>
                          <w:t xml:space="preserve"> </w:t>
                        </w:r>
                        <w:r>
                          <w:t>impact</w:t>
                        </w:r>
                      </w:p>
                      <w:p w14:paraId="0F081398" w14:textId="77777777" w:rsidR="00903E45" w:rsidRDefault="00903E45" w:rsidP="006B1670">
                        <w:pPr>
                          <w:widowControl w:val="0"/>
                          <w:numPr>
                            <w:ilvl w:val="1"/>
                            <w:numId w:val="9"/>
                          </w:numPr>
                          <w:tabs>
                            <w:tab w:val="left" w:pos="1253"/>
                          </w:tabs>
                          <w:autoSpaceDE w:val="0"/>
                          <w:autoSpaceDN w:val="0"/>
                          <w:spacing w:before="16"/>
                          <w:ind w:hanging="181"/>
                        </w:pPr>
                        <w:r>
                          <w:t>Timing</w:t>
                        </w:r>
                      </w:p>
                      <w:p w14:paraId="43E457E1" w14:textId="77777777" w:rsidR="00903E45" w:rsidRDefault="00903E45" w:rsidP="006B1670">
                        <w:pPr>
                          <w:widowControl w:val="0"/>
                          <w:numPr>
                            <w:ilvl w:val="0"/>
                            <w:numId w:val="9"/>
                          </w:numPr>
                          <w:tabs>
                            <w:tab w:val="left" w:pos="893"/>
                          </w:tabs>
                          <w:autoSpaceDE w:val="0"/>
                          <w:autoSpaceDN w:val="0"/>
                          <w:spacing w:before="60"/>
                          <w:rPr>
                            <w:sz w:val="28"/>
                          </w:rPr>
                        </w:pPr>
                        <w:r>
                          <w:rPr>
                            <w:sz w:val="28"/>
                          </w:rPr>
                          <w:t>Process:</w:t>
                        </w:r>
                      </w:p>
                      <w:p w14:paraId="2A0C2C47" w14:textId="77777777" w:rsidR="00903E45" w:rsidRDefault="00903E45" w:rsidP="006B1670">
                        <w:pPr>
                          <w:widowControl w:val="0"/>
                          <w:numPr>
                            <w:ilvl w:val="1"/>
                            <w:numId w:val="9"/>
                          </w:numPr>
                          <w:tabs>
                            <w:tab w:val="left" w:pos="1253"/>
                          </w:tabs>
                          <w:autoSpaceDE w:val="0"/>
                          <w:autoSpaceDN w:val="0"/>
                          <w:spacing w:before="16"/>
                          <w:ind w:hanging="181"/>
                        </w:pPr>
                        <w:r>
                          <w:t>Submit change via formal template</w:t>
                        </w:r>
                        <w:r>
                          <w:rPr>
                            <w:spacing w:val="-18"/>
                          </w:rPr>
                          <w:t xml:space="preserve"> </w:t>
                        </w:r>
                        <w:r>
                          <w:t>(requester)</w:t>
                        </w:r>
                      </w:p>
                      <w:p w14:paraId="300B7BF5" w14:textId="77777777" w:rsidR="00903E45" w:rsidRDefault="00903E45" w:rsidP="006B1670">
                        <w:pPr>
                          <w:widowControl w:val="0"/>
                          <w:numPr>
                            <w:ilvl w:val="1"/>
                            <w:numId w:val="9"/>
                          </w:numPr>
                          <w:tabs>
                            <w:tab w:val="left" w:pos="1253"/>
                          </w:tabs>
                          <w:autoSpaceDE w:val="0"/>
                          <w:autoSpaceDN w:val="0"/>
                          <w:spacing w:before="16"/>
                          <w:ind w:hanging="181"/>
                        </w:pPr>
                        <w:r>
                          <w:t>Research change</w:t>
                        </w:r>
                        <w:r>
                          <w:rPr>
                            <w:spacing w:val="-3"/>
                          </w:rPr>
                          <w:t xml:space="preserve"> </w:t>
                        </w:r>
                        <w:r>
                          <w:t>(analyst)</w:t>
                        </w:r>
                      </w:p>
                      <w:p w14:paraId="439F2984" w14:textId="77777777" w:rsidR="00903E45" w:rsidRDefault="00903E45" w:rsidP="006B1670">
                        <w:pPr>
                          <w:widowControl w:val="0"/>
                          <w:numPr>
                            <w:ilvl w:val="1"/>
                            <w:numId w:val="9"/>
                          </w:numPr>
                          <w:tabs>
                            <w:tab w:val="left" w:pos="1253"/>
                          </w:tabs>
                          <w:autoSpaceDE w:val="0"/>
                          <w:autoSpaceDN w:val="0"/>
                          <w:spacing w:before="17"/>
                          <w:ind w:hanging="181"/>
                        </w:pPr>
                        <w:r>
                          <w:t>Approve change (project manager?</w:t>
                        </w:r>
                        <w:r>
                          <w:rPr>
                            <w:spacing w:val="-12"/>
                          </w:rPr>
                          <w:t xml:space="preserve"> </w:t>
                        </w:r>
                        <w:r>
                          <w:t>Sponsor?)</w:t>
                        </w:r>
                      </w:p>
                      <w:p w14:paraId="4C0879AE" w14:textId="77777777" w:rsidR="00903E45" w:rsidRDefault="00903E45" w:rsidP="006B1670">
                        <w:pPr>
                          <w:widowControl w:val="0"/>
                          <w:numPr>
                            <w:ilvl w:val="1"/>
                            <w:numId w:val="9"/>
                          </w:numPr>
                          <w:tabs>
                            <w:tab w:val="left" w:pos="1253"/>
                          </w:tabs>
                          <w:autoSpaceDE w:val="0"/>
                          <w:autoSpaceDN w:val="0"/>
                          <w:spacing w:before="17"/>
                          <w:ind w:hanging="181"/>
                        </w:pPr>
                        <w:r>
                          <w:t>Implement change</w:t>
                        </w:r>
                        <w:r>
                          <w:rPr>
                            <w:spacing w:val="-8"/>
                          </w:rPr>
                          <w:t xml:space="preserve"> </w:t>
                        </w:r>
                        <w:r>
                          <w:t>(developer)</w:t>
                        </w:r>
                      </w:p>
                    </w:txbxContent>
                  </v:textbox>
                </v:shape>
                <w10:anchorlock/>
              </v:group>
            </w:pict>
          </mc:Fallback>
        </mc:AlternateContent>
      </w:r>
    </w:p>
    <w:p w14:paraId="6A96E694" w14:textId="77777777" w:rsidR="006B1670" w:rsidRDefault="006B1670" w:rsidP="006B1670">
      <w:pPr>
        <w:spacing w:before="74"/>
        <w:ind w:left="111"/>
      </w:pPr>
      <w:r>
        <w:rPr>
          <w:color w:val="262626"/>
          <w:sz w:val="22"/>
        </w:rPr>
        <w:t>31</w:t>
      </w:r>
    </w:p>
    <w:p w14:paraId="3A18BE84" w14:textId="77777777" w:rsidR="006B1670" w:rsidRDefault="006B1670" w:rsidP="006B1670">
      <w:pPr>
        <w:pStyle w:val="BodyText"/>
        <w:rPr>
          <w:sz w:val="20"/>
        </w:rPr>
      </w:pPr>
    </w:p>
    <w:p w14:paraId="6251A65E" w14:textId="77777777" w:rsidR="006B1670" w:rsidRDefault="006B1670" w:rsidP="006B1670">
      <w:pPr>
        <w:pStyle w:val="BodyText"/>
        <w:rPr>
          <w:sz w:val="20"/>
        </w:rPr>
      </w:pPr>
    </w:p>
    <w:p w14:paraId="71684ADF" w14:textId="77777777" w:rsidR="006B1670" w:rsidRDefault="006B1670" w:rsidP="006B1670">
      <w:pPr>
        <w:pStyle w:val="BodyText"/>
        <w:rPr>
          <w:sz w:val="20"/>
        </w:rPr>
      </w:pPr>
    </w:p>
    <w:p w14:paraId="490D4E56" w14:textId="77777777" w:rsidR="006B1670" w:rsidRDefault="006B1670" w:rsidP="006B1670">
      <w:pPr>
        <w:pStyle w:val="BodyText"/>
        <w:rPr>
          <w:sz w:val="20"/>
        </w:rPr>
      </w:pPr>
    </w:p>
    <w:p w14:paraId="1E8326DD" w14:textId="77777777" w:rsidR="006B1670" w:rsidRDefault="006B1670" w:rsidP="006B1670">
      <w:pPr>
        <w:pStyle w:val="BodyText"/>
        <w:rPr>
          <w:sz w:val="20"/>
        </w:rPr>
      </w:pPr>
    </w:p>
    <w:p w14:paraId="2876BC29" w14:textId="77777777" w:rsidR="006B1670" w:rsidRDefault="006B1670" w:rsidP="006B1670">
      <w:pPr>
        <w:pStyle w:val="BodyText"/>
      </w:pPr>
      <w:r>
        <w:rPr>
          <w:noProof/>
        </w:rPr>
        <mc:AlternateContent>
          <mc:Choice Requires="wpg">
            <w:drawing>
              <wp:anchor distT="0" distB="0" distL="0" distR="0" simplePos="0" relativeHeight="251675648" behindDoc="1" locked="0" layoutInCell="1" allowOverlap="1" wp14:anchorId="3BAE21EF" wp14:editId="22588F17">
                <wp:simplePos x="0" y="0"/>
                <wp:positionH relativeFrom="page">
                  <wp:posOffset>730885</wp:posOffset>
                </wp:positionH>
                <wp:positionV relativeFrom="paragraph">
                  <wp:posOffset>226695</wp:posOffset>
                </wp:positionV>
                <wp:extent cx="6096000" cy="3429000"/>
                <wp:effectExtent l="0" t="0" r="5715" b="1905"/>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1152" y="358"/>
                          <a:chExt cx="9600" cy="5400"/>
                        </a:xfrm>
                      </wpg:grpSpPr>
                      <pic:pic xmlns:pic="http://schemas.openxmlformats.org/drawingml/2006/picture">
                        <pic:nvPicPr>
                          <pic:cNvPr id="6" name="Picture 1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52" y="357"/>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101"/>
                        <wps:cNvSpPr txBox="1">
                          <a:spLocks noChangeArrowheads="1"/>
                        </wps:cNvSpPr>
                        <wps:spPr bwMode="auto">
                          <a:xfrm>
                            <a:off x="1161" y="367"/>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5CDE64" w14:textId="77777777" w:rsidR="00903E45" w:rsidRDefault="00903E45" w:rsidP="006B1670">
                              <w:pPr>
                                <w:rPr>
                                  <w:sz w:val="41"/>
                                </w:rPr>
                              </w:pPr>
                            </w:p>
                            <w:p w14:paraId="57CCA23B" w14:textId="77777777" w:rsidR="00903E45" w:rsidRDefault="00903E45" w:rsidP="006B1670">
                              <w:pPr>
                                <w:ind w:left="712"/>
                                <w:rPr>
                                  <w:rFonts w:ascii="Trebuchet MS"/>
                                  <w:sz w:val="44"/>
                                </w:rPr>
                              </w:pPr>
                              <w:r>
                                <w:rPr>
                                  <w:rFonts w:ascii="Trebuchet MS"/>
                                  <w:sz w:val="44"/>
                                </w:rPr>
                                <w:t>Minimum Viable</w:t>
                              </w:r>
                              <w:r>
                                <w:rPr>
                                  <w:rFonts w:ascii="Trebuchet MS"/>
                                  <w:spacing w:val="-69"/>
                                  <w:sz w:val="44"/>
                                </w:rPr>
                                <w:t xml:space="preserve"> </w:t>
                              </w:r>
                              <w:r>
                                <w:rPr>
                                  <w:rFonts w:ascii="Trebuchet MS"/>
                                  <w:spacing w:val="-3"/>
                                  <w:sz w:val="44"/>
                                </w:rPr>
                                <w:t>Product</w:t>
                              </w:r>
                            </w:p>
                            <w:p w14:paraId="60788DAB" w14:textId="77777777" w:rsidR="00903E45" w:rsidRDefault="00903E45" w:rsidP="006B1670">
                              <w:pPr>
                                <w:spacing w:before="4"/>
                                <w:rPr>
                                  <w:rFonts w:ascii="Trebuchet MS"/>
                                  <w:sz w:val="37"/>
                                </w:rPr>
                              </w:pPr>
                            </w:p>
                            <w:p w14:paraId="0BDFC9F7" w14:textId="77777777" w:rsidR="00903E45" w:rsidRDefault="00903E45" w:rsidP="006B1670">
                              <w:pPr>
                                <w:widowControl w:val="0"/>
                                <w:numPr>
                                  <w:ilvl w:val="0"/>
                                  <w:numId w:val="8"/>
                                </w:numPr>
                                <w:tabs>
                                  <w:tab w:val="left" w:pos="958"/>
                                </w:tabs>
                                <w:autoSpaceDE w:val="0"/>
                                <w:autoSpaceDN w:val="0"/>
                                <w:spacing w:line="213" w:lineRule="auto"/>
                                <w:ind w:right="968" w:hanging="181"/>
                                <w:rPr>
                                  <w:sz w:val="28"/>
                                </w:rPr>
                              </w:pPr>
                              <w:r>
                                <w:tab/>
                              </w:r>
                              <w:r>
                                <w:rPr>
                                  <w:sz w:val="28"/>
                                </w:rPr>
                                <w:t>the minimum viable product is that version of a new product</w:t>
                              </w:r>
                              <w:r>
                                <w:rPr>
                                  <w:spacing w:val="-44"/>
                                  <w:sz w:val="28"/>
                                </w:rPr>
                                <w:t xml:space="preserve"> </w:t>
                              </w:r>
                              <w:r>
                                <w:rPr>
                                  <w:sz w:val="28"/>
                                </w:rPr>
                                <w:t>which allows</w:t>
                              </w:r>
                              <w:r>
                                <w:rPr>
                                  <w:spacing w:val="-8"/>
                                  <w:sz w:val="28"/>
                                </w:rPr>
                                <w:t xml:space="preserve"> </w:t>
                              </w:r>
                              <w:r>
                                <w:rPr>
                                  <w:sz w:val="28"/>
                                </w:rPr>
                                <w:t>a</w:t>
                              </w:r>
                              <w:r>
                                <w:rPr>
                                  <w:spacing w:val="-4"/>
                                  <w:sz w:val="28"/>
                                </w:rPr>
                                <w:t xml:space="preserve"> </w:t>
                              </w:r>
                              <w:r>
                                <w:rPr>
                                  <w:sz w:val="28"/>
                                </w:rPr>
                                <w:t>team</w:t>
                              </w:r>
                              <w:r>
                                <w:rPr>
                                  <w:spacing w:val="-7"/>
                                  <w:sz w:val="28"/>
                                </w:rPr>
                                <w:t xml:space="preserve"> </w:t>
                              </w:r>
                              <w:r>
                                <w:rPr>
                                  <w:sz w:val="28"/>
                                </w:rPr>
                                <w:t>to</w:t>
                              </w:r>
                              <w:r>
                                <w:rPr>
                                  <w:spacing w:val="-3"/>
                                  <w:sz w:val="28"/>
                                </w:rPr>
                                <w:t xml:space="preserve"> </w:t>
                              </w:r>
                              <w:r>
                                <w:rPr>
                                  <w:sz w:val="28"/>
                                </w:rPr>
                                <w:t>collect</w:t>
                              </w:r>
                              <w:r>
                                <w:rPr>
                                  <w:spacing w:val="-6"/>
                                  <w:sz w:val="28"/>
                                </w:rPr>
                                <w:t xml:space="preserve"> </w:t>
                              </w:r>
                              <w:r>
                                <w:rPr>
                                  <w:sz w:val="28"/>
                                </w:rPr>
                                <w:t>the</w:t>
                              </w:r>
                              <w:r>
                                <w:rPr>
                                  <w:spacing w:val="-4"/>
                                  <w:sz w:val="28"/>
                                </w:rPr>
                                <w:t xml:space="preserve"> </w:t>
                              </w:r>
                              <w:r>
                                <w:rPr>
                                  <w:sz w:val="28"/>
                                </w:rPr>
                                <w:t>maximum</w:t>
                              </w:r>
                              <w:r>
                                <w:rPr>
                                  <w:spacing w:val="-4"/>
                                  <w:sz w:val="28"/>
                                </w:rPr>
                                <w:t xml:space="preserve"> </w:t>
                              </w:r>
                              <w:r>
                                <w:rPr>
                                  <w:sz w:val="28"/>
                                </w:rPr>
                                <w:t>amount</w:t>
                              </w:r>
                              <w:r>
                                <w:rPr>
                                  <w:spacing w:val="-4"/>
                                  <w:sz w:val="28"/>
                                </w:rPr>
                                <w:t xml:space="preserve"> </w:t>
                              </w:r>
                              <w:r>
                                <w:rPr>
                                  <w:sz w:val="28"/>
                                </w:rPr>
                                <w:t>of</w:t>
                              </w:r>
                              <w:r>
                                <w:rPr>
                                  <w:color w:val="0562C1"/>
                                  <w:spacing w:val="-2"/>
                                  <w:sz w:val="28"/>
                                  <w:u w:val="single" w:color="0562C1"/>
                                </w:rPr>
                                <w:t xml:space="preserve"> </w:t>
                              </w:r>
                              <w:r>
                                <w:rPr>
                                  <w:color w:val="0562C1"/>
                                  <w:sz w:val="28"/>
                                  <w:u w:val="single" w:color="0562C1"/>
                                </w:rPr>
                                <w:t>validated</w:t>
                              </w:r>
                              <w:r>
                                <w:rPr>
                                  <w:color w:val="0562C1"/>
                                  <w:spacing w:val="-9"/>
                                  <w:sz w:val="28"/>
                                  <w:u w:val="single" w:color="0562C1"/>
                                </w:rPr>
                                <w:t xml:space="preserve"> </w:t>
                              </w:r>
                              <w:r>
                                <w:rPr>
                                  <w:color w:val="0562C1"/>
                                  <w:sz w:val="28"/>
                                  <w:u w:val="single" w:color="0562C1"/>
                                </w:rPr>
                                <w:t>learning</w:t>
                              </w:r>
                            </w:p>
                            <w:p w14:paraId="2353D157" w14:textId="77777777" w:rsidR="00903E45" w:rsidRDefault="00903E45" w:rsidP="006B1670">
                              <w:pPr>
                                <w:spacing w:line="309" w:lineRule="exact"/>
                                <w:ind w:left="892"/>
                                <w:rPr>
                                  <w:sz w:val="28"/>
                                </w:rPr>
                              </w:pPr>
                              <w:r>
                                <w:rPr>
                                  <w:color w:val="0562C1"/>
                                  <w:spacing w:val="-71"/>
                                  <w:sz w:val="28"/>
                                  <w:u w:val="single" w:color="0562C1"/>
                                </w:rPr>
                                <w:t xml:space="preserve"> </w:t>
                              </w:r>
                              <w:r>
                                <w:rPr>
                                  <w:color w:val="0562C1"/>
                                  <w:sz w:val="28"/>
                                  <w:u w:val="single" w:color="0562C1"/>
                                </w:rPr>
                                <w:t xml:space="preserve">about </w:t>
                              </w:r>
                              <w:r>
                                <w:rPr>
                                  <w:color w:val="0562C1"/>
                                  <w:spacing w:val="-2"/>
                                  <w:sz w:val="28"/>
                                  <w:u w:val="single" w:color="0562C1"/>
                                </w:rPr>
                                <w:t>customers</w:t>
                              </w:r>
                              <w:r>
                                <w:rPr>
                                  <w:color w:val="0562C1"/>
                                  <w:spacing w:val="-2"/>
                                  <w:sz w:val="28"/>
                                </w:rPr>
                                <w:t xml:space="preserve"> </w:t>
                              </w:r>
                              <w:r>
                                <w:rPr>
                                  <w:sz w:val="28"/>
                                </w:rPr>
                                <w:t>with the least effort.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AE21EF" id="Group 5" o:spid="_x0000_s1114" style="position:absolute;margin-left:57.55pt;margin-top:17.85pt;width:480pt;height:270pt;z-index:-251640832;mso-wrap-distance-left:0;mso-wrap-distance-right:0;mso-position-horizontal-relative:page;mso-position-vertical-relative:text" coordorigin="1152,358"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">
                <v:shape id="Picture 100" o:spid="_x0000_s1115" type="#_x0000_t75" style="position:absolute;left:1152;top:357;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10;aNHAAAAA2gAAAA8AAABkcnMvZG93bnJldi54bWxEj9GKwjAURN8F/yFcwTebuixaqlHEdcFH1/oB&#10;l+baFpubmkSt+/UbYcHHYWbOMMt1b1pxJ+cbywqmSQqCuLS64UrBqfieZCB8QNbYWiYFT/KwXg0H&#10;S8y1ffAP3Y+hEhHCPkcFdQhdLqUvazLoE9sRR+9sncEQpaukdviIcNPKjzSdSYMNx4UaO9rWVF6O&#10;N6MgK0JPh0/v5sU0azdf1/R373dKjUf9ZgEiUB/e4f/2XiuYwetKvAFy9Q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r9o0cAAAADaAAAADwAAAAAAAAAAAAAAAACcAgAAZHJz&#10;L2Rvd25yZXYueG1sUEsFBgAAAAAEAAQA9wAAAIkDAAAAAA==&#10;">
                  <v:imagedata r:id="rId12" o:title=""/>
                </v:shape>
                <v:shape id="Text Box 101" o:spid="_x0000_s1116" type="#_x0000_t202" style="position:absolute;left:1161;top:367;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x8lxAAA&#10;ANoAAAAPAAAAZHJzL2Rvd25yZXYueG1sRI9Ba8JAFITvQv/D8grezKY9GEldQ4kILQRBDUJvj+xr&#10;Epp9G7LbGP31bqHgcZiZb5h1NplOjDS41rKClygGQVxZ3XKtoDztFisQziNr7CyTgis5yDZPszWm&#10;2l74QOPR1yJA2KWooPG+T6V0VUMGXWR74uB928GgD3KopR7wEuCmk69xvJQGWw4LDfaUN1T9HH+N&#10;gv0p/ypkWeD20yx1ch737nYgpebP0/sbCE+Tf4T/2x9aQQJ/V8INkJ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sfJcQAAADaAAAADwAAAAAAAAAAAAAAAACXAgAAZHJzL2Rv&#10;d25yZXYueG1sUEsFBgAAAAAEAAQA9QAAAIgDAAAAAA==&#10;" filled="f" strokeweight=".96pt">
                  <v:textbox inset="0,0,0,0">
                    <w:txbxContent>
                      <w:p w14:paraId="7A5CDE64" w14:textId="77777777" w:rsidR="00903E45" w:rsidRDefault="00903E45" w:rsidP="006B1670">
                        <w:pPr>
                          <w:rPr>
                            <w:sz w:val="41"/>
                          </w:rPr>
                        </w:pPr>
                      </w:p>
                      <w:p w14:paraId="57CCA23B" w14:textId="77777777" w:rsidR="00903E45" w:rsidRDefault="00903E45" w:rsidP="006B1670">
                        <w:pPr>
                          <w:ind w:left="712"/>
                          <w:rPr>
                            <w:rFonts w:ascii="Trebuchet MS"/>
                            <w:sz w:val="44"/>
                          </w:rPr>
                        </w:pPr>
                        <w:r>
                          <w:rPr>
                            <w:rFonts w:ascii="Trebuchet MS"/>
                            <w:sz w:val="44"/>
                          </w:rPr>
                          <w:t>Minimum Viable</w:t>
                        </w:r>
                        <w:r>
                          <w:rPr>
                            <w:rFonts w:ascii="Trebuchet MS"/>
                            <w:spacing w:val="-69"/>
                            <w:sz w:val="44"/>
                          </w:rPr>
                          <w:t xml:space="preserve"> </w:t>
                        </w:r>
                        <w:r>
                          <w:rPr>
                            <w:rFonts w:ascii="Trebuchet MS"/>
                            <w:spacing w:val="-3"/>
                            <w:sz w:val="44"/>
                          </w:rPr>
                          <w:t>Product</w:t>
                        </w:r>
                      </w:p>
                      <w:p w14:paraId="60788DAB" w14:textId="77777777" w:rsidR="00903E45" w:rsidRDefault="00903E45" w:rsidP="006B1670">
                        <w:pPr>
                          <w:spacing w:before="4"/>
                          <w:rPr>
                            <w:rFonts w:ascii="Trebuchet MS"/>
                            <w:sz w:val="37"/>
                          </w:rPr>
                        </w:pPr>
                      </w:p>
                      <w:p w14:paraId="0BDFC9F7" w14:textId="77777777" w:rsidR="00903E45" w:rsidRDefault="00903E45" w:rsidP="006B1670">
                        <w:pPr>
                          <w:widowControl w:val="0"/>
                          <w:numPr>
                            <w:ilvl w:val="0"/>
                            <w:numId w:val="8"/>
                          </w:numPr>
                          <w:tabs>
                            <w:tab w:val="left" w:pos="958"/>
                          </w:tabs>
                          <w:autoSpaceDE w:val="0"/>
                          <w:autoSpaceDN w:val="0"/>
                          <w:spacing w:line="213" w:lineRule="auto"/>
                          <w:ind w:right="968" w:hanging="181"/>
                          <w:rPr>
                            <w:sz w:val="28"/>
                          </w:rPr>
                        </w:pPr>
                        <w:r>
                          <w:tab/>
                        </w:r>
                        <w:r>
                          <w:rPr>
                            <w:sz w:val="28"/>
                          </w:rPr>
                          <w:t>the minimum viable product is that version of a new product</w:t>
                        </w:r>
                        <w:r>
                          <w:rPr>
                            <w:spacing w:val="-44"/>
                            <w:sz w:val="28"/>
                          </w:rPr>
                          <w:t xml:space="preserve"> </w:t>
                        </w:r>
                        <w:r>
                          <w:rPr>
                            <w:sz w:val="28"/>
                          </w:rPr>
                          <w:t>which allows</w:t>
                        </w:r>
                        <w:r>
                          <w:rPr>
                            <w:spacing w:val="-8"/>
                            <w:sz w:val="28"/>
                          </w:rPr>
                          <w:t xml:space="preserve"> </w:t>
                        </w:r>
                        <w:r>
                          <w:rPr>
                            <w:sz w:val="28"/>
                          </w:rPr>
                          <w:t>a</w:t>
                        </w:r>
                        <w:r>
                          <w:rPr>
                            <w:spacing w:val="-4"/>
                            <w:sz w:val="28"/>
                          </w:rPr>
                          <w:t xml:space="preserve"> </w:t>
                        </w:r>
                        <w:r>
                          <w:rPr>
                            <w:sz w:val="28"/>
                          </w:rPr>
                          <w:t>team</w:t>
                        </w:r>
                        <w:r>
                          <w:rPr>
                            <w:spacing w:val="-7"/>
                            <w:sz w:val="28"/>
                          </w:rPr>
                          <w:t xml:space="preserve"> </w:t>
                        </w:r>
                        <w:r>
                          <w:rPr>
                            <w:sz w:val="28"/>
                          </w:rPr>
                          <w:t>to</w:t>
                        </w:r>
                        <w:r>
                          <w:rPr>
                            <w:spacing w:val="-3"/>
                            <w:sz w:val="28"/>
                          </w:rPr>
                          <w:t xml:space="preserve"> </w:t>
                        </w:r>
                        <w:r>
                          <w:rPr>
                            <w:sz w:val="28"/>
                          </w:rPr>
                          <w:t>collect</w:t>
                        </w:r>
                        <w:r>
                          <w:rPr>
                            <w:spacing w:val="-6"/>
                            <w:sz w:val="28"/>
                          </w:rPr>
                          <w:t xml:space="preserve"> </w:t>
                        </w:r>
                        <w:r>
                          <w:rPr>
                            <w:sz w:val="28"/>
                          </w:rPr>
                          <w:t>the</w:t>
                        </w:r>
                        <w:r>
                          <w:rPr>
                            <w:spacing w:val="-4"/>
                            <w:sz w:val="28"/>
                          </w:rPr>
                          <w:t xml:space="preserve"> </w:t>
                        </w:r>
                        <w:r>
                          <w:rPr>
                            <w:sz w:val="28"/>
                          </w:rPr>
                          <w:t>maximum</w:t>
                        </w:r>
                        <w:r>
                          <w:rPr>
                            <w:spacing w:val="-4"/>
                            <w:sz w:val="28"/>
                          </w:rPr>
                          <w:t xml:space="preserve"> </w:t>
                        </w:r>
                        <w:r>
                          <w:rPr>
                            <w:sz w:val="28"/>
                          </w:rPr>
                          <w:t>amount</w:t>
                        </w:r>
                        <w:r>
                          <w:rPr>
                            <w:spacing w:val="-4"/>
                            <w:sz w:val="28"/>
                          </w:rPr>
                          <w:t xml:space="preserve"> </w:t>
                        </w:r>
                        <w:r>
                          <w:rPr>
                            <w:sz w:val="28"/>
                          </w:rPr>
                          <w:t>of</w:t>
                        </w:r>
                        <w:r>
                          <w:rPr>
                            <w:color w:val="0562C1"/>
                            <w:spacing w:val="-2"/>
                            <w:sz w:val="28"/>
                            <w:u w:val="single" w:color="0562C1"/>
                          </w:rPr>
                          <w:t xml:space="preserve"> </w:t>
                        </w:r>
                        <w:r>
                          <w:rPr>
                            <w:color w:val="0562C1"/>
                            <w:sz w:val="28"/>
                            <w:u w:val="single" w:color="0562C1"/>
                          </w:rPr>
                          <w:t>validated</w:t>
                        </w:r>
                        <w:r>
                          <w:rPr>
                            <w:color w:val="0562C1"/>
                            <w:spacing w:val="-9"/>
                            <w:sz w:val="28"/>
                            <w:u w:val="single" w:color="0562C1"/>
                          </w:rPr>
                          <w:t xml:space="preserve"> </w:t>
                        </w:r>
                        <w:r>
                          <w:rPr>
                            <w:color w:val="0562C1"/>
                            <w:sz w:val="28"/>
                            <w:u w:val="single" w:color="0562C1"/>
                          </w:rPr>
                          <w:t>learning</w:t>
                        </w:r>
                      </w:p>
                      <w:p w14:paraId="2353D157" w14:textId="77777777" w:rsidR="00903E45" w:rsidRDefault="00903E45" w:rsidP="006B1670">
                        <w:pPr>
                          <w:spacing w:line="309" w:lineRule="exact"/>
                          <w:ind w:left="892"/>
                          <w:rPr>
                            <w:sz w:val="28"/>
                          </w:rPr>
                        </w:pPr>
                        <w:r>
                          <w:rPr>
                            <w:color w:val="0562C1"/>
                            <w:spacing w:val="-71"/>
                            <w:sz w:val="28"/>
                            <w:u w:val="single" w:color="0562C1"/>
                          </w:rPr>
                          <w:t xml:space="preserve"> </w:t>
                        </w:r>
                        <w:r>
                          <w:rPr>
                            <w:color w:val="0562C1"/>
                            <w:sz w:val="28"/>
                            <w:u w:val="single" w:color="0562C1"/>
                          </w:rPr>
                          <w:t xml:space="preserve">about </w:t>
                        </w:r>
                        <w:r>
                          <w:rPr>
                            <w:color w:val="0562C1"/>
                            <w:spacing w:val="-2"/>
                            <w:sz w:val="28"/>
                            <w:u w:val="single" w:color="0562C1"/>
                          </w:rPr>
                          <w:t>customers</w:t>
                        </w:r>
                        <w:r>
                          <w:rPr>
                            <w:color w:val="0562C1"/>
                            <w:spacing w:val="-2"/>
                            <w:sz w:val="28"/>
                          </w:rPr>
                          <w:t xml:space="preserve"> </w:t>
                        </w:r>
                        <w:r>
                          <w:rPr>
                            <w:sz w:val="28"/>
                          </w:rPr>
                          <w:t>with the least effort.</w:t>
                        </w:r>
                      </w:p>
                    </w:txbxContent>
                  </v:textbox>
                </v:shape>
                <w10:wrap type="topAndBottom" anchorx="page"/>
              </v:group>
            </w:pict>
          </mc:Fallback>
        </mc:AlternateContent>
      </w:r>
    </w:p>
    <w:p w14:paraId="6E1D3C7F" w14:textId="77777777" w:rsidR="006B1670" w:rsidRDefault="006B1670" w:rsidP="006B1670">
      <w:pPr>
        <w:sectPr w:rsidR="006B1670">
          <w:headerReference w:type="default" r:id="rId52"/>
          <w:footerReference w:type="default" r:id="rId53"/>
          <w:pgSz w:w="11910" w:h="16840"/>
          <w:pgMar w:top="1660" w:right="1040" w:bottom="1920" w:left="1040" w:header="146" w:footer="1737" w:gutter="0"/>
          <w:cols w:space="720"/>
        </w:sectPr>
      </w:pPr>
    </w:p>
    <w:p w14:paraId="72A6B88A" w14:textId="77777777" w:rsidR="006B1670" w:rsidRDefault="006B1670" w:rsidP="006B1670">
      <w:pPr>
        <w:pStyle w:val="BodyText"/>
        <w:rPr>
          <w:sz w:val="20"/>
        </w:rPr>
      </w:pPr>
    </w:p>
    <w:p w14:paraId="01026F43" w14:textId="77777777" w:rsidR="006B1670" w:rsidRDefault="006B1670" w:rsidP="006B1670">
      <w:pPr>
        <w:pStyle w:val="BodyText"/>
        <w:spacing w:before="4"/>
        <w:rPr>
          <w:sz w:val="11"/>
        </w:rPr>
      </w:pPr>
    </w:p>
    <w:p w14:paraId="55730AD2" w14:textId="77777777" w:rsidR="006B1670" w:rsidRDefault="006B1670" w:rsidP="006B1670">
      <w:pPr>
        <w:pStyle w:val="BodyText"/>
        <w:ind w:left="111"/>
        <w:rPr>
          <w:sz w:val="20"/>
        </w:rPr>
      </w:pPr>
      <w:r>
        <w:rPr>
          <w:noProof/>
          <w:sz w:val="20"/>
        </w:rPr>
        <mc:AlternateContent>
          <mc:Choice Requires="wpg">
            <w:drawing>
              <wp:inline distT="0" distB="0" distL="0" distR="0" wp14:anchorId="3A7620D9" wp14:editId="60D70736">
                <wp:extent cx="6096000" cy="342900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3"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Text Box 47"/>
                        <wps:cNvSpPr txBox="1">
                          <a:spLocks noChangeArrowheads="1"/>
                        </wps:cNvSpPr>
                        <wps:spPr bwMode="auto">
                          <a:xfrm>
                            <a:off x="9" y="9"/>
                            <a:ext cx="9579" cy="537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A218A7" w14:textId="77777777" w:rsidR="00903E45" w:rsidRDefault="00903E45" w:rsidP="006B1670">
                              <w:pPr>
                                <w:rPr>
                                  <w:sz w:val="41"/>
                                </w:rPr>
                              </w:pPr>
                            </w:p>
                            <w:p w14:paraId="2F98A9D1" w14:textId="77777777" w:rsidR="00903E45" w:rsidRDefault="00903E45" w:rsidP="006B1670">
                              <w:pPr>
                                <w:ind w:left="712"/>
                                <w:rPr>
                                  <w:rFonts w:ascii="Trebuchet MS"/>
                                  <w:sz w:val="44"/>
                                </w:rPr>
                              </w:pPr>
                              <w:r>
                                <w:rPr>
                                  <w:rFonts w:ascii="Trebuchet MS"/>
                                  <w:sz w:val="44"/>
                                </w:rPr>
                                <w:t xml:space="preserve">Tips and hints </w:t>
                              </w:r>
                              <w:r>
                                <w:rPr>
                                  <w:rFonts w:ascii="Trebuchet MS"/>
                                  <w:spacing w:val="-5"/>
                                  <w:sz w:val="44"/>
                                </w:rPr>
                                <w:t xml:space="preserve">for </w:t>
                              </w:r>
                              <w:r>
                                <w:rPr>
                                  <w:rFonts w:ascii="Trebuchet MS"/>
                                  <w:spacing w:val="-3"/>
                                  <w:sz w:val="44"/>
                                </w:rPr>
                                <w:t>technical</w:t>
                              </w:r>
                              <w:r>
                                <w:rPr>
                                  <w:rFonts w:ascii="Trebuchet MS"/>
                                  <w:spacing w:val="-56"/>
                                  <w:sz w:val="44"/>
                                </w:rPr>
                                <w:t xml:space="preserve"> </w:t>
                              </w:r>
                              <w:r>
                                <w:rPr>
                                  <w:rFonts w:ascii="Trebuchet MS"/>
                                  <w:sz w:val="44"/>
                                </w:rPr>
                                <w:t>writing</w:t>
                              </w:r>
                            </w:p>
                            <w:p w14:paraId="0EB78707" w14:textId="77777777" w:rsidR="00903E45" w:rsidRDefault="00903E45" w:rsidP="006B1670">
                              <w:pPr>
                                <w:widowControl w:val="0"/>
                                <w:numPr>
                                  <w:ilvl w:val="0"/>
                                  <w:numId w:val="7"/>
                                </w:numPr>
                                <w:tabs>
                                  <w:tab w:val="left" w:pos="893"/>
                                </w:tabs>
                                <w:autoSpaceDE w:val="0"/>
                                <w:autoSpaceDN w:val="0"/>
                                <w:spacing w:before="361"/>
                                <w:ind w:hanging="181"/>
                                <w:rPr>
                                  <w:sz w:val="26"/>
                                </w:rPr>
                              </w:pPr>
                              <w:r>
                                <w:rPr>
                                  <w:sz w:val="26"/>
                                </w:rPr>
                                <w:t>KISS</w:t>
                              </w:r>
                            </w:p>
                            <w:p w14:paraId="31C3D1B0"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Avoid the use of jargon, abbreviations, and</w:t>
                              </w:r>
                              <w:r>
                                <w:rPr>
                                  <w:spacing w:val="-9"/>
                                  <w:sz w:val="26"/>
                                </w:rPr>
                                <w:t xml:space="preserve"> </w:t>
                              </w:r>
                              <w:r>
                                <w:rPr>
                                  <w:sz w:val="26"/>
                                </w:rPr>
                                <w:t>acronyms</w:t>
                              </w:r>
                            </w:p>
                            <w:p w14:paraId="405024FB" w14:textId="77777777" w:rsidR="00903E45" w:rsidRDefault="00903E45" w:rsidP="006B1670">
                              <w:pPr>
                                <w:widowControl w:val="0"/>
                                <w:numPr>
                                  <w:ilvl w:val="0"/>
                                  <w:numId w:val="7"/>
                                </w:numPr>
                                <w:tabs>
                                  <w:tab w:val="left" w:pos="893"/>
                                </w:tabs>
                                <w:autoSpaceDE w:val="0"/>
                                <w:autoSpaceDN w:val="0"/>
                                <w:spacing w:before="1" w:line="317" w:lineRule="exact"/>
                                <w:ind w:hanging="181"/>
                                <w:rPr>
                                  <w:sz w:val="26"/>
                                </w:rPr>
                              </w:pPr>
                              <w:r>
                                <w:rPr>
                                  <w:sz w:val="26"/>
                                </w:rPr>
                                <w:t>Keep sentences/paragraphs</w:t>
                              </w:r>
                              <w:r>
                                <w:rPr>
                                  <w:spacing w:val="-10"/>
                                  <w:sz w:val="26"/>
                                </w:rPr>
                                <w:t xml:space="preserve"> </w:t>
                              </w:r>
                              <w:r>
                                <w:rPr>
                                  <w:sz w:val="26"/>
                                </w:rPr>
                                <w:t>short</w:t>
                              </w:r>
                            </w:p>
                            <w:p w14:paraId="5DA77511"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z w:val="26"/>
                                </w:rPr>
                                <w:t xml:space="preserve">Use </w:t>
                              </w:r>
                              <w:r>
                                <w:rPr>
                                  <w:spacing w:val="-4"/>
                                  <w:sz w:val="26"/>
                                </w:rPr>
                                <w:t xml:space="preserve">key </w:t>
                              </w:r>
                              <w:r>
                                <w:rPr>
                                  <w:sz w:val="26"/>
                                </w:rPr>
                                <w:t>words (shall/should/must/may/will) in a consistent</w:t>
                              </w:r>
                              <w:r>
                                <w:rPr>
                                  <w:spacing w:val="-8"/>
                                  <w:sz w:val="26"/>
                                </w:rPr>
                                <w:t xml:space="preserve"> </w:t>
                              </w:r>
                              <w:r>
                                <w:rPr>
                                  <w:sz w:val="26"/>
                                </w:rPr>
                                <w:t>manner</w:t>
                              </w:r>
                            </w:p>
                            <w:p w14:paraId="7C42FCBE"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Dot points are preferred over long and complex</w:t>
                              </w:r>
                              <w:r>
                                <w:rPr>
                                  <w:spacing w:val="-16"/>
                                  <w:sz w:val="26"/>
                                </w:rPr>
                                <w:t xml:space="preserve"> </w:t>
                              </w:r>
                              <w:r>
                                <w:rPr>
                                  <w:sz w:val="26"/>
                                </w:rPr>
                                <w:t>sentences</w:t>
                              </w:r>
                            </w:p>
                            <w:p w14:paraId="30E6F09F" w14:textId="77777777" w:rsidR="00903E45" w:rsidRDefault="00903E45" w:rsidP="006B1670">
                              <w:pPr>
                                <w:widowControl w:val="0"/>
                                <w:numPr>
                                  <w:ilvl w:val="0"/>
                                  <w:numId w:val="7"/>
                                </w:numPr>
                                <w:tabs>
                                  <w:tab w:val="left" w:pos="893"/>
                                </w:tabs>
                                <w:autoSpaceDE w:val="0"/>
                                <w:autoSpaceDN w:val="0"/>
                                <w:spacing w:before="2" w:line="317" w:lineRule="exact"/>
                                <w:ind w:hanging="181"/>
                                <w:rPr>
                                  <w:sz w:val="26"/>
                                </w:rPr>
                              </w:pPr>
                              <w:r>
                                <w:rPr>
                                  <w:sz w:val="26"/>
                                </w:rPr>
                                <w:t>Use diagrams/tables/lists where</w:t>
                              </w:r>
                              <w:r>
                                <w:rPr>
                                  <w:spacing w:val="-3"/>
                                  <w:sz w:val="26"/>
                                </w:rPr>
                                <w:t xml:space="preserve"> </w:t>
                              </w:r>
                              <w:r>
                                <w:rPr>
                                  <w:sz w:val="26"/>
                                </w:rPr>
                                <w:t>appropriate</w:t>
                              </w:r>
                            </w:p>
                            <w:p w14:paraId="26A9D74F"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pacing w:val="-5"/>
                                  <w:sz w:val="26"/>
                                </w:rPr>
                                <w:t xml:space="preserve">Terms </w:t>
                              </w:r>
                              <w:r>
                                <w:rPr>
                                  <w:sz w:val="26"/>
                                </w:rPr>
                                <w:t>of glossary may be</w:t>
                              </w:r>
                              <w:r>
                                <w:rPr>
                                  <w:spacing w:val="3"/>
                                  <w:sz w:val="26"/>
                                </w:rPr>
                                <w:t xml:space="preserve"> </w:t>
                              </w:r>
                              <w:r>
                                <w:rPr>
                                  <w:sz w:val="26"/>
                                </w:rPr>
                                <w:t>helpful</w:t>
                              </w:r>
                            </w:p>
                            <w:p w14:paraId="5CB5B97B"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Executive summary/overview may be</w:t>
                              </w:r>
                              <w:r>
                                <w:rPr>
                                  <w:spacing w:val="-5"/>
                                  <w:sz w:val="26"/>
                                </w:rPr>
                                <w:t xml:space="preserve"> </w:t>
                              </w:r>
                              <w:r>
                                <w:rPr>
                                  <w:sz w:val="26"/>
                                </w:rPr>
                                <w:t>helpful</w:t>
                              </w:r>
                            </w:p>
                            <w:p w14:paraId="42997DF9" w14:textId="77777777" w:rsidR="00903E45" w:rsidRDefault="00903E45" w:rsidP="006B1670">
                              <w:pPr>
                                <w:widowControl w:val="0"/>
                                <w:numPr>
                                  <w:ilvl w:val="0"/>
                                  <w:numId w:val="7"/>
                                </w:numPr>
                                <w:tabs>
                                  <w:tab w:val="left" w:pos="893"/>
                                </w:tabs>
                                <w:autoSpaceDE w:val="0"/>
                                <w:autoSpaceDN w:val="0"/>
                                <w:spacing w:before="2" w:line="317" w:lineRule="exact"/>
                                <w:ind w:hanging="181"/>
                                <w:rPr>
                                  <w:sz w:val="26"/>
                                </w:rPr>
                              </w:pPr>
                              <w:r>
                                <w:rPr>
                                  <w:sz w:val="26"/>
                                </w:rPr>
                                <w:t>Write in active rather than passive</w:t>
                              </w:r>
                              <w:r>
                                <w:rPr>
                                  <w:spacing w:val="-7"/>
                                  <w:sz w:val="26"/>
                                </w:rPr>
                                <w:t xml:space="preserve"> </w:t>
                              </w:r>
                              <w:r>
                                <w:rPr>
                                  <w:sz w:val="26"/>
                                </w:rPr>
                                <w:t>voice</w:t>
                              </w:r>
                            </w:p>
                            <w:p w14:paraId="15828E94"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z w:val="26"/>
                                </w:rPr>
                                <w:t>Do not assume the readers understand the background of your</w:t>
                              </w:r>
                              <w:r>
                                <w:rPr>
                                  <w:spacing w:val="-20"/>
                                  <w:sz w:val="26"/>
                                </w:rPr>
                                <w:t xml:space="preserve"> </w:t>
                              </w:r>
                              <w:r>
                                <w:rPr>
                                  <w:sz w:val="26"/>
                                </w:rPr>
                                <w:t>project</w:t>
                              </w:r>
                            </w:p>
                          </w:txbxContent>
                        </wps:txbx>
                        <wps:bodyPr rot="0" vert="horz" wrap="square" lIns="0" tIns="0" rIns="0" bIns="0" anchor="t" anchorCtr="0" upright="1">
                          <a:noAutofit/>
                        </wps:bodyPr>
                      </wps:wsp>
                    </wpg:wgp>
                  </a:graphicData>
                </a:graphic>
              </wp:inline>
            </w:drawing>
          </mc:Choice>
          <mc:Fallback>
            <w:pict>
              <v:group w14:anchorId="3A7620D9" id="Group 2" o:spid="_x0000_s1117" style="width:480pt;height:270pt;mso-position-horizontal-relative:char;mso-position-vertical-relative:line" coordsize="9600,5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">
                <v:shape id="Picture 46" o:spid="_x0000_s1118" type="#_x0000_t75" style="position:absolute;width:9600;height: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I&#10;y0nCAAAA2gAAAA8AAABkcnMvZG93bnJldi54bWxEj8FqwzAQRO+B/IPYQG+JnLS0xokSTNKCj23c&#10;D1isjW1irRxJsd1+fVUo9DjMzBtmd5hMJwZyvrWsYL1KQBBXVrdcK/gs35YpCB+QNXaWScEXeTjs&#10;57MdZtqO/EHDOdQiQthnqKAJoc+k9FVDBv3K9sTRu1hnMETpaqkdjhFuOrlJkmdpsOW40GBPx4aq&#10;6/luFKRlmOj9ybuXcp12+emWfBf+VamHxZRvQQSawn/4r11oBY/weyXeALn/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eyMtJwgAAANoAAAAPAAAAAAAAAAAAAAAAAJwCAABk&#10;cnMvZG93bnJldi54bWxQSwUGAAAAAAQABAD3AAAAiwMAAAAA&#10;">
                  <v:imagedata r:id="rId12" o:title=""/>
                </v:shape>
                <v:shape id="Text Box 47" o:spid="_x0000_s1119" type="#_x0000_t202" style="position:absolute;left:9;top:9;width:9579;height:5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KYFSwgAA&#10;ANoAAAAPAAAAZHJzL2Rvd25yZXYueG1sRI/disIwFITvBd8hHGHvNFVEpRpFlAUXRPAHwbtDc2yL&#10;zUlpsrX69EYQvBxm5htmtmhMIWqqXG5ZQb8XgSBOrM45VXA6/nYnIJxH1lhYJgUPcrCYt1szjLW9&#10;857qg09FgLCLUUHmfRlL6ZKMDLqeLYmDd7WVQR9klUpd4T3ATSEHUTSSBnMOCxmWtMoouR3+jYLd&#10;cXXZytMW139mpMfneueee1Lqp9MspyA8Nf4b/rQ3WsEQ3lfCD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spgVLCAAAA2gAAAA8AAAAAAAAAAAAAAAAAlwIAAGRycy9kb3du&#10;cmV2LnhtbFBLBQYAAAAABAAEAPUAAACGAwAAAAA=&#10;" filled="f" strokeweight=".96pt">
                  <v:textbox inset="0,0,0,0">
                    <w:txbxContent>
                      <w:p w14:paraId="52A218A7" w14:textId="77777777" w:rsidR="00903E45" w:rsidRDefault="00903E45" w:rsidP="006B1670">
                        <w:pPr>
                          <w:rPr>
                            <w:sz w:val="41"/>
                          </w:rPr>
                        </w:pPr>
                      </w:p>
                      <w:p w14:paraId="2F98A9D1" w14:textId="77777777" w:rsidR="00903E45" w:rsidRDefault="00903E45" w:rsidP="006B1670">
                        <w:pPr>
                          <w:ind w:left="712"/>
                          <w:rPr>
                            <w:rFonts w:ascii="Trebuchet MS"/>
                            <w:sz w:val="44"/>
                          </w:rPr>
                        </w:pPr>
                        <w:r>
                          <w:rPr>
                            <w:rFonts w:ascii="Trebuchet MS"/>
                            <w:sz w:val="44"/>
                          </w:rPr>
                          <w:t xml:space="preserve">Tips and hints </w:t>
                        </w:r>
                        <w:r>
                          <w:rPr>
                            <w:rFonts w:ascii="Trebuchet MS"/>
                            <w:spacing w:val="-5"/>
                            <w:sz w:val="44"/>
                          </w:rPr>
                          <w:t xml:space="preserve">for </w:t>
                        </w:r>
                        <w:r>
                          <w:rPr>
                            <w:rFonts w:ascii="Trebuchet MS"/>
                            <w:spacing w:val="-3"/>
                            <w:sz w:val="44"/>
                          </w:rPr>
                          <w:t>technical</w:t>
                        </w:r>
                        <w:r>
                          <w:rPr>
                            <w:rFonts w:ascii="Trebuchet MS"/>
                            <w:spacing w:val="-56"/>
                            <w:sz w:val="44"/>
                          </w:rPr>
                          <w:t xml:space="preserve"> </w:t>
                        </w:r>
                        <w:r>
                          <w:rPr>
                            <w:rFonts w:ascii="Trebuchet MS"/>
                            <w:sz w:val="44"/>
                          </w:rPr>
                          <w:t>writing</w:t>
                        </w:r>
                      </w:p>
                      <w:p w14:paraId="0EB78707" w14:textId="77777777" w:rsidR="00903E45" w:rsidRDefault="00903E45" w:rsidP="006B1670">
                        <w:pPr>
                          <w:widowControl w:val="0"/>
                          <w:numPr>
                            <w:ilvl w:val="0"/>
                            <w:numId w:val="7"/>
                          </w:numPr>
                          <w:tabs>
                            <w:tab w:val="left" w:pos="893"/>
                          </w:tabs>
                          <w:autoSpaceDE w:val="0"/>
                          <w:autoSpaceDN w:val="0"/>
                          <w:spacing w:before="361"/>
                          <w:ind w:hanging="181"/>
                          <w:rPr>
                            <w:sz w:val="26"/>
                          </w:rPr>
                        </w:pPr>
                        <w:r>
                          <w:rPr>
                            <w:sz w:val="26"/>
                          </w:rPr>
                          <w:t>KISS</w:t>
                        </w:r>
                      </w:p>
                      <w:p w14:paraId="31C3D1B0"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Avoid the use of jargon, abbreviations, and</w:t>
                        </w:r>
                        <w:r>
                          <w:rPr>
                            <w:spacing w:val="-9"/>
                            <w:sz w:val="26"/>
                          </w:rPr>
                          <w:t xml:space="preserve"> </w:t>
                        </w:r>
                        <w:r>
                          <w:rPr>
                            <w:sz w:val="26"/>
                          </w:rPr>
                          <w:t>acronyms</w:t>
                        </w:r>
                      </w:p>
                      <w:p w14:paraId="405024FB" w14:textId="77777777" w:rsidR="00903E45" w:rsidRDefault="00903E45" w:rsidP="006B1670">
                        <w:pPr>
                          <w:widowControl w:val="0"/>
                          <w:numPr>
                            <w:ilvl w:val="0"/>
                            <w:numId w:val="7"/>
                          </w:numPr>
                          <w:tabs>
                            <w:tab w:val="left" w:pos="893"/>
                          </w:tabs>
                          <w:autoSpaceDE w:val="0"/>
                          <w:autoSpaceDN w:val="0"/>
                          <w:spacing w:before="1" w:line="317" w:lineRule="exact"/>
                          <w:ind w:hanging="181"/>
                          <w:rPr>
                            <w:sz w:val="26"/>
                          </w:rPr>
                        </w:pPr>
                        <w:r>
                          <w:rPr>
                            <w:sz w:val="26"/>
                          </w:rPr>
                          <w:t>Keep sentences/paragraphs</w:t>
                        </w:r>
                        <w:r>
                          <w:rPr>
                            <w:spacing w:val="-10"/>
                            <w:sz w:val="26"/>
                          </w:rPr>
                          <w:t xml:space="preserve"> </w:t>
                        </w:r>
                        <w:r>
                          <w:rPr>
                            <w:sz w:val="26"/>
                          </w:rPr>
                          <w:t>short</w:t>
                        </w:r>
                      </w:p>
                      <w:p w14:paraId="5DA77511"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z w:val="26"/>
                          </w:rPr>
                          <w:t xml:space="preserve">Use </w:t>
                        </w:r>
                        <w:r>
                          <w:rPr>
                            <w:spacing w:val="-4"/>
                            <w:sz w:val="26"/>
                          </w:rPr>
                          <w:t xml:space="preserve">key </w:t>
                        </w:r>
                        <w:r>
                          <w:rPr>
                            <w:sz w:val="26"/>
                          </w:rPr>
                          <w:t>words (shall/should/must/may/will) in a consistent</w:t>
                        </w:r>
                        <w:r>
                          <w:rPr>
                            <w:spacing w:val="-8"/>
                            <w:sz w:val="26"/>
                          </w:rPr>
                          <w:t xml:space="preserve"> </w:t>
                        </w:r>
                        <w:r>
                          <w:rPr>
                            <w:sz w:val="26"/>
                          </w:rPr>
                          <w:t>manner</w:t>
                        </w:r>
                      </w:p>
                      <w:p w14:paraId="7C42FCBE"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Dot points are preferred over long and complex</w:t>
                        </w:r>
                        <w:r>
                          <w:rPr>
                            <w:spacing w:val="-16"/>
                            <w:sz w:val="26"/>
                          </w:rPr>
                          <w:t xml:space="preserve"> </w:t>
                        </w:r>
                        <w:r>
                          <w:rPr>
                            <w:sz w:val="26"/>
                          </w:rPr>
                          <w:t>sentences</w:t>
                        </w:r>
                      </w:p>
                      <w:p w14:paraId="30E6F09F" w14:textId="77777777" w:rsidR="00903E45" w:rsidRDefault="00903E45" w:rsidP="006B1670">
                        <w:pPr>
                          <w:widowControl w:val="0"/>
                          <w:numPr>
                            <w:ilvl w:val="0"/>
                            <w:numId w:val="7"/>
                          </w:numPr>
                          <w:tabs>
                            <w:tab w:val="left" w:pos="893"/>
                          </w:tabs>
                          <w:autoSpaceDE w:val="0"/>
                          <w:autoSpaceDN w:val="0"/>
                          <w:spacing w:before="2" w:line="317" w:lineRule="exact"/>
                          <w:ind w:hanging="181"/>
                          <w:rPr>
                            <w:sz w:val="26"/>
                          </w:rPr>
                        </w:pPr>
                        <w:r>
                          <w:rPr>
                            <w:sz w:val="26"/>
                          </w:rPr>
                          <w:t>Use diagrams/tables/lists where</w:t>
                        </w:r>
                        <w:r>
                          <w:rPr>
                            <w:spacing w:val="-3"/>
                            <w:sz w:val="26"/>
                          </w:rPr>
                          <w:t xml:space="preserve"> </w:t>
                        </w:r>
                        <w:r>
                          <w:rPr>
                            <w:sz w:val="26"/>
                          </w:rPr>
                          <w:t>appropriate</w:t>
                        </w:r>
                      </w:p>
                      <w:p w14:paraId="26A9D74F"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pacing w:val="-5"/>
                            <w:sz w:val="26"/>
                          </w:rPr>
                          <w:t xml:space="preserve">Terms </w:t>
                        </w:r>
                        <w:r>
                          <w:rPr>
                            <w:sz w:val="26"/>
                          </w:rPr>
                          <w:t>of glossary may be</w:t>
                        </w:r>
                        <w:r>
                          <w:rPr>
                            <w:spacing w:val="3"/>
                            <w:sz w:val="26"/>
                          </w:rPr>
                          <w:t xml:space="preserve"> </w:t>
                        </w:r>
                        <w:r>
                          <w:rPr>
                            <w:sz w:val="26"/>
                          </w:rPr>
                          <w:t>helpful</w:t>
                        </w:r>
                      </w:p>
                      <w:p w14:paraId="5CB5B97B" w14:textId="77777777" w:rsidR="00903E45" w:rsidRDefault="00903E45" w:rsidP="006B1670">
                        <w:pPr>
                          <w:widowControl w:val="0"/>
                          <w:numPr>
                            <w:ilvl w:val="0"/>
                            <w:numId w:val="7"/>
                          </w:numPr>
                          <w:tabs>
                            <w:tab w:val="left" w:pos="893"/>
                          </w:tabs>
                          <w:autoSpaceDE w:val="0"/>
                          <w:autoSpaceDN w:val="0"/>
                          <w:spacing w:before="2"/>
                          <w:ind w:hanging="181"/>
                          <w:rPr>
                            <w:sz w:val="26"/>
                          </w:rPr>
                        </w:pPr>
                        <w:r>
                          <w:rPr>
                            <w:sz w:val="26"/>
                          </w:rPr>
                          <w:t>Executive summary/overview may be</w:t>
                        </w:r>
                        <w:r>
                          <w:rPr>
                            <w:spacing w:val="-5"/>
                            <w:sz w:val="26"/>
                          </w:rPr>
                          <w:t xml:space="preserve"> </w:t>
                        </w:r>
                        <w:r>
                          <w:rPr>
                            <w:sz w:val="26"/>
                          </w:rPr>
                          <w:t>helpful</w:t>
                        </w:r>
                      </w:p>
                      <w:p w14:paraId="42997DF9" w14:textId="77777777" w:rsidR="00903E45" w:rsidRDefault="00903E45" w:rsidP="006B1670">
                        <w:pPr>
                          <w:widowControl w:val="0"/>
                          <w:numPr>
                            <w:ilvl w:val="0"/>
                            <w:numId w:val="7"/>
                          </w:numPr>
                          <w:tabs>
                            <w:tab w:val="left" w:pos="893"/>
                          </w:tabs>
                          <w:autoSpaceDE w:val="0"/>
                          <w:autoSpaceDN w:val="0"/>
                          <w:spacing w:before="2" w:line="317" w:lineRule="exact"/>
                          <w:ind w:hanging="181"/>
                          <w:rPr>
                            <w:sz w:val="26"/>
                          </w:rPr>
                        </w:pPr>
                        <w:r>
                          <w:rPr>
                            <w:sz w:val="26"/>
                          </w:rPr>
                          <w:t>Write in active rather than passive</w:t>
                        </w:r>
                        <w:r>
                          <w:rPr>
                            <w:spacing w:val="-7"/>
                            <w:sz w:val="26"/>
                          </w:rPr>
                          <w:t xml:space="preserve"> </w:t>
                        </w:r>
                        <w:r>
                          <w:rPr>
                            <w:sz w:val="26"/>
                          </w:rPr>
                          <w:t>voice</w:t>
                        </w:r>
                      </w:p>
                      <w:p w14:paraId="15828E94" w14:textId="77777777" w:rsidR="00903E45" w:rsidRDefault="00903E45" w:rsidP="006B1670">
                        <w:pPr>
                          <w:widowControl w:val="0"/>
                          <w:numPr>
                            <w:ilvl w:val="0"/>
                            <w:numId w:val="7"/>
                          </w:numPr>
                          <w:tabs>
                            <w:tab w:val="left" w:pos="893"/>
                          </w:tabs>
                          <w:autoSpaceDE w:val="0"/>
                          <w:autoSpaceDN w:val="0"/>
                          <w:spacing w:line="317" w:lineRule="exact"/>
                          <w:ind w:hanging="181"/>
                          <w:rPr>
                            <w:sz w:val="26"/>
                          </w:rPr>
                        </w:pPr>
                        <w:r>
                          <w:rPr>
                            <w:sz w:val="26"/>
                          </w:rPr>
                          <w:t>Do not assume the readers understand the background of your</w:t>
                        </w:r>
                        <w:r>
                          <w:rPr>
                            <w:spacing w:val="-20"/>
                            <w:sz w:val="26"/>
                          </w:rPr>
                          <w:t xml:space="preserve"> </w:t>
                        </w:r>
                        <w:r>
                          <w:rPr>
                            <w:sz w:val="26"/>
                          </w:rPr>
                          <w:t>project</w:t>
                        </w:r>
                      </w:p>
                    </w:txbxContent>
                  </v:textbox>
                </v:shape>
                <w10:anchorlock/>
              </v:group>
            </w:pict>
          </mc:Fallback>
        </mc:AlternateContent>
      </w:r>
    </w:p>
    <w:p w14:paraId="3972FDF2" w14:textId="77777777" w:rsidR="006B1670" w:rsidRDefault="006B1670" w:rsidP="006B1670">
      <w:pPr>
        <w:spacing w:before="74"/>
        <w:ind w:left="111"/>
      </w:pPr>
      <w:r>
        <w:rPr>
          <w:color w:val="262626"/>
          <w:sz w:val="22"/>
        </w:rPr>
        <w:t>33</w:t>
      </w:r>
    </w:p>
    <w:p w14:paraId="0B850230" w14:textId="77777777" w:rsidR="009427B6" w:rsidRPr="009427B6" w:rsidRDefault="009427B6" w:rsidP="009427B6">
      <w:pPr>
        <w:shd w:val="clear" w:color="auto" w:fill="FFFFFF"/>
        <w:wordWrap w:val="0"/>
        <w:outlineLvl w:val="1"/>
        <w:rPr>
          <w:rFonts w:ascii="Helvetica Neue" w:eastAsia="Times New Roman" w:hAnsi="Helvetica Neue"/>
          <w:b/>
          <w:bCs/>
          <w:color w:val="000000"/>
          <w:sz w:val="43"/>
          <w:szCs w:val="43"/>
        </w:rPr>
      </w:pPr>
    </w:p>
    <w:p w14:paraId="08B193AD" w14:textId="77777777" w:rsidR="00B676A0" w:rsidRDefault="00B676A0"/>
    <w:p w14:paraId="4AF4B0E6" w14:textId="77777777" w:rsidR="00BA73B7" w:rsidRDefault="00BA73B7"/>
    <w:p w14:paraId="28334358" w14:textId="77777777" w:rsidR="00BA73B7" w:rsidRDefault="00BA73B7"/>
    <w:p w14:paraId="51AB4E00" w14:textId="77777777" w:rsidR="00BA73B7" w:rsidRDefault="00BA73B7"/>
    <w:p w14:paraId="33DC3755" w14:textId="77777777" w:rsidR="00BA73B7" w:rsidRDefault="00BA73B7"/>
    <w:p w14:paraId="22438FD9" w14:textId="77777777" w:rsidR="00BA73B7" w:rsidRDefault="00BA73B7"/>
    <w:p w14:paraId="14F234C0" w14:textId="77777777" w:rsidR="00BA73B7" w:rsidRDefault="00BA73B7"/>
    <w:p w14:paraId="2ADE7714" w14:textId="77777777" w:rsidR="00BA73B7" w:rsidRDefault="00BA73B7"/>
    <w:p w14:paraId="338AFF20" w14:textId="77777777" w:rsidR="00BA73B7" w:rsidRDefault="00BA73B7"/>
    <w:p w14:paraId="766A45B0" w14:textId="77777777" w:rsidR="00BA73B7" w:rsidRDefault="00BA73B7"/>
    <w:p w14:paraId="660073AF" w14:textId="77777777" w:rsidR="00BA73B7" w:rsidRDefault="00BA73B7"/>
    <w:p w14:paraId="3A62FF6E" w14:textId="77777777" w:rsidR="00BA73B7" w:rsidRDefault="00BA73B7"/>
    <w:p w14:paraId="02EDE64C" w14:textId="77777777" w:rsidR="00BA73B7" w:rsidRDefault="00BA73B7"/>
    <w:p w14:paraId="7BA8A216" w14:textId="77777777" w:rsidR="00BA73B7" w:rsidRDefault="00BA73B7"/>
    <w:p w14:paraId="0F5F13D8" w14:textId="77777777" w:rsidR="00BA73B7" w:rsidRDefault="00BA73B7"/>
    <w:p w14:paraId="4D88F499" w14:textId="77777777" w:rsidR="00BA73B7" w:rsidRDefault="00BA73B7"/>
    <w:p w14:paraId="1A1C7517" w14:textId="77777777" w:rsidR="00BA73B7" w:rsidRDefault="00BA73B7"/>
    <w:p w14:paraId="50C4AF39" w14:textId="77777777" w:rsidR="00BA73B7" w:rsidRDefault="00BA73B7"/>
    <w:p w14:paraId="2482FC91" w14:textId="77777777" w:rsidR="00BA73B7" w:rsidRDefault="00BA73B7"/>
    <w:p w14:paraId="50201EDE" w14:textId="77777777" w:rsidR="00BA73B7" w:rsidRDefault="00BA73B7"/>
    <w:p w14:paraId="7B4CFC78" w14:textId="77777777" w:rsidR="00BA73B7" w:rsidRDefault="00BA73B7"/>
    <w:p w14:paraId="537E6EEB" w14:textId="77777777" w:rsidR="00BA73B7" w:rsidRDefault="00BA73B7"/>
    <w:p w14:paraId="79137311" w14:textId="77777777" w:rsidR="00181E80" w:rsidRDefault="00181E80" w:rsidP="00181E80">
      <w:pPr>
        <w:rPr>
          <w:b/>
          <w:bCs/>
          <w:sz w:val="36"/>
          <w:szCs w:val="36"/>
        </w:rPr>
      </w:pPr>
    </w:p>
    <w:p w14:paraId="5532DBCE" w14:textId="25FDBDAB" w:rsidR="00181E80" w:rsidRDefault="00181E80" w:rsidP="00181E80">
      <w:pPr>
        <w:rPr>
          <w:rFonts w:eastAsia="Times New Roman"/>
        </w:rPr>
      </w:pPr>
      <w:r>
        <w:rPr>
          <w:b/>
          <w:bCs/>
          <w:sz w:val="36"/>
          <w:szCs w:val="36"/>
        </w:rPr>
        <w:t xml:space="preserve">Week3: </w:t>
      </w:r>
      <w:r w:rsidRPr="00181E80">
        <w:rPr>
          <w:b/>
          <w:bCs/>
          <w:sz w:val="36"/>
          <w:szCs w:val="36"/>
        </w:rPr>
        <w:t>Lecture on Teamwork and group dynamics</w:t>
      </w:r>
    </w:p>
    <w:p w14:paraId="347219CB" w14:textId="77777777" w:rsidR="00BA73B7" w:rsidRDefault="00BA73B7"/>
    <w:p w14:paraId="452A1337" w14:textId="77777777" w:rsidR="00181E80" w:rsidRDefault="00181E80" w:rsidP="00181E80">
      <w:pPr>
        <w:pStyle w:val="BodyText"/>
        <w:rPr>
          <w:rFonts w:ascii="Times New Roman"/>
          <w:sz w:val="20"/>
        </w:rPr>
      </w:pPr>
    </w:p>
    <w:p w14:paraId="7A300C14" w14:textId="77777777" w:rsidR="00181E80" w:rsidRDefault="00181E80" w:rsidP="00181E80">
      <w:pPr>
        <w:pStyle w:val="BodyText"/>
        <w:rPr>
          <w:rFonts w:ascii="Times New Roman"/>
          <w:sz w:val="20"/>
        </w:rPr>
      </w:pPr>
    </w:p>
    <w:p w14:paraId="204C5913" w14:textId="77777777" w:rsidR="00181E80" w:rsidRDefault="00181E80" w:rsidP="00181E80">
      <w:pPr>
        <w:pStyle w:val="BodyText"/>
        <w:rPr>
          <w:rFonts w:ascii="Times New Roman"/>
          <w:sz w:val="20"/>
        </w:rPr>
      </w:pPr>
    </w:p>
    <w:p w14:paraId="2C01E07B" w14:textId="77777777" w:rsidR="00181E80" w:rsidRDefault="00181E80" w:rsidP="00181E80">
      <w:pPr>
        <w:pStyle w:val="BodyText"/>
        <w:spacing w:before="10"/>
        <w:rPr>
          <w:rFonts w:ascii="Times New Roman"/>
        </w:rPr>
      </w:pPr>
    </w:p>
    <w:p w14:paraId="5F0D9976" w14:textId="1D1A1ACF" w:rsidR="00181E80" w:rsidRDefault="00181E80" w:rsidP="00181E80">
      <w:pPr>
        <w:pStyle w:val="BodyText"/>
        <w:ind w:left="107"/>
        <w:rPr>
          <w:rFonts w:ascii="Times New Roman"/>
          <w:sz w:val="20"/>
        </w:rPr>
      </w:pPr>
      <w:r>
        <w:rPr>
          <w:rFonts w:ascii="Times New Roman"/>
          <w:noProof/>
          <w:sz w:val="20"/>
        </w:rPr>
        <mc:AlternateContent>
          <mc:Choice Requires="wpg">
            <w:drawing>
              <wp:inline distT="0" distB="0" distL="0" distR="0" wp14:anchorId="27D533BE" wp14:editId="73C664E8">
                <wp:extent cx="5899785" cy="3317875"/>
                <wp:effectExtent l="0" t="0" r="5715" b="9525"/>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9785" cy="3317875"/>
                          <a:chOff x="0" y="0"/>
                          <a:chExt cx="9291" cy="5225"/>
                        </a:xfrm>
                      </wpg:grpSpPr>
                      <wps:wsp>
                        <wps:cNvPr id="333" name="Rectangle 65"/>
                        <wps:cNvSpPr>
                          <a:spLocks noChangeArrowheads="1"/>
                        </wps:cNvSpPr>
                        <wps:spPr bwMode="auto">
                          <a:xfrm>
                            <a:off x="0" y="1572"/>
                            <a:ext cx="9291" cy="3653"/>
                          </a:xfrm>
                          <a:prstGeom prst="rect">
                            <a:avLst/>
                          </a:prstGeom>
                          <a:solidFill>
                            <a:srgbClr val="00A8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66"/>
                        <wps:cNvSpPr>
                          <a:spLocks noChangeArrowheads="1"/>
                        </wps:cNvSpPr>
                        <wps:spPr bwMode="auto">
                          <a:xfrm>
                            <a:off x="585" y="3751"/>
                            <a:ext cx="1474" cy="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6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290" y="3276"/>
                            <a:ext cx="2453" cy="1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61" y="580"/>
                            <a:ext cx="214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768" y="576"/>
                            <a:ext cx="1952"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Rectangle 70"/>
                        <wps:cNvSpPr>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Text Box 71"/>
                        <wps:cNvSpPr txBox="1">
                          <a:spLocks noChangeArrowheads="1"/>
                        </wps:cNvSpPr>
                        <wps:spPr bwMode="auto">
                          <a:xfrm>
                            <a:off x="571" y="3845"/>
                            <a:ext cx="1060"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59CF9" w14:textId="77777777" w:rsidR="00903E45" w:rsidRDefault="00903E45" w:rsidP="00181E80">
                              <w:pPr>
                                <w:spacing w:line="233" w:lineRule="exact"/>
                                <w:rPr>
                                  <w:sz w:val="23"/>
                                </w:rPr>
                              </w:pPr>
                              <w:r>
                                <w:rPr>
                                  <w:color w:val="FFFFFF"/>
                                  <w:sz w:val="23"/>
                                </w:rPr>
                                <w:t>Careers UC</w:t>
                              </w:r>
                            </w:p>
                          </w:txbxContent>
                        </wps:txbx>
                        <wps:bodyPr rot="0" vert="horz" wrap="square" lIns="0" tIns="0" rIns="0" bIns="0" anchor="t" anchorCtr="0" upright="1">
                          <a:noAutofit/>
                        </wps:bodyPr>
                      </wps:wsp>
                      <wps:wsp>
                        <wps:cNvPr id="340" name="Text Box 72"/>
                        <wps:cNvSpPr txBox="1">
                          <a:spLocks noChangeArrowheads="1"/>
                        </wps:cNvSpPr>
                        <wps:spPr bwMode="auto">
                          <a:xfrm>
                            <a:off x="568" y="2344"/>
                            <a:ext cx="6430"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DE7E7" w14:textId="77777777" w:rsidR="00903E45" w:rsidRDefault="00903E45" w:rsidP="00181E80">
                              <w:pPr>
                                <w:spacing w:line="393" w:lineRule="exact"/>
                                <w:rPr>
                                  <w:b/>
                                  <w:sz w:val="41"/>
                                </w:rPr>
                              </w:pPr>
                              <w:r>
                                <w:rPr>
                                  <w:b/>
                                  <w:color w:val="FFFFFF"/>
                                  <w:sz w:val="41"/>
                                </w:rPr>
                                <w:t>TEAMWORK AND GROUP DYNAMICS,</w:t>
                              </w:r>
                            </w:p>
                            <w:p w14:paraId="1D6650ED" w14:textId="77777777" w:rsidR="00903E45" w:rsidRDefault="00903E45" w:rsidP="00181E80">
                              <w:pPr>
                                <w:spacing w:line="467" w:lineRule="exact"/>
                                <w:rPr>
                                  <w:b/>
                                  <w:sz w:val="41"/>
                                </w:rPr>
                              </w:pPr>
                              <w:r>
                                <w:rPr>
                                  <w:b/>
                                  <w:color w:val="FFFFFF"/>
                                  <w:sz w:val="41"/>
                                </w:rPr>
                                <w:t>AND NETWORKING</w:t>
                              </w:r>
                            </w:p>
                          </w:txbxContent>
                        </wps:txbx>
                        <wps:bodyPr rot="0" vert="horz" wrap="square" lIns="0" tIns="0" rIns="0" bIns="0" anchor="t" anchorCtr="0" upright="1">
                          <a:noAutofit/>
                        </wps:bodyPr>
                      </wps:wsp>
                    </wpg:wgp>
                  </a:graphicData>
                </a:graphic>
              </wp:inline>
            </w:drawing>
          </mc:Choice>
          <mc:Fallback>
            <w:pict>
              <v:group w14:anchorId="27D533BE" id="Group 332" o:spid="_x0000_s1120" style="width:464.55pt;height:261.25pt;mso-position-horizontal-relative:char;mso-position-vertical-relative:line" coordsize="9291,52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">
                <v:rect id="Rectangle 65" o:spid="_x0000_s1121" style="position:absolute;top:1572;width:9291;height:3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3mm2xQAA&#10;ANwAAAAPAAAAZHJzL2Rvd25yZXYueG1sRI9Ba8JAFITvBf/D8gQvpW40xUrqGoIQkN4ai70+ss9k&#10;afZtzK4m/ffdQqHHYWa+YXb5ZDtxp8EbxwpWywQEce204UbBx6l82oLwAVlj55gUfJOHfD972GGm&#10;3cjvdK9CIyKEfYYK2hD6TEpft2TRL11PHL2LGyyGKIdG6gHHCLedXCfJRlo0HBda7OnQUv1V3ayC&#10;8e2ZivLWGH89n5L65TE1m/OnUov5VLyCCDSF//Bf+6gVpGkKv2fiEZD7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eabbFAAAA3AAAAA8AAAAAAAAAAAAAAAAAlwIAAGRycy9k&#10;b3ducmV2LnhtbFBLBQYAAAAABAAEAPUAAACJAwAAAAA=&#10;" fillcolor="#00a8cd" stroked="f"/>
                <v:rect id="Rectangle 66" o:spid="_x0000_s1122" style="position:absolute;left:585;top:3751;width:1474;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mwJvxQAA&#10;ANwAAAAPAAAAZHJzL2Rvd25yZXYueG1sRI9PawIxFMTvhX6H8ArealJXl3a7UYogCOqhWuj1sXn7&#10;h25etpuo67c3guBxmJnfMPlisK04Ue8bxxrexgoEceFMw5WGn8Pq9R2ED8gGW8ek4UIeFvPnpxwz&#10;4878Tad9qESEsM9QQx1Cl0npi5os+rHriKNXut5iiLKvpOnxHOG2lROlUmmx4bhQY0fLmoq//dFq&#10;wHRq/ndlsj1sjil+VINazX6V1qOX4esTRKAhPML39tpoSJIp3M7EIy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Am/FAAAA3AAAAA8AAAAAAAAAAAAAAAAAlwIAAGRycy9k&#10;b3ducmV2LnhtbFBLBQYAAAAABAAEAPUAAACJAwAAAAA=&#10;" stroked="f"/>
                <v:shape id="Picture 67" o:spid="_x0000_s1123" type="#_x0000_t75" style="position:absolute;left:6290;top:3276;width:2453;height:15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M&#10;DrrFAAAA3AAAAA8AAABkcnMvZG93bnJldi54bWxEj91qAjEUhO8F3yEcoTdSs41UymoUbRXrnX8P&#10;cNic7m7dnCybqKtPbwoFL4eZ+YaZzFpbiQs1vnSs4W2QgCDOnCk513A8rF4/QPiAbLByTBpu5GE2&#10;7XYmmBp35R1d9iEXEcI+RQ1FCHUqpc8KsugHriaO3o9rLIYom1yaBq8RbiupkmQkLZYcFwqs6bOg&#10;7LQ/Ww1qvlHqdnfrrVn0v5Lf0h77S6X1S6+dj0EEasMz/N/+NhqGw3f4OxOPgJw+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TA66xQAAANwAAAAPAAAAAAAAAAAAAAAAAJwC&#10;AABkcnMvZG93bnJldi54bWxQSwUGAAAAAAQABAD3AAAAjgMAAAAA&#10;">
                  <v:imagedata r:id="rId57" o:title=""/>
                </v:shape>
                <v:shape id="Picture 68" o:spid="_x0000_s1124" type="#_x0000_t75" style="position:absolute;left:561;top:580;width:2149;height:1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L&#10;sgbBAAAA3AAAAA8AAABkcnMvZG93bnJldi54bWxEj8GKwkAQRO8L/sPQwt7WiQZliY4SBEHwZPSw&#10;xybTJmEzPdlMq/HvdwTBY1FVr6jVZnCtulEfGs8GppMEFHHpbcOVgfNp9/UNKgiyxdYzGXhQgM16&#10;9LHCzPo7H+lWSKUihEOGBmqRLtM6lDU5DBPfEUfv4nuHEmVfadvjPcJdq2dJstAOG44LNXa0ran8&#10;La7OwF8u1KR5Nz9wcXCz4kewPFpjPsdDvgQlNMg7/GrvrYE0XcDzTDwCev0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ALsgbBAAAA3AAAAA8AAAAAAAAAAAAAAAAAnAIAAGRy&#10;cy9kb3ducmV2LnhtbFBLBQYAAAAABAAEAPcAAACKAwAAAAA=&#10;">
                  <v:imagedata r:id="rId58" o:title=""/>
                </v:shape>
                <v:shape id="Picture 69" o:spid="_x0000_s1125" type="#_x0000_t75" style="position:absolute;left:6768;top:576;width:1952;height:4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77&#10;8svHAAAA3AAAAA8AAABkcnMvZG93bnJldi54bWxEj91qwkAUhO8F32E5Qm9K3ajFSnQVFSwtirT+&#10;gJeH7DGJZs+G7Damb+8WCl4OM/MNM5k1phA1VS63rKDXjUAQJ1bnnCo47FcvIxDOI2ssLJOCX3Iw&#10;m7ZbE4y1vfE31TufigBhF6OCzPsyltIlGRl0XVsSB+9sK4M+yCqVusJbgJtC9qNoKA3mHBYyLGmZ&#10;UXLd/RgFpr588Ulur/S6WS/eV8fk83k9Uuqp08zHIDw1/hH+b39oBYPBG/ydCUdATu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778svHAAAA3AAAAA8AAAAAAAAAAAAAAAAA&#10;nAIAAGRycy9kb3ducmV2LnhtbFBLBQYAAAAABAAEAPcAAACQAwAAAAA=&#10;">
                  <v:imagedata r:id="rId59" o:title=""/>
                </v:shape>
                <v:rect id="Rectangle 70" o:spid="_x0000_s1126"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RoIwQAA&#10;ANwAAAAPAAAAZHJzL2Rvd25yZXYueG1sRE/JbsIwEL0j8Q/WIHEDB2gRTTEIIUFZTiwfMI2nSSAe&#10;R7aB8Pf4UInj09un88ZU4k7Ol5YVDPoJCOLM6pJzBefTqjcB4QOyxsoyKXiSh/ms3Zpiqu2DD3Q/&#10;hlzEEPYpKihCqFMpfVaQQd+3NXHk/qwzGCJ0udQOHzHcVHKYJGNpsOTYUGBNy4Ky6/FmFIT1R/m5&#10;29U/yyFuf/V5vD99XZxS3U6z+AYRqAlv8b97oxWMRnFtPBOPgJ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EaCMEAAADcAAAADwAAAAAAAAAAAAAAAACXAgAAZHJzL2Rvd25y&#10;ZXYueG1sUEsFBgAAAAAEAAQA9QAAAIUDAAAAAA==&#10;" filled="f" strokeweight=".96pt"/>
                <v:shape id="Text Box 71" o:spid="_x0000_s1127" type="#_x0000_t202" style="position:absolute;left:571;top:3845;width:1060;height:2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FwuxAAA&#10;ANwAAAAPAAAAZHJzL2Rvd25yZXYueG1sRI9Ba8JAFITvgv9heUJvulFB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0xcLsQAAADcAAAADwAAAAAAAAAAAAAAAACXAgAAZHJzL2Rv&#10;d25yZXYueG1sUEsFBgAAAAAEAAQA9QAAAIgDAAAAAA==&#10;" filled="f" stroked="f">
                  <v:textbox inset="0,0,0,0">
                    <w:txbxContent>
                      <w:p w14:paraId="4BD59CF9" w14:textId="77777777" w:rsidR="00903E45" w:rsidRDefault="00903E45" w:rsidP="00181E80">
                        <w:pPr>
                          <w:spacing w:line="233" w:lineRule="exact"/>
                          <w:rPr>
                            <w:sz w:val="23"/>
                          </w:rPr>
                        </w:pPr>
                        <w:r>
                          <w:rPr>
                            <w:color w:val="FFFFFF"/>
                            <w:sz w:val="23"/>
                          </w:rPr>
                          <w:t>Careers UC</w:t>
                        </w:r>
                      </w:p>
                    </w:txbxContent>
                  </v:textbox>
                </v:shape>
                <v:shape id="Text Box 72" o:spid="_x0000_s1128" type="#_x0000_t202" style="position:absolute;left:568;top:2344;width:6430;height: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cIbOwgAA&#10;ANwAAAAPAAAAZHJzL2Rvd25yZXYueG1sRE/Pa8IwFL4P9j+EN/A2UzeR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pwhs7CAAAA3AAAAA8AAAAAAAAAAAAAAAAAlwIAAGRycy9kb3du&#10;cmV2LnhtbFBLBQYAAAAABAAEAPUAAACGAwAAAAA=&#10;" filled="f" stroked="f">
                  <v:textbox inset="0,0,0,0">
                    <w:txbxContent>
                      <w:p w14:paraId="126DE7E7" w14:textId="77777777" w:rsidR="00903E45" w:rsidRDefault="00903E45" w:rsidP="00181E80">
                        <w:pPr>
                          <w:spacing w:line="393" w:lineRule="exact"/>
                          <w:rPr>
                            <w:b/>
                            <w:sz w:val="41"/>
                          </w:rPr>
                        </w:pPr>
                        <w:r>
                          <w:rPr>
                            <w:b/>
                            <w:color w:val="FFFFFF"/>
                            <w:sz w:val="41"/>
                          </w:rPr>
                          <w:t>TEAMWORK AND GROUP DYNAMICS,</w:t>
                        </w:r>
                      </w:p>
                      <w:p w14:paraId="1D6650ED" w14:textId="77777777" w:rsidR="00903E45" w:rsidRDefault="00903E45" w:rsidP="00181E80">
                        <w:pPr>
                          <w:spacing w:line="467" w:lineRule="exact"/>
                          <w:rPr>
                            <w:b/>
                            <w:sz w:val="41"/>
                          </w:rPr>
                        </w:pPr>
                        <w:r>
                          <w:rPr>
                            <w:b/>
                            <w:color w:val="FFFFFF"/>
                            <w:sz w:val="41"/>
                          </w:rPr>
                          <w:t>AND NETWORKING</w:t>
                        </w:r>
                      </w:p>
                    </w:txbxContent>
                  </v:textbox>
                </v:shape>
                <w10:anchorlock/>
              </v:group>
            </w:pict>
          </mc:Fallback>
        </mc:AlternateContent>
      </w:r>
    </w:p>
    <w:p w14:paraId="27C52859" w14:textId="77777777" w:rsidR="00181E80" w:rsidRDefault="00181E80" w:rsidP="00181E80">
      <w:pPr>
        <w:pStyle w:val="BodyText"/>
        <w:spacing w:before="48"/>
        <w:ind w:left="107"/>
      </w:pPr>
      <w:r>
        <w:rPr>
          <w:noProof/>
        </w:rPr>
        <w:drawing>
          <wp:anchor distT="0" distB="0" distL="0" distR="0" simplePos="0" relativeHeight="251677696" behindDoc="1" locked="0" layoutInCell="1" allowOverlap="1" wp14:anchorId="15EF50C6" wp14:editId="18FA7674">
            <wp:simplePos x="0" y="0"/>
            <wp:positionH relativeFrom="page">
              <wp:posOffset>5281796</wp:posOffset>
            </wp:positionH>
            <wp:positionV relativeFrom="paragraph">
              <wp:posOffset>1557049</wp:posOffset>
            </wp:positionV>
            <wp:extent cx="890789" cy="1139189"/>
            <wp:effectExtent l="0" t="0" r="0" b="0"/>
            <wp:wrapNone/>
            <wp:docPr id="12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60" cstate="print"/>
                    <a:stretch>
                      <a:fillRect/>
                    </a:stretch>
                  </pic:blipFill>
                  <pic:spPr>
                    <a:xfrm>
                      <a:off x="0" y="0"/>
                      <a:ext cx="890789" cy="1139189"/>
                    </a:xfrm>
                    <a:prstGeom prst="rect">
                      <a:avLst/>
                    </a:prstGeom>
                  </pic:spPr>
                </pic:pic>
              </a:graphicData>
            </a:graphic>
          </wp:anchor>
        </w:drawing>
      </w:r>
      <w:r>
        <w:rPr>
          <w:noProof/>
        </w:rPr>
        <w:drawing>
          <wp:anchor distT="0" distB="0" distL="0" distR="0" simplePos="0" relativeHeight="251678720" behindDoc="1" locked="0" layoutInCell="1" allowOverlap="1" wp14:anchorId="5B9EEE4C" wp14:editId="7B28AF40">
            <wp:simplePos x="0" y="0"/>
            <wp:positionH relativeFrom="page">
              <wp:posOffset>2787395</wp:posOffset>
            </wp:positionH>
            <wp:positionV relativeFrom="paragraph">
              <wp:posOffset>2577551</wp:posOffset>
            </wp:positionV>
            <wp:extent cx="1456228" cy="1118996"/>
            <wp:effectExtent l="0" t="0" r="0" b="0"/>
            <wp:wrapNone/>
            <wp:docPr id="12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61" cstate="print"/>
                    <a:stretch>
                      <a:fillRect/>
                    </a:stretch>
                  </pic:blipFill>
                  <pic:spPr>
                    <a:xfrm>
                      <a:off x="0" y="0"/>
                      <a:ext cx="1456228" cy="1118996"/>
                    </a:xfrm>
                    <a:prstGeom prst="rect">
                      <a:avLst/>
                    </a:prstGeom>
                  </pic:spPr>
                </pic:pic>
              </a:graphicData>
            </a:graphic>
          </wp:anchor>
        </w:drawing>
      </w:r>
      <w:r>
        <w:rPr>
          <w:color w:val="262626"/>
        </w:rPr>
        <w:t>1</w:t>
      </w:r>
    </w:p>
    <w:p w14:paraId="51A9A810" w14:textId="77777777" w:rsidR="00181E80" w:rsidRDefault="00181E80" w:rsidP="00181E80">
      <w:pPr>
        <w:pStyle w:val="BodyText"/>
        <w:rPr>
          <w:sz w:val="20"/>
        </w:rPr>
      </w:pPr>
    </w:p>
    <w:p w14:paraId="74A13D75" w14:textId="77777777" w:rsidR="00181E80" w:rsidRDefault="00181E80" w:rsidP="00181E80">
      <w:pPr>
        <w:pStyle w:val="BodyText"/>
        <w:rPr>
          <w:sz w:val="20"/>
        </w:rPr>
      </w:pPr>
    </w:p>
    <w:p w14:paraId="68BFB4ED" w14:textId="16ECBC97" w:rsidR="00181E80" w:rsidRDefault="00181E80" w:rsidP="00181E80">
      <w:pPr>
        <w:pStyle w:val="BodyText"/>
        <w:spacing w:before="8"/>
        <w:rPr>
          <w:sz w:val="13"/>
        </w:rPr>
      </w:pPr>
      <w:r>
        <w:rPr>
          <w:noProof/>
          <w:sz w:val="22"/>
        </w:rPr>
        <mc:AlternateContent>
          <mc:Choice Requires="wpg">
            <w:drawing>
              <wp:anchor distT="0" distB="0" distL="0" distR="0" simplePos="0" relativeHeight="251706368" behindDoc="1" locked="0" layoutInCell="1" allowOverlap="1" wp14:anchorId="392EDA3D" wp14:editId="4B3DA4EC">
                <wp:simplePos x="0" y="0"/>
                <wp:positionH relativeFrom="page">
                  <wp:posOffset>830580</wp:posOffset>
                </wp:positionH>
                <wp:positionV relativeFrom="paragraph">
                  <wp:posOffset>130810</wp:posOffset>
                </wp:positionV>
                <wp:extent cx="5897880" cy="3316605"/>
                <wp:effectExtent l="0" t="0" r="0" b="0"/>
                <wp:wrapTopAndBottom/>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330" name="Picture 8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Text Box 85"/>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68DF37" w14:textId="77777777" w:rsidR="00903E45" w:rsidRDefault="00903E45" w:rsidP="00181E80">
                              <w:pPr>
                                <w:spacing w:before="7"/>
                                <w:rPr>
                                  <w:sz w:val="37"/>
                                </w:rPr>
                              </w:pPr>
                            </w:p>
                            <w:p w14:paraId="53482934"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pacing w:val="-12"/>
                                  <w:sz w:val="41"/>
                                  <w:u w:val="single" w:color="57595B"/>
                                </w:rPr>
                                <w:t>TODAY</w:t>
                              </w:r>
                              <w:r>
                                <w:rPr>
                                  <w:b/>
                                  <w:color w:val="00A8CD"/>
                                  <w:spacing w:val="-12"/>
                                  <w:sz w:val="41"/>
                                  <w:u w:val="single" w:color="57595B"/>
                                </w:rPr>
                                <w:tab/>
                              </w:r>
                            </w:p>
                            <w:p w14:paraId="1261A335" w14:textId="77777777" w:rsidR="00903E45" w:rsidRDefault="00903E45" w:rsidP="00181E80">
                              <w:pPr>
                                <w:widowControl w:val="0"/>
                                <w:numPr>
                                  <w:ilvl w:val="0"/>
                                  <w:numId w:val="47"/>
                                </w:numPr>
                                <w:tabs>
                                  <w:tab w:val="left" w:pos="1069"/>
                                  <w:tab w:val="left" w:pos="1070"/>
                                </w:tabs>
                                <w:autoSpaceDE w:val="0"/>
                                <w:autoSpaceDN w:val="0"/>
                                <w:spacing w:before="212"/>
                                <w:ind w:hanging="466"/>
                                <w:rPr>
                                  <w:sz w:val="31"/>
                                </w:rPr>
                              </w:pPr>
                              <w:r>
                                <w:rPr>
                                  <w:spacing w:val="-4"/>
                                  <w:sz w:val="31"/>
                                </w:rPr>
                                <w:t>Teamwork</w:t>
                              </w:r>
                            </w:p>
                            <w:p w14:paraId="46BEF0A2" w14:textId="77777777" w:rsidR="00903E45" w:rsidRDefault="00903E45" w:rsidP="00181E80">
                              <w:pPr>
                                <w:widowControl w:val="0"/>
                                <w:numPr>
                                  <w:ilvl w:val="0"/>
                                  <w:numId w:val="47"/>
                                </w:numPr>
                                <w:tabs>
                                  <w:tab w:val="left" w:pos="1069"/>
                                  <w:tab w:val="left" w:pos="1070"/>
                                </w:tabs>
                                <w:autoSpaceDE w:val="0"/>
                                <w:autoSpaceDN w:val="0"/>
                                <w:spacing w:before="68"/>
                                <w:ind w:hanging="466"/>
                                <w:rPr>
                                  <w:sz w:val="31"/>
                                </w:rPr>
                              </w:pPr>
                              <w:r>
                                <w:rPr>
                                  <w:sz w:val="31"/>
                                </w:rPr>
                                <w:t>Group</w:t>
                              </w:r>
                              <w:r>
                                <w:rPr>
                                  <w:spacing w:val="-2"/>
                                  <w:sz w:val="31"/>
                                </w:rPr>
                                <w:t xml:space="preserve"> </w:t>
                              </w:r>
                              <w:r>
                                <w:rPr>
                                  <w:sz w:val="31"/>
                                </w:rPr>
                                <w:t>dynamics</w:t>
                              </w:r>
                            </w:p>
                            <w:p w14:paraId="26226287" w14:textId="77777777" w:rsidR="00903E45" w:rsidRDefault="00903E45" w:rsidP="00181E80">
                              <w:pPr>
                                <w:widowControl w:val="0"/>
                                <w:numPr>
                                  <w:ilvl w:val="0"/>
                                  <w:numId w:val="47"/>
                                </w:numPr>
                                <w:tabs>
                                  <w:tab w:val="left" w:pos="1069"/>
                                  <w:tab w:val="left" w:pos="1070"/>
                                </w:tabs>
                                <w:autoSpaceDE w:val="0"/>
                                <w:autoSpaceDN w:val="0"/>
                                <w:spacing w:before="65"/>
                                <w:ind w:hanging="466"/>
                                <w:rPr>
                                  <w:sz w:val="31"/>
                                </w:rPr>
                              </w:pPr>
                              <w:r>
                                <w:rPr>
                                  <w:sz w:val="31"/>
                                </w:rPr>
                                <w:t>Networking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2EDA3D" id="Group 329" o:spid="_x0000_s1129" style="position:absolute;margin-left:65.4pt;margin-top:10.3pt;width:464.4pt;height:261.15pt;z-index:-251610112;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">
                <v:shape id="Picture 84" o:spid="_x0000_s1130"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m&#10;VLm/AAAA3AAAAA8AAABkcnMvZG93bnJldi54bWxET8uqwjAQ3V/wH8II7q6pCirVKCIIgriwFsXd&#10;0IxtsZmUJtr692YhuDyc93LdmUq8qHGlZQWjYQSCOLO65FxBet79z0E4j6yxskwK3uRgver9LTHW&#10;tuUTvRKfixDCLkYFhfd1LKXLCjLohrYmDtzdNgZ9gE0udYNtCDeVHEfRVBosOTQUWNO2oOyRPI2C&#10;w3W3bWftMcFjOoouF+pcejspNeh3mwUIT53/ib/uvVYwmYT54Uw4AnL1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c5lS5vwAAANwAAAAPAAAAAAAAAAAAAAAAAJwCAABkcnMv&#10;ZG93bnJldi54bWxQSwUGAAAAAAQABAD3AAAAiAMAAAAA&#10;">
                  <v:imagedata r:id="rId63" o:title=""/>
                </v:shape>
                <v:shape id="Text Box 85" o:spid="_x0000_s1131"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7nPtxQAA&#10;ANwAAAAPAAAAZHJzL2Rvd25yZXYueG1sRI9Ba8JAFITvBf/D8oTe6sYKUaKriFKwEARNELw9sq9J&#10;aPZtyK4x7a/vFgSPw8x8w6w2g2lET52rLSuYTiIQxIXVNZcK8uzjbQHCeWSNjWVS8EMONuvRywoT&#10;be98ov7sSxEg7BJUUHnfJlK6oiKDbmJb4uB92c6gD7Irpe7wHuCmke9RFEuDNYeFClvaVVR8n29G&#10;wTHbXVOZp7j/NLGeX/qj+z2RUq/jYbsE4Wnwz/CjfdAKZrMp/J8JR0C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uc+3FAAAA3AAAAA8AAAAAAAAAAAAAAAAAlwIAAGRycy9k&#10;b3ducmV2LnhtbFBLBQYAAAAABAAEAPUAAACJAwAAAAA=&#10;" filled="f" strokeweight=".96pt">
                  <v:textbox inset="0,0,0,0">
                    <w:txbxContent>
                      <w:p w14:paraId="7568DF37" w14:textId="77777777" w:rsidR="00903E45" w:rsidRDefault="00903E45" w:rsidP="00181E80">
                        <w:pPr>
                          <w:spacing w:before="7"/>
                          <w:rPr>
                            <w:sz w:val="37"/>
                          </w:rPr>
                        </w:pPr>
                      </w:p>
                      <w:p w14:paraId="53482934"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pacing w:val="-12"/>
                            <w:sz w:val="41"/>
                            <w:u w:val="single" w:color="57595B"/>
                          </w:rPr>
                          <w:t>TODAY</w:t>
                        </w:r>
                        <w:r>
                          <w:rPr>
                            <w:b/>
                            <w:color w:val="00A8CD"/>
                            <w:spacing w:val="-12"/>
                            <w:sz w:val="41"/>
                            <w:u w:val="single" w:color="57595B"/>
                          </w:rPr>
                          <w:tab/>
                        </w:r>
                      </w:p>
                      <w:p w14:paraId="1261A335" w14:textId="77777777" w:rsidR="00903E45" w:rsidRDefault="00903E45" w:rsidP="00181E80">
                        <w:pPr>
                          <w:widowControl w:val="0"/>
                          <w:numPr>
                            <w:ilvl w:val="0"/>
                            <w:numId w:val="47"/>
                          </w:numPr>
                          <w:tabs>
                            <w:tab w:val="left" w:pos="1069"/>
                            <w:tab w:val="left" w:pos="1070"/>
                          </w:tabs>
                          <w:autoSpaceDE w:val="0"/>
                          <w:autoSpaceDN w:val="0"/>
                          <w:spacing w:before="212"/>
                          <w:ind w:hanging="466"/>
                          <w:rPr>
                            <w:sz w:val="31"/>
                          </w:rPr>
                        </w:pPr>
                        <w:r>
                          <w:rPr>
                            <w:spacing w:val="-4"/>
                            <w:sz w:val="31"/>
                          </w:rPr>
                          <w:t>Teamwork</w:t>
                        </w:r>
                      </w:p>
                      <w:p w14:paraId="46BEF0A2" w14:textId="77777777" w:rsidR="00903E45" w:rsidRDefault="00903E45" w:rsidP="00181E80">
                        <w:pPr>
                          <w:widowControl w:val="0"/>
                          <w:numPr>
                            <w:ilvl w:val="0"/>
                            <w:numId w:val="47"/>
                          </w:numPr>
                          <w:tabs>
                            <w:tab w:val="left" w:pos="1069"/>
                            <w:tab w:val="left" w:pos="1070"/>
                          </w:tabs>
                          <w:autoSpaceDE w:val="0"/>
                          <w:autoSpaceDN w:val="0"/>
                          <w:spacing w:before="68"/>
                          <w:ind w:hanging="466"/>
                          <w:rPr>
                            <w:sz w:val="31"/>
                          </w:rPr>
                        </w:pPr>
                        <w:r>
                          <w:rPr>
                            <w:sz w:val="31"/>
                          </w:rPr>
                          <w:t>Group</w:t>
                        </w:r>
                        <w:r>
                          <w:rPr>
                            <w:spacing w:val="-2"/>
                            <w:sz w:val="31"/>
                          </w:rPr>
                          <w:t xml:space="preserve"> </w:t>
                        </w:r>
                        <w:r>
                          <w:rPr>
                            <w:sz w:val="31"/>
                          </w:rPr>
                          <w:t>dynamics</w:t>
                        </w:r>
                      </w:p>
                      <w:p w14:paraId="26226287" w14:textId="77777777" w:rsidR="00903E45" w:rsidRDefault="00903E45" w:rsidP="00181E80">
                        <w:pPr>
                          <w:widowControl w:val="0"/>
                          <w:numPr>
                            <w:ilvl w:val="0"/>
                            <w:numId w:val="47"/>
                          </w:numPr>
                          <w:tabs>
                            <w:tab w:val="left" w:pos="1069"/>
                            <w:tab w:val="left" w:pos="1070"/>
                          </w:tabs>
                          <w:autoSpaceDE w:val="0"/>
                          <w:autoSpaceDN w:val="0"/>
                          <w:spacing w:before="65"/>
                          <w:ind w:hanging="466"/>
                          <w:rPr>
                            <w:sz w:val="31"/>
                          </w:rPr>
                        </w:pPr>
                        <w:r>
                          <w:rPr>
                            <w:sz w:val="31"/>
                          </w:rPr>
                          <w:t>Networking</w:t>
                        </w:r>
                      </w:p>
                    </w:txbxContent>
                  </v:textbox>
                </v:shape>
                <w10:wrap type="topAndBottom" anchorx="page"/>
              </v:group>
            </w:pict>
          </mc:Fallback>
        </mc:AlternateContent>
      </w:r>
    </w:p>
    <w:p w14:paraId="1D8CD904" w14:textId="77777777" w:rsidR="00181E80" w:rsidRDefault="00181E80" w:rsidP="00181E80">
      <w:pPr>
        <w:pStyle w:val="BodyText"/>
        <w:spacing w:before="49"/>
        <w:ind w:left="107"/>
      </w:pPr>
      <w:r>
        <w:rPr>
          <w:color w:val="262626"/>
        </w:rPr>
        <w:t>2</w:t>
      </w:r>
    </w:p>
    <w:p w14:paraId="3F6E3E07" w14:textId="77777777" w:rsidR="00181E80" w:rsidRDefault="00181E80" w:rsidP="00181E80">
      <w:pPr>
        <w:sectPr w:rsidR="00181E80" w:rsidSect="00181E80">
          <w:headerReference w:type="default" r:id="rId64"/>
          <w:footerReference w:type="default" r:id="rId65"/>
          <w:pgSz w:w="11910" w:h="16840"/>
          <w:pgMar w:top="1660" w:right="1200" w:bottom="1520" w:left="1200" w:header="1334" w:footer="1336" w:gutter="0"/>
          <w:pgNumType w:start="1"/>
          <w:cols w:space="720"/>
        </w:sectPr>
      </w:pPr>
    </w:p>
    <w:p w14:paraId="034E68A4" w14:textId="77777777" w:rsidR="00181E80" w:rsidRDefault="00181E80" w:rsidP="00181E80">
      <w:pPr>
        <w:pStyle w:val="BodyText"/>
        <w:rPr>
          <w:sz w:val="20"/>
        </w:rPr>
      </w:pPr>
    </w:p>
    <w:p w14:paraId="721103BD" w14:textId="77777777" w:rsidR="00181E80" w:rsidRDefault="00181E80" w:rsidP="00181E80">
      <w:pPr>
        <w:pStyle w:val="BodyText"/>
        <w:rPr>
          <w:sz w:val="20"/>
        </w:rPr>
      </w:pPr>
    </w:p>
    <w:p w14:paraId="11C9514B" w14:textId="77777777" w:rsidR="00181E80" w:rsidRDefault="00181E80" w:rsidP="00181E80">
      <w:pPr>
        <w:pStyle w:val="BodyText"/>
        <w:rPr>
          <w:sz w:val="20"/>
        </w:rPr>
      </w:pPr>
    </w:p>
    <w:p w14:paraId="73405660" w14:textId="77777777" w:rsidR="00181E80" w:rsidRDefault="00181E80" w:rsidP="00181E80">
      <w:pPr>
        <w:pStyle w:val="BodyText"/>
        <w:spacing w:before="10"/>
        <w:rPr>
          <w:sz w:val="21"/>
        </w:rPr>
      </w:pPr>
    </w:p>
    <w:p w14:paraId="063EA08F" w14:textId="52B16391" w:rsidR="00181E80" w:rsidRDefault="00181E80" w:rsidP="00181E80">
      <w:pPr>
        <w:pStyle w:val="BodyText"/>
        <w:ind w:left="107"/>
        <w:rPr>
          <w:sz w:val="20"/>
        </w:rPr>
      </w:pPr>
      <w:r>
        <w:rPr>
          <w:noProof/>
          <w:sz w:val="20"/>
        </w:rPr>
        <mc:AlternateContent>
          <mc:Choice Requires="wpg">
            <w:drawing>
              <wp:inline distT="0" distB="0" distL="0" distR="0" wp14:anchorId="5577244F" wp14:editId="634E6CD0">
                <wp:extent cx="5897880" cy="3316605"/>
                <wp:effectExtent l="0" t="0" r="7620" b="10795"/>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3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Text Box 4"/>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ADE06D3" w14:textId="77777777" w:rsidR="00903E45" w:rsidRDefault="00903E45" w:rsidP="00181E80">
                              <w:pPr>
                                <w:spacing w:before="10"/>
                                <w:rPr>
                                  <w:sz w:val="36"/>
                                </w:rPr>
                              </w:pPr>
                            </w:p>
                            <w:p w14:paraId="42B8A751" w14:textId="77777777" w:rsidR="00903E45" w:rsidRDefault="00903E45" w:rsidP="00181E80">
                              <w:pPr>
                                <w:tabs>
                                  <w:tab w:val="left" w:pos="8687"/>
                                </w:tabs>
                                <w:ind w:left="561"/>
                                <w:rPr>
                                  <w:b/>
                                  <w:sz w:val="41"/>
                                </w:rPr>
                              </w:pPr>
                              <w:r>
                                <w:rPr>
                                  <w:color w:val="00A8CD"/>
                                  <w:spacing w:val="-56"/>
                                  <w:sz w:val="41"/>
                                  <w:u w:val="single" w:color="57595B"/>
                                </w:rPr>
                                <w:t xml:space="preserve"> </w:t>
                              </w:r>
                              <w:r>
                                <w:rPr>
                                  <w:b/>
                                  <w:color w:val="00A8CD"/>
                                  <w:sz w:val="41"/>
                                  <w:u w:val="single" w:color="57595B"/>
                                </w:rPr>
                                <w:t>WHY</w:t>
                              </w:r>
                              <w:r>
                                <w:rPr>
                                  <w:b/>
                                  <w:color w:val="00A8CD"/>
                                  <w:spacing w:val="5"/>
                                  <w:sz w:val="41"/>
                                  <w:u w:val="single" w:color="57595B"/>
                                </w:rPr>
                                <w:t xml:space="preserve"> </w:t>
                              </w:r>
                              <w:r>
                                <w:rPr>
                                  <w:b/>
                                  <w:color w:val="00A8CD"/>
                                  <w:sz w:val="41"/>
                                  <w:u w:val="single" w:color="57595B"/>
                                </w:rPr>
                                <w:t>TEAMWORK?</w:t>
                              </w:r>
                              <w:r>
                                <w:rPr>
                                  <w:b/>
                                  <w:color w:val="00A8CD"/>
                                  <w:sz w:val="41"/>
                                  <w:u w:val="single" w:color="57595B"/>
                                </w:rPr>
                                <w:tab/>
                              </w:r>
                            </w:p>
                            <w:p w14:paraId="40F7A006" w14:textId="77777777" w:rsidR="00903E45" w:rsidRDefault="00903E45" w:rsidP="00181E80">
                              <w:pPr>
                                <w:spacing w:before="208"/>
                                <w:ind w:left="609"/>
                                <w:rPr>
                                  <w:sz w:val="23"/>
                                </w:rPr>
                              </w:pPr>
                              <w:r>
                                <w:rPr>
                                  <w:sz w:val="23"/>
                                </w:rPr>
                                <w:t>Teamwork is about working with a group of people to meet common goals</w:t>
                              </w:r>
                            </w:p>
                            <w:p w14:paraId="76C2D899" w14:textId="77777777" w:rsidR="00903E45" w:rsidRDefault="00903E45" w:rsidP="00181E80">
                              <w:pPr>
                                <w:spacing w:before="2"/>
                                <w:rPr>
                                  <w:sz w:val="27"/>
                                </w:rPr>
                              </w:pPr>
                            </w:p>
                            <w:p w14:paraId="2BFC5E4B" w14:textId="77777777" w:rsidR="00903E45" w:rsidRDefault="00903E45" w:rsidP="00181E80">
                              <w:pPr>
                                <w:ind w:left="609"/>
                                <w:rPr>
                                  <w:sz w:val="23"/>
                                </w:rPr>
                              </w:pPr>
                              <w:r>
                                <w:rPr>
                                  <w:sz w:val="23"/>
                                </w:rPr>
                                <w:t>Teamwork is an essential criterion for all jobs:</w:t>
                              </w:r>
                            </w:p>
                            <w:p w14:paraId="0BBA2EB4" w14:textId="77777777" w:rsidR="00903E45" w:rsidRDefault="00903E45" w:rsidP="00181E80">
                              <w:pPr>
                                <w:widowControl w:val="0"/>
                                <w:numPr>
                                  <w:ilvl w:val="0"/>
                                  <w:numId w:val="46"/>
                                </w:numPr>
                                <w:tabs>
                                  <w:tab w:val="left" w:pos="785"/>
                                </w:tabs>
                                <w:autoSpaceDE w:val="0"/>
                                <w:autoSpaceDN w:val="0"/>
                                <w:spacing w:before="26"/>
                                <w:rPr>
                                  <w:sz w:val="23"/>
                                </w:rPr>
                              </w:pPr>
                              <w:r>
                                <w:rPr>
                                  <w:sz w:val="23"/>
                                </w:rPr>
                                <w:t>Synergy (“the sum is greater than its parts”)</w:t>
                              </w:r>
                            </w:p>
                            <w:p w14:paraId="009E5F80" w14:textId="77777777" w:rsidR="00903E45" w:rsidRDefault="00903E45" w:rsidP="00181E80">
                              <w:pPr>
                                <w:widowControl w:val="0"/>
                                <w:numPr>
                                  <w:ilvl w:val="0"/>
                                  <w:numId w:val="46"/>
                                </w:numPr>
                                <w:tabs>
                                  <w:tab w:val="left" w:pos="785"/>
                                </w:tabs>
                                <w:autoSpaceDE w:val="0"/>
                                <w:autoSpaceDN w:val="0"/>
                                <w:spacing w:before="27"/>
                                <w:rPr>
                                  <w:sz w:val="23"/>
                                </w:rPr>
                              </w:pPr>
                              <w:r>
                                <w:rPr>
                                  <w:sz w:val="23"/>
                                </w:rPr>
                                <w:t xml:space="preserve">Can increase efficiency; share workload (“many hands </w:t>
                              </w:r>
                              <w:r>
                                <w:rPr>
                                  <w:spacing w:val="-3"/>
                                  <w:sz w:val="23"/>
                                </w:rPr>
                                <w:t xml:space="preserve">make </w:t>
                              </w:r>
                              <w:r>
                                <w:rPr>
                                  <w:sz w:val="23"/>
                                </w:rPr>
                                <w:t>light</w:t>
                              </w:r>
                              <w:r>
                                <w:rPr>
                                  <w:spacing w:val="17"/>
                                  <w:sz w:val="23"/>
                                </w:rPr>
                                <w:t xml:space="preserve"> </w:t>
                              </w:r>
                              <w:r>
                                <w:rPr>
                                  <w:sz w:val="23"/>
                                </w:rPr>
                                <w:t>work”)</w:t>
                              </w:r>
                            </w:p>
                            <w:p w14:paraId="56C25624" w14:textId="77777777" w:rsidR="00903E45" w:rsidRDefault="00903E45" w:rsidP="00181E80">
                              <w:pPr>
                                <w:widowControl w:val="0"/>
                                <w:numPr>
                                  <w:ilvl w:val="0"/>
                                  <w:numId w:val="46"/>
                                </w:numPr>
                                <w:tabs>
                                  <w:tab w:val="left" w:pos="785"/>
                                </w:tabs>
                                <w:autoSpaceDE w:val="0"/>
                                <w:autoSpaceDN w:val="0"/>
                                <w:spacing w:before="26"/>
                                <w:rPr>
                                  <w:sz w:val="23"/>
                                </w:rPr>
                              </w:pPr>
                              <w:r>
                                <w:rPr>
                                  <w:sz w:val="23"/>
                                </w:rPr>
                                <w:t>Can increase</w:t>
                              </w:r>
                              <w:r>
                                <w:rPr>
                                  <w:spacing w:val="2"/>
                                  <w:sz w:val="23"/>
                                </w:rPr>
                                <w:t xml:space="preserve"> </w:t>
                              </w:r>
                              <w:r>
                                <w:rPr>
                                  <w:sz w:val="23"/>
                                </w:rPr>
                                <w:t>productivity</w:t>
                              </w:r>
                            </w:p>
                            <w:p w14:paraId="786F7619" w14:textId="77777777" w:rsidR="00903E45" w:rsidRDefault="00903E45" w:rsidP="00181E80">
                              <w:pPr>
                                <w:widowControl w:val="0"/>
                                <w:numPr>
                                  <w:ilvl w:val="0"/>
                                  <w:numId w:val="46"/>
                                </w:numPr>
                                <w:tabs>
                                  <w:tab w:val="left" w:pos="785"/>
                                </w:tabs>
                                <w:autoSpaceDE w:val="0"/>
                                <w:autoSpaceDN w:val="0"/>
                                <w:spacing w:before="24"/>
                                <w:rPr>
                                  <w:sz w:val="23"/>
                                </w:rPr>
                              </w:pPr>
                              <w:r>
                                <w:rPr>
                                  <w:sz w:val="23"/>
                                </w:rPr>
                                <w:t xml:space="preserve">Creativity and innovation (“many brains are </w:t>
                              </w:r>
                              <w:r>
                                <w:rPr>
                                  <w:spacing w:val="-2"/>
                                  <w:sz w:val="23"/>
                                </w:rPr>
                                <w:t xml:space="preserve">better </w:t>
                              </w:r>
                              <w:r>
                                <w:rPr>
                                  <w:sz w:val="23"/>
                                </w:rPr>
                                <w:t>than</w:t>
                              </w:r>
                              <w:r>
                                <w:rPr>
                                  <w:spacing w:val="15"/>
                                  <w:sz w:val="23"/>
                                </w:rPr>
                                <w:t xml:space="preserve"> </w:t>
                              </w:r>
                              <w:r>
                                <w:rPr>
                                  <w:sz w:val="23"/>
                                </w:rPr>
                                <w:t>one”)</w:t>
                              </w:r>
                            </w:p>
                            <w:p w14:paraId="67128C46" w14:textId="77777777" w:rsidR="00903E45" w:rsidRDefault="00903E45" w:rsidP="00181E80">
                              <w:pPr>
                                <w:widowControl w:val="0"/>
                                <w:numPr>
                                  <w:ilvl w:val="0"/>
                                  <w:numId w:val="46"/>
                                </w:numPr>
                                <w:tabs>
                                  <w:tab w:val="left" w:pos="785"/>
                                </w:tabs>
                                <w:autoSpaceDE w:val="0"/>
                                <w:autoSpaceDN w:val="0"/>
                                <w:spacing w:before="27"/>
                                <w:rPr>
                                  <w:sz w:val="23"/>
                                </w:rPr>
                              </w:pPr>
                              <w:r>
                                <w:rPr>
                                  <w:sz w:val="23"/>
                                </w:rPr>
                                <w:t xml:space="preserve">Working with people from different backgrounds </w:t>
                              </w:r>
                              <w:r>
                                <w:rPr>
                                  <w:spacing w:val="-2"/>
                                  <w:sz w:val="23"/>
                                </w:rPr>
                                <w:t>create</w:t>
                              </w:r>
                              <w:r>
                                <w:rPr>
                                  <w:spacing w:val="7"/>
                                  <w:sz w:val="23"/>
                                </w:rPr>
                                <w:t xml:space="preserve"> </w:t>
                              </w:r>
                              <w:r>
                                <w:rPr>
                                  <w:sz w:val="23"/>
                                </w:rPr>
                                <w:t>opportunities</w:t>
                              </w:r>
                            </w:p>
                            <w:p w14:paraId="4D9C488C" w14:textId="77777777" w:rsidR="00903E45" w:rsidRDefault="00903E45" w:rsidP="00181E80">
                              <w:pPr>
                                <w:widowControl w:val="0"/>
                                <w:numPr>
                                  <w:ilvl w:val="0"/>
                                  <w:numId w:val="46"/>
                                </w:numPr>
                                <w:tabs>
                                  <w:tab w:val="left" w:pos="785"/>
                                </w:tabs>
                                <w:autoSpaceDE w:val="0"/>
                                <w:autoSpaceDN w:val="0"/>
                                <w:spacing w:before="26"/>
                                <w:rPr>
                                  <w:sz w:val="23"/>
                                </w:rPr>
                              </w:pPr>
                              <w:r>
                                <w:rPr>
                                  <w:sz w:val="23"/>
                                </w:rPr>
                                <w:t>Enhances</w:t>
                              </w:r>
                              <w:r>
                                <w:rPr>
                                  <w:spacing w:val="3"/>
                                  <w:sz w:val="23"/>
                                </w:rPr>
                                <w:t xml:space="preserve"> </w:t>
                              </w:r>
                              <w:r>
                                <w:rPr>
                                  <w:sz w:val="23"/>
                                </w:rPr>
                                <w:t>communication</w:t>
                              </w:r>
                            </w:p>
                            <w:p w14:paraId="7F980B02" w14:textId="77777777" w:rsidR="00903E45" w:rsidRDefault="00903E45" w:rsidP="00181E80">
                              <w:pPr>
                                <w:rPr>
                                  <w:sz w:val="26"/>
                                </w:rPr>
                              </w:pPr>
                            </w:p>
                            <w:p w14:paraId="06EB3800" w14:textId="77777777" w:rsidR="00903E45" w:rsidRDefault="00903E45" w:rsidP="00181E80">
                              <w:pPr>
                                <w:rPr>
                                  <w:sz w:val="26"/>
                                </w:rPr>
                              </w:pPr>
                            </w:p>
                            <w:p w14:paraId="08D01D9D" w14:textId="77777777" w:rsidR="00903E45" w:rsidRDefault="00903E45" w:rsidP="00181E80">
                              <w:pPr>
                                <w:spacing w:before="195"/>
                                <w:ind w:left="506"/>
                                <w:rPr>
                                  <w:sz w:val="13"/>
                                </w:rPr>
                              </w:pPr>
                              <w:r>
                                <w:rPr>
                                  <w:color w:val="00A8CD"/>
                                  <w:w w:val="99"/>
                                  <w:sz w:val="13"/>
                                  <w:u w:val="single" w:color="00A8CD"/>
                                </w:rPr>
                                <w:t xml:space="preserve"> </w:t>
                              </w:r>
                              <w:r>
                                <w:rPr>
                                  <w:color w:val="00A8CD"/>
                                  <w:sz w:val="13"/>
                                  <w:u w:val="single" w:color="00A8CD"/>
                                </w:rPr>
                                <w:t>aib.edu.au/blog/teamwork/teamwork-is-important-in-the-workplace</w:t>
                              </w:r>
                            </w:p>
                          </w:txbxContent>
                        </wps:txbx>
                        <wps:bodyPr rot="0" vert="horz" wrap="square" lIns="0" tIns="0" rIns="0" bIns="0" anchor="t" anchorCtr="0" upright="1">
                          <a:noAutofit/>
                        </wps:bodyPr>
                      </wps:wsp>
                    </wpg:wgp>
                  </a:graphicData>
                </a:graphic>
              </wp:inline>
            </w:drawing>
          </mc:Choice>
          <mc:Fallback>
            <w:pict>
              <v:group w14:anchorId="5577244F" id="Group 326" o:spid="_x0000_s1132"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">
                <v:shape id="Picture 3" o:spid="_x0000_s1133"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W&#10;WhDFAAAA3AAAAA8AAABkcnMvZG93bnJldi54bWxEj8FqwzAQRO+F/oPYQm+15ASS4EYxJRAohBzi&#10;GJfeFmtrm1orY6mx+/dRoZDjMDNvmG0+215cafSdYw1pokAQ18503GgoL4eXDQgfkA32jknDL3nI&#10;d48PW8yMm/hM1yI0IkLYZ6ihDWHIpPR1SxZ94gbi6H250WKIcmykGXGKcNvLhVIrabHjuNDiQPuW&#10;6u/ix2o4fhz203o6FXgqU1VVNPvy86z189P89goi0Bzu4f/2u9GwXKzh70w8AnJ3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W1loQxQAAANwAAAAPAAAAAAAAAAAAAAAAAJwC&#10;AABkcnMvZG93bnJldi54bWxQSwUGAAAAAAQABAD3AAAAjgMAAAAA&#10;">
                  <v:imagedata r:id="rId63" o:title=""/>
                </v:shape>
                <v:shape id="Text Box 4" o:spid="_x0000_s1134"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DUytwwAA&#10;ANwAAAAPAAAAZHJzL2Rvd25yZXYueG1sRE9ba8IwFH4f+B/CGfg20zlQqaZlKIMJpeAFwbdDc2zK&#10;mpPSZLXbr18eBj5+fPdNPtpWDNT7xrGC11kCgrhyuuFawfn08bIC4QOyxtYxKfghD3k2edpgqt2d&#10;DzQcQy1iCPsUFZgQulRKXxmy6GeuI47czfUWQ4R9LXWP9xhuWzlPkoW02HBsMNjR1lD1dfy2CsrT&#10;9lrIc4G7vV3o5WUo/e+BlJo+j+9rEIHG8BD/uz+1grd5XBvPxCM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DUytwwAAANwAAAAPAAAAAAAAAAAAAAAAAJcCAABkcnMvZG93&#10;bnJldi54bWxQSwUGAAAAAAQABAD1AAAAhwMAAAAA&#10;" filled="f" strokeweight=".96pt">
                  <v:textbox inset="0,0,0,0">
                    <w:txbxContent>
                      <w:p w14:paraId="4ADE06D3" w14:textId="77777777" w:rsidR="00903E45" w:rsidRDefault="00903E45" w:rsidP="00181E80">
                        <w:pPr>
                          <w:spacing w:before="10"/>
                          <w:rPr>
                            <w:sz w:val="36"/>
                          </w:rPr>
                        </w:pPr>
                      </w:p>
                      <w:p w14:paraId="42B8A751" w14:textId="77777777" w:rsidR="00903E45" w:rsidRDefault="00903E45" w:rsidP="00181E80">
                        <w:pPr>
                          <w:tabs>
                            <w:tab w:val="left" w:pos="8687"/>
                          </w:tabs>
                          <w:ind w:left="561"/>
                          <w:rPr>
                            <w:b/>
                            <w:sz w:val="41"/>
                          </w:rPr>
                        </w:pPr>
                        <w:r>
                          <w:rPr>
                            <w:color w:val="00A8CD"/>
                            <w:spacing w:val="-56"/>
                            <w:sz w:val="41"/>
                            <w:u w:val="single" w:color="57595B"/>
                          </w:rPr>
                          <w:t xml:space="preserve"> </w:t>
                        </w:r>
                        <w:r>
                          <w:rPr>
                            <w:b/>
                            <w:color w:val="00A8CD"/>
                            <w:sz w:val="41"/>
                            <w:u w:val="single" w:color="57595B"/>
                          </w:rPr>
                          <w:t>WHY</w:t>
                        </w:r>
                        <w:r>
                          <w:rPr>
                            <w:b/>
                            <w:color w:val="00A8CD"/>
                            <w:spacing w:val="5"/>
                            <w:sz w:val="41"/>
                            <w:u w:val="single" w:color="57595B"/>
                          </w:rPr>
                          <w:t xml:space="preserve"> </w:t>
                        </w:r>
                        <w:r>
                          <w:rPr>
                            <w:b/>
                            <w:color w:val="00A8CD"/>
                            <w:sz w:val="41"/>
                            <w:u w:val="single" w:color="57595B"/>
                          </w:rPr>
                          <w:t>TEAMWORK?</w:t>
                        </w:r>
                        <w:r>
                          <w:rPr>
                            <w:b/>
                            <w:color w:val="00A8CD"/>
                            <w:sz w:val="41"/>
                            <w:u w:val="single" w:color="57595B"/>
                          </w:rPr>
                          <w:tab/>
                        </w:r>
                      </w:p>
                      <w:p w14:paraId="40F7A006" w14:textId="77777777" w:rsidR="00903E45" w:rsidRDefault="00903E45" w:rsidP="00181E80">
                        <w:pPr>
                          <w:spacing w:before="208"/>
                          <w:ind w:left="609"/>
                          <w:rPr>
                            <w:sz w:val="23"/>
                          </w:rPr>
                        </w:pPr>
                        <w:r>
                          <w:rPr>
                            <w:sz w:val="23"/>
                          </w:rPr>
                          <w:t>Teamwork is about working with a group of people to meet common goals</w:t>
                        </w:r>
                      </w:p>
                      <w:p w14:paraId="76C2D899" w14:textId="77777777" w:rsidR="00903E45" w:rsidRDefault="00903E45" w:rsidP="00181E80">
                        <w:pPr>
                          <w:spacing w:before="2"/>
                          <w:rPr>
                            <w:sz w:val="27"/>
                          </w:rPr>
                        </w:pPr>
                      </w:p>
                      <w:p w14:paraId="2BFC5E4B" w14:textId="77777777" w:rsidR="00903E45" w:rsidRDefault="00903E45" w:rsidP="00181E80">
                        <w:pPr>
                          <w:ind w:left="609"/>
                          <w:rPr>
                            <w:sz w:val="23"/>
                          </w:rPr>
                        </w:pPr>
                        <w:r>
                          <w:rPr>
                            <w:sz w:val="23"/>
                          </w:rPr>
                          <w:t>Teamwork is an essential criterion for all jobs:</w:t>
                        </w:r>
                      </w:p>
                      <w:p w14:paraId="0BBA2EB4" w14:textId="77777777" w:rsidR="00903E45" w:rsidRDefault="00903E45" w:rsidP="00181E80">
                        <w:pPr>
                          <w:widowControl w:val="0"/>
                          <w:numPr>
                            <w:ilvl w:val="0"/>
                            <w:numId w:val="46"/>
                          </w:numPr>
                          <w:tabs>
                            <w:tab w:val="left" w:pos="785"/>
                          </w:tabs>
                          <w:autoSpaceDE w:val="0"/>
                          <w:autoSpaceDN w:val="0"/>
                          <w:spacing w:before="26"/>
                          <w:rPr>
                            <w:sz w:val="23"/>
                          </w:rPr>
                        </w:pPr>
                        <w:r>
                          <w:rPr>
                            <w:sz w:val="23"/>
                          </w:rPr>
                          <w:t>Synergy (“the sum is greater than its parts”)</w:t>
                        </w:r>
                      </w:p>
                      <w:p w14:paraId="009E5F80" w14:textId="77777777" w:rsidR="00903E45" w:rsidRDefault="00903E45" w:rsidP="00181E80">
                        <w:pPr>
                          <w:widowControl w:val="0"/>
                          <w:numPr>
                            <w:ilvl w:val="0"/>
                            <w:numId w:val="46"/>
                          </w:numPr>
                          <w:tabs>
                            <w:tab w:val="left" w:pos="785"/>
                          </w:tabs>
                          <w:autoSpaceDE w:val="0"/>
                          <w:autoSpaceDN w:val="0"/>
                          <w:spacing w:before="27"/>
                          <w:rPr>
                            <w:sz w:val="23"/>
                          </w:rPr>
                        </w:pPr>
                        <w:r>
                          <w:rPr>
                            <w:sz w:val="23"/>
                          </w:rPr>
                          <w:t xml:space="preserve">Can increase efficiency; share workload (“many hands </w:t>
                        </w:r>
                        <w:r>
                          <w:rPr>
                            <w:spacing w:val="-3"/>
                            <w:sz w:val="23"/>
                          </w:rPr>
                          <w:t xml:space="preserve">make </w:t>
                        </w:r>
                        <w:r>
                          <w:rPr>
                            <w:sz w:val="23"/>
                          </w:rPr>
                          <w:t>light</w:t>
                        </w:r>
                        <w:r>
                          <w:rPr>
                            <w:spacing w:val="17"/>
                            <w:sz w:val="23"/>
                          </w:rPr>
                          <w:t xml:space="preserve"> </w:t>
                        </w:r>
                        <w:r>
                          <w:rPr>
                            <w:sz w:val="23"/>
                          </w:rPr>
                          <w:t>work”)</w:t>
                        </w:r>
                      </w:p>
                      <w:p w14:paraId="56C25624" w14:textId="77777777" w:rsidR="00903E45" w:rsidRDefault="00903E45" w:rsidP="00181E80">
                        <w:pPr>
                          <w:widowControl w:val="0"/>
                          <w:numPr>
                            <w:ilvl w:val="0"/>
                            <w:numId w:val="46"/>
                          </w:numPr>
                          <w:tabs>
                            <w:tab w:val="left" w:pos="785"/>
                          </w:tabs>
                          <w:autoSpaceDE w:val="0"/>
                          <w:autoSpaceDN w:val="0"/>
                          <w:spacing w:before="26"/>
                          <w:rPr>
                            <w:sz w:val="23"/>
                          </w:rPr>
                        </w:pPr>
                        <w:r>
                          <w:rPr>
                            <w:sz w:val="23"/>
                          </w:rPr>
                          <w:t>Can increase</w:t>
                        </w:r>
                        <w:r>
                          <w:rPr>
                            <w:spacing w:val="2"/>
                            <w:sz w:val="23"/>
                          </w:rPr>
                          <w:t xml:space="preserve"> </w:t>
                        </w:r>
                        <w:r>
                          <w:rPr>
                            <w:sz w:val="23"/>
                          </w:rPr>
                          <w:t>productivity</w:t>
                        </w:r>
                      </w:p>
                      <w:p w14:paraId="786F7619" w14:textId="77777777" w:rsidR="00903E45" w:rsidRDefault="00903E45" w:rsidP="00181E80">
                        <w:pPr>
                          <w:widowControl w:val="0"/>
                          <w:numPr>
                            <w:ilvl w:val="0"/>
                            <w:numId w:val="46"/>
                          </w:numPr>
                          <w:tabs>
                            <w:tab w:val="left" w:pos="785"/>
                          </w:tabs>
                          <w:autoSpaceDE w:val="0"/>
                          <w:autoSpaceDN w:val="0"/>
                          <w:spacing w:before="24"/>
                          <w:rPr>
                            <w:sz w:val="23"/>
                          </w:rPr>
                        </w:pPr>
                        <w:r>
                          <w:rPr>
                            <w:sz w:val="23"/>
                          </w:rPr>
                          <w:t xml:space="preserve">Creativity and innovation (“many brains are </w:t>
                        </w:r>
                        <w:r>
                          <w:rPr>
                            <w:spacing w:val="-2"/>
                            <w:sz w:val="23"/>
                          </w:rPr>
                          <w:t xml:space="preserve">better </w:t>
                        </w:r>
                        <w:r>
                          <w:rPr>
                            <w:sz w:val="23"/>
                          </w:rPr>
                          <w:t>than</w:t>
                        </w:r>
                        <w:r>
                          <w:rPr>
                            <w:spacing w:val="15"/>
                            <w:sz w:val="23"/>
                          </w:rPr>
                          <w:t xml:space="preserve"> </w:t>
                        </w:r>
                        <w:r>
                          <w:rPr>
                            <w:sz w:val="23"/>
                          </w:rPr>
                          <w:t>one”)</w:t>
                        </w:r>
                      </w:p>
                      <w:p w14:paraId="67128C46" w14:textId="77777777" w:rsidR="00903E45" w:rsidRDefault="00903E45" w:rsidP="00181E80">
                        <w:pPr>
                          <w:widowControl w:val="0"/>
                          <w:numPr>
                            <w:ilvl w:val="0"/>
                            <w:numId w:val="46"/>
                          </w:numPr>
                          <w:tabs>
                            <w:tab w:val="left" w:pos="785"/>
                          </w:tabs>
                          <w:autoSpaceDE w:val="0"/>
                          <w:autoSpaceDN w:val="0"/>
                          <w:spacing w:before="27"/>
                          <w:rPr>
                            <w:sz w:val="23"/>
                          </w:rPr>
                        </w:pPr>
                        <w:r>
                          <w:rPr>
                            <w:sz w:val="23"/>
                          </w:rPr>
                          <w:t xml:space="preserve">Working with people from different backgrounds </w:t>
                        </w:r>
                        <w:r>
                          <w:rPr>
                            <w:spacing w:val="-2"/>
                            <w:sz w:val="23"/>
                          </w:rPr>
                          <w:t>create</w:t>
                        </w:r>
                        <w:r>
                          <w:rPr>
                            <w:spacing w:val="7"/>
                            <w:sz w:val="23"/>
                          </w:rPr>
                          <w:t xml:space="preserve"> </w:t>
                        </w:r>
                        <w:r>
                          <w:rPr>
                            <w:sz w:val="23"/>
                          </w:rPr>
                          <w:t>opportunities</w:t>
                        </w:r>
                      </w:p>
                      <w:p w14:paraId="4D9C488C" w14:textId="77777777" w:rsidR="00903E45" w:rsidRDefault="00903E45" w:rsidP="00181E80">
                        <w:pPr>
                          <w:widowControl w:val="0"/>
                          <w:numPr>
                            <w:ilvl w:val="0"/>
                            <w:numId w:val="46"/>
                          </w:numPr>
                          <w:tabs>
                            <w:tab w:val="left" w:pos="785"/>
                          </w:tabs>
                          <w:autoSpaceDE w:val="0"/>
                          <w:autoSpaceDN w:val="0"/>
                          <w:spacing w:before="26"/>
                          <w:rPr>
                            <w:sz w:val="23"/>
                          </w:rPr>
                        </w:pPr>
                        <w:r>
                          <w:rPr>
                            <w:sz w:val="23"/>
                          </w:rPr>
                          <w:t>Enhances</w:t>
                        </w:r>
                        <w:r>
                          <w:rPr>
                            <w:spacing w:val="3"/>
                            <w:sz w:val="23"/>
                          </w:rPr>
                          <w:t xml:space="preserve"> </w:t>
                        </w:r>
                        <w:r>
                          <w:rPr>
                            <w:sz w:val="23"/>
                          </w:rPr>
                          <w:t>communication</w:t>
                        </w:r>
                      </w:p>
                      <w:p w14:paraId="7F980B02" w14:textId="77777777" w:rsidR="00903E45" w:rsidRDefault="00903E45" w:rsidP="00181E80">
                        <w:pPr>
                          <w:rPr>
                            <w:sz w:val="26"/>
                          </w:rPr>
                        </w:pPr>
                      </w:p>
                      <w:p w14:paraId="06EB3800" w14:textId="77777777" w:rsidR="00903E45" w:rsidRDefault="00903E45" w:rsidP="00181E80">
                        <w:pPr>
                          <w:rPr>
                            <w:sz w:val="26"/>
                          </w:rPr>
                        </w:pPr>
                      </w:p>
                      <w:p w14:paraId="08D01D9D" w14:textId="77777777" w:rsidR="00903E45" w:rsidRDefault="00903E45" w:rsidP="00181E80">
                        <w:pPr>
                          <w:spacing w:before="195"/>
                          <w:ind w:left="506"/>
                          <w:rPr>
                            <w:sz w:val="13"/>
                          </w:rPr>
                        </w:pPr>
                        <w:r>
                          <w:rPr>
                            <w:color w:val="00A8CD"/>
                            <w:w w:val="99"/>
                            <w:sz w:val="13"/>
                            <w:u w:val="single" w:color="00A8CD"/>
                          </w:rPr>
                          <w:t xml:space="preserve"> </w:t>
                        </w:r>
                        <w:r>
                          <w:rPr>
                            <w:color w:val="00A8CD"/>
                            <w:sz w:val="13"/>
                            <w:u w:val="single" w:color="00A8CD"/>
                          </w:rPr>
                          <w:t>aib.edu.au/blog/teamwork/teamwork-is-important-in-the-workplace</w:t>
                        </w:r>
                      </w:p>
                    </w:txbxContent>
                  </v:textbox>
                </v:shape>
                <w10:anchorlock/>
              </v:group>
            </w:pict>
          </mc:Fallback>
        </mc:AlternateContent>
      </w:r>
    </w:p>
    <w:p w14:paraId="2BA22ED8" w14:textId="77777777" w:rsidR="00181E80" w:rsidRDefault="00181E80" w:rsidP="00181E80">
      <w:pPr>
        <w:pStyle w:val="BodyText"/>
        <w:spacing w:before="74"/>
        <w:ind w:left="107"/>
      </w:pPr>
      <w:r>
        <w:rPr>
          <w:noProof/>
        </w:rPr>
        <w:drawing>
          <wp:anchor distT="0" distB="0" distL="0" distR="0" simplePos="0" relativeHeight="251679744" behindDoc="1" locked="0" layoutInCell="1" allowOverlap="1" wp14:anchorId="62D81BB1" wp14:editId="17AB2F71">
            <wp:simplePos x="0" y="0"/>
            <wp:positionH relativeFrom="page">
              <wp:posOffset>5126735</wp:posOffset>
            </wp:positionH>
            <wp:positionV relativeFrom="paragraph">
              <wp:posOffset>-946190</wp:posOffset>
            </wp:positionV>
            <wp:extent cx="1463889" cy="822960"/>
            <wp:effectExtent l="0" t="0" r="0" b="0"/>
            <wp:wrapNone/>
            <wp:docPr id="13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66" cstate="print"/>
                    <a:stretch>
                      <a:fillRect/>
                    </a:stretch>
                  </pic:blipFill>
                  <pic:spPr>
                    <a:xfrm>
                      <a:off x="0" y="0"/>
                      <a:ext cx="1463889" cy="822960"/>
                    </a:xfrm>
                    <a:prstGeom prst="rect">
                      <a:avLst/>
                    </a:prstGeom>
                  </pic:spPr>
                </pic:pic>
              </a:graphicData>
            </a:graphic>
          </wp:anchor>
        </w:drawing>
      </w:r>
      <w:r>
        <w:rPr>
          <w:color w:val="262626"/>
        </w:rPr>
        <w:t>3</w:t>
      </w:r>
    </w:p>
    <w:p w14:paraId="07EBE459" w14:textId="77777777" w:rsidR="00181E80" w:rsidRDefault="00181E80" w:rsidP="00181E80">
      <w:pPr>
        <w:pStyle w:val="BodyText"/>
        <w:rPr>
          <w:sz w:val="20"/>
        </w:rPr>
      </w:pPr>
    </w:p>
    <w:p w14:paraId="7FA3CF91" w14:textId="77777777" w:rsidR="00181E80" w:rsidRDefault="00181E80" w:rsidP="00181E80">
      <w:pPr>
        <w:pStyle w:val="BodyText"/>
        <w:rPr>
          <w:sz w:val="20"/>
        </w:rPr>
      </w:pPr>
    </w:p>
    <w:p w14:paraId="4A5EF871" w14:textId="291E06EC" w:rsidR="00181E80" w:rsidRDefault="00181E80" w:rsidP="00181E80">
      <w:pPr>
        <w:pStyle w:val="BodyText"/>
        <w:spacing w:before="8"/>
        <w:rPr>
          <w:sz w:val="13"/>
        </w:rPr>
      </w:pPr>
      <w:r>
        <w:rPr>
          <w:noProof/>
          <w:sz w:val="22"/>
        </w:rPr>
        <mc:AlternateContent>
          <mc:Choice Requires="wpg">
            <w:drawing>
              <wp:anchor distT="0" distB="0" distL="0" distR="0" simplePos="0" relativeHeight="251707392" behindDoc="1" locked="0" layoutInCell="1" allowOverlap="1" wp14:anchorId="56B8D5D8" wp14:editId="49FDCFE9">
                <wp:simplePos x="0" y="0"/>
                <wp:positionH relativeFrom="page">
                  <wp:posOffset>830580</wp:posOffset>
                </wp:positionH>
                <wp:positionV relativeFrom="paragraph">
                  <wp:posOffset>130810</wp:posOffset>
                </wp:positionV>
                <wp:extent cx="5897880" cy="3316605"/>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324" name="Picture 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Text Box 88"/>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A3CBB35" w14:textId="77777777" w:rsidR="00903E45" w:rsidRDefault="00903E45" w:rsidP="00181E80">
                              <w:pPr>
                                <w:spacing w:before="2"/>
                                <w:rPr>
                                  <w:sz w:val="37"/>
                                </w:rPr>
                              </w:pPr>
                            </w:p>
                            <w:p w14:paraId="56E6960D"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ELEMENTS OF EFFECTIVE</w:t>
                              </w:r>
                              <w:r>
                                <w:rPr>
                                  <w:b/>
                                  <w:color w:val="00A8CD"/>
                                  <w:spacing w:val="14"/>
                                  <w:sz w:val="41"/>
                                  <w:u w:val="single" w:color="57595B"/>
                                </w:rPr>
                                <w:t xml:space="preserve"> </w:t>
                              </w:r>
                              <w:r>
                                <w:rPr>
                                  <w:b/>
                                  <w:color w:val="00A8CD"/>
                                  <w:sz w:val="41"/>
                                  <w:u w:val="single" w:color="57595B"/>
                                </w:rPr>
                                <w:t>TEAMWORK</w:t>
                              </w:r>
                              <w:r>
                                <w:rPr>
                                  <w:b/>
                                  <w:color w:val="00A8CD"/>
                                  <w:sz w:val="41"/>
                                  <w:u w:val="single" w:color="57595B"/>
                                </w:rPr>
                                <w:tab/>
                              </w:r>
                            </w:p>
                            <w:p w14:paraId="67175A98" w14:textId="77777777" w:rsidR="00903E45" w:rsidRDefault="00903E45" w:rsidP="00181E80">
                              <w:pPr>
                                <w:spacing w:before="80" w:line="312" w:lineRule="exact"/>
                                <w:ind w:left="604"/>
                                <w:rPr>
                                  <w:sz w:val="26"/>
                                </w:rPr>
                              </w:pPr>
                              <w:r>
                                <w:rPr>
                                  <w:sz w:val="26"/>
                                </w:rPr>
                                <w:t>Teamwork is often an intuitive activity, however:</w:t>
                              </w:r>
                            </w:p>
                            <w:p w14:paraId="05FB6C50" w14:textId="77777777" w:rsidR="00903E45" w:rsidRDefault="00903E45" w:rsidP="00181E80">
                              <w:pPr>
                                <w:widowControl w:val="0"/>
                                <w:numPr>
                                  <w:ilvl w:val="0"/>
                                  <w:numId w:val="45"/>
                                </w:numPr>
                                <w:tabs>
                                  <w:tab w:val="left" w:pos="1071"/>
                                  <w:tab w:val="left" w:pos="1072"/>
                                </w:tabs>
                                <w:autoSpaceDE w:val="0"/>
                                <w:autoSpaceDN w:val="0"/>
                                <w:spacing w:line="308" w:lineRule="exact"/>
                                <w:ind w:hanging="468"/>
                                <w:rPr>
                                  <w:sz w:val="26"/>
                                </w:rPr>
                              </w:pPr>
                              <w:r>
                                <w:rPr>
                                  <w:b/>
                                  <w:sz w:val="26"/>
                                </w:rPr>
                                <w:t xml:space="preserve">Listen </w:t>
                              </w:r>
                              <w:r>
                                <w:rPr>
                                  <w:sz w:val="26"/>
                                </w:rPr>
                                <w:t>to and build on each other's</w:t>
                              </w:r>
                              <w:r>
                                <w:rPr>
                                  <w:spacing w:val="-31"/>
                                  <w:sz w:val="26"/>
                                </w:rPr>
                                <w:t xml:space="preserve"> </w:t>
                              </w:r>
                              <w:r>
                                <w:rPr>
                                  <w:sz w:val="26"/>
                                </w:rPr>
                                <w:t>ideas</w:t>
                              </w:r>
                            </w:p>
                            <w:p w14:paraId="1976EC8A"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584" w:hanging="466"/>
                                <w:rPr>
                                  <w:sz w:val="26"/>
                                </w:rPr>
                              </w:pPr>
                              <w:r>
                                <w:rPr>
                                  <w:b/>
                                  <w:sz w:val="26"/>
                                </w:rPr>
                                <w:t>Question</w:t>
                              </w:r>
                              <w:r>
                                <w:rPr>
                                  <w:b/>
                                  <w:spacing w:val="-14"/>
                                  <w:sz w:val="26"/>
                                </w:rPr>
                                <w:t xml:space="preserve"> </w:t>
                              </w:r>
                              <w:r>
                                <w:rPr>
                                  <w:sz w:val="26"/>
                                </w:rPr>
                                <w:t>your</w:t>
                              </w:r>
                              <w:r>
                                <w:rPr>
                                  <w:spacing w:val="-12"/>
                                  <w:sz w:val="26"/>
                                </w:rPr>
                                <w:t xml:space="preserve"> </w:t>
                              </w:r>
                              <w:r>
                                <w:rPr>
                                  <w:sz w:val="26"/>
                                </w:rPr>
                                <w:t>team</w:t>
                              </w:r>
                              <w:r>
                                <w:rPr>
                                  <w:spacing w:val="-13"/>
                                  <w:sz w:val="26"/>
                                </w:rPr>
                                <w:t xml:space="preserve"> </w:t>
                              </w:r>
                              <w:r>
                                <w:rPr>
                                  <w:sz w:val="26"/>
                                </w:rPr>
                                <w:t>members:</w:t>
                              </w:r>
                              <w:r>
                                <w:rPr>
                                  <w:spacing w:val="-11"/>
                                  <w:sz w:val="26"/>
                                </w:rPr>
                                <w:t xml:space="preserve"> </w:t>
                              </w:r>
                              <w:r>
                                <w:rPr>
                                  <w:sz w:val="26"/>
                                </w:rPr>
                                <w:t>interact,</w:t>
                              </w:r>
                              <w:r>
                                <w:rPr>
                                  <w:spacing w:val="-13"/>
                                  <w:sz w:val="26"/>
                                </w:rPr>
                                <w:t xml:space="preserve"> </w:t>
                              </w:r>
                              <w:r>
                                <w:rPr>
                                  <w:sz w:val="26"/>
                                </w:rPr>
                                <w:t>discuss,</w:t>
                              </w:r>
                              <w:r>
                                <w:rPr>
                                  <w:spacing w:val="-13"/>
                                  <w:sz w:val="26"/>
                                </w:rPr>
                                <w:t xml:space="preserve"> </w:t>
                              </w:r>
                              <w:r>
                                <w:rPr>
                                  <w:sz w:val="26"/>
                                </w:rPr>
                                <w:t>pose questions</w:t>
                              </w:r>
                            </w:p>
                            <w:p w14:paraId="025D3BCF" w14:textId="77777777" w:rsidR="00903E45" w:rsidRDefault="00903E45" w:rsidP="00181E80">
                              <w:pPr>
                                <w:widowControl w:val="0"/>
                                <w:numPr>
                                  <w:ilvl w:val="0"/>
                                  <w:numId w:val="45"/>
                                </w:numPr>
                                <w:tabs>
                                  <w:tab w:val="left" w:pos="1071"/>
                                  <w:tab w:val="left" w:pos="1072"/>
                                </w:tabs>
                                <w:autoSpaceDE w:val="0"/>
                                <w:autoSpaceDN w:val="0"/>
                                <w:spacing w:line="306" w:lineRule="exact"/>
                                <w:ind w:hanging="468"/>
                                <w:rPr>
                                  <w:sz w:val="26"/>
                                </w:rPr>
                              </w:pPr>
                              <w:r>
                                <w:rPr>
                                  <w:b/>
                                  <w:sz w:val="26"/>
                                </w:rPr>
                                <w:t xml:space="preserve">Persuade </w:t>
                              </w:r>
                              <w:r>
                                <w:rPr>
                                  <w:sz w:val="26"/>
                                </w:rPr>
                                <w:t>– exchange information, defend and</w:t>
                              </w:r>
                              <w:r>
                                <w:rPr>
                                  <w:spacing w:val="-43"/>
                                  <w:sz w:val="26"/>
                                </w:rPr>
                                <w:t xml:space="preserve"> </w:t>
                              </w:r>
                              <w:r>
                                <w:rPr>
                                  <w:sz w:val="26"/>
                                </w:rPr>
                                <w:t>rethink ideas</w:t>
                              </w:r>
                            </w:p>
                            <w:p w14:paraId="4DCC273A"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016" w:hanging="466"/>
                                <w:rPr>
                                  <w:sz w:val="26"/>
                                </w:rPr>
                              </w:pPr>
                              <w:r>
                                <w:rPr>
                                  <w:b/>
                                  <w:sz w:val="26"/>
                                </w:rPr>
                                <w:t>Respect</w:t>
                              </w:r>
                              <w:r>
                                <w:rPr>
                                  <w:b/>
                                  <w:spacing w:val="-4"/>
                                  <w:sz w:val="26"/>
                                </w:rPr>
                                <w:t xml:space="preserve"> </w:t>
                              </w:r>
                              <w:r>
                                <w:rPr>
                                  <w:sz w:val="26"/>
                                </w:rPr>
                                <w:t>the</w:t>
                              </w:r>
                              <w:r>
                                <w:rPr>
                                  <w:spacing w:val="-9"/>
                                  <w:sz w:val="26"/>
                                </w:rPr>
                                <w:t xml:space="preserve"> </w:t>
                              </w:r>
                              <w:r>
                                <w:rPr>
                                  <w:sz w:val="26"/>
                                </w:rPr>
                                <w:t>opinions</w:t>
                              </w:r>
                              <w:r>
                                <w:rPr>
                                  <w:spacing w:val="-12"/>
                                  <w:sz w:val="26"/>
                                </w:rPr>
                                <w:t xml:space="preserve"> </w:t>
                              </w:r>
                              <w:r>
                                <w:rPr>
                                  <w:sz w:val="26"/>
                                </w:rPr>
                                <w:t>of</w:t>
                              </w:r>
                              <w:r>
                                <w:rPr>
                                  <w:spacing w:val="-11"/>
                                  <w:sz w:val="26"/>
                                </w:rPr>
                                <w:t xml:space="preserve"> </w:t>
                              </w:r>
                              <w:r>
                                <w:rPr>
                                  <w:sz w:val="26"/>
                                </w:rPr>
                                <w:t>others</w:t>
                              </w:r>
                              <w:r>
                                <w:rPr>
                                  <w:spacing w:val="-7"/>
                                  <w:sz w:val="26"/>
                                </w:rPr>
                                <w:t xml:space="preserve"> </w:t>
                              </w:r>
                              <w:r>
                                <w:rPr>
                                  <w:sz w:val="26"/>
                                </w:rPr>
                                <w:t>and</w:t>
                              </w:r>
                              <w:r>
                                <w:rPr>
                                  <w:spacing w:val="-11"/>
                                  <w:sz w:val="26"/>
                                </w:rPr>
                                <w:t xml:space="preserve"> </w:t>
                              </w:r>
                              <w:r>
                                <w:rPr>
                                  <w:sz w:val="26"/>
                                </w:rPr>
                                <w:t>encourage</w:t>
                              </w:r>
                              <w:r>
                                <w:rPr>
                                  <w:spacing w:val="-13"/>
                                  <w:sz w:val="26"/>
                                </w:rPr>
                                <w:t xml:space="preserve"> </w:t>
                              </w:r>
                              <w:r>
                                <w:rPr>
                                  <w:sz w:val="26"/>
                                </w:rPr>
                                <w:t>and</w:t>
                              </w:r>
                              <w:r>
                                <w:rPr>
                                  <w:spacing w:val="-8"/>
                                  <w:sz w:val="26"/>
                                </w:rPr>
                                <w:t xml:space="preserve"> </w:t>
                              </w:r>
                              <w:r>
                                <w:rPr>
                                  <w:sz w:val="26"/>
                                </w:rPr>
                                <w:t>support the ideas and efforts of others; avoid</w:t>
                              </w:r>
                              <w:r>
                                <w:rPr>
                                  <w:spacing w:val="-32"/>
                                  <w:sz w:val="26"/>
                                </w:rPr>
                                <w:t xml:space="preserve"> </w:t>
                              </w:r>
                              <w:r>
                                <w:rPr>
                                  <w:sz w:val="26"/>
                                </w:rPr>
                                <w:t>bias</w:t>
                              </w:r>
                            </w:p>
                            <w:p w14:paraId="2C09AA4D" w14:textId="77777777" w:rsidR="00903E45" w:rsidRDefault="00903E45" w:rsidP="00181E80">
                              <w:pPr>
                                <w:widowControl w:val="0"/>
                                <w:numPr>
                                  <w:ilvl w:val="0"/>
                                  <w:numId w:val="45"/>
                                </w:numPr>
                                <w:tabs>
                                  <w:tab w:val="left" w:pos="1071"/>
                                  <w:tab w:val="left" w:pos="1072"/>
                                </w:tabs>
                                <w:autoSpaceDE w:val="0"/>
                                <w:autoSpaceDN w:val="0"/>
                                <w:spacing w:line="306" w:lineRule="exact"/>
                                <w:ind w:hanging="468"/>
                                <w:rPr>
                                  <w:sz w:val="26"/>
                                </w:rPr>
                              </w:pPr>
                              <w:r>
                                <w:rPr>
                                  <w:b/>
                                  <w:sz w:val="26"/>
                                </w:rPr>
                                <w:t xml:space="preserve">Help </w:t>
                              </w:r>
                              <w:r>
                                <w:rPr>
                                  <w:sz w:val="26"/>
                                </w:rPr>
                                <w:t xml:space="preserve">– </w:t>
                              </w:r>
                              <w:r>
                                <w:rPr>
                                  <w:spacing w:val="-3"/>
                                  <w:sz w:val="26"/>
                                </w:rPr>
                                <w:t xml:space="preserve">offer </w:t>
                              </w:r>
                              <w:r>
                                <w:rPr>
                                  <w:sz w:val="26"/>
                                </w:rPr>
                                <w:t>your assistance to each</w:t>
                              </w:r>
                              <w:r>
                                <w:rPr>
                                  <w:spacing w:val="-24"/>
                                  <w:sz w:val="26"/>
                                </w:rPr>
                                <w:t xml:space="preserve"> </w:t>
                              </w:r>
                              <w:r>
                                <w:rPr>
                                  <w:sz w:val="26"/>
                                </w:rPr>
                                <w:t>other</w:t>
                              </w:r>
                            </w:p>
                            <w:p w14:paraId="09D7085E" w14:textId="77777777" w:rsidR="00903E45" w:rsidRDefault="00903E45" w:rsidP="00181E80">
                              <w:pPr>
                                <w:widowControl w:val="0"/>
                                <w:numPr>
                                  <w:ilvl w:val="0"/>
                                  <w:numId w:val="45"/>
                                </w:numPr>
                                <w:tabs>
                                  <w:tab w:val="left" w:pos="1071"/>
                                  <w:tab w:val="left" w:pos="1072"/>
                                </w:tabs>
                                <w:autoSpaceDE w:val="0"/>
                                <w:autoSpaceDN w:val="0"/>
                                <w:spacing w:line="310" w:lineRule="exact"/>
                                <w:ind w:hanging="468"/>
                                <w:rPr>
                                  <w:sz w:val="26"/>
                                </w:rPr>
                              </w:pPr>
                              <w:r>
                                <w:rPr>
                                  <w:b/>
                                  <w:sz w:val="26"/>
                                </w:rPr>
                                <w:t>Share</w:t>
                              </w:r>
                              <w:r>
                                <w:rPr>
                                  <w:b/>
                                  <w:spacing w:val="-1"/>
                                  <w:sz w:val="26"/>
                                </w:rPr>
                                <w:t xml:space="preserve"> </w:t>
                              </w:r>
                              <w:r>
                                <w:rPr>
                                  <w:sz w:val="26"/>
                                </w:rPr>
                                <w:t>–</w:t>
                              </w:r>
                              <w:r>
                                <w:rPr>
                                  <w:spacing w:val="-3"/>
                                  <w:sz w:val="26"/>
                                </w:rPr>
                                <w:t xml:space="preserve"> offer</w:t>
                              </w:r>
                              <w:r>
                                <w:rPr>
                                  <w:spacing w:val="-2"/>
                                  <w:sz w:val="26"/>
                                </w:rPr>
                                <w:t xml:space="preserve"> </w:t>
                              </w:r>
                              <w:r>
                                <w:rPr>
                                  <w:sz w:val="26"/>
                                </w:rPr>
                                <w:t>ideas</w:t>
                              </w:r>
                              <w:r>
                                <w:rPr>
                                  <w:spacing w:val="-5"/>
                                  <w:sz w:val="26"/>
                                </w:rPr>
                                <w:t xml:space="preserve"> </w:t>
                              </w:r>
                              <w:r>
                                <w:rPr>
                                  <w:sz w:val="26"/>
                                </w:rPr>
                                <w:t>and</w:t>
                              </w:r>
                              <w:r>
                                <w:rPr>
                                  <w:spacing w:val="-5"/>
                                  <w:sz w:val="26"/>
                                </w:rPr>
                                <w:t xml:space="preserve"> </w:t>
                              </w:r>
                              <w:r>
                                <w:rPr>
                                  <w:sz w:val="26"/>
                                </w:rPr>
                                <w:t>report</w:t>
                              </w:r>
                              <w:r>
                                <w:rPr>
                                  <w:spacing w:val="-6"/>
                                  <w:sz w:val="26"/>
                                </w:rPr>
                                <w:t xml:space="preserve"> </w:t>
                              </w:r>
                              <w:r>
                                <w:rPr>
                                  <w:sz w:val="26"/>
                                </w:rPr>
                                <w:t>your</w:t>
                              </w:r>
                              <w:r>
                                <w:rPr>
                                  <w:spacing w:val="-11"/>
                                  <w:sz w:val="26"/>
                                </w:rPr>
                                <w:t xml:space="preserve"> </w:t>
                              </w:r>
                              <w:r>
                                <w:rPr>
                                  <w:sz w:val="26"/>
                                </w:rPr>
                                <w:t>findings</w:t>
                              </w:r>
                              <w:r>
                                <w:rPr>
                                  <w:spacing w:val="-8"/>
                                  <w:sz w:val="26"/>
                                </w:rPr>
                                <w:t xml:space="preserve"> </w:t>
                              </w:r>
                              <w:r>
                                <w:rPr>
                                  <w:sz w:val="26"/>
                                </w:rPr>
                                <w:t>to</w:t>
                              </w:r>
                              <w:r>
                                <w:rPr>
                                  <w:spacing w:val="-3"/>
                                  <w:sz w:val="26"/>
                                </w:rPr>
                                <w:t xml:space="preserve"> </w:t>
                              </w:r>
                              <w:r>
                                <w:rPr>
                                  <w:sz w:val="26"/>
                                </w:rPr>
                                <w:t>each</w:t>
                              </w:r>
                              <w:r>
                                <w:rPr>
                                  <w:spacing w:val="-4"/>
                                  <w:sz w:val="26"/>
                                </w:rPr>
                                <w:t xml:space="preserve"> </w:t>
                              </w:r>
                              <w:r>
                                <w:rPr>
                                  <w:sz w:val="26"/>
                                </w:rPr>
                                <w:t>other</w:t>
                              </w:r>
                            </w:p>
                            <w:p w14:paraId="1968C110"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473" w:hanging="466"/>
                                <w:rPr>
                                  <w:sz w:val="26"/>
                                </w:rPr>
                              </w:pPr>
                              <w:r>
                                <w:rPr>
                                  <w:b/>
                                  <w:sz w:val="26"/>
                                </w:rPr>
                                <w:t>Participate</w:t>
                              </w:r>
                              <w:r>
                                <w:rPr>
                                  <w:b/>
                                  <w:spacing w:val="-13"/>
                                  <w:sz w:val="26"/>
                                </w:rPr>
                                <w:t xml:space="preserve"> </w:t>
                              </w:r>
                              <w:r>
                                <w:rPr>
                                  <w:sz w:val="26"/>
                                </w:rPr>
                                <w:t>–</w:t>
                              </w:r>
                              <w:r>
                                <w:rPr>
                                  <w:spacing w:val="-9"/>
                                  <w:sz w:val="26"/>
                                </w:rPr>
                                <w:t xml:space="preserve"> </w:t>
                              </w:r>
                              <w:r>
                                <w:rPr>
                                  <w:sz w:val="26"/>
                                </w:rPr>
                                <w:t>contribute</w:t>
                              </w:r>
                              <w:r>
                                <w:rPr>
                                  <w:spacing w:val="-14"/>
                                  <w:sz w:val="26"/>
                                </w:rPr>
                                <w:t xml:space="preserve"> </w:t>
                              </w:r>
                              <w:r>
                                <w:rPr>
                                  <w:sz w:val="26"/>
                                </w:rPr>
                                <w:t>to</w:t>
                              </w:r>
                              <w:r>
                                <w:rPr>
                                  <w:spacing w:val="-10"/>
                                  <w:sz w:val="26"/>
                                </w:rPr>
                                <w:t xml:space="preserve"> </w:t>
                              </w:r>
                              <w:r>
                                <w:rPr>
                                  <w:sz w:val="26"/>
                                </w:rPr>
                                <w:t>the</w:t>
                              </w:r>
                              <w:r>
                                <w:rPr>
                                  <w:spacing w:val="-10"/>
                                  <w:sz w:val="26"/>
                                </w:rPr>
                                <w:t xml:space="preserve"> </w:t>
                              </w:r>
                              <w:r>
                                <w:rPr>
                                  <w:sz w:val="26"/>
                                </w:rPr>
                                <w:t>project;</w:t>
                              </w:r>
                              <w:r>
                                <w:rPr>
                                  <w:spacing w:val="-14"/>
                                  <w:sz w:val="26"/>
                                </w:rPr>
                                <w:t xml:space="preserve"> </w:t>
                              </w:r>
                              <w:r>
                                <w:rPr>
                                  <w:sz w:val="26"/>
                                </w:rPr>
                                <w:t>negotiate</w:t>
                              </w:r>
                              <w:r>
                                <w:rPr>
                                  <w:spacing w:val="-11"/>
                                  <w:sz w:val="26"/>
                                </w:rPr>
                                <w:t xml:space="preserve"> </w:t>
                              </w:r>
                              <w:r>
                                <w:rPr>
                                  <w:sz w:val="26"/>
                                </w:rPr>
                                <w:t>a</w:t>
                              </w:r>
                              <w:r>
                                <w:rPr>
                                  <w:spacing w:val="-10"/>
                                  <w:sz w:val="26"/>
                                </w:rPr>
                                <w:t xml:space="preserve"> </w:t>
                              </w:r>
                              <w:r>
                                <w:rPr>
                                  <w:sz w:val="26"/>
                                </w:rPr>
                                <w:t>fair division of</w:t>
                              </w:r>
                              <w:r>
                                <w:rPr>
                                  <w:spacing w:val="-11"/>
                                  <w:sz w:val="26"/>
                                </w:rPr>
                                <w:t xml:space="preserve"> </w:t>
                              </w:r>
                              <w:r>
                                <w:rPr>
                                  <w:sz w:val="26"/>
                                </w:rPr>
                                <w:t>tasks.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8D5D8" id="Group 323" o:spid="_x0000_s1135" style="position:absolute;margin-left:65.4pt;margin-top:10.3pt;width:464.4pt;height:261.15pt;z-index:-251609088;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">
                <v:shape id="Picture 87" o:spid="_x0000_s1136"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E&#10;xGfDAAAA3AAAAA8AAABkcnMvZG93bnJldi54bWxEj0GLwjAUhO8L/ofwBG9rqi4q1SgiCAviwVoU&#10;b4/m2Rabl9Jkbf33G0HwOMzMN8xy3ZlKPKhxpWUFo2EEgjizuuRcQXrafc9BOI+ssbJMCp7kYL3q&#10;fS0x1rblIz0Sn4sAYRejgsL7OpbSZQUZdENbEwfvZhuDPsgml7rBNsBNJcdRNJUGSw4LBda0LSi7&#10;J39Gwf6y27az9pDgIR1F5zN1Lr0elRr0u80ChKfOf8Lv9q9WMBn/wOtMOAJ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gTEZ8MAAADcAAAADwAAAAAAAAAAAAAAAACcAgAA&#10;ZHJzL2Rvd25yZXYueG1sUEsFBgAAAAAEAAQA9wAAAIwDAAAAAA==&#10;">
                  <v:imagedata r:id="rId63" o:title=""/>
                </v:shape>
                <v:shape id="Text Box 88" o:spid="_x0000_s1137"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OMzxgAA&#10;ANwAAAAPAAAAZHJzL2Rvd25yZXYueG1sRI9Ba8JAFITvBf/D8gRvddOItqSuIhGhgggmodDbI/ua&#10;hGbfhuwa0/76bqHgcZiZb5j1djStGKh3jWUFT/MIBHFpdcOVgiI/PL6AcB5ZY2uZFHyTg+1m8rDG&#10;RNsbX2jIfCUChF2CCmrvu0RKV9Zk0M1tRxy8T9sb9EH2ldQ93gLctDKOopU02HBYqLGjtKbyK7sa&#10;Bec8/TjJ4oT7o1np5/fh7H4upNRsOu5eQXga/T38337TChbxEv7OhCMgN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DOMzxgAAANwAAAAPAAAAAAAAAAAAAAAAAJcCAABkcnMv&#10;ZG93bnJldi54bWxQSwUGAAAAAAQABAD1AAAAigMAAAAA&#10;" filled="f" strokeweight=".96pt">
                  <v:textbox inset="0,0,0,0">
                    <w:txbxContent>
                      <w:p w14:paraId="0A3CBB35" w14:textId="77777777" w:rsidR="00903E45" w:rsidRDefault="00903E45" w:rsidP="00181E80">
                        <w:pPr>
                          <w:spacing w:before="2"/>
                          <w:rPr>
                            <w:sz w:val="37"/>
                          </w:rPr>
                        </w:pPr>
                      </w:p>
                      <w:p w14:paraId="56E6960D"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ELEMENTS OF EFFECTIVE</w:t>
                        </w:r>
                        <w:r>
                          <w:rPr>
                            <w:b/>
                            <w:color w:val="00A8CD"/>
                            <w:spacing w:val="14"/>
                            <w:sz w:val="41"/>
                            <w:u w:val="single" w:color="57595B"/>
                          </w:rPr>
                          <w:t xml:space="preserve"> </w:t>
                        </w:r>
                        <w:r>
                          <w:rPr>
                            <w:b/>
                            <w:color w:val="00A8CD"/>
                            <w:sz w:val="41"/>
                            <w:u w:val="single" w:color="57595B"/>
                          </w:rPr>
                          <w:t>TEAMWORK</w:t>
                        </w:r>
                        <w:r>
                          <w:rPr>
                            <w:b/>
                            <w:color w:val="00A8CD"/>
                            <w:sz w:val="41"/>
                            <w:u w:val="single" w:color="57595B"/>
                          </w:rPr>
                          <w:tab/>
                        </w:r>
                      </w:p>
                      <w:p w14:paraId="67175A98" w14:textId="77777777" w:rsidR="00903E45" w:rsidRDefault="00903E45" w:rsidP="00181E80">
                        <w:pPr>
                          <w:spacing w:before="80" w:line="312" w:lineRule="exact"/>
                          <w:ind w:left="604"/>
                          <w:rPr>
                            <w:sz w:val="26"/>
                          </w:rPr>
                        </w:pPr>
                        <w:r>
                          <w:rPr>
                            <w:sz w:val="26"/>
                          </w:rPr>
                          <w:t>Teamwork is often an intuitive activity, however:</w:t>
                        </w:r>
                      </w:p>
                      <w:p w14:paraId="05FB6C50" w14:textId="77777777" w:rsidR="00903E45" w:rsidRDefault="00903E45" w:rsidP="00181E80">
                        <w:pPr>
                          <w:widowControl w:val="0"/>
                          <w:numPr>
                            <w:ilvl w:val="0"/>
                            <w:numId w:val="45"/>
                          </w:numPr>
                          <w:tabs>
                            <w:tab w:val="left" w:pos="1071"/>
                            <w:tab w:val="left" w:pos="1072"/>
                          </w:tabs>
                          <w:autoSpaceDE w:val="0"/>
                          <w:autoSpaceDN w:val="0"/>
                          <w:spacing w:line="308" w:lineRule="exact"/>
                          <w:ind w:hanging="468"/>
                          <w:rPr>
                            <w:sz w:val="26"/>
                          </w:rPr>
                        </w:pPr>
                        <w:r>
                          <w:rPr>
                            <w:b/>
                            <w:sz w:val="26"/>
                          </w:rPr>
                          <w:t xml:space="preserve">Listen </w:t>
                        </w:r>
                        <w:r>
                          <w:rPr>
                            <w:sz w:val="26"/>
                          </w:rPr>
                          <w:t>to and build on each other's</w:t>
                        </w:r>
                        <w:r>
                          <w:rPr>
                            <w:spacing w:val="-31"/>
                            <w:sz w:val="26"/>
                          </w:rPr>
                          <w:t xml:space="preserve"> </w:t>
                        </w:r>
                        <w:r>
                          <w:rPr>
                            <w:sz w:val="26"/>
                          </w:rPr>
                          <w:t>ideas</w:t>
                        </w:r>
                      </w:p>
                      <w:p w14:paraId="1976EC8A"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584" w:hanging="466"/>
                          <w:rPr>
                            <w:sz w:val="26"/>
                          </w:rPr>
                        </w:pPr>
                        <w:r>
                          <w:rPr>
                            <w:b/>
                            <w:sz w:val="26"/>
                          </w:rPr>
                          <w:t>Question</w:t>
                        </w:r>
                        <w:r>
                          <w:rPr>
                            <w:b/>
                            <w:spacing w:val="-14"/>
                            <w:sz w:val="26"/>
                          </w:rPr>
                          <w:t xml:space="preserve"> </w:t>
                        </w:r>
                        <w:r>
                          <w:rPr>
                            <w:sz w:val="26"/>
                          </w:rPr>
                          <w:t>your</w:t>
                        </w:r>
                        <w:r>
                          <w:rPr>
                            <w:spacing w:val="-12"/>
                            <w:sz w:val="26"/>
                          </w:rPr>
                          <w:t xml:space="preserve"> </w:t>
                        </w:r>
                        <w:r>
                          <w:rPr>
                            <w:sz w:val="26"/>
                          </w:rPr>
                          <w:t>team</w:t>
                        </w:r>
                        <w:r>
                          <w:rPr>
                            <w:spacing w:val="-13"/>
                            <w:sz w:val="26"/>
                          </w:rPr>
                          <w:t xml:space="preserve"> </w:t>
                        </w:r>
                        <w:r>
                          <w:rPr>
                            <w:sz w:val="26"/>
                          </w:rPr>
                          <w:t>members:</w:t>
                        </w:r>
                        <w:r>
                          <w:rPr>
                            <w:spacing w:val="-11"/>
                            <w:sz w:val="26"/>
                          </w:rPr>
                          <w:t xml:space="preserve"> </w:t>
                        </w:r>
                        <w:r>
                          <w:rPr>
                            <w:sz w:val="26"/>
                          </w:rPr>
                          <w:t>interact,</w:t>
                        </w:r>
                        <w:r>
                          <w:rPr>
                            <w:spacing w:val="-13"/>
                            <w:sz w:val="26"/>
                          </w:rPr>
                          <w:t xml:space="preserve"> </w:t>
                        </w:r>
                        <w:r>
                          <w:rPr>
                            <w:sz w:val="26"/>
                          </w:rPr>
                          <w:t>discuss,</w:t>
                        </w:r>
                        <w:r>
                          <w:rPr>
                            <w:spacing w:val="-13"/>
                            <w:sz w:val="26"/>
                          </w:rPr>
                          <w:t xml:space="preserve"> </w:t>
                        </w:r>
                        <w:r>
                          <w:rPr>
                            <w:sz w:val="26"/>
                          </w:rPr>
                          <w:t>pose questions</w:t>
                        </w:r>
                      </w:p>
                      <w:p w14:paraId="025D3BCF" w14:textId="77777777" w:rsidR="00903E45" w:rsidRDefault="00903E45" w:rsidP="00181E80">
                        <w:pPr>
                          <w:widowControl w:val="0"/>
                          <w:numPr>
                            <w:ilvl w:val="0"/>
                            <w:numId w:val="45"/>
                          </w:numPr>
                          <w:tabs>
                            <w:tab w:val="left" w:pos="1071"/>
                            <w:tab w:val="left" w:pos="1072"/>
                          </w:tabs>
                          <w:autoSpaceDE w:val="0"/>
                          <w:autoSpaceDN w:val="0"/>
                          <w:spacing w:line="306" w:lineRule="exact"/>
                          <w:ind w:hanging="468"/>
                          <w:rPr>
                            <w:sz w:val="26"/>
                          </w:rPr>
                        </w:pPr>
                        <w:r>
                          <w:rPr>
                            <w:b/>
                            <w:sz w:val="26"/>
                          </w:rPr>
                          <w:t xml:space="preserve">Persuade </w:t>
                        </w:r>
                        <w:r>
                          <w:rPr>
                            <w:sz w:val="26"/>
                          </w:rPr>
                          <w:t>– exchange information, defend and</w:t>
                        </w:r>
                        <w:r>
                          <w:rPr>
                            <w:spacing w:val="-43"/>
                            <w:sz w:val="26"/>
                          </w:rPr>
                          <w:t xml:space="preserve"> </w:t>
                        </w:r>
                        <w:r>
                          <w:rPr>
                            <w:sz w:val="26"/>
                          </w:rPr>
                          <w:t>rethink ideas</w:t>
                        </w:r>
                      </w:p>
                      <w:p w14:paraId="4DCC273A"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016" w:hanging="466"/>
                          <w:rPr>
                            <w:sz w:val="26"/>
                          </w:rPr>
                        </w:pPr>
                        <w:r>
                          <w:rPr>
                            <w:b/>
                            <w:sz w:val="26"/>
                          </w:rPr>
                          <w:t>Respect</w:t>
                        </w:r>
                        <w:r>
                          <w:rPr>
                            <w:b/>
                            <w:spacing w:val="-4"/>
                            <w:sz w:val="26"/>
                          </w:rPr>
                          <w:t xml:space="preserve"> </w:t>
                        </w:r>
                        <w:r>
                          <w:rPr>
                            <w:sz w:val="26"/>
                          </w:rPr>
                          <w:t>the</w:t>
                        </w:r>
                        <w:r>
                          <w:rPr>
                            <w:spacing w:val="-9"/>
                            <w:sz w:val="26"/>
                          </w:rPr>
                          <w:t xml:space="preserve"> </w:t>
                        </w:r>
                        <w:r>
                          <w:rPr>
                            <w:sz w:val="26"/>
                          </w:rPr>
                          <w:t>opinions</w:t>
                        </w:r>
                        <w:r>
                          <w:rPr>
                            <w:spacing w:val="-12"/>
                            <w:sz w:val="26"/>
                          </w:rPr>
                          <w:t xml:space="preserve"> </w:t>
                        </w:r>
                        <w:r>
                          <w:rPr>
                            <w:sz w:val="26"/>
                          </w:rPr>
                          <w:t>of</w:t>
                        </w:r>
                        <w:r>
                          <w:rPr>
                            <w:spacing w:val="-11"/>
                            <w:sz w:val="26"/>
                          </w:rPr>
                          <w:t xml:space="preserve"> </w:t>
                        </w:r>
                        <w:r>
                          <w:rPr>
                            <w:sz w:val="26"/>
                          </w:rPr>
                          <w:t>others</w:t>
                        </w:r>
                        <w:r>
                          <w:rPr>
                            <w:spacing w:val="-7"/>
                            <w:sz w:val="26"/>
                          </w:rPr>
                          <w:t xml:space="preserve"> </w:t>
                        </w:r>
                        <w:r>
                          <w:rPr>
                            <w:sz w:val="26"/>
                          </w:rPr>
                          <w:t>and</w:t>
                        </w:r>
                        <w:r>
                          <w:rPr>
                            <w:spacing w:val="-11"/>
                            <w:sz w:val="26"/>
                          </w:rPr>
                          <w:t xml:space="preserve"> </w:t>
                        </w:r>
                        <w:r>
                          <w:rPr>
                            <w:sz w:val="26"/>
                          </w:rPr>
                          <w:t>encourage</w:t>
                        </w:r>
                        <w:r>
                          <w:rPr>
                            <w:spacing w:val="-13"/>
                            <w:sz w:val="26"/>
                          </w:rPr>
                          <w:t xml:space="preserve"> </w:t>
                        </w:r>
                        <w:r>
                          <w:rPr>
                            <w:sz w:val="26"/>
                          </w:rPr>
                          <w:t>and</w:t>
                        </w:r>
                        <w:r>
                          <w:rPr>
                            <w:spacing w:val="-8"/>
                            <w:sz w:val="26"/>
                          </w:rPr>
                          <w:t xml:space="preserve"> </w:t>
                        </w:r>
                        <w:r>
                          <w:rPr>
                            <w:sz w:val="26"/>
                          </w:rPr>
                          <w:t>support the ideas and efforts of others; avoid</w:t>
                        </w:r>
                        <w:r>
                          <w:rPr>
                            <w:spacing w:val="-32"/>
                            <w:sz w:val="26"/>
                          </w:rPr>
                          <w:t xml:space="preserve"> </w:t>
                        </w:r>
                        <w:r>
                          <w:rPr>
                            <w:sz w:val="26"/>
                          </w:rPr>
                          <w:t>bias</w:t>
                        </w:r>
                      </w:p>
                      <w:p w14:paraId="2C09AA4D" w14:textId="77777777" w:rsidR="00903E45" w:rsidRDefault="00903E45" w:rsidP="00181E80">
                        <w:pPr>
                          <w:widowControl w:val="0"/>
                          <w:numPr>
                            <w:ilvl w:val="0"/>
                            <w:numId w:val="45"/>
                          </w:numPr>
                          <w:tabs>
                            <w:tab w:val="left" w:pos="1071"/>
                            <w:tab w:val="left" w:pos="1072"/>
                          </w:tabs>
                          <w:autoSpaceDE w:val="0"/>
                          <w:autoSpaceDN w:val="0"/>
                          <w:spacing w:line="306" w:lineRule="exact"/>
                          <w:ind w:hanging="468"/>
                          <w:rPr>
                            <w:sz w:val="26"/>
                          </w:rPr>
                        </w:pPr>
                        <w:r>
                          <w:rPr>
                            <w:b/>
                            <w:sz w:val="26"/>
                          </w:rPr>
                          <w:t xml:space="preserve">Help </w:t>
                        </w:r>
                        <w:r>
                          <w:rPr>
                            <w:sz w:val="26"/>
                          </w:rPr>
                          <w:t xml:space="preserve">– </w:t>
                        </w:r>
                        <w:r>
                          <w:rPr>
                            <w:spacing w:val="-3"/>
                            <w:sz w:val="26"/>
                          </w:rPr>
                          <w:t xml:space="preserve">offer </w:t>
                        </w:r>
                        <w:r>
                          <w:rPr>
                            <w:sz w:val="26"/>
                          </w:rPr>
                          <w:t>your assistance to each</w:t>
                        </w:r>
                        <w:r>
                          <w:rPr>
                            <w:spacing w:val="-24"/>
                            <w:sz w:val="26"/>
                          </w:rPr>
                          <w:t xml:space="preserve"> </w:t>
                        </w:r>
                        <w:r>
                          <w:rPr>
                            <w:sz w:val="26"/>
                          </w:rPr>
                          <w:t>other</w:t>
                        </w:r>
                      </w:p>
                      <w:p w14:paraId="09D7085E" w14:textId="77777777" w:rsidR="00903E45" w:rsidRDefault="00903E45" w:rsidP="00181E80">
                        <w:pPr>
                          <w:widowControl w:val="0"/>
                          <w:numPr>
                            <w:ilvl w:val="0"/>
                            <w:numId w:val="45"/>
                          </w:numPr>
                          <w:tabs>
                            <w:tab w:val="left" w:pos="1071"/>
                            <w:tab w:val="left" w:pos="1072"/>
                          </w:tabs>
                          <w:autoSpaceDE w:val="0"/>
                          <w:autoSpaceDN w:val="0"/>
                          <w:spacing w:line="310" w:lineRule="exact"/>
                          <w:ind w:hanging="468"/>
                          <w:rPr>
                            <w:sz w:val="26"/>
                          </w:rPr>
                        </w:pPr>
                        <w:r>
                          <w:rPr>
                            <w:b/>
                            <w:sz w:val="26"/>
                          </w:rPr>
                          <w:t>Share</w:t>
                        </w:r>
                        <w:r>
                          <w:rPr>
                            <w:b/>
                            <w:spacing w:val="-1"/>
                            <w:sz w:val="26"/>
                          </w:rPr>
                          <w:t xml:space="preserve"> </w:t>
                        </w:r>
                        <w:r>
                          <w:rPr>
                            <w:sz w:val="26"/>
                          </w:rPr>
                          <w:t>–</w:t>
                        </w:r>
                        <w:r>
                          <w:rPr>
                            <w:spacing w:val="-3"/>
                            <w:sz w:val="26"/>
                          </w:rPr>
                          <w:t xml:space="preserve"> offer</w:t>
                        </w:r>
                        <w:r>
                          <w:rPr>
                            <w:spacing w:val="-2"/>
                            <w:sz w:val="26"/>
                          </w:rPr>
                          <w:t xml:space="preserve"> </w:t>
                        </w:r>
                        <w:r>
                          <w:rPr>
                            <w:sz w:val="26"/>
                          </w:rPr>
                          <w:t>ideas</w:t>
                        </w:r>
                        <w:r>
                          <w:rPr>
                            <w:spacing w:val="-5"/>
                            <w:sz w:val="26"/>
                          </w:rPr>
                          <w:t xml:space="preserve"> </w:t>
                        </w:r>
                        <w:r>
                          <w:rPr>
                            <w:sz w:val="26"/>
                          </w:rPr>
                          <w:t>and</w:t>
                        </w:r>
                        <w:r>
                          <w:rPr>
                            <w:spacing w:val="-5"/>
                            <w:sz w:val="26"/>
                          </w:rPr>
                          <w:t xml:space="preserve"> </w:t>
                        </w:r>
                        <w:r>
                          <w:rPr>
                            <w:sz w:val="26"/>
                          </w:rPr>
                          <w:t>report</w:t>
                        </w:r>
                        <w:r>
                          <w:rPr>
                            <w:spacing w:val="-6"/>
                            <w:sz w:val="26"/>
                          </w:rPr>
                          <w:t xml:space="preserve"> </w:t>
                        </w:r>
                        <w:r>
                          <w:rPr>
                            <w:sz w:val="26"/>
                          </w:rPr>
                          <w:t>your</w:t>
                        </w:r>
                        <w:r>
                          <w:rPr>
                            <w:spacing w:val="-11"/>
                            <w:sz w:val="26"/>
                          </w:rPr>
                          <w:t xml:space="preserve"> </w:t>
                        </w:r>
                        <w:r>
                          <w:rPr>
                            <w:sz w:val="26"/>
                          </w:rPr>
                          <w:t>findings</w:t>
                        </w:r>
                        <w:r>
                          <w:rPr>
                            <w:spacing w:val="-8"/>
                            <w:sz w:val="26"/>
                          </w:rPr>
                          <w:t xml:space="preserve"> </w:t>
                        </w:r>
                        <w:r>
                          <w:rPr>
                            <w:sz w:val="26"/>
                          </w:rPr>
                          <w:t>to</w:t>
                        </w:r>
                        <w:r>
                          <w:rPr>
                            <w:spacing w:val="-3"/>
                            <w:sz w:val="26"/>
                          </w:rPr>
                          <w:t xml:space="preserve"> </w:t>
                        </w:r>
                        <w:r>
                          <w:rPr>
                            <w:sz w:val="26"/>
                          </w:rPr>
                          <w:t>each</w:t>
                        </w:r>
                        <w:r>
                          <w:rPr>
                            <w:spacing w:val="-4"/>
                            <w:sz w:val="26"/>
                          </w:rPr>
                          <w:t xml:space="preserve"> </w:t>
                        </w:r>
                        <w:r>
                          <w:rPr>
                            <w:sz w:val="26"/>
                          </w:rPr>
                          <w:t>other</w:t>
                        </w:r>
                      </w:p>
                      <w:p w14:paraId="1968C110" w14:textId="77777777" w:rsidR="00903E45" w:rsidRDefault="00903E45" w:rsidP="00181E80">
                        <w:pPr>
                          <w:widowControl w:val="0"/>
                          <w:numPr>
                            <w:ilvl w:val="0"/>
                            <w:numId w:val="45"/>
                          </w:numPr>
                          <w:tabs>
                            <w:tab w:val="left" w:pos="1071"/>
                            <w:tab w:val="left" w:pos="1072"/>
                          </w:tabs>
                          <w:autoSpaceDE w:val="0"/>
                          <w:autoSpaceDN w:val="0"/>
                          <w:spacing w:before="1" w:line="235" w:lineRule="auto"/>
                          <w:ind w:left="1070" w:right="2473" w:hanging="466"/>
                          <w:rPr>
                            <w:sz w:val="26"/>
                          </w:rPr>
                        </w:pPr>
                        <w:r>
                          <w:rPr>
                            <w:b/>
                            <w:sz w:val="26"/>
                          </w:rPr>
                          <w:t>Participate</w:t>
                        </w:r>
                        <w:r>
                          <w:rPr>
                            <w:b/>
                            <w:spacing w:val="-13"/>
                            <w:sz w:val="26"/>
                          </w:rPr>
                          <w:t xml:space="preserve"> </w:t>
                        </w:r>
                        <w:r>
                          <w:rPr>
                            <w:sz w:val="26"/>
                          </w:rPr>
                          <w:t>–</w:t>
                        </w:r>
                        <w:r>
                          <w:rPr>
                            <w:spacing w:val="-9"/>
                            <w:sz w:val="26"/>
                          </w:rPr>
                          <w:t xml:space="preserve"> </w:t>
                        </w:r>
                        <w:r>
                          <w:rPr>
                            <w:sz w:val="26"/>
                          </w:rPr>
                          <w:t>contribute</w:t>
                        </w:r>
                        <w:r>
                          <w:rPr>
                            <w:spacing w:val="-14"/>
                            <w:sz w:val="26"/>
                          </w:rPr>
                          <w:t xml:space="preserve"> </w:t>
                        </w:r>
                        <w:r>
                          <w:rPr>
                            <w:sz w:val="26"/>
                          </w:rPr>
                          <w:t>to</w:t>
                        </w:r>
                        <w:r>
                          <w:rPr>
                            <w:spacing w:val="-10"/>
                            <w:sz w:val="26"/>
                          </w:rPr>
                          <w:t xml:space="preserve"> </w:t>
                        </w:r>
                        <w:r>
                          <w:rPr>
                            <w:sz w:val="26"/>
                          </w:rPr>
                          <w:t>the</w:t>
                        </w:r>
                        <w:r>
                          <w:rPr>
                            <w:spacing w:val="-10"/>
                            <w:sz w:val="26"/>
                          </w:rPr>
                          <w:t xml:space="preserve"> </w:t>
                        </w:r>
                        <w:r>
                          <w:rPr>
                            <w:sz w:val="26"/>
                          </w:rPr>
                          <w:t>project;</w:t>
                        </w:r>
                        <w:r>
                          <w:rPr>
                            <w:spacing w:val="-14"/>
                            <w:sz w:val="26"/>
                          </w:rPr>
                          <w:t xml:space="preserve"> </w:t>
                        </w:r>
                        <w:r>
                          <w:rPr>
                            <w:sz w:val="26"/>
                          </w:rPr>
                          <w:t>negotiate</w:t>
                        </w:r>
                        <w:r>
                          <w:rPr>
                            <w:spacing w:val="-11"/>
                            <w:sz w:val="26"/>
                          </w:rPr>
                          <w:t xml:space="preserve"> </w:t>
                        </w:r>
                        <w:r>
                          <w:rPr>
                            <w:sz w:val="26"/>
                          </w:rPr>
                          <w:t>a</w:t>
                        </w:r>
                        <w:r>
                          <w:rPr>
                            <w:spacing w:val="-10"/>
                            <w:sz w:val="26"/>
                          </w:rPr>
                          <w:t xml:space="preserve"> </w:t>
                        </w:r>
                        <w:r>
                          <w:rPr>
                            <w:sz w:val="26"/>
                          </w:rPr>
                          <w:t>fair division of</w:t>
                        </w:r>
                        <w:r>
                          <w:rPr>
                            <w:spacing w:val="-11"/>
                            <w:sz w:val="26"/>
                          </w:rPr>
                          <w:t xml:space="preserve"> </w:t>
                        </w:r>
                        <w:r>
                          <w:rPr>
                            <w:sz w:val="26"/>
                          </w:rPr>
                          <w:t>tasks.</w:t>
                        </w:r>
                      </w:p>
                    </w:txbxContent>
                  </v:textbox>
                </v:shape>
                <w10:wrap type="topAndBottom" anchorx="page"/>
              </v:group>
            </w:pict>
          </mc:Fallback>
        </mc:AlternateContent>
      </w:r>
    </w:p>
    <w:p w14:paraId="386DF02D" w14:textId="77777777" w:rsidR="00181E80" w:rsidRDefault="00181E80" w:rsidP="00181E80">
      <w:pPr>
        <w:pStyle w:val="BodyText"/>
        <w:spacing w:before="49"/>
        <w:ind w:left="107"/>
      </w:pPr>
      <w:r>
        <w:rPr>
          <w:color w:val="262626"/>
        </w:rPr>
        <w:t>4</w:t>
      </w:r>
    </w:p>
    <w:p w14:paraId="6CA3C21D" w14:textId="77777777" w:rsidR="00181E80" w:rsidRDefault="00181E80" w:rsidP="00181E80">
      <w:pPr>
        <w:sectPr w:rsidR="00181E80">
          <w:pgSz w:w="11910" w:h="16840"/>
          <w:pgMar w:top="1660" w:right="1200" w:bottom="1520" w:left="1200" w:header="1334" w:footer="1336" w:gutter="0"/>
          <w:cols w:space="720"/>
        </w:sectPr>
      </w:pPr>
    </w:p>
    <w:p w14:paraId="615AD595" w14:textId="77777777" w:rsidR="00181E80" w:rsidRDefault="00181E80" w:rsidP="00181E80">
      <w:pPr>
        <w:pStyle w:val="BodyText"/>
        <w:rPr>
          <w:sz w:val="20"/>
        </w:rPr>
      </w:pPr>
    </w:p>
    <w:p w14:paraId="74C0A97D" w14:textId="77777777" w:rsidR="00181E80" w:rsidRDefault="00181E80" w:rsidP="00181E80">
      <w:pPr>
        <w:pStyle w:val="BodyText"/>
        <w:rPr>
          <w:sz w:val="20"/>
        </w:rPr>
      </w:pPr>
    </w:p>
    <w:p w14:paraId="1E3323FD" w14:textId="77777777" w:rsidR="00181E80" w:rsidRDefault="00181E80" w:rsidP="00181E80">
      <w:pPr>
        <w:pStyle w:val="BodyText"/>
        <w:rPr>
          <w:sz w:val="20"/>
        </w:rPr>
      </w:pPr>
    </w:p>
    <w:p w14:paraId="2AF852E4" w14:textId="77777777" w:rsidR="00181E80" w:rsidRDefault="00181E80" w:rsidP="00181E80">
      <w:pPr>
        <w:pStyle w:val="BodyText"/>
        <w:spacing w:before="10"/>
        <w:rPr>
          <w:sz w:val="21"/>
        </w:rPr>
      </w:pPr>
    </w:p>
    <w:p w14:paraId="1390AE3A" w14:textId="0D3BD9D8" w:rsidR="00181E80" w:rsidRDefault="00181E80" w:rsidP="00181E80">
      <w:pPr>
        <w:pStyle w:val="BodyText"/>
        <w:ind w:left="107"/>
        <w:rPr>
          <w:sz w:val="20"/>
        </w:rPr>
      </w:pPr>
      <w:r>
        <w:rPr>
          <w:noProof/>
          <w:sz w:val="20"/>
        </w:rPr>
        <mc:AlternateContent>
          <mc:Choice Requires="wpg">
            <w:drawing>
              <wp:inline distT="0" distB="0" distL="0" distR="0" wp14:anchorId="0BF0B5EF" wp14:editId="384369BA">
                <wp:extent cx="5897880" cy="3316605"/>
                <wp:effectExtent l="0" t="0" r="7620" b="10795"/>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309"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Rectangle 7"/>
                        <wps:cNvSpPr>
                          <a:spLocks noChangeArrowheads="1"/>
                        </wps:cNvSpPr>
                        <wps:spPr bwMode="auto">
                          <a:xfrm>
                            <a:off x="580" y="964"/>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1"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475" y="3252"/>
                            <a:ext cx="2727"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Rectangle 9"/>
                        <wps:cNvSpPr>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Text Box 10"/>
                        <wps:cNvSpPr txBox="1">
                          <a:spLocks noChangeArrowheads="1"/>
                        </wps:cNvSpPr>
                        <wps:spPr bwMode="auto">
                          <a:xfrm>
                            <a:off x="623" y="615"/>
                            <a:ext cx="7178" cy="2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458F9" w14:textId="77777777" w:rsidR="00903E45" w:rsidRDefault="00903E45" w:rsidP="00181E80">
                              <w:pPr>
                                <w:spacing w:line="315" w:lineRule="exact"/>
                                <w:rPr>
                                  <w:b/>
                                  <w:sz w:val="31"/>
                                </w:rPr>
                              </w:pPr>
                              <w:r>
                                <w:rPr>
                                  <w:b/>
                                  <w:color w:val="00A8CD"/>
                                  <w:sz w:val="31"/>
                                </w:rPr>
                                <w:t>REFLECTIONS &amp; SELF-AWARENESS</w:t>
                              </w:r>
                            </w:p>
                            <w:p w14:paraId="2E463D7F" w14:textId="77777777" w:rsidR="00903E45" w:rsidRDefault="00903E45" w:rsidP="00181E80">
                              <w:pPr>
                                <w:spacing w:before="202" w:line="278" w:lineRule="auto"/>
                                <w:ind w:right="636"/>
                                <w:rPr>
                                  <w:sz w:val="26"/>
                                </w:rPr>
                              </w:pPr>
                              <w:r>
                                <w:rPr>
                                  <w:sz w:val="26"/>
                                </w:rPr>
                                <w:t>How do you know your preferred teamwork style and role(s)? Often intuitively; “you just know”</w:t>
                              </w:r>
                            </w:p>
                            <w:p w14:paraId="57B2007C" w14:textId="77777777" w:rsidR="00903E45" w:rsidRDefault="00903E45" w:rsidP="00181E80">
                              <w:pPr>
                                <w:spacing w:before="10" w:line="235" w:lineRule="auto"/>
                                <w:rPr>
                                  <w:sz w:val="26"/>
                                </w:rPr>
                              </w:pPr>
                              <w:r>
                                <w:rPr>
                                  <w:color w:val="FF0000"/>
                                  <w:spacing w:val="-4"/>
                                  <w:sz w:val="26"/>
                                </w:rPr>
                                <w:t>However,</w:t>
                              </w:r>
                              <w:r>
                                <w:rPr>
                                  <w:color w:val="FF0000"/>
                                  <w:spacing w:val="-13"/>
                                  <w:sz w:val="26"/>
                                </w:rPr>
                                <w:t xml:space="preserve"> </w:t>
                              </w:r>
                              <w:r>
                                <w:rPr>
                                  <w:color w:val="FF0000"/>
                                  <w:sz w:val="26"/>
                                </w:rPr>
                                <w:t>employers</w:t>
                              </w:r>
                              <w:r>
                                <w:rPr>
                                  <w:color w:val="FF0000"/>
                                  <w:spacing w:val="-13"/>
                                  <w:sz w:val="26"/>
                                </w:rPr>
                                <w:t xml:space="preserve"> </w:t>
                              </w:r>
                              <w:r>
                                <w:rPr>
                                  <w:color w:val="FF0000"/>
                                  <w:sz w:val="26"/>
                                </w:rPr>
                                <w:t>will</w:t>
                              </w:r>
                              <w:r>
                                <w:rPr>
                                  <w:color w:val="FF0000"/>
                                  <w:spacing w:val="-10"/>
                                  <w:sz w:val="26"/>
                                </w:rPr>
                                <w:t xml:space="preserve"> </w:t>
                              </w:r>
                              <w:r>
                                <w:rPr>
                                  <w:color w:val="FF0000"/>
                                  <w:sz w:val="26"/>
                                </w:rPr>
                                <w:t>want</w:t>
                              </w:r>
                              <w:r>
                                <w:rPr>
                                  <w:color w:val="FF0000"/>
                                  <w:spacing w:val="-11"/>
                                  <w:sz w:val="26"/>
                                </w:rPr>
                                <w:t xml:space="preserve"> </w:t>
                              </w:r>
                              <w:r>
                                <w:rPr>
                                  <w:color w:val="FF0000"/>
                                  <w:sz w:val="26"/>
                                </w:rPr>
                                <w:t>you</w:t>
                              </w:r>
                              <w:r>
                                <w:rPr>
                                  <w:color w:val="FF0000"/>
                                  <w:spacing w:val="-11"/>
                                  <w:sz w:val="26"/>
                                </w:rPr>
                                <w:t xml:space="preserve"> </w:t>
                              </w:r>
                              <w:r>
                                <w:rPr>
                                  <w:color w:val="FF0000"/>
                                  <w:sz w:val="26"/>
                                </w:rPr>
                                <w:t>to</w:t>
                              </w:r>
                              <w:r>
                                <w:rPr>
                                  <w:color w:val="FF0000"/>
                                  <w:spacing w:val="-8"/>
                                  <w:sz w:val="26"/>
                                </w:rPr>
                                <w:t xml:space="preserve"> </w:t>
                              </w:r>
                              <w:r>
                                <w:rPr>
                                  <w:color w:val="FF0000"/>
                                  <w:sz w:val="26"/>
                                </w:rPr>
                                <w:t>prove</w:t>
                              </w:r>
                              <w:r>
                                <w:rPr>
                                  <w:color w:val="FF0000"/>
                                  <w:spacing w:val="-12"/>
                                  <w:sz w:val="26"/>
                                </w:rPr>
                                <w:t xml:space="preserve"> </w:t>
                              </w:r>
                              <w:r>
                                <w:rPr>
                                  <w:i/>
                                  <w:color w:val="FF0000"/>
                                  <w:sz w:val="26"/>
                                </w:rPr>
                                <w:t>how</w:t>
                              </w:r>
                              <w:r>
                                <w:rPr>
                                  <w:i/>
                                  <w:color w:val="FF0000"/>
                                  <w:spacing w:val="-10"/>
                                  <w:sz w:val="26"/>
                                </w:rPr>
                                <w:t xml:space="preserve"> </w:t>
                              </w:r>
                              <w:r>
                                <w:rPr>
                                  <w:color w:val="FF0000"/>
                                  <w:sz w:val="26"/>
                                </w:rPr>
                                <w:t>you</w:t>
                              </w:r>
                              <w:r>
                                <w:rPr>
                                  <w:color w:val="FF0000"/>
                                  <w:spacing w:val="-11"/>
                                  <w:sz w:val="26"/>
                                </w:rPr>
                                <w:t xml:space="preserve"> </w:t>
                              </w:r>
                              <w:r>
                                <w:rPr>
                                  <w:color w:val="FF0000"/>
                                  <w:sz w:val="26"/>
                                </w:rPr>
                                <w:t>developed</w:t>
                              </w:r>
                              <w:r>
                                <w:rPr>
                                  <w:color w:val="FF0000"/>
                                  <w:spacing w:val="-12"/>
                                  <w:sz w:val="26"/>
                                </w:rPr>
                                <w:t xml:space="preserve"> </w:t>
                              </w:r>
                              <w:r>
                                <w:rPr>
                                  <w:color w:val="FF0000"/>
                                  <w:sz w:val="26"/>
                                </w:rPr>
                                <w:t>your (teamwork)</w:t>
                              </w:r>
                              <w:r>
                                <w:rPr>
                                  <w:color w:val="FF0000"/>
                                  <w:spacing w:val="-8"/>
                                  <w:sz w:val="26"/>
                                </w:rPr>
                                <w:t xml:space="preserve"> </w:t>
                              </w:r>
                              <w:r>
                                <w:rPr>
                                  <w:color w:val="FF0000"/>
                                  <w:sz w:val="26"/>
                                </w:rPr>
                                <w:t>skills,</w:t>
                              </w:r>
                              <w:r>
                                <w:rPr>
                                  <w:color w:val="FF0000"/>
                                  <w:spacing w:val="-4"/>
                                  <w:sz w:val="26"/>
                                </w:rPr>
                                <w:t xml:space="preserve"> </w:t>
                              </w:r>
                              <w:r>
                                <w:rPr>
                                  <w:color w:val="FF0000"/>
                                  <w:sz w:val="26"/>
                                </w:rPr>
                                <w:t>and</w:t>
                              </w:r>
                              <w:r>
                                <w:rPr>
                                  <w:color w:val="FF0000"/>
                                  <w:spacing w:val="-5"/>
                                  <w:sz w:val="26"/>
                                </w:rPr>
                                <w:t xml:space="preserve"> </w:t>
                              </w:r>
                              <w:r>
                                <w:rPr>
                                  <w:color w:val="FF0000"/>
                                  <w:sz w:val="26"/>
                                </w:rPr>
                                <w:t>what</w:t>
                              </w:r>
                              <w:r>
                                <w:rPr>
                                  <w:color w:val="FF0000"/>
                                  <w:spacing w:val="-6"/>
                                  <w:sz w:val="26"/>
                                </w:rPr>
                                <w:t xml:space="preserve"> </w:t>
                              </w:r>
                              <w:r>
                                <w:rPr>
                                  <w:color w:val="FF0000"/>
                                  <w:sz w:val="26"/>
                                </w:rPr>
                                <w:t>you</w:t>
                              </w:r>
                              <w:r>
                                <w:rPr>
                                  <w:color w:val="FF0000"/>
                                  <w:spacing w:val="-8"/>
                                  <w:sz w:val="26"/>
                                </w:rPr>
                                <w:t xml:space="preserve"> </w:t>
                              </w:r>
                              <w:r>
                                <w:rPr>
                                  <w:color w:val="FF0000"/>
                                  <w:sz w:val="26"/>
                                </w:rPr>
                                <w:t>do</w:t>
                              </w:r>
                              <w:r>
                                <w:rPr>
                                  <w:color w:val="FF0000"/>
                                  <w:spacing w:val="-5"/>
                                  <w:sz w:val="26"/>
                                </w:rPr>
                                <w:t xml:space="preserve"> </w:t>
                              </w:r>
                              <w:r>
                                <w:rPr>
                                  <w:color w:val="FF0000"/>
                                  <w:sz w:val="26"/>
                                </w:rPr>
                                <w:t>to</w:t>
                              </w:r>
                              <w:r>
                                <w:rPr>
                                  <w:color w:val="FF0000"/>
                                  <w:spacing w:val="-4"/>
                                  <w:sz w:val="26"/>
                                </w:rPr>
                                <w:t xml:space="preserve"> </w:t>
                              </w:r>
                              <w:r>
                                <w:rPr>
                                  <w:color w:val="FF0000"/>
                                  <w:spacing w:val="-3"/>
                                  <w:sz w:val="26"/>
                                </w:rPr>
                                <w:t>make</w:t>
                              </w:r>
                              <w:r>
                                <w:rPr>
                                  <w:color w:val="FF0000"/>
                                  <w:spacing w:val="-6"/>
                                  <w:sz w:val="26"/>
                                </w:rPr>
                                <w:t xml:space="preserve"> </w:t>
                              </w:r>
                              <w:r>
                                <w:rPr>
                                  <w:color w:val="FF0000"/>
                                  <w:sz w:val="26"/>
                                </w:rPr>
                                <w:t>them</w:t>
                              </w:r>
                              <w:r>
                                <w:rPr>
                                  <w:color w:val="FF0000"/>
                                  <w:spacing w:val="-6"/>
                                  <w:sz w:val="26"/>
                                </w:rPr>
                                <w:t xml:space="preserve"> </w:t>
                              </w:r>
                              <w:r>
                                <w:rPr>
                                  <w:color w:val="FF0000"/>
                                  <w:sz w:val="26"/>
                                </w:rPr>
                                <w:t>effective</w:t>
                              </w:r>
                            </w:p>
                            <w:p w14:paraId="62C97C99" w14:textId="77777777" w:rsidR="00903E45" w:rsidRDefault="00903E45" w:rsidP="00181E80">
                              <w:pPr>
                                <w:spacing w:before="54" w:line="312" w:lineRule="exact"/>
                                <w:rPr>
                                  <w:sz w:val="26"/>
                                </w:rPr>
                              </w:pPr>
                              <w:r>
                                <w:rPr>
                                  <w:sz w:val="26"/>
                                </w:rPr>
                                <w:t>The process of reflection can help make this explicit:</w:t>
                              </w:r>
                            </w:p>
                          </w:txbxContent>
                        </wps:txbx>
                        <wps:bodyPr rot="0" vert="horz" wrap="square" lIns="0" tIns="0" rIns="0" bIns="0" anchor="t" anchorCtr="0" upright="1">
                          <a:noAutofit/>
                        </wps:bodyPr>
                      </wps:wsp>
                      <wps:wsp>
                        <wps:cNvPr id="314" name="Text Box 11"/>
                        <wps:cNvSpPr txBox="1">
                          <a:spLocks noChangeArrowheads="1"/>
                        </wps:cNvSpPr>
                        <wps:spPr bwMode="auto">
                          <a:xfrm>
                            <a:off x="623" y="2940"/>
                            <a:ext cx="111"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CE619" w14:textId="77777777" w:rsidR="00903E45" w:rsidRDefault="00903E45" w:rsidP="00181E80">
                              <w:pPr>
                                <w:spacing w:line="290" w:lineRule="exact"/>
                                <w:rPr>
                                  <w:rFonts w:ascii="Arial" w:hAnsi="Arial"/>
                                  <w:sz w:val="26"/>
                                </w:rPr>
                              </w:pPr>
                              <w:r>
                                <w:rPr>
                                  <w:rFonts w:ascii="Arial" w:hAnsi="Arial"/>
                                  <w:w w:val="99"/>
                                  <w:sz w:val="26"/>
                                </w:rPr>
                                <w:t>•</w:t>
                              </w:r>
                            </w:p>
                            <w:p w14:paraId="07641325" w14:textId="77777777" w:rsidR="00903E45" w:rsidRDefault="00903E45" w:rsidP="00181E80">
                              <w:pPr>
                                <w:spacing w:before="73"/>
                                <w:rPr>
                                  <w:rFonts w:ascii="Arial" w:hAnsi="Arial"/>
                                  <w:sz w:val="26"/>
                                </w:rPr>
                              </w:pPr>
                              <w:r>
                                <w:rPr>
                                  <w:rFonts w:ascii="Arial" w:hAnsi="Arial"/>
                                  <w:w w:val="99"/>
                                  <w:sz w:val="26"/>
                                </w:rPr>
                                <w:t>•</w:t>
                              </w:r>
                            </w:p>
                            <w:p w14:paraId="253F1F8D" w14:textId="77777777" w:rsidR="00903E45" w:rsidRDefault="00903E45" w:rsidP="00181E80">
                              <w:pPr>
                                <w:spacing w:before="70"/>
                                <w:rPr>
                                  <w:rFonts w:ascii="Arial" w:hAnsi="Arial"/>
                                  <w:sz w:val="26"/>
                                </w:rPr>
                              </w:pPr>
                              <w:r>
                                <w:rPr>
                                  <w:rFonts w:ascii="Arial" w:hAnsi="Arial"/>
                                  <w:w w:val="99"/>
                                  <w:sz w:val="26"/>
                                </w:rPr>
                                <w:t>•</w:t>
                              </w:r>
                            </w:p>
                          </w:txbxContent>
                        </wps:txbx>
                        <wps:bodyPr rot="0" vert="horz" wrap="square" lIns="0" tIns="0" rIns="0" bIns="0" anchor="t" anchorCtr="0" upright="1">
                          <a:noAutofit/>
                        </wps:bodyPr>
                      </wps:wsp>
                      <wps:wsp>
                        <wps:cNvPr id="315" name="Text Box 12"/>
                        <wps:cNvSpPr txBox="1">
                          <a:spLocks noChangeArrowheads="1"/>
                        </wps:cNvSpPr>
                        <wps:spPr bwMode="auto">
                          <a:xfrm>
                            <a:off x="885" y="2980"/>
                            <a:ext cx="5813"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BA8AD" w14:textId="77777777" w:rsidR="00903E45" w:rsidRDefault="00903E45" w:rsidP="00181E80">
                              <w:pPr>
                                <w:spacing w:line="264" w:lineRule="exact"/>
                                <w:rPr>
                                  <w:sz w:val="26"/>
                                </w:rPr>
                              </w:pPr>
                              <w:r>
                                <w:rPr>
                                  <w:spacing w:val="-7"/>
                                  <w:sz w:val="26"/>
                                </w:rPr>
                                <w:t>You</w:t>
                              </w:r>
                              <w:r>
                                <w:rPr>
                                  <w:spacing w:val="-9"/>
                                  <w:sz w:val="26"/>
                                </w:rPr>
                                <w:t xml:space="preserve"> </w:t>
                              </w:r>
                              <w:r>
                                <w:rPr>
                                  <w:spacing w:val="-3"/>
                                  <w:sz w:val="26"/>
                                </w:rPr>
                                <w:t>take</w:t>
                              </w:r>
                              <w:r>
                                <w:rPr>
                                  <w:spacing w:val="-7"/>
                                  <w:sz w:val="26"/>
                                </w:rPr>
                                <w:t xml:space="preserve"> </w:t>
                              </w:r>
                              <w:r>
                                <w:rPr>
                                  <w:sz w:val="26"/>
                                </w:rPr>
                                <w:t>your</w:t>
                              </w:r>
                              <w:r>
                                <w:rPr>
                                  <w:spacing w:val="-11"/>
                                  <w:sz w:val="26"/>
                                </w:rPr>
                                <w:t xml:space="preserve"> </w:t>
                              </w:r>
                              <w:r>
                                <w:rPr>
                                  <w:sz w:val="26"/>
                                </w:rPr>
                                <w:t>knowledge</w:t>
                              </w:r>
                              <w:r>
                                <w:rPr>
                                  <w:spacing w:val="-13"/>
                                  <w:sz w:val="26"/>
                                </w:rPr>
                                <w:t xml:space="preserve"> </w:t>
                              </w:r>
                              <w:r>
                                <w:rPr>
                                  <w:sz w:val="26"/>
                                </w:rPr>
                                <w:t>of</w:t>
                              </w:r>
                              <w:r>
                                <w:rPr>
                                  <w:spacing w:val="-6"/>
                                  <w:sz w:val="26"/>
                                </w:rPr>
                                <w:t xml:space="preserve"> </w:t>
                              </w:r>
                              <w:r>
                                <w:rPr>
                                  <w:sz w:val="26"/>
                                </w:rPr>
                                <w:t>yourself</w:t>
                              </w:r>
                              <w:r>
                                <w:rPr>
                                  <w:spacing w:val="-13"/>
                                  <w:sz w:val="26"/>
                                </w:rPr>
                                <w:t xml:space="preserve"> </w:t>
                              </w:r>
                              <w:r>
                                <w:rPr>
                                  <w:sz w:val="26"/>
                                </w:rPr>
                                <w:t>into</w:t>
                              </w:r>
                              <w:r>
                                <w:rPr>
                                  <w:spacing w:val="-7"/>
                                  <w:sz w:val="26"/>
                                </w:rPr>
                                <w:t xml:space="preserve"> </w:t>
                              </w:r>
                              <w:r>
                                <w:rPr>
                                  <w:sz w:val="26"/>
                                </w:rPr>
                                <w:t>an</w:t>
                              </w:r>
                              <w:r>
                                <w:rPr>
                                  <w:spacing w:val="-9"/>
                                  <w:sz w:val="26"/>
                                </w:rPr>
                                <w:t xml:space="preserve"> </w:t>
                              </w:r>
                              <w:r>
                                <w:rPr>
                                  <w:sz w:val="26"/>
                                </w:rPr>
                                <w:t>experience</w:t>
                              </w:r>
                            </w:p>
                            <w:p w14:paraId="1262EFF6" w14:textId="77777777" w:rsidR="00903E45" w:rsidRDefault="00903E45" w:rsidP="00181E80">
                              <w:pPr>
                                <w:spacing w:before="54" w:line="312" w:lineRule="exact"/>
                                <w:rPr>
                                  <w:sz w:val="26"/>
                                </w:rPr>
                              </w:pPr>
                              <w:r>
                                <w:rPr>
                                  <w:sz w:val="26"/>
                                </w:rPr>
                                <w:t>This experience teaches you about yourself</w:t>
                              </w:r>
                            </w:p>
                          </w:txbxContent>
                        </wps:txbx>
                        <wps:bodyPr rot="0" vert="horz" wrap="square" lIns="0" tIns="0" rIns="0" bIns="0" anchor="t" anchorCtr="0" upright="1">
                          <a:noAutofit/>
                        </wps:bodyPr>
                      </wps:wsp>
                      <wps:wsp>
                        <wps:cNvPr id="316" name="Text Box 13"/>
                        <wps:cNvSpPr txBox="1">
                          <a:spLocks noChangeArrowheads="1"/>
                        </wps:cNvSpPr>
                        <wps:spPr bwMode="auto">
                          <a:xfrm>
                            <a:off x="7404" y="3110"/>
                            <a:ext cx="804"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DF879" w14:textId="77777777" w:rsidR="00903E45" w:rsidRDefault="00903E45" w:rsidP="00181E80">
                              <w:pPr>
                                <w:spacing w:line="175" w:lineRule="exact"/>
                                <w:rPr>
                                  <w:sz w:val="17"/>
                                </w:rPr>
                              </w:pPr>
                              <w:r>
                                <w:rPr>
                                  <w:sz w:val="17"/>
                                </w:rPr>
                                <w:t>Reflections</w:t>
                              </w:r>
                            </w:p>
                          </w:txbxContent>
                        </wps:txbx>
                        <wps:bodyPr rot="0" vert="horz" wrap="square" lIns="0" tIns="0" rIns="0" bIns="0" anchor="t" anchorCtr="0" upright="1">
                          <a:noAutofit/>
                        </wps:bodyPr>
                      </wps:wsp>
                      <wps:wsp>
                        <wps:cNvPr id="317" name="Text Box 14"/>
                        <wps:cNvSpPr txBox="1">
                          <a:spLocks noChangeArrowheads="1"/>
                        </wps:cNvSpPr>
                        <wps:spPr bwMode="auto">
                          <a:xfrm>
                            <a:off x="885" y="3714"/>
                            <a:ext cx="603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1F3A7" w14:textId="77777777" w:rsidR="00903E45" w:rsidRDefault="00903E45" w:rsidP="00181E80">
                              <w:pPr>
                                <w:spacing w:line="267" w:lineRule="exact"/>
                                <w:rPr>
                                  <w:sz w:val="18"/>
                                </w:rPr>
                              </w:pPr>
                              <w:r>
                                <w:rPr>
                                  <w:sz w:val="26"/>
                                </w:rPr>
                                <w:t xml:space="preserve">You take this renewed knowledge about yourself into </w:t>
                              </w:r>
                              <w:r>
                                <w:rPr>
                                  <w:position w:val="7"/>
                                  <w:sz w:val="18"/>
                                </w:rPr>
                                <w:t>Self-</w:t>
                              </w:r>
                            </w:p>
                          </w:txbxContent>
                        </wps:txbx>
                        <wps:bodyPr rot="0" vert="horz" wrap="square" lIns="0" tIns="0" rIns="0" bIns="0" anchor="t" anchorCtr="0" upright="1">
                          <a:noAutofit/>
                        </wps:bodyPr>
                      </wps:wsp>
                      <wps:wsp>
                        <wps:cNvPr id="318" name="Text Box 15"/>
                        <wps:cNvSpPr txBox="1">
                          <a:spLocks noChangeArrowheads="1"/>
                        </wps:cNvSpPr>
                        <wps:spPr bwMode="auto">
                          <a:xfrm>
                            <a:off x="7994" y="3706"/>
                            <a:ext cx="77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5BE41" w14:textId="77777777" w:rsidR="00903E45" w:rsidRDefault="00903E45" w:rsidP="00181E80">
                              <w:pPr>
                                <w:spacing w:line="168" w:lineRule="exact"/>
                                <w:rPr>
                                  <w:sz w:val="16"/>
                                </w:rPr>
                              </w:pPr>
                              <w:r>
                                <w:rPr>
                                  <w:w w:val="105"/>
                                  <w:sz w:val="16"/>
                                </w:rPr>
                                <w:t>Experience</w:t>
                              </w:r>
                            </w:p>
                          </w:txbxContent>
                        </wps:txbx>
                        <wps:bodyPr rot="0" vert="horz" wrap="square" lIns="0" tIns="0" rIns="0" bIns="0" anchor="t" anchorCtr="0" upright="1">
                          <a:noAutofit/>
                        </wps:bodyPr>
                      </wps:wsp>
                      <wps:wsp>
                        <wps:cNvPr id="319" name="Text Box 16"/>
                        <wps:cNvSpPr txBox="1">
                          <a:spLocks noChangeArrowheads="1"/>
                        </wps:cNvSpPr>
                        <wps:spPr bwMode="auto">
                          <a:xfrm>
                            <a:off x="885" y="4032"/>
                            <a:ext cx="2109"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822D6" w14:textId="77777777" w:rsidR="00903E45" w:rsidRDefault="00903E45" w:rsidP="00181E80">
                              <w:pPr>
                                <w:spacing w:line="259" w:lineRule="exact"/>
                                <w:rPr>
                                  <w:sz w:val="26"/>
                                </w:rPr>
                              </w:pPr>
                              <w:r>
                                <w:rPr>
                                  <w:sz w:val="26"/>
                                </w:rPr>
                                <w:t>the next experience</w:t>
                              </w:r>
                            </w:p>
                          </w:txbxContent>
                        </wps:txbx>
                        <wps:bodyPr rot="0" vert="horz" wrap="square" lIns="0" tIns="0" rIns="0" bIns="0" anchor="t" anchorCtr="0" upright="1">
                          <a:noAutofit/>
                        </wps:bodyPr>
                      </wps:wsp>
                      <wps:wsp>
                        <wps:cNvPr id="320" name="Text Box 17"/>
                        <wps:cNvSpPr txBox="1">
                          <a:spLocks noChangeArrowheads="1"/>
                        </wps:cNvSpPr>
                        <wps:spPr bwMode="auto">
                          <a:xfrm>
                            <a:off x="6578" y="3913"/>
                            <a:ext cx="10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AD340" w14:textId="77777777" w:rsidR="00903E45" w:rsidRDefault="00903E45" w:rsidP="00181E80">
                              <w:pPr>
                                <w:spacing w:line="180" w:lineRule="exact"/>
                                <w:rPr>
                                  <w:sz w:val="18"/>
                                </w:rPr>
                              </w:pPr>
                              <w:r>
                                <w:rPr>
                                  <w:sz w:val="18"/>
                                </w:rPr>
                                <w:t>understanding</w:t>
                              </w:r>
                            </w:p>
                          </w:txbxContent>
                        </wps:txbx>
                        <wps:bodyPr rot="0" vert="horz" wrap="square" lIns="0" tIns="0" rIns="0" bIns="0" anchor="t" anchorCtr="0" upright="1">
                          <a:noAutofit/>
                        </wps:bodyPr>
                      </wps:wsp>
                      <wps:wsp>
                        <wps:cNvPr id="321" name="Text Box 18"/>
                        <wps:cNvSpPr txBox="1">
                          <a:spLocks noChangeArrowheads="1"/>
                        </wps:cNvSpPr>
                        <wps:spPr bwMode="auto">
                          <a:xfrm>
                            <a:off x="623" y="4559"/>
                            <a:ext cx="6110"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612FA" w14:textId="77777777" w:rsidR="00903E45" w:rsidRDefault="00903E45" w:rsidP="00181E80">
                              <w:pPr>
                                <w:spacing w:line="260" w:lineRule="exact"/>
                                <w:rPr>
                                  <w:sz w:val="26"/>
                                </w:rPr>
                              </w:pPr>
                              <w:r>
                                <w:rPr>
                                  <w:sz w:val="26"/>
                                </w:rPr>
                                <w:t>The process of reflection helps you to understand</w:t>
                              </w:r>
                            </w:p>
                            <w:p w14:paraId="4D62DB09" w14:textId="77777777" w:rsidR="00903E45" w:rsidRDefault="00903E45" w:rsidP="00181E80">
                              <w:pPr>
                                <w:spacing w:line="308" w:lineRule="exact"/>
                                <w:rPr>
                                  <w:sz w:val="26"/>
                                </w:rPr>
                              </w:pPr>
                              <w:r>
                                <w:rPr>
                                  <w:sz w:val="26"/>
                                </w:rPr>
                                <w:t>yourself</w:t>
                              </w:r>
                              <w:r>
                                <w:rPr>
                                  <w:spacing w:val="-12"/>
                                  <w:sz w:val="26"/>
                                </w:rPr>
                                <w:t xml:space="preserve"> </w:t>
                              </w:r>
                              <w:r>
                                <w:rPr>
                                  <w:sz w:val="26"/>
                                </w:rPr>
                                <w:t>(skills,</w:t>
                              </w:r>
                              <w:r>
                                <w:rPr>
                                  <w:spacing w:val="-6"/>
                                  <w:sz w:val="26"/>
                                </w:rPr>
                                <w:t xml:space="preserve"> </w:t>
                              </w:r>
                              <w:r>
                                <w:rPr>
                                  <w:sz w:val="26"/>
                                </w:rPr>
                                <w:t>values,</w:t>
                              </w:r>
                              <w:r>
                                <w:rPr>
                                  <w:spacing w:val="-11"/>
                                  <w:sz w:val="26"/>
                                </w:rPr>
                                <w:t xml:space="preserve"> </w:t>
                              </w:r>
                              <w:r>
                                <w:rPr>
                                  <w:sz w:val="26"/>
                                </w:rPr>
                                <w:t>etc.)</w:t>
                              </w:r>
                              <w:r>
                                <w:rPr>
                                  <w:spacing w:val="-9"/>
                                  <w:sz w:val="26"/>
                                </w:rPr>
                                <w:t xml:space="preserve"> </w:t>
                              </w:r>
                              <w:r>
                                <w:rPr>
                                  <w:sz w:val="26"/>
                                </w:rPr>
                                <w:t>better</w:t>
                              </w:r>
                              <w:r>
                                <w:rPr>
                                  <w:spacing w:val="-8"/>
                                  <w:sz w:val="26"/>
                                </w:rPr>
                                <w:t xml:space="preserve"> </w:t>
                              </w:r>
                              <w:r>
                                <w:rPr>
                                  <w:sz w:val="26"/>
                                </w:rPr>
                                <w:t>in</w:t>
                              </w:r>
                              <w:r>
                                <w:rPr>
                                  <w:spacing w:val="-9"/>
                                  <w:sz w:val="26"/>
                                </w:rPr>
                                <w:t xml:space="preserve"> </w:t>
                              </w:r>
                              <w:r>
                                <w:rPr>
                                  <w:sz w:val="26"/>
                                </w:rPr>
                                <w:t>a</w:t>
                              </w:r>
                              <w:r>
                                <w:rPr>
                                  <w:spacing w:val="-8"/>
                                  <w:sz w:val="26"/>
                                </w:rPr>
                                <w:t xml:space="preserve"> </w:t>
                              </w:r>
                              <w:r>
                                <w:rPr>
                                  <w:sz w:val="26"/>
                                </w:rPr>
                                <w:t>never-ending</w:t>
                              </w:r>
                              <w:r>
                                <w:rPr>
                                  <w:spacing w:val="-18"/>
                                  <w:sz w:val="26"/>
                                </w:rPr>
                                <w:t xml:space="preserve"> </w:t>
                              </w:r>
                              <w:r>
                                <w:rPr>
                                  <w:sz w:val="26"/>
                                </w:rPr>
                                <w:t>cycle.</w:t>
                              </w:r>
                            </w:p>
                          </w:txbxContent>
                        </wps:txbx>
                        <wps:bodyPr rot="0" vert="horz" wrap="square" lIns="0" tIns="0" rIns="0" bIns="0" anchor="t" anchorCtr="0" upright="1">
                          <a:noAutofit/>
                        </wps:bodyPr>
                      </wps:wsp>
                      <wps:wsp>
                        <wps:cNvPr id="322" name="Text Box 19"/>
                        <wps:cNvSpPr txBox="1">
                          <a:spLocks noChangeArrowheads="1"/>
                        </wps:cNvSpPr>
                        <wps:spPr bwMode="auto">
                          <a:xfrm>
                            <a:off x="7404" y="4620"/>
                            <a:ext cx="804"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81205" w14:textId="77777777" w:rsidR="00903E45" w:rsidRDefault="00903E45" w:rsidP="00181E80">
                              <w:pPr>
                                <w:spacing w:line="175" w:lineRule="exact"/>
                                <w:rPr>
                                  <w:sz w:val="17"/>
                                </w:rPr>
                              </w:pPr>
                              <w:r>
                                <w:rPr>
                                  <w:sz w:val="17"/>
                                </w:rPr>
                                <w:t>Reflections</w:t>
                              </w:r>
                            </w:p>
                          </w:txbxContent>
                        </wps:txbx>
                        <wps:bodyPr rot="0" vert="horz" wrap="square" lIns="0" tIns="0" rIns="0" bIns="0" anchor="t" anchorCtr="0" upright="1">
                          <a:noAutofit/>
                        </wps:bodyPr>
                      </wps:wsp>
                    </wpg:wgp>
                  </a:graphicData>
                </a:graphic>
              </wp:inline>
            </w:drawing>
          </mc:Choice>
          <mc:Fallback>
            <w:pict>
              <v:group w14:anchorId="0BF0B5EF" id="Group 308" o:spid="_x0000_s1138" style="width:464.4pt;height:261.15pt;mso-position-horizontal-relative:char;mso-position-vertical-relative:line" coordsize="9288,522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">
                <v:shape id="Picture 6" o:spid="_x0000_s1139"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w&#10;N5nEAAAA3AAAAA8AAABkcnMvZG93bnJldi54bWxEj0FrwkAUhO+F/oflFXqru7ZQbXSVIgiCeDCG&#10;FG+P7DMJZt+G7Griv+8KgsdhZr5h5svBNuJKna8daxiPFAjiwpmaSw3ZYf0xBeEDssHGMWm4kYfl&#10;4vVljolxPe/pmoZSRAj7BDVUIbSJlL6oyKIfuZY4eifXWQxRdqU0HfYRbhv5qdS3tFhzXKiwpVVF&#10;xTm9WA3bv/Wqn/S7FHfZWOU5DT477rV+fxt+ZyACDeEZfrQ3RsOX+oH7mXgE5OI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OwN5nEAAAA3AAAAA8AAAAAAAAAAAAAAAAAnAIA&#10;AGRycy9kb3ducmV2LnhtbFBLBQYAAAAABAAEAPcAAACNAwAAAAA=&#10;">
                  <v:imagedata r:id="rId63" o:title=""/>
                </v:shape>
                <v:rect id="Rectangle 7" o:spid="_x0000_s1140" style="position:absolute;left:580;top:964;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wv7GwgAA&#10;ANwAAAAPAAAAZHJzL2Rvd25yZXYueG1sRE/Pa8IwFL4P/B/CE3abqZuIdKalCA7ZRVZ78PjWvLWd&#10;yUttou3+++Uw2PHj+73NJ2vEnQbfOVawXCQgiGunO24UVKf90waED8gajWNS8EMe8mz2sMVUu5E/&#10;6F6GRsQQ9ikqaEPoUyl93ZJFv3A9ceS+3GAxRDg0Ug84xnBr5HOSrKXFjmNDiz3tWqov5c0qwLMx&#10;10uhV/3683osyhGrt+93pR7nU/EKItAU/sV/7oNW8LKM8+OZeARk9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bC/sbCAAAA3AAAAA8AAAAAAAAAAAAAAAAAlwIAAGRycy9kb3du&#10;cmV2LnhtbFBLBQYAAAAABAAEAPUAAACGAwAAAAA=&#10;" fillcolor="#57595b" stroked="f"/>
                <v:shape id="Picture 8" o:spid="_x0000_s1141" type="#_x0000_t75" style="position:absolute;left:6475;top:3252;width:2727;height:13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3&#10;1sjDAAAA3AAAAA8AAABkcnMvZG93bnJldi54bWxEj81qwzAQhO+BvoPYQi+hkd1AWpwooQQCpbf8&#10;QY+LtZHcWCsjKbb79lWhkOMwM98wq83oWtFTiI1nBeWsAEFce92wUXA67p7fQMSErLH1TAp+KMJm&#10;/TBZYaX9wHvqD8mIDOFYoQKbUldJGWtLDuPMd8TZu/jgMGUZjNQBhwx3rXwpioV02HBesNjR1lJ9&#10;PdycAmOnIfaL+CXPhr5fze70OdBVqafH8X0JItGY7uH/9odWMC9L+DuTj4Bc/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fWyMMAAADcAAAADwAAAAAAAAAAAAAAAACcAgAA&#10;ZHJzL2Rvd25yZXYueG1sUEsFBgAAAAAEAAQA9wAAAIwDAAAAAA==&#10;">
                  <v:imagedata r:id="rId68" o:title=""/>
                </v:shape>
                <v:rect id="Rectangle 9" o:spid="_x0000_s114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bHGCxQAA&#10;ANwAAAAPAAAAZHJzL2Rvd25yZXYueG1sRI/NbsIwEITvSH0HaytxA4dAEaQYVCEVKD3x8wBLvE3S&#10;xuvINhDeHiMh9TiamW80s0VranEh5yvLCgb9BARxbnXFhYLj4bM3AeEDssbaMim4kYfF/KUzw0zb&#10;K+/osg+FiBD2GSooQ2gyKX1ekkHftw1x9H6sMxiidIXUDq8RbmqZJslYGqw4LpTY0LKk/G9/NgrC&#10;alS9bbfNepni10kfx9+H6a9TqvvafryDCNSG//CzvdEKhoMUHmfiEZD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VscYLFAAAA3AAAAA8AAAAAAAAAAAAAAAAAlwIAAGRycy9k&#10;b3ducmV2LnhtbFBLBQYAAAAABAAEAPUAAACJAwAAAAA=&#10;" filled="f" strokeweight=".96pt"/>
                <v:shape id="Text Box 10" o:spid="_x0000_s1143" type="#_x0000_t202" style="position:absolute;left:623;top:615;width:7178;height:22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TekxAAA&#10;ANwAAAAPAAAAZHJzL2Rvd25yZXYueG1sRI9Ba8JAFITvBf/D8gRvdWMF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3pMQAAADcAAAADwAAAAAAAAAAAAAAAACXAgAAZHJzL2Rv&#10;d25yZXYueG1sUEsFBgAAAAAEAAQA9QAAAIgDAAAAAA==&#10;" filled="f" stroked="f">
                  <v:textbox inset="0,0,0,0">
                    <w:txbxContent>
                      <w:p w14:paraId="773458F9" w14:textId="77777777" w:rsidR="00903E45" w:rsidRDefault="00903E45" w:rsidP="00181E80">
                        <w:pPr>
                          <w:spacing w:line="315" w:lineRule="exact"/>
                          <w:rPr>
                            <w:b/>
                            <w:sz w:val="31"/>
                          </w:rPr>
                        </w:pPr>
                        <w:r>
                          <w:rPr>
                            <w:b/>
                            <w:color w:val="00A8CD"/>
                            <w:sz w:val="31"/>
                          </w:rPr>
                          <w:t>REFLECTIONS &amp; SELF-AWARENESS</w:t>
                        </w:r>
                      </w:p>
                      <w:p w14:paraId="2E463D7F" w14:textId="77777777" w:rsidR="00903E45" w:rsidRDefault="00903E45" w:rsidP="00181E80">
                        <w:pPr>
                          <w:spacing w:before="202" w:line="278" w:lineRule="auto"/>
                          <w:ind w:right="636"/>
                          <w:rPr>
                            <w:sz w:val="26"/>
                          </w:rPr>
                        </w:pPr>
                        <w:r>
                          <w:rPr>
                            <w:sz w:val="26"/>
                          </w:rPr>
                          <w:t>How do you know your preferred teamwork style and role(s)? Often intuitively; “you just know”</w:t>
                        </w:r>
                      </w:p>
                      <w:p w14:paraId="57B2007C" w14:textId="77777777" w:rsidR="00903E45" w:rsidRDefault="00903E45" w:rsidP="00181E80">
                        <w:pPr>
                          <w:spacing w:before="10" w:line="235" w:lineRule="auto"/>
                          <w:rPr>
                            <w:sz w:val="26"/>
                          </w:rPr>
                        </w:pPr>
                        <w:r>
                          <w:rPr>
                            <w:color w:val="FF0000"/>
                            <w:spacing w:val="-4"/>
                            <w:sz w:val="26"/>
                          </w:rPr>
                          <w:t>However,</w:t>
                        </w:r>
                        <w:r>
                          <w:rPr>
                            <w:color w:val="FF0000"/>
                            <w:spacing w:val="-13"/>
                            <w:sz w:val="26"/>
                          </w:rPr>
                          <w:t xml:space="preserve"> </w:t>
                        </w:r>
                        <w:r>
                          <w:rPr>
                            <w:color w:val="FF0000"/>
                            <w:sz w:val="26"/>
                          </w:rPr>
                          <w:t>employers</w:t>
                        </w:r>
                        <w:r>
                          <w:rPr>
                            <w:color w:val="FF0000"/>
                            <w:spacing w:val="-13"/>
                            <w:sz w:val="26"/>
                          </w:rPr>
                          <w:t xml:space="preserve"> </w:t>
                        </w:r>
                        <w:r>
                          <w:rPr>
                            <w:color w:val="FF0000"/>
                            <w:sz w:val="26"/>
                          </w:rPr>
                          <w:t>will</w:t>
                        </w:r>
                        <w:r>
                          <w:rPr>
                            <w:color w:val="FF0000"/>
                            <w:spacing w:val="-10"/>
                            <w:sz w:val="26"/>
                          </w:rPr>
                          <w:t xml:space="preserve"> </w:t>
                        </w:r>
                        <w:r>
                          <w:rPr>
                            <w:color w:val="FF0000"/>
                            <w:sz w:val="26"/>
                          </w:rPr>
                          <w:t>want</w:t>
                        </w:r>
                        <w:r>
                          <w:rPr>
                            <w:color w:val="FF0000"/>
                            <w:spacing w:val="-11"/>
                            <w:sz w:val="26"/>
                          </w:rPr>
                          <w:t xml:space="preserve"> </w:t>
                        </w:r>
                        <w:r>
                          <w:rPr>
                            <w:color w:val="FF0000"/>
                            <w:sz w:val="26"/>
                          </w:rPr>
                          <w:t>you</w:t>
                        </w:r>
                        <w:r>
                          <w:rPr>
                            <w:color w:val="FF0000"/>
                            <w:spacing w:val="-11"/>
                            <w:sz w:val="26"/>
                          </w:rPr>
                          <w:t xml:space="preserve"> </w:t>
                        </w:r>
                        <w:r>
                          <w:rPr>
                            <w:color w:val="FF0000"/>
                            <w:sz w:val="26"/>
                          </w:rPr>
                          <w:t>to</w:t>
                        </w:r>
                        <w:r>
                          <w:rPr>
                            <w:color w:val="FF0000"/>
                            <w:spacing w:val="-8"/>
                            <w:sz w:val="26"/>
                          </w:rPr>
                          <w:t xml:space="preserve"> </w:t>
                        </w:r>
                        <w:r>
                          <w:rPr>
                            <w:color w:val="FF0000"/>
                            <w:sz w:val="26"/>
                          </w:rPr>
                          <w:t>prove</w:t>
                        </w:r>
                        <w:r>
                          <w:rPr>
                            <w:color w:val="FF0000"/>
                            <w:spacing w:val="-12"/>
                            <w:sz w:val="26"/>
                          </w:rPr>
                          <w:t xml:space="preserve"> </w:t>
                        </w:r>
                        <w:r>
                          <w:rPr>
                            <w:i/>
                            <w:color w:val="FF0000"/>
                            <w:sz w:val="26"/>
                          </w:rPr>
                          <w:t>how</w:t>
                        </w:r>
                        <w:r>
                          <w:rPr>
                            <w:i/>
                            <w:color w:val="FF0000"/>
                            <w:spacing w:val="-10"/>
                            <w:sz w:val="26"/>
                          </w:rPr>
                          <w:t xml:space="preserve"> </w:t>
                        </w:r>
                        <w:r>
                          <w:rPr>
                            <w:color w:val="FF0000"/>
                            <w:sz w:val="26"/>
                          </w:rPr>
                          <w:t>you</w:t>
                        </w:r>
                        <w:r>
                          <w:rPr>
                            <w:color w:val="FF0000"/>
                            <w:spacing w:val="-11"/>
                            <w:sz w:val="26"/>
                          </w:rPr>
                          <w:t xml:space="preserve"> </w:t>
                        </w:r>
                        <w:r>
                          <w:rPr>
                            <w:color w:val="FF0000"/>
                            <w:sz w:val="26"/>
                          </w:rPr>
                          <w:t>developed</w:t>
                        </w:r>
                        <w:r>
                          <w:rPr>
                            <w:color w:val="FF0000"/>
                            <w:spacing w:val="-12"/>
                            <w:sz w:val="26"/>
                          </w:rPr>
                          <w:t xml:space="preserve"> </w:t>
                        </w:r>
                        <w:r>
                          <w:rPr>
                            <w:color w:val="FF0000"/>
                            <w:sz w:val="26"/>
                          </w:rPr>
                          <w:t>your (teamwork)</w:t>
                        </w:r>
                        <w:r>
                          <w:rPr>
                            <w:color w:val="FF0000"/>
                            <w:spacing w:val="-8"/>
                            <w:sz w:val="26"/>
                          </w:rPr>
                          <w:t xml:space="preserve"> </w:t>
                        </w:r>
                        <w:r>
                          <w:rPr>
                            <w:color w:val="FF0000"/>
                            <w:sz w:val="26"/>
                          </w:rPr>
                          <w:t>skills,</w:t>
                        </w:r>
                        <w:r>
                          <w:rPr>
                            <w:color w:val="FF0000"/>
                            <w:spacing w:val="-4"/>
                            <w:sz w:val="26"/>
                          </w:rPr>
                          <w:t xml:space="preserve"> </w:t>
                        </w:r>
                        <w:r>
                          <w:rPr>
                            <w:color w:val="FF0000"/>
                            <w:sz w:val="26"/>
                          </w:rPr>
                          <w:t>and</w:t>
                        </w:r>
                        <w:r>
                          <w:rPr>
                            <w:color w:val="FF0000"/>
                            <w:spacing w:val="-5"/>
                            <w:sz w:val="26"/>
                          </w:rPr>
                          <w:t xml:space="preserve"> </w:t>
                        </w:r>
                        <w:r>
                          <w:rPr>
                            <w:color w:val="FF0000"/>
                            <w:sz w:val="26"/>
                          </w:rPr>
                          <w:t>what</w:t>
                        </w:r>
                        <w:r>
                          <w:rPr>
                            <w:color w:val="FF0000"/>
                            <w:spacing w:val="-6"/>
                            <w:sz w:val="26"/>
                          </w:rPr>
                          <w:t xml:space="preserve"> </w:t>
                        </w:r>
                        <w:r>
                          <w:rPr>
                            <w:color w:val="FF0000"/>
                            <w:sz w:val="26"/>
                          </w:rPr>
                          <w:t>you</w:t>
                        </w:r>
                        <w:r>
                          <w:rPr>
                            <w:color w:val="FF0000"/>
                            <w:spacing w:val="-8"/>
                            <w:sz w:val="26"/>
                          </w:rPr>
                          <w:t xml:space="preserve"> </w:t>
                        </w:r>
                        <w:r>
                          <w:rPr>
                            <w:color w:val="FF0000"/>
                            <w:sz w:val="26"/>
                          </w:rPr>
                          <w:t>do</w:t>
                        </w:r>
                        <w:r>
                          <w:rPr>
                            <w:color w:val="FF0000"/>
                            <w:spacing w:val="-5"/>
                            <w:sz w:val="26"/>
                          </w:rPr>
                          <w:t xml:space="preserve"> </w:t>
                        </w:r>
                        <w:r>
                          <w:rPr>
                            <w:color w:val="FF0000"/>
                            <w:sz w:val="26"/>
                          </w:rPr>
                          <w:t>to</w:t>
                        </w:r>
                        <w:r>
                          <w:rPr>
                            <w:color w:val="FF0000"/>
                            <w:spacing w:val="-4"/>
                            <w:sz w:val="26"/>
                          </w:rPr>
                          <w:t xml:space="preserve"> </w:t>
                        </w:r>
                        <w:r>
                          <w:rPr>
                            <w:color w:val="FF0000"/>
                            <w:spacing w:val="-3"/>
                            <w:sz w:val="26"/>
                          </w:rPr>
                          <w:t>make</w:t>
                        </w:r>
                        <w:r>
                          <w:rPr>
                            <w:color w:val="FF0000"/>
                            <w:spacing w:val="-6"/>
                            <w:sz w:val="26"/>
                          </w:rPr>
                          <w:t xml:space="preserve"> </w:t>
                        </w:r>
                        <w:r>
                          <w:rPr>
                            <w:color w:val="FF0000"/>
                            <w:sz w:val="26"/>
                          </w:rPr>
                          <w:t>them</w:t>
                        </w:r>
                        <w:r>
                          <w:rPr>
                            <w:color w:val="FF0000"/>
                            <w:spacing w:val="-6"/>
                            <w:sz w:val="26"/>
                          </w:rPr>
                          <w:t xml:space="preserve"> </w:t>
                        </w:r>
                        <w:r>
                          <w:rPr>
                            <w:color w:val="FF0000"/>
                            <w:sz w:val="26"/>
                          </w:rPr>
                          <w:t>effective</w:t>
                        </w:r>
                      </w:p>
                      <w:p w14:paraId="62C97C99" w14:textId="77777777" w:rsidR="00903E45" w:rsidRDefault="00903E45" w:rsidP="00181E80">
                        <w:pPr>
                          <w:spacing w:before="54" w:line="312" w:lineRule="exact"/>
                          <w:rPr>
                            <w:sz w:val="26"/>
                          </w:rPr>
                        </w:pPr>
                        <w:r>
                          <w:rPr>
                            <w:sz w:val="26"/>
                          </w:rPr>
                          <w:t>The process of reflection can help make this explicit:</w:t>
                        </w:r>
                      </w:p>
                    </w:txbxContent>
                  </v:textbox>
                </v:shape>
                <v:shape id="Text Box 11" o:spid="_x0000_s1144" type="#_x0000_t202" style="position:absolute;left:623;top:2940;width:111;height:10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QxgAA&#10;ANwAAAAPAAAAZHJzL2Rvd25yZXYueG1sRI9Ba8JAFITvBf/D8oTe6sa2SI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K/QxgAAANwAAAAPAAAAAAAAAAAAAAAAAJcCAABkcnMv&#10;ZG93bnJldi54bWxQSwUGAAAAAAQABAD1AAAAigMAAAAA&#10;" filled="f" stroked="f">
                  <v:textbox inset="0,0,0,0">
                    <w:txbxContent>
                      <w:p w14:paraId="1B8CE619" w14:textId="77777777" w:rsidR="00903E45" w:rsidRDefault="00903E45" w:rsidP="00181E80">
                        <w:pPr>
                          <w:spacing w:line="290" w:lineRule="exact"/>
                          <w:rPr>
                            <w:rFonts w:ascii="Arial" w:hAnsi="Arial"/>
                            <w:sz w:val="26"/>
                          </w:rPr>
                        </w:pPr>
                        <w:r>
                          <w:rPr>
                            <w:rFonts w:ascii="Arial" w:hAnsi="Arial"/>
                            <w:w w:val="99"/>
                            <w:sz w:val="26"/>
                          </w:rPr>
                          <w:t>•</w:t>
                        </w:r>
                      </w:p>
                      <w:p w14:paraId="07641325" w14:textId="77777777" w:rsidR="00903E45" w:rsidRDefault="00903E45" w:rsidP="00181E80">
                        <w:pPr>
                          <w:spacing w:before="73"/>
                          <w:rPr>
                            <w:rFonts w:ascii="Arial" w:hAnsi="Arial"/>
                            <w:sz w:val="26"/>
                          </w:rPr>
                        </w:pPr>
                        <w:r>
                          <w:rPr>
                            <w:rFonts w:ascii="Arial" w:hAnsi="Arial"/>
                            <w:w w:val="99"/>
                            <w:sz w:val="26"/>
                          </w:rPr>
                          <w:t>•</w:t>
                        </w:r>
                      </w:p>
                      <w:p w14:paraId="253F1F8D" w14:textId="77777777" w:rsidR="00903E45" w:rsidRDefault="00903E45" w:rsidP="00181E80">
                        <w:pPr>
                          <w:spacing w:before="70"/>
                          <w:rPr>
                            <w:rFonts w:ascii="Arial" w:hAnsi="Arial"/>
                            <w:sz w:val="26"/>
                          </w:rPr>
                        </w:pPr>
                        <w:r>
                          <w:rPr>
                            <w:rFonts w:ascii="Arial" w:hAnsi="Arial"/>
                            <w:w w:val="99"/>
                            <w:sz w:val="26"/>
                          </w:rPr>
                          <w:t>•</w:t>
                        </w:r>
                      </w:p>
                    </w:txbxContent>
                  </v:textbox>
                </v:shape>
                <v:shape id="Text Box 12" o:spid="_x0000_s1145" type="#_x0000_t202" style="position:absolute;left:885;top:2980;width:5813;height:6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pLxgAA&#10;ANwAAAAPAAAAZHJzL2Rvd25yZXYueG1sRI9Ba8JAFITvBf/D8oTe6saW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tApLxgAAANwAAAAPAAAAAAAAAAAAAAAAAJcCAABkcnMv&#10;ZG93bnJldi54bWxQSwUGAAAAAAQABAD1AAAAigMAAAAA&#10;" filled="f" stroked="f">
                  <v:textbox inset="0,0,0,0">
                    <w:txbxContent>
                      <w:p w14:paraId="775BA8AD" w14:textId="77777777" w:rsidR="00903E45" w:rsidRDefault="00903E45" w:rsidP="00181E80">
                        <w:pPr>
                          <w:spacing w:line="264" w:lineRule="exact"/>
                          <w:rPr>
                            <w:sz w:val="26"/>
                          </w:rPr>
                        </w:pPr>
                        <w:r>
                          <w:rPr>
                            <w:spacing w:val="-7"/>
                            <w:sz w:val="26"/>
                          </w:rPr>
                          <w:t>You</w:t>
                        </w:r>
                        <w:r>
                          <w:rPr>
                            <w:spacing w:val="-9"/>
                            <w:sz w:val="26"/>
                          </w:rPr>
                          <w:t xml:space="preserve"> </w:t>
                        </w:r>
                        <w:r>
                          <w:rPr>
                            <w:spacing w:val="-3"/>
                            <w:sz w:val="26"/>
                          </w:rPr>
                          <w:t>take</w:t>
                        </w:r>
                        <w:r>
                          <w:rPr>
                            <w:spacing w:val="-7"/>
                            <w:sz w:val="26"/>
                          </w:rPr>
                          <w:t xml:space="preserve"> </w:t>
                        </w:r>
                        <w:r>
                          <w:rPr>
                            <w:sz w:val="26"/>
                          </w:rPr>
                          <w:t>your</w:t>
                        </w:r>
                        <w:r>
                          <w:rPr>
                            <w:spacing w:val="-11"/>
                            <w:sz w:val="26"/>
                          </w:rPr>
                          <w:t xml:space="preserve"> </w:t>
                        </w:r>
                        <w:r>
                          <w:rPr>
                            <w:sz w:val="26"/>
                          </w:rPr>
                          <w:t>knowledge</w:t>
                        </w:r>
                        <w:r>
                          <w:rPr>
                            <w:spacing w:val="-13"/>
                            <w:sz w:val="26"/>
                          </w:rPr>
                          <w:t xml:space="preserve"> </w:t>
                        </w:r>
                        <w:r>
                          <w:rPr>
                            <w:sz w:val="26"/>
                          </w:rPr>
                          <w:t>of</w:t>
                        </w:r>
                        <w:r>
                          <w:rPr>
                            <w:spacing w:val="-6"/>
                            <w:sz w:val="26"/>
                          </w:rPr>
                          <w:t xml:space="preserve"> </w:t>
                        </w:r>
                        <w:r>
                          <w:rPr>
                            <w:sz w:val="26"/>
                          </w:rPr>
                          <w:t>yourself</w:t>
                        </w:r>
                        <w:r>
                          <w:rPr>
                            <w:spacing w:val="-13"/>
                            <w:sz w:val="26"/>
                          </w:rPr>
                          <w:t xml:space="preserve"> </w:t>
                        </w:r>
                        <w:r>
                          <w:rPr>
                            <w:sz w:val="26"/>
                          </w:rPr>
                          <w:t>into</w:t>
                        </w:r>
                        <w:r>
                          <w:rPr>
                            <w:spacing w:val="-7"/>
                            <w:sz w:val="26"/>
                          </w:rPr>
                          <w:t xml:space="preserve"> </w:t>
                        </w:r>
                        <w:r>
                          <w:rPr>
                            <w:sz w:val="26"/>
                          </w:rPr>
                          <w:t>an</w:t>
                        </w:r>
                        <w:r>
                          <w:rPr>
                            <w:spacing w:val="-9"/>
                            <w:sz w:val="26"/>
                          </w:rPr>
                          <w:t xml:space="preserve"> </w:t>
                        </w:r>
                        <w:r>
                          <w:rPr>
                            <w:sz w:val="26"/>
                          </w:rPr>
                          <w:t>experience</w:t>
                        </w:r>
                      </w:p>
                      <w:p w14:paraId="1262EFF6" w14:textId="77777777" w:rsidR="00903E45" w:rsidRDefault="00903E45" w:rsidP="00181E80">
                        <w:pPr>
                          <w:spacing w:before="54" w:line="312" w:lineRule="exact"/>
                          <w:rPr>
                            <w:sz w:val="26"/>
                          </w:rPr>
                        </w:pPr>
                        <w:r>
                          <w:rPr>
                            <w:sz w:val="26"/>
                          </w:rPr>
                          <w:t>This experience teaches you about yourself</w:t>
                        </w:r>
                      </w:p>
                    </w:txbxContent>
                  </v:textbox>
                </v:shape>
                <v:shape id="Text Box 13" o:spid="_x0000_s1146" type="#_x0000_t202" style="position:absolute;left:7404;top:3110;width:804;height:1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pQ8xQAA&#10;ANwAAAAPAAAAZHJzL2Rvd25yZXYueG1sRI9Ba8JAFITvgv9heUJvurGF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mlDzFAAAA3AAAAA8AAAAAAAAAAAAAAAAAlwIAAGRycy9k&#10;b3ducmV2LnhtbFBLBQYAAAAABAAEAPUAAACJAwAAAAA=&#10;" filled="f" stroked="f">
                  <v:textbox inset="0,0,0,0">
                    <w:txbxContent>
                      <w:p w14:paraId="212DF879" w14:textId="77777777" w:rsidR="00903E45" w:rsidRDefault="00903E45" w:rsidP="00181E80">
                        <w:pPr>
                          <w:spacing w:line="175" w:lineRule="exact"/>
                          <w:rPr>
                            <w:sz w:val="17"/>
                          </w:rPr>
                        </w:pPr>
                        <w:r>
                          <w:rPr>
                            <w:sz w:val="17"/>
                          </w:rPr>
                          <w:t>Reflections</w:t>
                        </w:r>
                      </w:p>
                    </w:txbxContent>
                  </v:textbox>
                </v:shape>
                <v:shape id="Text Box 14" o:spid="_x0000_s1147" type="#_x0000_t202" style="position:absolute;left:885;top:3714;width:6035;height:2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KjGn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KjGnxgAAANwAAAAPAAAAAAAAAAAAAAAAAJcCAABkcnMv&#10;ZG93bnJldi54bWxQSwUGAAAAAAQABAD1AAAAigMAAAAA&#10;" filled="f" stroked="f">
                  <v:textbox inset="0,0,0,0">
                    <w:txbxContent>
                      <w:p w14:paraId="1051F3A7" w14:textId="77777777" w:rsidR="00903E45" w:rsidRDefault="00903E45" w:rsidP="00181E80">
                        <w:pPr>
                          <w:spacing w:line="267" w:lineRule="exact"/>
                          <w:rPr>
                            <w:sz w:val="18"/>
                          </w:rPr>
                        </w:pPr>
                        <w:r>
                          <w:rPr>
                            <w:sz w:val="26"/>
                          </w:rPr>
                          <w:t xml:space="preserve">You take this renewed knowledge about yourself into </w:t>
                        </w:r>
                        <w:r>
                          <w:rPr>
                            <w:position w:val="7"/>
                            <w:sz w:val="18"/>
                          </w:rPr>
                          <w:t>Self-</w:t>
                        </w:r>
                      </w:p>
                    </w:txbxContent>
                  </v:textbox>
                </v:shape>
                <v:shape id="Text Box 15" o:spid="_x0000_s1148" type="#_x0000_t202" style="position:absolute;left:7994;top:3706;width:771;height:1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aXVwwAA&#10;ANwAAAAPAAAAZHJzL2Rvd25yZXYueG1sRE/Pa8IwFL4P/B/CE3abaT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aXVwwAAANwAAAAPAAAAAAAAAAAAAAAAAJcCAABkcnMvZG93&#10;bnJldi54bWxQSwUGAAAAAAQABAD1AAAAhwMAAAAA&#10;" filled="f" stroked="f">
                  <v:textbox inset="0,0,0,0">
                    <w:txbxContent>
                      <w:p w14:paraId="2EC5BE41" w14:textId="77777777" w:rsidR="00903E45" w:rsidRDefault="00903E45" w:rsidP="00181E80">
                        <w:pPr>
                          <w:spacing w:line="168" w:lineRule="exact"/>
                          <w:rPr>
                            <w:sz w:val="16"/>
                          </w:rPr>
                        </w:pPr>
                        <w:r>
                          <w:rPr>
                            <w:w w:val="105"/>
                            <w:sz w:val="16"/>
                          </w:rPr>
                          <w:t>Experience</w:t>
                        </w:r>
                      </w:p>
                    </w:txbxContent>
                  </v:textbox>
                </v:shape>
                <v:shape id="Text Box 16" o:spid="_x0000_s1149" type="#_x0000_t202" style="position:absolute;left:885;top:4032;width:2109;height: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QBO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5AE7FAAAA3AAAAA8AAAAAAAAAAAAAAAAAlwIAAGRycy9k&#10;b3ducmV2LnhtbFBLBQYAAAAABAAEAPUAAACJAwAAAAA=&#10;" filled="f" stroked="f">
                  <v:textbox inset="0,0,0,0">
                    <w:txbxContent>
                      <w:p w14:paraId="41F822D6" w14:textId="77777777" w:rsidR="00903E45" w:rsidRDefault="00903E45" w:rsidP="00181E80">
                        <w:pPr>
                          <w:spacing w:line="259" w:lineRule="exact"/>
                          <w:rPr>
                            <w:sz w:val="26"/>
                          </w:rPr>
                        </w:pPr>
                        <w:r>
                          <w:rPr>
                            <w:sz w:val="26"/>
                          </w:rPr>
                          <w:t>the next experience</w:t>
                        </w:r>
                      </w:p>
                    </w:txbxContent>
                  </v:textbox>
                </v:shape>
                <v:shape id="Text Box 17" o:spid="_x0000_s1150" type="#_x0000_t202" style="position:absolute;left:6578;top:3913;width:1068;height: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r2NuwQAA&#10;ANwAAAAPAAAAZHJzL2Rvd25yZXYueG1sRE9Ni8IwEL0v+B/CCN7WVAV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69jbsEAAADcAAAADwAAAAAAAAAAAAAAAACXAgAAZHJzL2Rvd25y&#10;ZXYueG1sUEsFBgAAAAAEAAQA9QAAAIUDAAAAAA==&#10;" filled="f" stroked="f">
                  <v:textbox inset="0,0,0,0">
                    <w:txbxContent>
                      <w:p w14:paraId="7DCAD340" w14:textId="77777777" w:rsidR="00903E45" w:rsidRDefault="00903E45" w:rsidP="00181E80">
                        <w:pPr>
                          <w:spacing w:line="180" w:lineRule="exact"/>
                          <w:rPr>
                            <w:sz w:val="18"/>
                          </w:rPr>
                        </w:pPr>
                        <w:r>
                          <w:rPr>
                            <w:sz w:val="18"/>
                          </w:rPr>
                          <w:t>understanding</w:t>
                        </w:r>
                      </w:p>
                    </w:txbxContent>
                  </v:textbox>
                </v:shape>
                <v:shape id="Text Box 18" o:spid="_x0000_s1151" type="#_x0000_t202" style="position:absolute;left:623;top:4559;width:6110;height:5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8b1xAAA&#10;ANwAAAAPAAAAZHJzL2Rvd25yZXYueG1sRI9Ba8JAFITvgv9heYI33agg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OPG9cQAAADcAAAADwAAAAAAAAAAAAAAAACXAgAAZHJzL2Rv&#10;d25yZXYueG1sUEsFBgAAAAAEAAQA9QAAAIgDAAAAAA==&#10;" filled="f" stroked="f">
                  <v:textbox inset="0,0,0,0">
                    <w:txbxContent>
                      <w:p w14:paraId="399612FA" w14:textId="77777777" w:rsidR="00903E45" w:rsidRDefault="00903E45" w:rsidP="00181E80">
                        <w:pPr>
                          <w:spacing w:line="260" w:lineRule="exact"/>
                          <w:rPr>
                            <w:sz w:val="26"/>
                          </w:rPr>
                        </w:pPr>
                        <w:r>
                          <w:rPr>
                            <w:sz w:val="26"/>
                          </w:rPr>
                          <w:t>The process of reflection helps you to understand</w:t>
                        </w:r>
                      </w:p>
                      <w:p w14:paraId="4D62DB09" w14:textId="77777777" w:rsidR="00903E45" w:rsidRDefault="00903E45" w:rsidP="00181E80">
                        <w:pPr>
                          <w:spacing w:line="308" w:lineRule="exact"/>
                          <w:rPr>
                            <w:sz w:val="26"/>
                          </w:rPr>
                        </w:pPr>
                        <w:r>
                          <w:rPr>
                            <w:sz w:val="26"/>
                          </w:rPr>
                          <w:t>yourself</w:t>
                        </w:r>
                        <w:r>
                          <w:rPr>
                            <w:spacing w:val="-12"/>
                            <w:sz w:val="26"/>
                          </w:rPr>
                          <w:t xml:space="preserve"> </w:t>
                        </w:r>
                        <w:r>
                          <w:rPr>
                            <w:sz w:val="26"/>
                          </w:rPr>
                          <w:t>(skills,</w:t>
                        </w:r>
                        <w:r>
                          <w:rPr>
                            <w:spacing w:val="-6"/>
                            <w:sz w:val="26"/>
                          </w:rPr>
                          <w:t xml:space="preserve"> </w:t>
                        </w:r>
                        <w:r>
                          <w:rPr>
                            <w:sz w:val="26"/>
                          </w:rPr>
                          <w:t>values,</w:t>
                        </w:r>
                        <w:r>
                          <w:rPr>
                            <w:spacing w:val="-11"/>
                            <w:sz w:val="26"/>
                          </w:rPr>
                          <w:t xml:space="preserve"> </w:t>
                        </w:r>
                        <w:r>
                          <w:rPr>
                            <w:sz w:val="26"/>
                          </w:rPr>
                          <w:t>etc.)</w:t>
                        </w:r>
                        <w:r>
                          <w:rPr>
                            <w:spacing w:val="-9"/>
                            <w:sz w:val="26"/>
                          </w:rPr>
                          <w:t xml:space="preserve"> </w:t>
                        </w:r>
                        <w:r>
                          <w:rPr>
                            <w:sz w:val="26"/>
                          </w:rPr>
                          <w:t>better</w:t>
                        </w:r>
                        <w:r>
                          <w:rPr>
                            <w:spacing w:val="-8"/>
                            <w:sz w:val="26"/>
                          </w:rPr>
                          <w:t xml:space="preserve"> </w:t>
                        </w:r>
                        <w:r>
                          <w:rPr>
                            <w:sz w:val="26"/>
                          </w:rPr>
                          <w:t>in</w:t>
                        </w:r>
                        <w:r>
                          <w:rPr>
                            <w:spacing w:val="-9"/>
                            <w:sz w:val="26"/>
                          </w:rPr>
                          <w:t xml:space="preserve"> </w:t>
                        </w:r>
                        <w:r>
                          <w:rPr>
                            <w:sz w:val="26"/>
                          </w:rPr>
                          <w:t>a</w:t>
                        </w:r>
                        <w:r>
                          <w:rPr>
                            <w:spacing w:val="-8"/>
                            <w:sz w:val="26"/>
                          </w:rPr>
                          <w:t xml:space="preserve"> </w:t>
                        </w:r>
                        <w:r>
                          <w:rPr>
                            <w:sz w:val="26"/>
                          </w:rPr>
                          <w:t>never-ending</w:t>
                        </w:r>
                        <w:r>
                          <w:rPr>
                            <w:spacing w:val="-18"/>
                            <w:sz w:val="26"/>
                          </w:rPr>
                          <w:t xml:space="preserve"> </w:t>
                        </w:r>
                        <w:r>
                          <w:rPr>
                            <w:sz w:val="26"/>
                          </w:rPr>
                          <w:t>cycle.</w:t>
                        </w:r>
                      </w:p>
                    </w:txbxContent>
                  </v:textbox>
                </v:shape>
                <v:shape id="Text Box 19" o:spid="_x0000_s1152" type="#_x0000_t202" style="position:absolute;left:7404;top:4620;width:804;height:1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Vi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xWILFAAAA3AAAAA8AAAAAAAAAAAAAAAAAlwIAAGRycy9k&#10;b3ducmV2LnhtbFBLBQYAAAAABAAEAPUAAACJAwAAAAA=&#10;" filled="f" stroked="f">
                  <v:textbox inset="0,0,0,0">
                    <w:txbxContent>
                      <w:p w14:paraId="2C581205" w14:textId="77777777" w:rsidR="00903E45" w:rsidRDefault="00903E45" w:rsidP="00181E80">
                        <w:pPr>
                          <w:spacing w:line="175" w:lineRule="exact"/>
                          <w:rPr>
                            <w:sz w:val="17"/>
                          </w:rPr>
                        </w:pPr>
                        <w:r>
                          <w:rPr>
                            <w:sz w:val="17"/>
                          </w:rPr>
                          <w:t>Reflections</w:t>
                        </w:r>
                      </w:p>
                    </w:txbxContent>
                  </v:textbox>
                </v:shape>
                <w10:anchorlock/>
              </v:group>
            </w:pict>
          </mc:Fallback>
        </mc:AlternateContent>
      </w:r>
    </w:p>
    <w:p w14:paraId="30789FCB" w14:textId="77777777" w:rsidR="00181E80" w:rsidRDefault="00181E80" w:rsidP="00181E80">
      <w:pPr>
        <w:pStyle w:val="BodyText"/>
        <w:spacing w:before="48"/>
        <w:ind w:left="107"/>
      </w:pPr>
      <w:r>
        <w:rPr>
          <w:noProof/>
        </w:rPr>
        <w:drawing>
          <wp:anchor distT="0" distB="0" distL="0" distR="0" simplePos="0" relativeHeight="251680768" behindDoc="1" locked="0" layoutInCell="1" allowOverlap="1" wp14:anchorId="1D47C93C" wp14:editId="65FFCBB3">
            <wp:simplePos x="0" y="0"/>
            <wp:positionH relativeFrom="page">
              <wp:posOffset>1629155</wp:posOffset>
            </wp:positionH>
            <wp:positionV relativeFrom="paragraph">
              <wp:posOffset>1387307</wp:posOffset>
            </wp:positionV>
            <wp:extent cx="4296327" cy="2417445"/>
            <wp:effectExtent l="0" t="0" r="0" b="0"/>
            <wp:wrapNone/>
            <wp:docPr id="13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69" cstate="print"/>
                    <a:stretch>
                      <a:fillRect/>
                    </a:stretch>
                  </pic:blipFill>
                  <pic:spPr>
                    <a:xfrm>
                      <a:off x="0" y="0"/>
                      <a:ext cx="4296327" cy="2417445"/>
                    </a:xfrm>
                    <a:prstGeom prst="rect">
                      <a:avLst/>
                    </a:prstGeom>
                  </pic:spPr>
                </pic:pic>
              </a:graphicData>
            </a:graphic>
          </wp:anchor>
        </w:drawing>
      </w:r>
      <w:r>
        <w:rPr>
          <w:color w:val="262626"/>
        </w:rPr>
        <w:t>5</w:t>
      </w:r>
    </w:p>
    <w:p w14:paraId="1E96F57B" w14:textId="77777777" w:rsidR="00181E80" w:rsidRDefault="00181E80" w:rsidP="00181E80">
      <w:pPr>
        <w:pStyle w:val="BodyText"/>
        <w:rPr>
          <w:sz w:val="20"/>
        </w:rPr>
      </w:pPr>
    </w:p>
    <w:p w14:paraId="20543525" w14:textId="77777777" w:rsidR="00181E80" w:rsidRDefault="00181E80" w:rsidP="00181E80">
      <w:pPr>
        <w:pStyle w:val="BodyText"/>
        <w:rPr>
          <w:sz w:val="20"/>
        </w:rPr>
      </w:pPr>
    </w:p>
    <w:p w14:paraId="59878E87" w14:textId="7F7B4011" w:rsidR="00181E80" w:rsidRDefault="00181E80" w:rsidP="00181E80">
      <w:pPr>
        <w:pStyle w:val="BodyText"/>
        <w:spacing w:before="8"/>
        <w:rPr>
          <w:sz w:val="13"/>
        </w:rPr>
      </w:pPr>
      <w:r>
        <w:rPr>
          <w:noProof/>
          <w:sz w:val="22"/>
        </w:rPr>
        <mc:AlternateContent>
          <mc:Choice Requires="wpg">
            <w:drawing>
              <wp:anchor distT="0" distB="0" distL="0" distR="0" simplePos="0" relativeHeight="251708416" behindDoc="1" locked="0" layoutInCell="1" allowOverlap="1" wp14:anchorId="2C804BF8" wp14:editId="6F432F52">
                <wp:simplePos x="0" y="0"/>
                <wp:positionH relativeFrom="page">
                  <wp:posOffset>830580</wp:posOffset>
                </wp:positionH>
                <wp:positionV relativeFrom="paragraph">
                  <wp:posOffset>130810</wp:posOffset>
                </wp:positionV>
                <wp:extent cx="5897880" cy="3316605"/>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306"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Text Box 91"/>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C70684" w14:textId="77777777" w:rsidR="00903E45" w:rsidRDefault="00903E45" w:rsidP="00181E80">
                              <w:pPr>
                                <w:spacing w:before="4"/>
                                <w:rPr>
                                  <w:sz w:val="39"/>
                                </w:rPr>
                              </w:pPr>
                            </w:p>
                            <w:p w14:paraId="0C51CDFF"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BELBIN’S TEAMWORK</w:t>
                              </w:r>
                              <w:r>
                                <w:rPr>
                                  <w:b/>
                                  <w:color w:val="00A8CD"/>
                                  <w:spacing w:val="21"/>
                                  <w:sz w:val="41"/>
                                  <w:u w:val="single" w:color="57595B"/>
                                </w:rPr>
                                <w:t xml:space="preserve"> </w:t>
                              </w:r>
                              <w:r>
                                <w:rPr>
                                  <w:b/>
                                  <w:color w:val="00A8CD"/>
                                  <w:spacing w:val="-3"/>
                                  <w:sz w:val="41"/>
                                  <w:u w:val="single" w:color="57595B"/>
                                </w:rPr>
                                <w:t>ROLES</w:t>
                              </w:r>
                              <w:r>
                                <w:rPr>
                                  <w:b/>
                                  <w:color w:val="00A8CD"/>
                                  <w:spacing w:val="-3"/>
                                  <w:sz w:val="41"/>
                                  <w:u w:val="single" w:color="57595B"/>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04BF8" id="Group 305" o:spid="_x0000_s1153" style="position:absolute;margin-left:65.4pt;margin-top:10.3pt;width:464.4pt;height:261.15pt;z-index:-251608064;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">
                <v:shape id="Picture 90" o:spid="_x0000_s1154"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v&#10;o+vFAAAA3AAAAA8AAABkcnMvZG93bnJldi54bWxEj8FqwzAQRO+F/IPYQG6N5ATS4lo2IRAohBzi&#10;mpTeFmtrm1orY6mx8/dVodDjMDNvmKyYbS9uNPrOsYZkrUAQ18503Gio3o6PzyB8QDbYOyYNd/JQ&#10;5IuHDFPjJr7QrQyNiBD2KWpoQxhSKX3dkkW/dgNx9D7daDFEOTbSjDhFuO3lRqmdtNhxXGhxoENL&#10;9Vf5bTWc3o+H6Wk6l3iuEnW90uyrj4vWq+W8fwERaA7/4b/2q9GwVTv4PROPgM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L6PrxQAAANwAAAAPAAAAAAAAAAAAAAAAAJwC&#10;AABkcnMvZG93bnJldi54bWxQSwUGAAAAAAQABAD3AAAAjgMAAAAA&#10;">
                  <v:imagedata r:id="rId63" o:title=""/>
                </v:shape>
                <v:shape id="Text Box 91" o:spid="_x0000_s1155"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J4S/xgAA&#10;ANwAAAAPAAAAZHJzL2Rvd25yZXYueG1sRI9Ba8JAFITvBf/D8gRvdWOFpEQ3oSiFCiJEpdDbI/tM&#10;QrNvQ3abxP76bqHQ4zAz3zDbfDKtGKh3jWUFq2UEgri0uuFKwfXy+vgMwnlkja1lUnAnB3k2e9hi&#10;qu3IBQ1nX4kAYZeigtr7LpXSlTUZdEvbEQfvZnuDPsi+krrHMcBNK5+iKJYGGw4LNXa0q6n8PH8Z&#10;BafL7uMor0fcH0ysk/fh5L4LUmoxn142IDxN/j/8137TCtZRAr9nwhGQ2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J4S/xgAAANwAAAAPAAAAAAAAAAAAAAAAAJcCAABkcnMv&#10;ZG93bnJldi54bWxQSwUGAAAAAAQABAD1AAAAigMAAAAA&#10;" filled="f" strokeweight=".96pt">
                  <v:textbox inset="0,0,0,0">
                    <w:txbxContent>
                      <w:p w14:paraId="36C70684" w14:textId="77777777" w:rsidR="00903E45" w:rsidRDefault="00903E45" w:rsidP="00181E80">
                        <w:pPr>
                          <w:spacing w:before="4"/>
                          <w:rPr>
                            <w:sz w:val="39"/>
                          </w:rPr>
                        </w:pPr>
                      </w:p>
                      <w:p w14:paraId="0C51CDFF"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BELBIN’S TEAMWORK</w:t>
                        </w:r>
                        <w:r>
                          <w:rPr>
                            <w:b/>
                            <w:color w:val="00A8CD"/>
                            <w:spacing w:val="21"/>
                            <w:sz w:val="41"/>
                            <w:u w:val="single" w:color="57595B"/>
                          </w:rPr>
                          <w:t xml:space="preserve"> </w:t>
                        </w:r>
                        <w:r>
                          <w:rPr>
                            <w:b/>
                            <w:color w:val="00A8CD"/>
                            <w:spacing w:val="-3"/>
                            <w:sz w:val="41"/>
                            <w:u w:val="single" w:color="57595B"/>
                          </w:rPr>
                          <w:t>ROLES</w:t>
                        </w:r>
                        <w:r>
                          <w:rPr>
                            <w:b/>
                            <w:color w:val="00A8CD"/>
                            <w:spacing w:val="-3"/>
                            <w:sz w:val="41"/>
                            <w:u w:val="single" w:color="57595B"/>
                          </w:rPr>
                          <w:tab/>
                        </w:r>
                      </w:p>
                    </w:txbxContent>
                  </v:textbox>
                </v:shape>
                <w10:wrap type="topAndBottom" anchorx="page"/>
              </v:group>
            </w:pict>
          </mc:Fallback>
        </mc:AlternateContent>
      </w:r>
    </w:p>
    <w:p w14:paraId="4073B2D3" w14:textId="77777777" w:rsidR="00181E80" w:rsidRDefault="00181E80" w:rsidP="00181E80">
      <w:pPr>
        <w:pStyle w:val="BodyText"/>
        <w:spacing w:before="49"/>
        <w:ind w:left="107"/>
      </w:pPr>
      <w:r>
        <w:rPr>
          <w:color w:val="262626"/>
        </w:rPr>
        <w:t>6</w:t>
      </w:r>
    </w:p>
    <w:p w14:paraId="31A02411" w14:textId="77777777" w:rsidR="00181E80" w:rsidRDefault="00181E80" w:rsidP="00181E80">
      <w:pPr>
        <w:sectPr w:rsidR="00181E80">
          <w:pgSz w:w="11910" w:h="16840"/>
          <w:pgMar w:top="1660" w:right="1200" w:bottom="1520" w:left="1200" w:header="1334" w:footer="1336" w:gutter="0"/>
          <w:cols w:space="720"/>
        </w:sectPr>
      </w:pPr>
    </w:p>
    <w:p w14:paraId="67946ABA" w14:textId="77777777" w:rsidR="00181E80" w:rsidRDefault="00181E80" w:rsidP="00181E80">
      <w:pPr>
        <w:pStyle w:val="BodyText"/>
        <w:rPr>
          <w:sz w:val="20"/>
        </w:rPr>
      </w:pPr>
    </w:p>
    <w:p w14:paraId="43CF5782" w14:textId="77777777" w:rsidR="00181E80" w:rsidRDefault="00181E80" w:rsidP="00181E80">
      <w:pPr>
        <w:pStyle w:val="BodyText"/>
        <w:rPr>
          <w:sz w:val="20"/>
        </w:rPr>
      </w:pPr>
    </w:p>
    <w:p w14:paraId="045CEC53" w14:textId="77777777" w:rsidR="00181E80" w:rsidRDefault="00181E80" w:rsidP="00181E80">
      <w:pPr>
        <w:pStyle w:val="BodyText"/>
        <w:rPr>
          <w:sz w:val="20"/>
        </w:rPr>
      </w:pPr>
    </w:p>
    <w:p w14:paraId="7BE2D450" w14:textId="77777777" w:rsidR="00181E80" w:rsidRDefault="00181E80" w:rsidP="00181E80">
      <w:pPr>
        <w:pStyle w:val="BodyText"/>
        <w:spacing w:before="10"/>
        <w:rPr>
          <w:sz w:val="21"/>
        </w:rPr>
      </w:pPr>
    </w:p>
    <w:p w14:paraId="47F7E8B0" w14:textId="02632C77" w:rsidR="00181E80" w:rsidRDefault="00181E80" w:rsidP="00181E80">
      <w:pPr>
        <w:pStyle w:val="BodyText"/>
        <w:ind w:left="107"/>
        <w:rPr>
          <w:sz w:val="20"/>
        </w:rPr>
      </w:pPr>
      <w:r>
        <w:rPr>
          <w:noProof/>
          <w:sz w:val="20"/>
        </w:rPr>
        <mc:AlternateContent>
          <mc:Choice Requires="wpg">
            <w:drawing>
              <wp:inline distT="0" distB="0" distL="0" distR="0" wp14:anchorId="50EF4122" wp14:editId="41700B02">
                <wp:extent cx="5897880" cy="3316605"/>
                <wp:effectExtent l="0" t="0" r="7620" b="10795"/>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303"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Text Box 22"/>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54A4E3" w14:textId="77777777" w:rsidR="00903E45" w:rsidRDefault="00903E45" w:rsidP="00181E80">
                              <w:pPr>
                                <w:spacing w:before="12"/>
                                <w:rPr>
                                  <w:sz w:val="38"/>
                                </w:rPr>
                              </w:pPr>
                            </w:p>
                            <w:p w14:paraId="77465DB2"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 xml:space="preserve">DEVELOP </w:t>
                              </w:r>
                              <w:r>
                                <w:rPr>
                                  <w:b/>
                                  <w:color w:val="00A8CD"/>
                                  <w:spacing w:val="-5"/>
                                  <w:sz w:val="41"/>
                                  <w:u w:val="single" w:color="57595B"/>
                                </w:rPr>
                                <w:t xml:space="preserve">YOUR </w:t>
                              </w:r>
                              <w:r>
                                <w:rPr>
                                  <w:b/>
                                  <w:color w:val="00A8CD"/>
                                  <w:sz w:val="41"/>
                                  <w:u w:val="single" w:color="57595B"/>
                                </w:rPr>
                                <w:t>TEAMWORK</w:t>
                              </w:r>
                              <w:r>
                                <w:rPr>
                                  <w:b/>
                                  <w:color w:val="00A8CD"/>
                                  <w:spacing w:val="17"/>
                                  <w:sz w:val="41"/>
                                  <w:u w:val="single" w:color="57595B"/>
                                </w:rPr>
                                <w:t xml:space="preserve"> </w:t>
                              </w:r>
                              <w:r>
                                <w:rPr>
                                  <w:b/>
                                  <w:color w:val="00A8CD"/>
                                  <w:sz w:val="41"/>
                                  <w:u w:val="single" w:color="57595B"/>
                                </w:rPr>
                                <w:t>SKILLS</w:t>
                              </w:r>
                              <w:r>
                                <w:rPr>
                                  <w:b/>
                                  <w:color w:val="00A8CD"/>
                                  <w:sz w:val="41"/>
                                  <w:u w:val="single" w:color="57595B"/>
                                </w:rPr>
                                <w:tab/>
                              </w:r>
                            </w:p>
                            <w:p w14:paraId="61856F92" w14:textId="77777777" w:rsidR="00903E45" w:rsidRDefault="00903E45" w:rsidP="00181E80">
                              <w:pPr>
                                <w:spacing w:before="103" w:line="259" w:lineRule="auto"/>
                                <w:ind w:left="631" w:right="1857" w:hanging="1"/>
                                <w:rPr>
                                  <w:sz w:val="23"/>
                                </w:rPr>
                              </w:pPr>
                              <w:r>
                                <w:rPr>
                                  <w:sz w:val="26"/>
                                </w:rPr>
                                <w:t xml:space="preserve">Belbin’s team roles focus on strengths but also notes challenges </w:t>
                              </w:r>
                              <w:r>
                                <w:rPr>
                                  <w:sz w:val="23"/>
                                </w:rPr>
                                <w:t>Aside from the day-to-day elements of effective teamwork (listening, questioning, respect, etc.) consider the team roles:</w:t>
                              </w:r>
                            </w:p>
                            <w:p w14:paraId="57162242" w14:textId="77777777" w:rsidR="00903E45" w:rsidRDefault="00903E45" w:rsidP="00181E80">
                              <w:pPr>
                                <w:widowControl w:val="0"/>
                                <w:numPr>
                                  <w:ilvl w:val="0"/>
                                  <w:numId w:val="44"/>
                                </w:numPr>
                                <w:tabs>
                                  <w:tab w:val="left" w:pos="807"/>
                                </w:tabs>
                                <w:autoSpaceDE w:val="0"/>
                                <w:autoSpaceDN w:val="0"/>
                                <w:spacing w:before="32"/>
                                <w:rPr>
                                  <w:sz w:val="23"/>
                                </w:rPr>
                              </w:pPr>
                              <w:r>
                                <w:rPr>
                                  <w:sz w:val="23"/>
                                </w:rPr>
                                <w:t>How do you complement</w:t>
                              </w:r>
                              <w:r>
                                <w:rPr>
                                  <w:spacing w:val="3"/>
                                  <w:sz w:val="23"/>
                                </w:rPr>
                                <w:t xml:space="preserve"> </w:t>
                              </w:r>
                              <w:r>
                                <w:rPr>
                                  <w:sz w:val="23"/>
                                </w:rPr>
                                <w:t>others?</w:t>
                              </w:r>
                            </w:p>
                            <w:p w14:paraId="072D1F3D" w14:textId="77777777" w:rsidR="00903E45" w:rsidRDefault="00903E45" w:rsidP="00181E80">
                              <w:pPr>
                                <w:widowControl w:val="0"/>
                                <w:numPr>
                                  <w:ilvl w:val="0"/>
                                  <w:numId w:val="44"/>
                                </w:numPr>
                                <w:tabs>
                                  <w:tab w:val="left" w:pos="807"/>
                                </w:tabs>
                                <w:autoSpaceDE w:val="0"/>
                                <w:autoSpaceDN w:val="0"/>
                                <w:spacing w:before="55"/>
                                <w:rPr>
                                  <w:sz w:val="23"/>
                                </w:rPr>
                              </w:pPr>
                              <w:r>
                                <w:rPr>
                                  <w:sz w:val="23"/>
                                </w:rPr>
                                <w:t>What are the</w:t>
                              </w:r>
                              <w:r>
                                <w:rPr>
                                  <w:spacing w:val="3"/>
                                  <w:sz w:val="23"/>
                                </w:rPr>
                                <w:t xml:space="preserve"> </w:t>
                              </w:r>
                              <w:r>
                                <w:rPr>
                                  <w:sz w:val="23"/>
                                </w:rPr>
                                <w:t>gaps?</w:t>
                              </w:r>
                            </w:p>
                            <w:p w14:paraId="691411CB" w14:textId="77777777" w:rsidR="00903E45" w:rsidRDefault="00903E45" w:rsidP="00181E80">
                              <w:pPr>
                                <w:widowControl w:val="0"/>
                                <w:numPr>
                                  <w:ilvl w:val="0"/>
                                  <w:numId w:val="44"/>
                                </w:numPr>
                                <w:tabs>
                                  <w:tab w:val="left" w:pos="807"/>
                                </w:tabs>
                                <w:autoSpaceDE w:val="0"/>
                                <w:autoSpaceDN w:val="0"/>
                                <w:spacing w:before="53"/>
                                <w:rPr>
                                  <w:sz w:val="23"/>
                                </w:rPr>
                              </w:pPr>
                              <w:r>
                                <w:rPr>
                                  <w:sz w:val="23"/>
                                </w:rPr>
                                <w:t>How can you overcome the</w:t>
                              </w:r>
                              <w:r>
                                <w:rPr>
                                  <w:spacing w:val="3"/>
                                  <w:sz w:val="23"/>
                                </w:rPr>
                                <w:t xml:space="preserve"> </w:t>
                              </w:r>
                              <w:r>
                                <w:rPr>
                                  <w:sz w:val="23"/>
                                </w:rPr>
                                <w:t>gaps?</w:t>
                              </w:r>
                            </w:p>
                            <w:p w14:paraId="41FB8026" w14:textId="77777777" w:rsidR="00903E45" w:rsidRDefault="00903E45" w:rsidP="00181E80">
                              <w:pPr>
                                <w:widowControl w:val="0"/>
                                <w:numPr>
                                  <w:ilvl w:val="0"/>
                                  <w:numId w:val="44"/>
                                </w:numPr>
                                <w:tabs>
                                  <w:tab w:val="left" w:pos="807"/>
                                </w:tabs>
                                <w:autoSpaceDE w:val="0"/>
                                <w:autoSpaceDN w:val="0"/>
                                <w:spacing w:before="55" w:line="237" w:lineRule="auto"/>
                                <w:ind w:right="3735"/>
                                <w:rPr>
                                  <w:sz w:val="23"/>
                                </w:rPr>
                              </w:pPr>
                              <w:r>
                                <w:rPr>
                                  <w:spacing w:val="-12"/>
                                  <w:sz w:val="23"/>
                                </w:rPr>
                                <w:t xml:space="preserve">To </w:t>
                              </w:r>
                              <w:r>
                                <w:rPr>
                                  <w:sz w:val="23"/>
                                </w:rPr>
                                <w:t xml:space="preserve">what extent are you willing to compromise and </w:t>
                              </w:r>
                              <w:r>
                                <w:rPr>
                                  <w:spacing w:val="-4"/>
                                  <w:sz w:val="23"/>
                                </w:rPr>
                                <w:t xml:space="preserve">take </w:t>
                              </w:r>
                              <w:r>
                                <w:rPr>
                                  <w:sz w:val="23"/>
                                </w:rPr>
                                <w:t>on activities of a less preferred team</w:t>
                              </w:r>
                              <w:r>
                                <w:rPr>
                                  <w:spacing w:val="16"/>
                                  <w:sz w:val="23"/>
                                </w:rPr>
                                <w:t xml:space="preserve"> </w:t>
                              </w:r>
                              <w:r>
                                <w:rPr>
                                  <w:sz w:val="23"/>
                                </w:rPr>
                                <w:t>role?</w:t>
                              </w:r>
                            </w:p>
                            <w:p w14:paraId="686FFEC1" w14:textId="77777777" w:rsidR="00903E45" w:rsidRDefault="00903E45" w:rsidP="00181E80">
                              <w:pPr>
                                <w:widowControl w:val="0"/>
                                <w:numPr>
                                  <w:ilvl w:val="0"/>
                                  <w:numId w:val="44"/>
                                </w:numPr>
                                <w:tabs>
                                  <w:tab w:val="left" w:pos="807"/>
                                </w:tabs>
                                <w:autoSpaceDE w:val="0"/>
                                <w:autoSpaceDN w:val="0"/>
                                <w:spacing w:before="57" w:line="261" w:lineRule="auto"/>
                                <w:ind w:left="631" w:right="1377" w:firstLine="0"/>
                                <w:rPr>
                                  <w:sz w:val="23"/>
                                </w:rPr>
                              </w:pPr>
                              <w:r>
                                <w:rPr>
                                  <w:sz w:val="23"/>
                                </w:rPr>
                                <w:t xml:space="preserve">How will you negotiate who </w:t>
                              </w:r>
                              <w:r>
                                <w:rPr>
                                  <w:spacing w:val="-4"/>
                                  <w:sz w:val="23"/>
                                </w:rPr>
                                <w:t xml:space="preserve">takes </w:t>
                              </w:r>
                              <w:r>
                                <w:rPr>
                                  <w:sz w:val="23"/>
                                </w:rPr>
                                <w:t>on what elements within the team?</w:t>
                              </w:r>
                              <w:r>
                                <w:rPr>
                                  <w:color w:val="FF0000"/>
                                  <w:sz w:val="23"/>
                                </w:rPr>
                                <w:t xml:space="preserve"> Employers will want to know how you contribute to teams, so </w:t>
                              </w:r>
                              <w:r>
                                <w:rPr>
                                  <w:color w:val="FF0000"/>
                                  <w:spacing w:val="-3"/>
                                  <w:sz w:val="23"/>
                                </w:rPr>
                                <w:t xml:space="preserve">make </w:t>
                              </w:r>
                              <w:r>
                                <w:rPr>
                                  <w:color w:val="FF0000"/>
                                  <w:sz w:val="23"/>
                                </w:rPr>
                                <w:t>sure you know how to articulate your actions in teams (use an</w:t>
                              </w:r>
                              <w:r>
                                <w:rPr>
                                  <w:color w:val="FF0000"/>
                                  <w:spacing w:val="11"/>
                                  <w:sz w:val="23"/>
                                </w:rPr>
                                <w:t xml:space="preserve"> </w:t>
                              </w:r>
                              <w:r>
                                <w:rPr>
                                  <w:color w:val="FF0000"/>
                                  <w:sz w:val="23"/>
                                </w:rPr>
                                <w:t>example)</w:t>
                              </w:r>
                            </w:p>
                            <w:p w14:paraId="2B8D20DC" w14:textId="77777777" w:rsidR="00903E45" w:rsidRDefault="00903E45" w:rsidP="00181E80">
                              <w:pPr>
                                <w:spacing w:before="2" w:line="278" w:lineRule="auto"/>
                                <w:ind w:left="5716" w:right="992" w:firstLine="609"/>
                                <w:rPr>
                                  <w:sz w:val="13"/>
                                </w:rPr>
                              </w:pPr>
                              <w:r>
                                <w:rPr>
                                  <w:color w:val="00A8CD"/>
                                  <w:spacing w:val="-69"/>
                                  <w:sz w:val="13"/>
                                  <w:u w:val="single" w:color="00A8CD"/>
                                </w:rPr>
                                <w:t>b</w:t>
                              </w:r>
                              <w:r>
                                <w:rPr>
                                  <w:color w:val="00A8CD"/>
                                  <w:spacing w:val="14"/>
                                  <w:sz w:val="13"/>
                                </w:rPr>
                                <w:t xml:space="preserve"> </w:t>
                              </w:r>
                              <w:r>
                                <w:rPr>
                                  <w:color w:val="00A8CD"/>
                                  <w:sz w:val="13"/>
                                  <w:u w:val="single" w:color="00A8CD"/>
                                </w:rPr>
                                <w:t>elbin.com/about/</w:t>
                              </w:r>
                              <w:proofErr w:type="spellStart"/>
                              <w:r>
                                <w:rPr>
                                  <w:color w:val="00A8CD"/>
                                  <w:sz w:val="13"/>
                                  <w:u w:val="single" w:color="00A8CD"/>
                                </w:rPr>
                                <w:t>belbin</w:t>
                              </w:r>
                              <w:proofErr w:type="spellEnd"/>
                              <w:r>
                                <w:rPr>
                                  <w:color w:val="00A8CD"/>
                                  <w:sz w:val="13"/>
                                  <w:u w:val="single" w:color="00A8CD"/>
                                </w:rPr>
                                <w:t>-team-roles</w:t>
                              </w:r>
                              <w:r>
                                <w:rPr>
                                  <w:color w:val="00A8CD"/>
                                  <w:sz w:val="13"/>
                                </w:rPr>
                                <w:t xml:space="preserve"> </w:t>
                              </w:r>
                              <w:r>
                                <w:rPr>
                                  <w:color w:val="00A8CD"/>
                                  <w:spacing w:val="-69"/>
                                  <w:sz w:val="13"/>
                                  <w:u w:val="single" w:color="00A8CD"/>
                                </w:rPr>
                                <w:t>b</w:t>
                              </w:r>
                              <w:r>
                                <w:rPr>
                                  <w:color w:val="00A8CD"/>
                                  <w:spacing w:val="7"/>
                                  <w:sz w:val="13"/>
                                </w:rPr>
                                <w:t xml:space="preserve"> </w:t>
                              </w:r>
                              <w:r>
                                <w:rPr>
                                  <w:color w:val="00A8CD"/>
                                  <w:sz w:val="13"/>
                                  <w:u w:val="single" w:color="00A8CD"/>
                                </w:rPr>
                                <w:t>elbin.com/media/1336/belbin-for-students.pd</w:t>
                              </w:r>
                              <w:r>
                                <w:rPr>
                                  <w:color w:val="00A8CD"/>
                                  <w:sz w:val="13"/>
                                </w:rPr>
                                <w:t>f</w:t>
                              </w:r>
                            </w:p>
                          </w:txbxContent>
                        </wps:txbx>
                        <wps:bodyPr rot="0" vert="horz" wrap="square" lIns="0" tIns="0" rIns="0" bIns="0" anchor="t" anchorCtr="0" upright="1">
                          <a:noAutofit/>
                        </wps:bodyPr>
                      </wps:wsp>
                    </wpg:wgp>
                  </a:graphicData>
                </a:graphic>
              </wp:inline>
            </w:drawing>
          </mc:Choice>
          <mc:Fallback>
            <w:pict>
              <v:group w14:anchorId="50EF4122" id="Group 302" o:spid="_x0000_s1156"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">
                <v:shape id="Picture 21" o:spid="_x0000_s1157"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JY&#10;AHPDAAAA3AAAAA8AAABkcnMvZG93bnJldi54bWxEj0GLwjAUhO/C/ofwFvamiSuoVKMsgiAsHqxF&#10;8fZonm2xeSlNtN1/vxEEj8PMfMMs172txYNaXznWMB4pEMS5MxUXGrLjdjgH4QOywdoxafgjD+vV&#10;x2CJiXEdH+iRhkJECPsENZQhNImUPi/Joh+5hjh6V9daDFG2hTQtdhFua/mt1FRarDgulNjQpqT8&#10;lt6tht/zdtPNun2K+2ysTifqfXY5aP312f8sQATqwzv8au+MhomawPNMPAJ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lgAc8MAAADcAAAADwAAAAAAAAAAAAAAAACcAgAA&#10;ZHJzL2Rvd25yZXYueG1sUEsFBgAAAAAEAAQA9wAAAIwDAAAAAA==&#10;">
                  <v:imagedata r:id="rId63" o:title=""/>
                </v:shape>
                <v:shape id="Text Box 22" o:spid="_x0000_s1158"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9RrIxAAA&#10;ANwAAAAPAAAAZHJzL2Rvd25yZXYueG1sRI9Bi8IwFITvC/6H8IS9ramuqFSjiCKsIIJVBG+P5tkW&#10;m5fSxNrdX78RBI/DzHzDzBatKUVDtSssK+j3IhDEqdUFZwpOx83XBITzyBpLy6Tglxws5p2PGcba&#10;PvhATeIzESDsYlSQe1/FUro0J4OuZyvi4F1tbdAHWWdS1/gIcFPKQRSNpMGCw0KOFa1ySm/J3SjY&#10;H1eXnTztcL01Iz0+N3v3dyClPrvtcgrCU+vf4Vf7Ryv4jobwPBOOgJ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UayMQAAADcAAAADwAAAAAAAAAAAAAAAACXAgAAZHJzL2Rv&#10;d25yZXYueG1sUEsFBgAAAAAEAAQA9QAAAIgDAAAAAA==&#10;" filled="f" strokeweight=".96pt">
                  <v:textbox inset="0,0,0,0">
                    <w:txbxContent>
                      <w:p w14:paraId="1154A4E3" w14:textId="77777777" w:rsidR="00903E45" w:rsidRDefault="00903E45" w:rsidP="00181E80">
                        <w:pPr>
                          <w:spacing w:before="12"/>
                          <w:rPr>
                            <w:sz w:val="38"/>
                          </w:rPr>
                        </w:pPr>
                      </w:p>
                      <w:p w14:paraId="77465DB2"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 xml:space="preserve">DEVELOP </w:t>
                        </w:r>
                        <w:r>
                          <w:rPr>
                            <w:b/>
                            <w:color w:val="00A8CD"/>
                            <w:spacing w:val="-5"/>
                            <w:sz w:val="41"/>
                            <w:u w:val="single" w:color="57595B"/>
                          </w:rPr>
                          <w:t xml:space="preserve">YOUR </w:t>
                        </w:r>
                        <w:r>
                          <w:rPr>
                            <w:b/>
                            <w:color w:val="00A8CD"/>
                            <w:sz w:val="41"/>
                            <w:u w:val="single" w:color="57595B"/>
                          </w:rPr>
                          <w:t>TEAMWORK</w:t>
                        </w:r>
                        <w:r>
                          <w:rPr>
                            <w:b/>
                            <w:color w:val="00A8CD"/>
                            <w:spacing w:val="17"/>
                            <w:sz w:val="41"/>
                            <w:u w:val="single" w:color="57595B"/>
                          </w:rPr>
                          <w:t xml:space="preserve"> </w:t>
                        </w:r>
                        <w:r>
                          <w:rPr>
                            <w:b/>
                            <w:color w:val="00A8CD"/>
                            <w:sz w:val="41"/>
                            <w:u w:val="single" w:color="57595B"/>
                          </w:rPr>
                          <w:t>SKILLS</w:t>
                        </w:r>
                        <w:r>
                          <w:rPr>
                            <w:b/>
                            <w:color w:val="00A8CD"/>
                            <w:sz w:val="41"/>
                            <w:u w:val="single" w:color="57595B"/>
                          </w:rPr>
                          <w:tab/>
                        </w:r>
                      </w:p>
                      <w:p w14:paraId="61856F92" w14:textId="77777777" w:rsidR="00903E45" w:rsidRDefault="00903E45" w:rsidP="00181E80">
                        <w:pPr>
                          <w:spacing w:before="103" w:line="259" w:lineRule="auto"/>
                          <w:ind w:left="631" w:right="1857" w:hanging="1"/>
                          <w:rPr>
                            <w:sz w:val="23"/>
                          </w:rPr>
                        </w:pPr>
                        <w:r>
                          <w:rPr>
                            <w:sz w:val="26"/>
                          </w:rPr>
                          <w:t xml:space="preserve">Belbin’s team roles focus on strengths but also notes challenges </w:t>
                        </w:r>
                        <w:r>
                          <w:rPr>
                            <w:sz w:val="23"/>
                          </w:rPr>
                          <w:t>Aside from the day-to-day elements of effective teamwork (listening, questioning, respect, etc.) consider the team roles:</w:t>
                        </w:r>
                      </w:p>
                      <w:p w14:paraId="57162242" w14:textId="77777777" w:rsidR="00903E45" w:rsidRDefault="00903E45" w:rsidP="00181E80">
                        <w:pPr>
                          <w:widowControl w:val="0"/>
                          <w:numPr>
                            <w:ilvl w:val="0"/>
                            <w:numId w:val="44"/>
                          </w:numPr>
                          <w:tabs>
                            <w:tab w:val="left" w:pos="807"/>
                          </w:tabs>
                          <w:autoSpaceDE w:val="0"/>
                          <w:autoSpaceDN w:val="0"/>
                          <w:spacing w:before="32"/>
                          <w:rPr>
                            <w:sz w:val="23"/>
                          </w:rPr>
                        </w:pPr>
                        <w:r>
                          <w:rPr>
                            <w:sz w:val="23"/>
                          </w:rPr>
                          <w:t>How do you complement</w:t>
                        </w:r>
                        <w:r>
                          <w:rPr>
                            <w:spacing w:val="3"/>
                            <w:sz w:val="23"/>
                          </w:rPr>
                          <w:t xml:space="preserve"> </w:t>
                        </w:r>
                        <w:r>
                          <w:rPr>
                            <w:sz w:val="23"/>
                          </w:rPr>
                          <w:t>others?</w:t>
                        </w:r>
                      </w:p>
                      <w:p w14:paraId="072D1F3D" w14:textId="77777777" w:rsidR="00903E45" w:rsidRDefault="00903E45" w:rsidP="00181E80">
                        <w:pPr>
                          <w:widowControl w:val="0"/>
                          <w:numPr>
                            <w:ilvl w:val="0"/>
                            <w:numId w:val="44"/>
                          </w:numPr>
                          <w:tabs>
                            <w:tab w:val="left" w:pos="807"/>
                          </w:tabs>
                          <w:autoSpaceDE w:val="0"/>
                          <w:autoSpaceDN w:val="0"/>
                          <w:spacing w:before="55"/>
                          <w:rPr>
                            <w:sz w:val="23"/>
                          </w:rPr>
                        </w:pPr>
                        <w:r>
                          <w:rPr>
                            <w:sz w:val="23"/>
                          </w:rPr>
                          <w:t>What are the</w:t>
                        </w:r>
                        <w:r>
                          <w:rPr>
                            <w:spacing w:val="3"/>
                            <w:sz w:val="23"/>
                          </w:rPr>
                          <w:t xml:space="preserve"> </w:t>
                        </w:r>
                        <w:r>
                          <w:rPr>
                            <w:sz w:val="23"/>
                          </w:rPr>
                          <w:t>gaps?</w:t>
                        </w:r>
                      </w:p>
                      <w:p w14:paraId="691411CB" w14:textId="77777777" w:rsidR="00903E45" w:rsidRDefault="00903E45" w:rsidP="00181E80">
                        <w:pPr>
                          <w:widowControl w:val="0"/>
                          <w:numPr>
                            <w:ilvl w:val="0"/>
                            <w:numId w:val="44"/>
                          </w:numPr>
                          <w:tabs>
                            <w:tab w:val="left" w:pos="807"/>
                          </w:tabs>
                          <w:autoSpaceDE w:val="0"/>
                          <w:autoSpaceDN w:val="0"/>
                          <w:spacing w:before="53"/>
                          <w:rPr>
                            <w:sz w:val="23"/>
                          </w:rPr>
                        </w:pPr>
                        <w:r>
                          <w:rPr>
                            <w:sz w:val="23"/>
                          </w:rPr>
                          <w:t>How can you overcome the</w:t>
                        </w:r>
                        <w:r>
                          <w:rPr>
                            <w:spacing w:val="3"/>
                            <w:sz w:val="23"/>
                          </w:rPr>
                          <w:t xml:space="preserve"> </w:t>
                        </w:r>
                        <w:r>
                          <w:rPr>
                            <w:sz w:val="23"/>
                          </w:rPr>
                          <w:t>gaps?</w:t>
                        </w:r>
                      </w:p>
                      <w:p w14:paraId="41FB8026" w14:textId="77777777" w:rsidR="00903E45" w:rsidRDefault="00903E45" w:rsidP="00181E80">
                        <w:pPr>
                          <w:widowControl w:val="0"/>
                          <w:numPr>
                            <w:ilvl w:val="0"/>
                            <w:numId w:val="44"/>
                          </w:numPr>
                          <w:tabs>
                            <w:tab w:val="left" w:pos="807"/>
                          </w:tabs>
                          <w:autoSpaceDE w:val="0"/>
                          <w:autoSpaceDN w:val="0"/>
                          <w:spacing w:before="55" w:line="237" w:lineRule="auto"/>
                          <w:ind w:right="3735"/>
                          <w:rPr>
                            <w:sz w:val="23"/>
                          </w:rPr>
                        </w:pPr>
                        <w:r>
                          <w:rPr>
                            <w:spacing w:val="-12"/>
                            <w:sz w:val="23"/>
                          </w:rPr>
                          <w:t xml:space="preserve">To </w:t>
                        </w:r>
                        <w:r>
                          <w:rPr>
                            <w:sz w:val="23"/>
                          </w:rPr>
                          <w:t xml:space="preserve">what extent are you willing to compromise and </w:t>
                        </w:r>
                        <w:r>
                          <w:rPr>
                            <w:spacing w:val="-4"/>
                            <w:sz w:val="23"/>
                          </w:rPr>
                          <w:t xml:space="preserve">take </w:t>
                        </w:r>
                        <w:r>
                          <w:rPr>
                            <w:sz w:val="23"/>
                          </w:rPr>
                          <w:t>on activities of a less preferred team</w:t>
                        </w:r>
                        <w:r>
                          <w:rPr>
                            <w:spacing w:val="16"/>
                            <w:sz w:val="23"/>
                          </w:rPr>
                          <w:t xml:space="preserve"> </w:t>
                        </w:r>
                        <w:r>
                          <w:rPr>
                            <w:sz w:val="23"/>
                          </w:rPr>
                          <w:t>role?</w:t>
                        </w:r>
                      </w:p>
                      <w:p w14:paraId="686FFEC1" w14:textId="77777777" w:rsidR="00903E45" w:rsidRDefault="00903E45" w:rsidP="00181E80">
                        <w:pPr>
                          <w:widowControl w:val="0"/>
                          <w:numPr>
                            <w:ilvl w:val="0"/>
                            <w:numId w:val="44"/>
                          </w:numPr>
                          <w:tabs>
                            <w:tab w:val="left" w:pos="807"/>
                          </w:tabs>
                          <w:autoSpaceDE w:val="0"/>
                          <w:autoSpaceDN w:val="0"/>
                          <w:spacing w:before="57" w:line="261" w:lineRule="auto"/>
                          <w:ind w:left="631" w:right="1377" w:firstLine="0"/>
                          <w:rPr>
                            <w:sz w:val="23"/>
                          </w:rPr>
                        </w:pPr>
                        <w:r>
                          <w:rPr>
                            <w:sz w:val="23"/>
                          </w:rPr>
                          <w:t xml:space="preserve">How will you negotiate who </w:t>
                        </w:r>
                        <w:r>
                          <w:rPr>
                            <w:spacing w:val="-4"/>
                            <w:sz w:val="23"/>
                          </w:rPr>
                          <w:t xml:space="preserve">takes </w:t>
                        </w:r>
                        <w:r>
                          <w:rPr>
                            <w:sz w:val="23"/>
                          </w:rPr>
                          <w:t>on what elements within the team?</w:t>
                        </w:r>
                        <w:r>
                          <w:rPr>
                            <w:color w:val="FF0000"/>
                            <w:sz w:val="23"/>
                          </w:rPr>
                          <w:t xml:space="preserve"> Employers will want to know how you contribute to teams, so </w:t>
                        </w:r>
                        <w:r>
                          <w:rPr>
                            <w:color w:val="FF0000"/>
                            <w:spacing w:val="-3"/>
                            <w:sz w:val="23"/>
                          </w:rPr>
                          <w:t xml:space="preserve">make </w:t>
                        </w:r>
                        <w:r>
                          <w:rPr>
                            <w:color w:val="FF0000"/>
                            <w:sz w:val="23"/>
                          </w:rPr>
                          <w:t>sure you know how to articulate your actions in teams (use an</w:t>
                        </w:r>
                        <w:r>
                          <w:rPr>
                            <w:color w:val="FF0000"/>
                            <w:spacing w:val="11"/>
                            <w:sz w:val="23"/>
                          </w:rPr>
                          <w:t xml:space="preserve"> </w:t>
                        </w:r>
                        <w:r>
                          <w:rPr>
                            <w:color w:val="FF0000"/>
                            <w:sz w:val="23"/>
                          </w:rPr>
                          <w:t>example)</w:t>
                        </w:r>
                      </w:p>
                      <w:p w14:paraId="2B8D20DC" w14:textId="77777777" w:rsidR="00903E45" w:rsidRDefault="00903E45" w:rsidP="00181E80">
                        <w:pPr>
                          <w:spacing w:before="2" w:line="278" w:lineRule="auto"/>
                          <w:ind w:left="5716" w:right="992" w:firstLine="609"/>
                          <w:rPr>
                            <w:sz w:val="13"/>
                          </w:rPr>
                        </w:pPr>
                        <w:r>
                          <w:rPr>
                            <w:color w:val="00A8CD"/>
                            <w:spacing w:val="-69"/>
                            <w:sz w:val="13"/>
                            <w:u w:val="single" w:color="00A8CD"/>
                          </w:rPr>
                          <w:t>b</w:t>
                        </w:r>
                        <w:r>
                          <w:rPr>
                            <w:color w:val="00A8CD"/>
                            <w:spacing w:val="14"/>
                            <w:sz w:val="13"/>
                          </w:rPr>
                          <w:t xml:space="preserve"> </w:t>
                        </w:r>
                        <w:r>
                          <w:rPr>
                            <w:color w:val="00A8CD"/>
                            <w:sz w:val="13"/>
                            <w:u w:val="single" w:color="00A8CD"/>
                          </w:rPr>
                          <w:t>elbin.com/about/</w:t>
                        </w:r>
                        <w:proofErr w:type="spellStart"/>
                        <w:r>
                          <w:rPr>
                            <w:color w:val="00A8CD"/>
                            <w:sz w:val="13"/>
                            <w:u w:val="single" w:color="00A8CD"/>
                          </w:rPr>
                          <w:t>belbin</w:t>
                        </w:r>
                        <w:proofErr w:type="spellEnd"/>
                        <w:r>
                          <w:rPr>
                            <w:color w:val="00A8CD"/>
                            <w:sz w:val="13"/>
                            <w:u w:val="single" w:color="00A8CD"/>
                          </w:rPr>
                          <w:t>-team-roles</w:t>
                        </w:r>
                        <w:r>
                          <w:rPr>
                            <w:color w:val="00A8CD"/>
                            <w:sz w:val="13"/>
                          </w:rPr>
                          <w:t xml:space="preserve"> </w:t>
                        </w:r>
                        <w:r>
                          <w:rPr>
                            <w:color w:val="00A8CD"/>
                            <w:spacing w:val="-69"/>
                            <w:sz w:val="13"/>
                            <w:u w:val="single" w:color="00A8CD"/>
                          </w:rPr>
                          <w:t>b</w:t>
                        </w:r>
                        <w:r>
                          <w:rPr>
                            <w:color w:val="00A8CD"/>
                            <w:spacing w:val="7"/>
                            <w:sz w:val="13"/>
                          </w:rPr>
                          <w:t xml:space="preserve"> </w:t>
                        </w:r>
                        <w:r>
                          <w:rPr>
                            <w:color w:val="00A8CD"/>
                            <w:sz w:val="13"/>
                            <w:u w:val="single" w:color="00A8CD"/>
                          </w:rPr>
                          <w:t>elbin.com/media/1336/belbin-for-students.pd</w:t>
                        </w:r>
                        <w:r>
                          <w:rPr>
                            <w:color w:val="00A8CD"/>
                            <w:sz w:val="13"/>
                          </w:rPr>
                          <w:t>f</w:t>
                        </w:r>
                      </w:p>
                    </w:txbxContent>
                  </v:textbox>
                </v:shape>
                <w10:anchorlock/>
              </v:group>
            </w:pict>
          </mc:Fallback>
        </mc:AlternateContent>
      </w:r>
    </w:p>
    <w:p w14:paraId="0CA689DF" w14:textId="77777777" w:rsidR="00181E80" w:rsidRDefault="00181E80" w:rsidP="00181E80">
      <w:pPr>
        <w:pStyle w:val="BodyText"/>
        <w:spacing w:before="74"/>
        <w:ind w:left="107"/>
      </w:pPr>
      <w:r>
        <w:rPr>
          <w:noProof/>
        </w:rPr>
        <w:drawing>
          <wp:anchor distT="0" distB="0" distL="0" distR="0" simplePos="0" relativeHeight="251681792" behindDoc="1" locked="0" layoutInCell="1" allowOverlap="1" wp14:anchorId="2136881E" wp14:editId="4410A491">
            <wp:simplePos x="0" y="0"/>
            <wp:positionH relativeFrom="page">
              <wp:posOffset>5149596</wp:posOffset>
            </wp:positionH>
            <wp:positionV relativeFrom="paragraph">
              <wp:posOffset>-2118146</wp:posOffset>
            </wp:positionV>
            <wp:extent cx="1434083" cy="1002792"/>
            <wp:effectExtent l="0" t="0" r="0" b="0"/>
            <wp:wrapNone/>
            <wp:docPr id="13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70" cstate="print"/>
                    <a:stretch>
                      <a:fillRect/>
                    </a:stretch>
                  </pic:blipFill>
                  <pic:spPr>
                    <a:xfrm>
                      <a:off x="0" y="0"/>
                      <a:ext cx="1434083" cy="1002792"/>
                    </a:xfrm>
                    <a:prstGeom prst="rect">
                      <a:avLst/>
                    </a:prstGeom>
                  </pic:spPr>
                </pic:pic>
              </a:graphicData>
            </a:graphic>
          </wp:anchor>
        </w:drawing>
      </w:r>
      <w:r>
        <w:rPr>
          <w:color w:val="262626"/>
        </w:rPr>
        <w:t>7</w:t>
      </w:r>
    </w:p>
    <w:p w14:paraId="6C03F2FF" w14:textId="77777777" w:rsidR="00181E80" w:rsidRDefault="00181E80" w:rsidP="00181E80">
      <w:pPr>
        <w:pStyle w:val="BodyText"/>
        <w:rPr>
          <w:sz w:val="20"/>
        </w:rPr>
      </w:pPr>
    </w:p>
    <w:p w14:paraId="6E8E094F" w14:textId="77777777" w:rsidR="00181E80" w:rsidRDefault="00181E80" w:rsidP="00181E80">
      <w:pPr>
        <w:pStyle w:val="BodyText"/>
        <w:rPr>
          <w:sz w:val="20"/>
        </w:rPr>
      </w:pPr>
    </w:p>
    <w:p w14:paraId="5A081276" w14:textId="1B5CD3E4" w:rsidR="00181E80" w:rsidRDefault="00181E80" w:rsidP="00181E80">
      <w:pPr>
        <w:pStyle w:val="BodyText"/>
        <w:spacing w:before="8"/>
        <w:rPr>
          <w:sz w:val="13"/>
        </w:rPr>
      </w:pPr>
      <w:r>
        <w:rPr>
          <w:noProof/>
          <w:sz w:val="22"/>
        </w:rPr>
        <mc:AlternateContent>
          <mc:Choice Requires="wpg">
            <w:drawing>
              <wp:anchor distT="0" distB="0" distL="0" distR="0" simplePos="0" relativeHeight="251709440" behindDoc="1" locked="0" layoutInCell="1" allowOverlap="1" wp14:anchorId="05A29F9B" wp14:editId="1EAE2F64">
                <wp:simplePos x="0" y="0"/>
                <wp:positionH relativeFrom="page">
                  <wp:posOffset>830580</wp:posOffset>
                </wp:positionH>
                <wp:positionV relativeFrom="paragraph">
                  <wp:posOffset>130810</wp:posOffset>
                </wp:positionV>
                <wp:extent cx="5897880" cy="3316605"/>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79" name="Picture 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795" y="1259"/>
                            <a:ext cx="3106" cy="3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Rectangle 95"/>
                        <wps:cNvSpPr>
                          <a:spLocks noChangeArrowheads="1"/>
                        </wps:cNvSpPr>
                        <wps:spPr bwMode="auto">
                          <a:xfrm>
                            <a:off x="1788" y="1598"/>
                            <a:ext cx="3120" cy="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Freeform 96"/>
                        <wps:cNvSpPr>
                          <a:spLocks/>
                        </wps:cNvSpPr>
                        <wps:spPr bwMode="auto">
                          <a:xfrm>
                            <a:off x="1788" y="1255"/>
                            <a:ext cx="3120" cy="3948"/>
                          </a:xfrm>
                          <a:custGeom>
                            <a:avLst/>
                            <a:gdLst>
                              <a:gd name="T0" fmla="+- 0 1788 1788"/>
                              <a:gd name="T1" fmla="*/ T0 w 3120"/>
                              <a:gd name="T2" fmla="+- 0 2035 1255"/>
                              <a:gd name="T3" fmla="*/ 2035 h 3948"/>
                              <a:gd name="T4" fmla="+- 0 4908 1788"/>
                              <a:gd name="T5" fmla="*/ T4 w 3120"/>
                              <a:gd name="T6" fmla="+- 0 2035 1255"/>
                              <a:gd name="T7" fmla="*/ 2035 h 3948"/>
                              <a:gd name="T8" fmla="+- 0 1788 1788"/>
                              <a:gd name="T9" fmla="*/ T8 w 3120"/>
                              <a:gd name="T10" fmla="+- 0 2453 1255"/>
                              <a:gd name="T11" fmla="*/ 2453 h 3948"/>
                              <a:gd name="T12" fmla="+- 0 4908 1788"/>
                              <a:gd name="T13" fmla="*/ T12 w 3120"/>
                              <a:gd name="T14" fmla="+- 0 2453 1255"/>
                              <a:gd name="T15" fmla="*/ 2453 h 3948"/>
                              <a:gd name="T16" fmla="+- 0 1788 1788"/>
                              <a:gd name="T17" fmla="*/ T16 w 3120"/>
                              <a:gd name="T18" fmla="+- 0 3108 1255"/>
                              <a:gd name="T19" fmla="*/ 3108 h 3948"/>
                              <a:gd name="T20" fmla="+- 0 4908 1788"/>
                              <a:gd name="T21" fmla="*/ T20 w 3120"/>
                              <a:gd name="T22" fmla="+- 0 3108 1255"/>
                              <a:gd name="T23" fmla="*/ 3108 h 3948"/>
                              <a:gd name="T24" fmla="+- 0 1788 1788"/>
                              <a:gd name="T25" fmla="*/ T24 w 3120"/>
                              <a:gd name="T26" fmla="+- 0 3526 1255"/>
                              <a:gd name="T27" fmla="*/ 3526 h 3948"/>
                              <a:gd name="T28" fmla="+- 0 4908 1788"/>
                              <a:gd name="T29" fmla="*/ T28 w 3120"/>
                              <a:gd name="T30" fmla="+- 0 3526 1255"/>
                              <a:gd name="T31" fmla="*/ 3526 h 3948"/>
                              <a:gd name="T32" fmla="+- 0 1788 1788"/>
                              <a:gd name="T33" fmla="*/ T32 w 3120"/>
                              <a:gd name="T34" fmla="+- 0 3943 1255"/>
                              <a:gd name="T35" fmla="*/ 3943 h 3948"/>
                              <a:gd name="T36" fmla="+- 0 4908 1788"/>
                              <a:gd name="T37" fmla="*/ T36 w 3120"/>
                              <a:gd name="T38" fmla="+- 0 3943 1255"/>
                              <a:gd name="T39" fmla="*/ 3943 h 3948"/>
                              <a:gd name="T40" fmla="+- 0 1788 1788"/>
                              <a:gd name="T41" fmla="*/ T40 w 3120"/>
                              <a:gd name="T42" fmla="+- 0 4361 1255"/>
                              <a:gd name="T43" fmla="*/ 4361 h 3948"/>
                              <a:gd name="T44" fmla="+- 0 4908 1788"/>
                              <a:gd name="T45" fmla="*/ T44 w 3120"/>
                              <a:gd name="T46" fmla="+- 0 4361 1255"/>
                              <a:gd name="T47" fmla="*/ 4361 h 3948"/>
                              <a:gd name="T48" fmla="+- 0 1788 1788"/>
                              <a:gd name="T49" fmla="*/ T48 w 3120"/>
                              <a:gd name="T50" fmla="+- 0 4778 1255"/>
                              <a:gd name="T51" fmla="*/ 4778 h 3948"/>
                              <a:gd name="T52" fmla="+- 0 4908 1788"/>
                              <a:gd name="T53" fmla="*/ T52 w 3120"/>
                              <a:gd name="T54" fmla="+- 0 4778 1255"/>
                              <a:gd name="T55" fmla="*/ 4778 h 3948"/>
                              <a:gd name="T56" fmla="+- 0 1795 1788"/>
                              <a:gd name="T57" fmla="*/ T56 w 3120"/>
                              <a:gd name="T58" fmla="+- 0 1255 1255"/>
                              <a:gd name="T59" fmla="*/ 1255 h 3948"/>
                              <a:gd name="T60" fmla="+- 0 1795 1788"/>
                              <a:gd name="T61" fmla="*/ T60 w 3120"/>
                              <a:gd name="T62" fmla="+- 0 5203 1255"/>
                              <a:gd name="T63" fmla="*/ 5203 h 3948"/>
                              <a:gd name="T64" fmla="+- 0 4901 1788"/>
                              <a:gd name="T65" fmla="*/ T64 w 3120"/>
                              <a:gd name="T66" fmla="+- 0 1255 1255"/>
                              <a:gd name="T67" fmla="*/ 1255 h 3948"/>
                              <a:gd name="T68" fmla="+- 0 4901 1788"/>
                              <a:gd name="T69" fmla="*/ T68 w 3120"/>
                              <a:gd name="T70" fmla="+- 0 5203 1255"/>
                              <a:gd name="T71" fmla="*/ 5203 h 3948"/>
                              <a:gd name="T72" fmla="+- 0 1788 1788"/>
                              <a:gd name="T73" fmla="*/ T72 w 3120"/>
                              <a:gd name="T74" fmla="+- 0 1260 1255"/>
                              <a:gd name="T75" fmla="*/ 1260 h 3948"/>
                              <a:gd name="T76" fmla="+- 0 4908 1788"/>
                              <a:gd name="T77" fmla="*/ T76 w 3120"/>
                              <a:gd name="T78" fmla="+- 0 1260 1255"/>
                              <a:gd name="T79" fmla="*/ 1260 h 3948"/>
                              <a:gd name="T80" fmla="+- 0 1788 1788"/>
                              <a:gd name="T81" fmla="*/ T80 w 3120"/>
                              <a:gd name="T82" fmla="+- 0 5196 1255"/>
                              <a:gd name="T83" fmla="*/ 5196 h 3948"/>
                              <a:gd name="T84" fmla="+- 0 4908 1788"/>
                              <a:gd name="T85" fmla="*/ T84 w 3120"/>
                              <a:gd name="T86" fmla="+- 0 5196 1255"/>
                              <a:gd name="T87" fmla="*/ 5196 h 3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120" h="3948">
                                <a:moveTo>
                                  <a:pt x="0" y="780"/>
                                </a:moveTo>
                                <a:lnTo>
                                  <a:pt x="3120" y="780"/>
                                </a:lnTo>
                                <a:moveTo>
                                  <a:pt x="0" y="1198"/>
                                </a:moveTo>
                                <a:lnTo>
                                  <a:pt x="3120" y="1198"/>
                                </a:lnTo>
                                <a:moveTo>
                                  <a:pt x="0" y="1853"/>
                                </a:moveTo>
                                <a:lnTo>
                                  <a:pt x="3120" y="1853"/>
                                </a:lnTo>
                                <a:moveTo>
                                  <a:pt x="0" y="2271"/>
                                </a:moveTo>
                                <a:lnTo>
                                  <a:pt x="3120" y="2271"/>
                                </a:lnTo>
                                <a:moveTo>
                                  <a:pt x="0" y="2688"/>
                                </a:moveTo>
                                <a:lnTo>
                                  <a:pt x="3120" y="2688"/>
                                </a:lnTo>
                                <a:moveTo>
                                  <a:pt x="0" y="3106"/>
                                </a:moveTo>
                                <a:lnTo>
                                  <a:pt x="3120" y="3106"/>
                                </a:lnTo>
                                <a:moveTo>
                                  <a:pt x="0" y="3523"/>
                                </a:moveTo>
                                <a:lnTo>
                                  <a:pt x="3120" y="3523"/>
                                </a:lnTo>
                                <a:moveTo>
                                  <a:pt x="7" y="0"/>
                                </a:moveTo>
                                <a:lnTo>
                                  <a:pt x="7" y="3948"/>
                                </a:lnTo>
                                <a:moveTo>
                                  <a:pt x="3113" y="0"/>
                                </a:moveTo>
                                <a:lnTo>
                                  <a:pt x="3113" y="3948"/>
                                </a:lnTo>
                                <a:moveTo>
                                  <a:pt x="0" y="5"/>
                                </a:moveTo>
                                <a:lnTo>
                                  <a:pt x="3120" y="5"/>
                                </a:lnTo>
                                <a:moveTo>
                                  <a:pt x="0" y="3941"/>
                                </a:moveTo>
                                <a:lnTo>
                                  <a:pt x="3120" y="3941"/>
                                </a:lnTo>
                              </a:path>
                            </a:pathLst>
                          </a:custGeom>
                          <a:noFill/>
                          <a:ln w="762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9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980" y="1269"/>
                            <a:ext cx="5036" cy="3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98"/>
                        <wps:cNvSpPr>
                          <a:spLocks noChangeArrowheads="1"/>
                        </wps:cNvSpPr>
                        <wps:spPr bwMode="auto">
                          <a:xfrm>
                            <a:off x="4972" y="1595"/>
                            <a:ext cx="5050" cy="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Freeform 99"/>
                        <wps:cNvSpPr>
                          <a:spLocks/>
                        </wps:cNvSpPr>
                        <wps:spPr bwMode="auto">
                          <a:xfrm>
                            <a:off x="4972" y="1264"/>
                            <a:ext cx="5050" cy="3944"/>
                          </a:xfrm>
                          <a:custGeom>
                            <a:avLst/>
                            <a:gdLst>
                              <a:gd name="T0" fmla="+- 0 4973 4973"/>
                              <a:gd name="T1" fmla="*/ T0 w 5050"/>
                              <a:gd name="T2" fmla="+- 0 2040 1265"/>
                              <a:gd name="T3" fmla="*/ 2040 h 3944"/>
                              <a:gd name="T4" fmla="+- 0 10022 4973"/>
                              <a:gd name="T5" fmla="*/ T4 w 5050"/>
                              <a:gd name="T6" fmla="+- 0 2040 1265"/>
                              <a:gd name="T7" fmla="*/ 2040 h 3944"/>
                              <a:gd name="T8" fmla="+- 0 4973 4973"/>
                              <a:gd name="T9" fmla="*/ T8 w 5050"/>
                              <a:gd name="T10" fmla="+- 0 2467 1265"/>
                              <a:gd name="T11" fmla="*/ 2467 h 3944"/>
                              <a:gd name="T12" fmla="+- 0 10022 4973"/>
                              <a:gd name="T13" fmla="*/ T12 w 5050"/>
                              <a:gd name="T14" fmla="+- 0 2467 1265"/>
                              <a:gd name="T15" fmla="*/ 2467 h 3944"/>
                              <a:gd name="T16" fmla="+- 0 4973 4973"/>
                              <a:gd name="T17" fmla="*/ T16 w 5050"/>
                              <a:gd name="T18" fmla="+- 0 3103 1265"/>
                              <a:gd name="T19" fmla="*/ 3103 h 3944"/>
                              <a:gd name="T20" fmla="+- 0 10022 4973"/>
                              <a:gd name="T21" fmla="*/ T20 w 5050"/>
                              <a:gd name="T22" fmla="+- 0 3103 1265"/>
                              <a:gd name="T23" fmla="*/ 3103 h 3944"/>
                              <a:gd name="T24" fmla="+- 0 4973 4973"/>
                              <a:gd name="T25" fmla="*/ T24 w 5050"/>
                              <a:gd name="T26" fmla="+- 0 3535 1265"/>
                              <a:gd name="T27" fmla="*/ 3535 h 3944"/>
                              <a:gd name="T28" fmla="+- 0 10022 4973"/>
                              <a:gd name="T29" fmla="*/ T28 w 5050"/>
                              <a:gd name="T30" fmla="+- 0 3535 1265"/>
                              <a:gd name="T31" fmla="*/ 3535 h 3944"/>
                              <a:gd name="T32" fmla="+- 0 4973 4973"/>
                              <a:gd name="T33" fmla="*/ T32 w 5050"/>
                              <a:gd name="T34" fmla="+- 0 3948 1265"/>
                              <a:gd name="T35" fmla="*/ 3948 h 3944"/>
                              <a:gd name="T36" fmla="+- 0 10022 4973"/>
                              <a:gd name="T37" fmla="*/ T36 w 5050"/>
                              <a:gd name="T38" fmla="+- 0 3948 1265"/>
                              <a:gd name="T39" fmla="*/ 3948 h 3944"/>
                              <a:gd name="T40" fmla="+- 0 4973 4973"/>
                              <a:gd name="T41" fmla="*/ T40 w 5050"/>
                              <a:gd name="T42" fmla="+- 0 4368 1265"/>
                              <a:gd name="T43" fmla="*/ 4368 h 3944"/>
                              <a:gd name="T44" fmla="+- 0 10022 4973"/>
                              <a:gd name="T45" fmla="*/ T44 w 5050"/>
                              <a:gd name="T46" fmla="+- 0 4368 1265"/>
                              <a:gd name="T47" fmla="*/ 4368 h 3944"/>
                              <a:gd name="T48" fmla="+- 0 4973 4973"/>
                              <a:gd name="T49" fmla="*/ T48 w 5050"/>
                              <a:gd name="T50" fmla="+- 0 4774 1265"/>
                              <a:gd name="T51" fmla="*/ 4774 h 3944"/>
                              <a:gd name="T52" fmla="+- 0 10022 4973"/>
                              <a:gd name="T53" fmla="*/ T52 w 5050"/>
                              <a:gd name="T54" fmla="+- 0 4774 1265"/>
                              <a:gd name="T55" fmla="*/ 4774 h 3944"/>
                              <a:gd name="T56" fmla="+- 0 4980 4973"/>
                              <a:gd name="T57" fmla="*/ T56 w 5050"/>
                              <a:gd name="T58" fmla="+- 0 1265 1265"/>
                              <a:gd name="T59" fmla="*/ 1265 h 3944"/>
                              <a:gd name="T60" fmla="+- 0 4980 4973"/>
                              <a:gd name="T61" fmla="*/ T60 w 5050"/>
                              <a:gd name="T62" fmla="+- 0 5208 1265"/>
                              <a:gd name="T63" fmla="*/ 5208 h 3944"/>
                              <a:gd name="T64" fmla="+- 0 10015 4973"/>
                              <a:gd name="T65" fmla="*/ T64 w 5050"/>
                              <a:gd name="T66" fmla="+- 0 1265 1265"/>
                              <a:gd name="T67" fmla="*/ 1265 h 3944"/>
                              <a:gd name="T68" fmla="+- 0 10015 4973"/>
                              <a:gd name="T69" fmla="*/ T68 w 5050"/>
                              <a:gd name="T70" fmla="+- 0 5208 1265"/>
                              <a:gd name="T71" fmla="*/ 5208 h 3944"/>
                              <a:gd name="T72" fmla="+- 0 4973 4973"/>
                              <a:gd name="T73" fmla="*/ T72 w 5050"/>
                              <a:gd name="T74" fmla="+- 0 1270 1265"/>
                              <a:gd name="T75" fmla="*/ 1270 h 3944"/>
                              <a:gd name="T76" fmla="+- 0 10022 4973"/>
                              <a:gd name="T77" fmla="*/ T76 w 5050"/>
                              <a:gd name="T78" fmla="+- 0 1270 1265"/>
                              <a:gd name="T79" fmla="*/ 1270 h 3944"/>
                              <a:gd name="T80" fmla="+- 0 4973 4973"/>
                              <a:gd name="T81" fmla="*/ T80 w 5050"/>
                              <a:gd name="T82" fmla="+- 0 5201 1265"/>
                              <a:gd name="T83" fmla="*/ 5201 h 3944"/>
                              <a:gd name="T84" fmla="+- 0 10022 4973"/>
                              <a:gd name="T85" fmla="*/ T84 w 5050"/>
                              <a:gd name="T86" fmla="+- 0 5201 1265"/>
                              <a:gd name="T87" fmla="*/ 5201 h 3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50" h="3944">
                                <a:moveTo>
                                  <a:pt x="0" y="775"/>
                                </a:moveTo>
                                <a:lnTo>
                                  <a:pt x="5049" y="775"/>
                                </a:lnTo>
                                <a:moveTo>
                                  <a:pt x="0" y="1202"/>
                                </a:moveTo>
                                <a:lnTo>
                                  <a:pt x="5049" y="1202"/>
                                </a:lnTo>
                                <a:moveTo>
                                  <a:pt x="0" y="1838"/>
                                </a:moveTo>
                                <a:lnTo>
                                  <a:pt x="5049" y="1838"/>
                                </a:lnTo>
                                <a:moveTo>
                                  <a:pt x="0" y="2270"/>
                                </a:moveTo>
                                <a:lnTo>
                                  <a:pt x="5049" y="2270"/>
                                </a:lnTo>
                                <a:moveTo>
                                  <a:pt x="0" y="2683"/>
                                </a:moveTo>
                                <a:lnTo>
                                  <a:pt x="5049" y="2683"/>
                                </a:lnTo>
                                <a:moveTo>
                                  <a:pt x="0" y="3103"/>
                                </a:moveTo>
                                <a:lnTo>
                                  <a:pt x="5049" y="3103"/>
                                </a:lnTo>
                                <a:moveTo>
                                  <a:pt x="0" y="3509"/>
                                </a:moveTo>
                                <a:lnTo>
                                  <a:pt x="5049" y="3509"/>
                                </a:lnTo>
                                <a:moveTo>
                                  <a:pt x="7" y="0"/>
                                </a:moveTo>
                                <a:lnTo>
                                  <a:pt x="7" y="3943"/>
                                </a:lnTo>
                                <a:moveTo>
                                  <a:pt x="5042" y="0"/>
                                </a:moveTo>
                                <a:lnTo>
                                  <a:pt x="5042" y="3943"/>
                                </a:lnTo>
                                <a:moveTo>
                                  <a:pt x="0" y="5"/>
                                </a:moveTo>
                                <a:lnTo>
                                  <a:pt x="5049" y="5"/>
                                </a:lnTo>
                                <a:moveTo>
                                  <a:pt x="0" y="3936"/>
                                </a:moveTo>
                                <a:lnTo>
                                  <a:pt x="5049" y="3936"/>
                                </a:lnTo>
                              </a:path>
                            </a:pathLst>
                          </a:custGeom>
                          <a:noFill/>
                          <a:ln w="762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Rectangle 100"/>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Text Box 101"/>
                        <wps:cNvSpPr txBox="1">
                          <a:spLocks noChangeArrowheads="1"/>
                        </wps:cNvSpPr>
                        <wps:spPr bwMode="auto">
                          <a:xfrm>
                            <a:off x="1888" y="721"/>
                            <a:ext cx="8147"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F7AF3" w14:textId="77777777" w:rsidR="00903E45" w:rsidRDefault="00903E45" w:rsidP="00181E80">
                              <w:pPr>
                                <w:tabs>
                                  <w:tab w:val="left" w:pos="8126"/>
                                </w:tabs>
                                <w:spacing w:line="478" w:lineRule="exact"/>
                                <w:rPr>
                                  <w:b/>
                                  <w:sz w:val="41"/>
                                </w:rPr>
                              </w:pPr>
                              <w:r>
                                <w:rPr>
                                  <w:color w:val="00A8CD"/>
                                  <w:spacing w:val="-104"/>
                                  <w:sz w:val="41"/>
                                  <w:u w:val="single" w:color="57595B"/>
                                </w:rPr>
                                <w:t xml:space="preserve"> </w:t>
                              </w:r>
                              <w:r>
                                <w:rPr>
                                  <w:b/>
                                  <w:color w:val="00A8CD"/>
                                  <w:sz w:val="41"/>
                                  <w:u w:val="single" w:color="57595B"/>
                                </w:rPr>
                                <w:t>COMMON PROBLEMS IN</w:t>
                              </w:r>
                              <w:r>
                                <w:rPr>
                                  <w:b/>
                                  <w:color w:val="00A8CD"/>
                                  <w:spacing w:val="14"/>
                                  <w:sz w:val="41"/>
                                  <w:u w:val="single" w:color="57595B"/>
                                </w:rPr>
                                <w:t xml:space="preserve"> </w:t>
                              </w:r>
                              <w:r>
                                <w:rPr>
                                  <w:b/>
                                  <w:color w:val="00A8CD"/>
                                  <w:sz w:val="41"/>
                                  <w:u w:val="single" w:color="57595B"/>
                                </w:rPr>
                                <w:t>TEAMWORK</w:t>
                              </w:r>
                              <w:r>
                                <w:rPr>
                                  <w:b/>
                                  <w:color w:val="00A8CD"/>
                                  <w:sz w:val="41"/>
                                  <w:u w:val="single" w:color="57595B"/>
                                </w:rPr>
                                <w:tab/>
                              </w:r>
                            </w:p>
                            <w:p w14:paraId="438C7FF0" w14:textId="77777777" w:rsidR="00903E45" w:rsidRDefault="00903E45" w:rsidP="00181E80">
                              <w:pPr>
                                <w:tabs>
                                  <w:tab w:val="left" w:pos="3184"/>
                                </w:tabs>
                                <w:spacing w:before="109"/>
                                <w:rPr>
                                  <w:b/>
                                  <w:sz w:val="20"/>
                                </w:rPr>
                              </w:pPr>
                              <w:r>
                                <w:rPr>
                                  <w:b/>
                                  <w:color w:val="FFFFFF"/>
                                  <w:w w:val="105"/>
                                  <w:position w:val="1"/>
                                  <w:sz w:val="20"/>
                                </w:rPr>
                                <w:t>Problem</w:t>
                              </w:r>
                              <w:r>
                                <w:rPr>
                                  <w:b/>
                                  <w:color w:val="FFFFFF"/>
                                  <w:w w:val="105"/>
                                  <w:position w:val="1"/>
                                  <w:sz w:val="20"/>
                                </w:rPr>
                                <w:tab/>
                              </w:r>
                              <w:r>
                                <w:rPr>
                                  <w:b/>
                                  <w:color w:val="FFFFFF"/>
                                  <w:w w:val="105"/>
                                  <w:sz w:val="20"/>
                                </w:rPr>
                                <w:t xml:space="preserve">Solution: </w:t>
                              </w:r>
                              <w:r>
                                <w:rPr>
                                  <w:b/>
                                  <w:color w:val="FF0000"/>
                                  <w:w w:val="105"/>
                                  <w:sz w:val="20"/>
                                </w:rPr>
                                <w:t>communicate</w:t>
                              </w:r>
                            </w:p>
                            <w:p w14:paraId="0014F4DB" w14:textId="77777777" w:rsidR="00903E45" w:rsidRDefault="00903E45" w:rsidP="00181E80">
                              <w:pPr>
                                <w:tabs>
                                  <w:tab w:val="left" w:pos="3184"/>
                                </w:tabs>
                                <w:spacing w:before="104" w:line="242" w:lineRule="exact"/>
                                <w:rPr>
                                  <w:sz w:val="20"/>
                                </w:rPr>
                              </w:pPr>
                              <w:r>
                                <w:rPr>
                                  <w:spacing w:val="-5"/>
                                  <w:w w:val="105"/>
                                  <w:sz w:val="20"/>
                                </w:rPr>
                                <w:t>Tasks</w:t>
                              </w:r>
                              <w:r>
                                <w:rPr>
                                  <w:spacing w:val="-8"/>
                                  <w:w w:val="105"/>
                                  <w:sz w:val="20"/>
                                </w:rPr>
                                <w:t xml:space="preserve"> </w:t>
                              </w:r>
                              <w:r>
                                <w:rPr>
                                  <w:w w:val="105"/>
                                  <w:sz w:val="20"/>
                                </w:rPr>
                                <w:t>not</w:t>
                              </w:r>
                              <w:r>
                                <w:rPr>
                                  <w:spacing w:val="-8"/>
                                  <w:w w:val="105"/>
                                  <w:sz w:val="20"/>
                                </w:rPr>
                                <w:t xml:space="preserve"> </w:t>
                              </w:r>
                              <w:r>
                                <w:rPr>
                                  <w:w w:val="105"/>
                                  <w:sz w:val="20"/>
                                </w:rPr>
                                <w:t>completed</w:t>
                              </w:r>
                              <w:r>
                                <w:rPr>
                                  <w:w w:val="105"/>
                                  <w:sz w:val="20"/>
                                </w:rPr>
                                <w:tab/>
                                <w:t>Discuss</w:t>
                              </w:r>
                              <w:r>
                                <w:rPr>
                                  <w:spacing w:val="-7"/>
                                  <w:w w:val="105"/>
                                  <w:sz w:val="20"/>
                                </w:rPr>
                                <w:t xml:space="preserve"> </w:t>
                              </w:r>
                              <w:r>
                                <w:rPr>
                                  <w:w w:val="105"/>
                                  <w:sz w:val="20"/>
                                </w:rPr>
                                <w:t>timelines,</w:t>
                              </w:r>
                              <w:r>
                                <w:rPr>
                                  <w:spacing w:val="-9"/>
                                  <w:w w:val="105"/>
                                  <w:sz w:val="20"/>
                                </w:rPr>
                                <w:t xml:space="preserve"> </w:t>
                              </w:r>
                              <w:r>
                                <w:rPr>
                                  <w:spacing w:val="-3"/>
                                  <w:w w:val="105"/>
                                  <w:sz w:val="20"/>
                                </w:rPr>
                                <w:t>make</w:t>
                              </w:r>
                              <w:r>
                                <w:rPr>
                                  <w:spacing w:val="-7"/>
                                  <w:w w:val="105"/>
                                  <w:sz w:val="20"/>
                                </w:rPr>
                                <w:t xml:space="preserve"> </w:t>
                              </w:r>
                              <w:r>
                                <w:rPr>
                                  <w:w w:val="105"/>
                                  <w:sz w:val="20"/>
                                </w:rPr>
                                <w:t>progress</w:t>
                              </w:r>
                              <w:r>
                                <w:rPr>
                                  <w:spacing w:val="-8"/>
                                  <w:w w:val="105"/>
                                  <w:sz w:val="20"/>
                                </w:rPr>
                                <w:t xml:space="preserve"> </w:t>
                              </w:r>
                              <w:r>
                                <w:rPr>
                                  <w:w w:val="105"/>
                                  <w:sz w:val="20"/>
                                </w:rPr>
                                <w:t>reports,</w:t>
                              </w:r>
                              <w:r>
                                <w:rPr>
                                  <w:spacing w:val="-5"/>
                                  <w:w w:val="105"/>
                                  <w:sz w:val="20"/>
                                </w:rPr>
                                <w:t xml:space="preserve"> </w:t>
                              </w:r>
                              <w:r>
                                <w:rPr>
                                  <w:w w:val="105"/>
                                  <w:sz w:val="20"/>
                                </w:rPr>
                                <w:t>offer</w:t>
                              </w:r>
                              <w:r>
                                <w:rPr>
                                  <w:spacing w:val="-3"/>
                                  <w:w w:val="105"/>
                                  <w:sz w:val="20"/>
                                </w:rPr>
                                <w:t xml:space="preserve"> </w:t>
                              </w:r>
                              <w:r>
                                <w:rPr>
                                  <w:w w:val="105"/>
                                  <w:sz w:val="20"/>
                                </w:rPr>
                                <w:t>help</w:t>
                              </w:r>
                            </w:p>
                          </w:txbxContent>
                        </wps:txbx>
                        <wps:bodyPr rot="0" vert="horz" wrap="square" lIns="0" tIns="0" rIns="0" bIns="0" anchor="t" anchorCtr="0" upright="1">
                          <a:noAutofit/>
                        </wps:bodyPr>
                      </wps:wsp>
                      <wps:wsp>
                        <wps:cNvPr id="288" name="Text Box 102"/>
                        <wps:cNvSpPr txBox="1">
                          <a:spLocks noChangeArrowheads="1"/>
                        </wps:cNvSpPr>
                        <wps:spPr bwMode="auto">
                          <a:xfrm>
                            <a:off x="1888" y="2120"/>
                            <a:ext cx="2044"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0DE2B" w14:textId="77777777" w:rsidR="00903E45" w:rsidRDefault="00903E45" w:rsidP="00181E80">
                              <w:pPr>
                                <w:spacing w:line="206" w:lineRule="exact"/>
                                <w:rPr>
                                  <w:sz w:val="20"/>
                                </w:rPr>
                              </w:pPr>
                              <w:r>
                                <w:rPr>
                                  <w:w w:val="105"/>
                                  <w:sz w:val="20"/>
                                </w:rPr>
                                <w:t>Difficulty</w:t>
                              </w:r>
                              <w:r>
                                <w:rPr>
                                  <w:spacing w:val="-24"/>
                                  <w:w w:val="105"/>
                                  <w:sz w:val="20"/>
                                </w:rPr>
                                <w:t xml:space="preserve"> </w:t>
                              </w:r>
                              <w:r>
                                <w:rPr>
                                  <w:w w:val="105"/>
                                  <w:sz w:val="20"/>
                                </w:rPr>
                                <w:t>getting</w:t>
                              </w:r>
                              <w:r>
                                <w:rPr>
                                  <w:spacing w:val="-24"/>
                                  <w:w w:val="105"/>
                                  <w:sz w:val="20"/>
                                </w:rPr>
                                <w:t xml:space="preserve"> </w:t>
                              </w:r>
                              <w:r>
                                <w:rPr>
                                  <w:w w:val="105"/>
                                  <w:sz w:val="20"/>
                                </w:rPr>
                                <w:t>started</w:t>
                              </w:r>
                            </w:p>
                          </w:txbxContent>
                        </wps:txbx>
                        <wps:bodyPr rot="0" vert="horz" wrap="square" lIns="0" tIns="0" rIns="0" bIns="0" anchor="t" anchorCtr="0" upright="1">
                          <a:noAutofit/>
                        </wps:bodyPr>
                      </wps:wsp>
                      <wps:wsp>
                        <wps:cNvPr id="289" name="Text Box 103"/>
                        <wps:cNvSpPr txBox="1">
                          <a:spLocks noChangeArrowheads="1"/>
                        </wps:cNvSpPr>
                        <wps:spPr bwMode="auto">
                          <a:xfrm>
                            <a:off x="5073" y="2125"/>
                            <a:ext cx="4314"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2C2F0" w14:textId="77777777" w:rsidR="00903E45" w:rsidRDefault="00903E45" w:rsidP="00181E80">
                              <w:pPr>
                                <w:spacing w:line="206" w:lineRule="exact"/>
                                <w:rPr>
                                  <w:sz w:val="20"/>
                                </w:rPr>
                              </w:pPr>
                              <w:r>
                                <w:rPr>
                                  <w:w w:val="105"/>
                                  <w:sz w:val="20"/>
                                </w:rPr>
                                <w:t>Agree</w:t>
                              </w:r>
                              <w:r>
                                <w:rPr>
                                  <w:spacing w:val="-14"/>
                                  <w:w w:val="105"/>
                                  <w:sz w:val="20"/>
                                </w:rPr>
                                <w:t xml:space="preserve"> </w:t>
                              </w:r>
                              <w:r>
                                <w:rPr>
                                  <w:w w:val="105"/>
                                  <w:sz w:val="20"/>
                                </w:rPr>
                                <w:t>team</w:t>
                              </w:r>
                              <w:r>
                                <w:rPr>
                                  <w:spacing w:val="-17"/>
                                  <w:w w:val="105"/>
                                  <w:sz w:val="20"/>
                                </w:rPr>
                                <w:t xml:space="preserve"> </w:t>
                              </w:r>
                              <w:r>
                                <w:rPr>
                                  <w:w w:val="105"/>
                                  <w:sz w:val="20"/>
                                </w:rPr>
                                <w:t>roles</w:t>
                              </w:r>
                              <w:r>
                                <w:rPr>
                                  <w:spacing w:val="-15"/>
                                  <w:w w:val="105"/>
                                  <w:sz w:val="20"/>
                                </w:rPr>
                                <w:t xml:space="preserve"> </w:t>
                              </w:r>
                              <w:r>
                                <w:rPr>
                                  <w:w w:val="105"/>
                                  <w:sz w:val="20"/>
                                </w:rPr>
                                <w:t>&amp;</w:t>
                              </w:r>
                              <w:r>
                                <w:rPr>
                                  <w:spacing w:val="-16"/>
                                  <w:w w:val="105"/>
                                  <w:sz w:val="20"/>
                                </w:rPr>
                                <w:t xml:space="preserve"> </w:t>
                              </w:r>
                              <w:r>
                                <w:rPr>
                                  <w:w w:val="105"/>
                                  <w:sz w:val="20"/>
                                </w:rPr>
                                <w:t>responsibilities,</w:t>
                              </w:r>
                              <w:r>
                                <w:rPr>
                                  <w:spacing w:val="-19"/>
                                  <w:w w:val="105"/>
                                  <w:sz w:val="20"/>
                                </w:rPr>
                                <w:t xml:space="preserve"> </w:t>
                              </w:r>
                              <w:r>
                                <w:rPr>
                                  <w:w w:val="105"/>
                                  <w:sz w:val="20"/>
                                </w:rPr>
                                <w:t>discuss</w:t>
                              </w:r>
                              <w:r>
                                <w:rPr>
                                  <w:spacing w:val="-18"/>
                                  <w:w w:val="105"/>
                                  <w:sz w:val="20"/>
                                </w:rPr>
                                <w:t xml:space="preserve"> </w:t>
                              </w:r>
                              <w:r>
                                <w:rPr>
                                  <w:w w:val="105"/>
                                  <w:sz w:val="20"/>
                                </w:rPr>
                                <w:t>process</w:t>
                              </w:r>
                            </w:p>
                          </w:txbxContent>
                        </wps:txbx>
                        <wps:bodyPr rot="0" vert="horz" wrap="square" lIns="0" tIns="0" rIns="0" bIns="0" anchor="t" anchorCtr="0" upright="1">
                          <a:noAutofit/>
                        </wps:bodyPr>
                      </wps:wsp>
                      <wps:wsp>
                        <wps:cNvPr id="290" name="Text Box 104"/>
                        <wps:cNvSpPr txBox="1">
                          <a:spLocks noChangeArrowheads="1"/>
                        </wps:cNvSpPr>
                        <wps:spPr bwMode="auto">
                          <a:xfrm>
                            <a:off x="1888" y="2537"/>
                            <a:ext cx="7443"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CD388" w14:textId="77777777" w:rsidR="00903E45" w:rsidRDefault="00903E45" w:rsidP="00181E80">
                              <w:pPr>
                                <w:tabs>
                                  <w:tab w:val="left" w:pos="3184"/>
                                </w:tabs>
                                <w:spacing w:line="217" w:lineRule="exact"/>
                                <w:rPr>
                                  <w:sz w:val="20"/>
                                </w:rPr>
                              </w:pPr>
                              <w:r>
                                <w:rPr>
                                  <w:w w:val="105"/>
                                  <w:position w:val="1"/>
                                  <w:sz w:val="20"/>
                                </w:rPr>
                                <w:t>Ideas not thoroughly</w:t>
                              </w:r>
                              <w:r>
                                <w:rPr>
                                  <w:spacing w:val="-33"/>
                                  <w:w w:val="105"/>
                                  <w:position w:val="1"/>
                                  <w:sz w:val="20"/>
                                </w:rPr>
                                <w:t xml:space="preserve"> </w:t>
                              </w:r>
                              <w:r>
                                <w:rPr>
                                  <w:w w:val="105"/>
                                  <w:position w:val="1"/>
                                  <w:sz w:val="20"/>
                                </w:rPr>
                                <w:t>discussed</w:t>
                              </w:r>
                              <w:r>
                                <w:rPr>
                                  <w:spacing w:val="-14"/>
                                  <w:w w:val="105"/>
                                  <w:position w:val="1"/>
                                  <w:sz w:val="20"/>
                                </w:rPr>
                                <w:t xml:space="preserve"> </w:t>
                              </w:r>
                              <w:r>
                                <w:rPr>
                                  <w:w w:val="105"/>
                                  <w:position w:val="1"/>
                                  <w:sz w:val="20"/>
                                </w:rPr>
                                <w:t>by</w:t>
                              </w:r>
                              <w:r>
                                <w:rPr>
                                  <w:w w:val="105"/>
                                  <w:position w:val="1"/>
                                  <w:sz w:val="20"/>
                                </w:rPr>
                                <w:tab/>
                              </w:r>
                              <w:r>
                                <w:rPr>
                                  <w:w w:val="105"/>
                                  <w:sz w:val="20"/>
                                </w:rPr>
                                <w:t>Brainstorm,</w:t>
                              </w:r>
                              <w:r>
                                <w:rPr>
                                  <w:spacing w:val="-16"/>
                                  <w:w w:val="105"/>
                                  <w:sz w:val="20"/>
                                </w:rPr>
                                <w:t xml:space="preserve"> </w:t>
                              </w:r>
                              <w:r>
                                <w:rPr>
                                  <w:w w:val="105"/>
                                  <w:sz w:val="20"/>
                                </w:rPr>
                                <w:t>invite</w:t>
                              </w:r>
                              <w:r>
                                <w:rPr>
                                  <w:spacing w:val="-18"/>
                                  <w:w w:val="105"/>
                                  <w:sz w:val="20"/>
                                </w:rPr>
                                <w:t xml:space="preserve"> </w:t>
                              </w:r>
                              <w:r>
                                <w:rPr>
                                  <w:w w:val="105"/>
                                  <w:sz w:val="20"/>
                                </w:rPr>
                                <w:t>ideas,</w:t>
                              </w:r>
                              <w:r>
                                <w:rPr>
                                  <w:spacing w:val="-18"/>
                                  <w:w w:val="105"/>
                                  <w:sz w:val="20"/>
                                </w:rPr>
                                <w:t xml:space="preserve"> </w:t>
                              </w:r>
                              <w:r>
                                <w:rPr>
                                  <w:w w:val="105"/>
                                  <w:sz w:val="20"/>
                                </w:rPr>
                                <w:t>include</w:t>
                              </w:r>
                              <w:r>
                                <w:rPr>
                                  <w:spacing w:val="-16"/>
                                  <w:w w:val="105"/>
                                  <w:sz w:val="20"/>
                                </w:rPr>
                                <w:t xml:space="preserve"> </w:t>
                              </w:r>
                              <w:r>
                                <w:rPr>
                                  <w:w w:val="105"/>
                                  <w:sz w:val="20"/>
                                </w:rPr>
                                <w:t>all</w:t>
                              </w:r>
                              <w:r>
                                <w:rPr>
                                  <w:spacing w:val="-18"/>
                                  <w:w w:val="105"/>
                                  <w:sz w:val="20"/>
                                </w:rPr>
                                <w:t xml:space="preserve"> </w:t>
                              </w:r>
                              <w:r>
                                <w:rPr>
                                  <w:w w:val="105"/>
                                  <w:sz w:val="20"/>
                                </w:rPr>
                                <w:t>team</w:t>
                              </w:r>
                              <w:r>
                                <w:rPr>
                                  <w:spacing w:val="-17"/>
                                  <w:w w:val="105"/>
                                  <w:sz w:val="20"/>
                                </w:rPr>
                                <w:t xml:space="preserve"> </w:t>
                              </w:r>
                              <w:r>
                                <w:rPr>
                                  <w:w w:val="105"/>
                                  <w:sz w:val="20"/>
                                </w:rPr>
                                <w:t>members</w:t>
                              </w:r>
                            </w:p>
                            <w:p w14:paraId="657BE670" w14:textId="77777777" w:rsidR="00903E45" w:rsidRDefault="00903E45" w:rsidP="00181E80">
                              <w:pPr>
                                <w:spacing w:line="236" w:lineRule="exact"/>
                                <w:rPr>
                                  <w:sz w:val="20"/>
                                </w:rPr>
                              </w:pPr>
                              <w:r>
                                <w:rPr>
                                  <w:w w:val="105"/>
                                  <w:sz w:val="20"/>
                                </w:rPr>
                                <w:t>the team</w:t>
                              </w:r>
                            </w:p>
                          </w:txbxContent>
                        </wps:txbx>
                        <wps:bodyPr rot="0" vert="horz" wrap="square" lIns="0" tIns="0" rIns="0" bIns="0" anchor="t" anchorCtr="0" upright="1">
                          <a:noAutofit/>
                        </wps:bodyPr>
                      </wps:wsp>
                      <wps:wsp>
                        <wps:cNvPr id="291" name="Text Box 105"/>
                        <wps:cNvSpPr txBox="1">
                          <a:spLocks noChangeArrowheads="1"/>
                        </wps:cNvSpPr>
                        <wps:spPr bwMode="auto">
                          <a:xfrm>
                            <a:off x="1888" y="3193"/>
                            <a:ext cx="2231"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9DD38" w14:textId="77777777" w:rsidR="00903E45" w:rsidRDefault="00903E45" w:rsidP="00181E80">
                              <w:pPr>
                                <w:spacing w:line="206" w:lineRule="exact"/>
                                <w:rPr>
                                  <w:sz w:val="20"/>
                                </w:rPr>
                              </w:pPr>
                              <w:r>
                                <w:rPr>
                                  <w:w w:val="105"/>
                                  <w:sz w:val="20"/>
                                </w:rPr>
                                <w:t>Members</w:t>
                              </w:r>
                              <w:r>
                                <w:rPr>
                                  <w:spacing w:val="-24"/>
                                  <w:w w:val="105"/>
                                  <w:sz w:val="20"/>
                                </w:rPr>
                                <w:t xml:space="preserve"> </w:t>
                              </w:r>
                              <w:r>
                                <w:rPr>
                                  <w:w w:val="105"/>
                                  <w:sz w:val="20"/>
                                </w:rPr>
                                <w:t>not</w:t>
                              </w:r>
                              <w:r>
                                <w:rPr>
                                  <w:spacing w:val="-21"/>
                                  <w:w w:val="105"/>
                                  <w:sz w:val="20"/>
                                </w:rPr>
                                <w:t xml:space="preserve"> </w:t>
                              </w:r>
                              <w:r>
                                <w:rPr>
                                  <w:w w:val="105"/>
                                  <w:sz w:val="20"/>
                                </w:rPr>
                                <w:t>contributing</w:t>
                              </w:r>
                            </w:p>
                          </w:txbxContent>
                        </wps:txbx>
                        <wps:bodyPr rot="0" vert="horz" wrap="square" lIns="0" tIns="0" rIns="0" bIns="0" anchor="t" anchorCtr="0" upright="1">
                          <a:noAutofit/>
                        </wps:bodyPr>
                      </wps:wsp>
                      <wps:wsp>
                        <wps:cNvPr id="292" name="Text Box 106"/>
                        <wps:cNvSpPr txBox="1">
                          <a:spLocks noChangeArrowheads="1"/>
                        </wps:cNvSpPr>
                        <wps:spPr bwMode="auto">
                          <a:xfrm>
                            <a:off x="5073" y="3188"/>
                            <a:ext cx="483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E79CC" w14:textId="77777777" w:rsidR="00903E45" w:rsidRDefault="00903E45" w:rsidP="00181E80">
                              <w:pPr>
                                <w:spacing w:line="206" w:lineRule="exact"/>
                                <w:rPr>
                                  <w:sz w:val="20"/>
                                </w:rPr>
                              </w:pPr>
                              <w:r>
                                <w:rPr>
                                  <w:spacing w:val="-4"/>
                                  <w:w w:val="105"/>
                                  <w:sz w:val="20"/>
                                </w:rPr>
                                <w:t>Talk</w:t>
                              </w:r>
                              <w:r>
                                <w:rPr>
                                  <w:spacing w:val="-16"/>
                                  <w:w w:val="105"/>
                                  <w:sz w:val="20"/>
                                </w:rPr>
                                <w:t xml:space="preserve"> </w:t>
                              </w:r>
                              <w:r>
                                <w:rPr>
                                  <w:w w:val="105"/>
                                  <w:sz w:val="20"/>
                                </w:rPr>
                                <w:t>about</w:t>
                              </w:r>
                              <w:r>
                                <w:rPr>
                                  <w:spacing w:val="-13"/>
                                  <w:w w:val="105"/>
                                  <w:sz w:val="20"/>
                                </w:rPr>
                                <w:t xml:space="preserve"> </w:t>
                              </w:r>
                              <w:r>
                                <w:rPr>
                                  <w:spacing w:val="-6"/>
                                  <w:w w:val="105"/>
                                  <w:sz w:val="20"/>
                                </w:rPr>
                                <w:t>why,</w:t>
                              </w:r>
                              <w:r>
                                <w:rPr>
                                  <w:spacing w:val="-12"/>
                                  <w:w w:val="105"/>
                                  <w:sz w:val="20"/>
                                </w:rPr>
                                <w:t xml:space="preserve"> </w:t>
                              </w:r>
                              <w:r>
                                <w:rPr>
                                  <w:w w:val="105"/>
                                  <w:sz w:val="20"/>
                                </w:rPr>
                                <w:t>invite</w:t>
                              </w:r>
                              <w:r>
                                <w:rPr>
                                  <w:spacing w:val="-16"/>
                                  <w:w w:val="105"/>
                                  <w:sz w:val="20"/>
                                </w:rPr>
                                <w:t xml:space="preserve"> </w:t>
                              </w:r>
                              <w:r>
                                <w:rPr>
                                  <w:w w:val="105"/>
                                  <w:sz w:val="20"/>
                                </w:rPr>
                                <w:t>contributions,</w:t>
                              </w:r>
                              <w:r>
                                <w:rPr>
                                  <w:spacing w:val="-12"/>
                                  <w:w w:val="105"/>
                                  <w:sz w:val="20"/>
                                </w:rPr>
                                <w:t xml:space="preserve"> </w:t>
                              </w:r>
                              <w:r>
                                <w:rPr>
                                  <w:spacing w:val="-3"/>
                                  <w:w w:val="105"/>
                                  <w:sz w:val="20"/>
                                </w:rPr>
                                <w:t>go</w:t>
                              </w:r>
                              <w:r>
                                <w:rPr>
                                  <w:spacing w:val="-12"/>
                                  <w:w w:val="105"/>
                                  <w:sz w:val="20"/>
                                </w:rPr>
                                <w:t xml:space="preserve"> </w:t>
                              </w:r>
                              <w:r>
                                <w:rPr>
                                  <w:w w:val="105"/>
                                  <w:sz w:val="20"/>
                                </w:rPr>
                                <w:t>‘around</w:t>
                              </w:r>
                              <w:r>
                                <w:rPr>
                                  <w:spacing w:val="-14"/>
                                  <w:w w:val="105"/>
                                  <w:sz w:val="20"/>
                                </w:rPr>
                                <w:t xml:space="preserve"> </w:t>
                              </w:r>
                              <w:r>
                                <w:rPr>
                                  <w:w w:val="105"/>
                                  <w:sz w:val="20"/>
                                </w:rPr>
                                <w:t>the</w:t>
                              </w:r>
                              <w:r>
                                <w:rPr>
                                  <w:spacing w:val="-15"/>
                                  <w:w w:val="105"/>
                                  <w:sz w:val="20"/>
                                </w:rPr>
                                <w:t xml:space="preserve"> </w:t>
                              </w:r>
                              <w:r>
                                <w:rPr>
                                  <w:w w:val="105"/>
                                  <w:sz w:val="20"/>
                                </w:rPr>
                                <w:t>table’</w:t>
                              </w:r>
                            </w:p>
                          </w:txbxContent>
                        </wps:txbx>
                        <wps:bodyPr rot="0" vert="horz" wrap="square" lIns="0" tIns="0" rIns="0" bIns="0" anchor="t" anchorCtr="0" upright="1">
                          <a:noAutofit/>
                        </wps:bodyPr>
                      </wps:wsp>
                      <wps:wsp>
                        <wps:cNvPr id="293" name="Text Box 107"/>
                        <wps:cNvSpPr txBox="1">
                          <a:spLocks noChangeArrowheads="1"/>
                        </wps:cNvSpPr>
                        <wps:spPr bwMode="auto">
                          <a:xfrm>
                            <a:off x="1888" y="3610"/>
                            <a:ext cx="222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4590C" w14:textId="77777777" w:rsidR="00903E45" w:rsidRDefault="00903E45" w:rsidP="00181E80">
                              <w:pPr>
                                <w:spacing w:line="206" w:lineRule="exact"/>
                                <w:rPr>
                                  <w:sz w:val="20"/>
                                </w:rPr>
                              </w:pPr>
                              <w:r>
                                <w:rPr>
                                  <w:w w:val="105"/>
                                  <w:sz w:val="20"/>
                                </w:rPr>
                                <w:t>Domineering</w:t>
                              </w:r>
                              <w:r>
                                <w:rPr>
                                  <w:spacing w:val="-31"/>
                                  <w:w w:val="105"/>
                                  <w:sz w:val="20"/>
                                </w:rPr>
                                <w:t xml:space="preserve"> </w:t>
                              </w:r>
                              <w:r>
                                <w:rPr>
                                  <w:w w:val="105"/>
                                  <w:sz w:val="20"/>
                                </w:rPr>
                                <w:t>personalities</w:t>
                              </w:r>
                            </w:p>
                          </w:txbxContent>
                        </wps:txbx>
                        <wps:bodyPr rot="0" vert="horz" wrap="square" lIns="0" tIns="0" rIns="0" bIns="0" anchor="t" anchorCtr="0" upright="1">
                          <a:noAutofit/>
                        </wps:bodyPr>
                      </wps:wsp>
                      <wps:wsp>
                        <wps:cNvPr id="294" name="Text Box 108"/>
                        <wps:cNvSpPr txBox="1">
                          <a:spLocks noChangeArrowheads="1"/>
                        </wps:cNvSpPr>
                        <wps:spPr bwMode="auto">
                          <a:xfrm>
                            <a:off x="5073" y="3620"/>
                            <a:ext cx="4663"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27AB9" w14:textId="77777777" w:rsidR="00903E45" w:rsidRDefault="00903E45" w:rsidP="00181E80">
                              <w:pPr>
                                <w:spacing w:line="206" w:lineRule="exact"/>
                                <w:rPr>
                                  <w:sz w:val="20"/>
                                </w:rPr>
                              </w:pPr>
                              <w:r>
                                <w:rPr>
                                  <w:w w:val="105"/>
                                  <w:sz w:val="20"/>
                                </w:rPr>
                                <w:t>Discuss,</w:t>
                              </w:r>
                              <w:r>
                                <w:rPr>
                                  <w:spacing w:val="-14"/>
                                  <w:w w:val="105"/>
                                  <w:sz w:val="20"/>
                                </w:rPr>
                                <w:t xml:space="preserve"> </w:t>
                              </w:r>
                              <w:r>
                                <w:rPr>
                                  <w:w w:val="105"/>
                                  <w:sz w:val="20"/>
                                </w:rPr>
                                <w:t>set</w:t>
                              </w:r>
                              <w:r>
                                <w:rPr>
                                  <w:spacing w:val="-15"/>
                                  <w:w w:val="105"/>
                                  <w:sz w:val="20"/>
                                </w:rPr>
                                <w:t xml:space="preserve"> </w:t>
                              </w:r>
                              <w:r>
                                <w:rPr>
                                  <w:w w:val="105"/>
                                  <w:sz w:val="20"/>
                                </w:rPr>
                                <w:t>a</w:t>
                              </w:r>
                              <w:r>
                                <w:rPr>
                                  <w:spacing w:val="-10"/>
                                  <w:w w:val="105"/>
                                  <w:sz w:val="20"/>
                                </w:rPr>
                                <w:t xml:space="preserve"> </w:t>
                              </w:r>
                              <w:r>
                                <w:rPr>
                                  <w:w w:val="105"/>
                                  <w:sz w:val="20"/>
                                </w:rPr>
                                <w:t>time</w:t>
                              </w:r>
                              <w:r>
                                <w:rPr>
                                  <w:spacing w:val="-14"/>
                                  <w:w w:val="105"/>
                                  <w:sz w:val="20"/>
                                </w:rPr>
                                <w:t xml:space="preserve"> </w:t>
                              </w:r>
                              <w:r>
                                <w:rPr>
                                  <w:w w:val="105"/>
                                  <w:sz w:val="20"/>
                                </w:rPr>
                                <w:t>limit</w:t>
                              </w:r>
                              <w:r>
                                <w:rPr>
                                  <w:spacing w:val="-14"/>
                                  <w:w w:val="105"/>
                                  <w:sz w:val="20"/>
                                </w:rPr>
                                <w:t xml:space="preserve"> </w:t>
                              </w:r>
                              <w:r>
                                <w:rPr>
                                  <w:w w:val="105"/>
                                  <w:sz w:val="20"/>
                                </w:rPr>
                                <w:t>to</w:t>
                              </w:r>
                              <w:r>
                                <w:rPr>
                                  <w:spacing w:val="-9"/>
                                  <w:w w:val="105"/>
                                  <w:sz w:val="20"/>
                                </w:rPr>
                                <w:t xml:space="preserve"> </w:t>
                              </w:r>
                              <w:r>
                                <w:rPr>
                                  <w:w w:val="105"/>
                                  <w:sz w:val="20"/>
                                </w:rPr>
                                <w:t>speak,</w:t>
                              </w:r>
                              <w:r>
                                <w:rPr>
                                  <w:spacing w:val="-12"/>
                                  <w:w w:val="105"/>
                                  <w:sz w:val="20"/>
                                </w:rPr>
                                <w:t xml:space="preserve"> </w:t>
                              </w:r>
                              <w:r>
                                <w:rPr>
                                  <w:w w:val="105"/>
                                  <w:sz w:val="20"/>
                                </w:rPr>
                                <w:t>don’t</w:t>
                              </w:r>
                              <w:r>
                                <w:rPr>
                                  <w:spacing w:val="-8"/>
                                  <w:w w:val="105"/>
                                  <w:sz w:val="20"/>
                                </w:rPr>
                                <w:t xml:space="preserve"> </w:t>
                              </w:r>
                              <w:r>
                                <w:rPr>
                                  <w:w w:val="105"/>
                                  <w:sz w:val="20"/>
                                </w:rPr>
                                <w:t>interrupt</w:t>
                              </w:r>
                              <w:r>
                                <w:rPr>
                                  <w:spacing w:val="-13"/>
                                  <w:w w:val="105"/>
                                  <w:sz w:val="20"/>
                                </w:rPr>
                                <w:t xml:space="preserve"> </w:t>
                              </w:r>
                              <w:r>
                                <w:rPr>
                                  <w:w w:val="105"/>
                                  <w:sz w:val="20"/>
                                </w:rPr>
                                <w:t>others</w:t>
                              </w:r>
                            </w:p>
                          </w:txbxContent>
                        </wps:txbx>
                        <wps:bodyPr rot="0" vert="horz" wrap="square" lIns="0" tIns="0" rIns="0" bIns="0" anchor="t" anchorCtr="0" upright="1">
                          <a:noAutofit/>
                        </wps:bodyPr>
                      </wps:wsp>
                      <wps:wsp>
                        <wps:cNvPr id="295" name="Text Box 109"/>
                        <wps:cNvSpPr txBox="1">
                          <a:spLocks noChangeArrowheads="1"/>
                        </wps:cNvSpPr>
                        <wps:spPr bwMode="auto">
                          <a:xfrm>
                            <a:off x="1888" y="4028"/>
                            <a:ext cx="2249"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85C06" w14:textId="77777777" w:rsidR="00903E45" w:rsidRDefault="00903E45" w:rsidP="00181E80">
                              <w:pPr>
                                <w:spacing w:line="206" w:lineRule="exact"/>
                                <w:rPr>
                                  <w:sz w:val="20"/>
                                </w:rPr>
                              </w:pPr>
                              <w:r>
                                <w:rPr>
                                  <w:sz w:val="20"/>
                                </w:rPr>
                                <w:t>Ineffective communication</w:t>
                              </w:r>
                            </w:p>
                          </w:txbxContent>
                        </wps:txbx>
                        <wps:bodyPr rot="0" vert="horz" wrap="square" lIns="0" tIns="0" rIns="0" bIns="0" anchor="t" anchorCtr="0" upright="1">
                          <a:noAutofit/>
                        </wps:bodyPr>
                      </wps:wsp>
                      <wps:wsp>
                        <wps:cNvPr id="296" name="Text Box 110"/>
                        <wps:cNvSpPr txBox="1">
                          <a:spLocks noChangeArrowheads="1"/>
                        </wps:cNvSpPr>
                        <wps:spPr bwMode="auto">
                          <a:xfrm>
                            <a:off x="5073" y="4033"/>
                            <a:ext cx="450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B22A4" w14:textId="77777777" w:rsidR="00903E45" w:rsidRDefault="00903E45" w:rsidP="00181E80">
                              <w:pPr>
                                <w:spacing w:line="206" w:lineRule="exact"/>
                                <w:rPr>
                                  <w:sz w:val="20"/>
                                </w:rPr>
                              </w:pPr>
                              <w:r>
                                <w:rPr>
                                  <w:w w:val="105"/>
                                  <w:sz w:val="20"/>
                                </w:rPr>
                                <w:t>Establish</w:t>
                              </w:r>
                              <w:r>
                                <w:rPr>
                                  <w:spacing w:val="-16"/>
                                  <w:w w:val="105"/>
                                  <w:sz w:val="20"/>
                                </w:rPr>
                                <w:t xml:space="preserve"> </w:t>
                              </w:r>
                              <w:r>
                                <w:rPr>
                                  <w:w w:val="105"/>
                                  <w:sz w:val="20"/>
                                </w:rPr>
                                <w:t>what</w:t>
                              </w:r>
                              <w:r>
                                <w:rPr>
                                  <w:spacing w:val="-11"/>
                                  <w:w w:val="105"/>
                                  <w:sz w:val="20"/>
                                </w:rPr>
                                <w:t xml:space="preserve"> </w:t>
                              </w:r>
                              <w:r>
                                <w:rPr>
                                  <w:w w:val="105"/>
                                  <w:sz w:val="20"/>
                                </w:rPr>
                                <w:t>the</w:t>
                              </w:r>
                              <w:r>
                                <w:rPr>
                                  <w:spacing w:val="-12"/>
                                  <w:w w:val="105"/>
                                  <w:sz w:val="20"/>
                                </w:rPr>
                                <w:t xml:space="preserve"> </w:t>
                              </w:r>
                              <w:r>
                                <w:rPr>
                                  <w:w w:val="105"/>
                                  <w:sz w:val="20"/>
                                </w:rPr>
                                <w:t>issues</w:t>
                              </w:r>
                              <w:r>
                                <w:rPr>
                                  <w:spacing w:val="-17"/>
                                  <w:w w:val="105"/>
                                  <w:sz w:val="20"/>
                                </w:rPr>
                                <w:t xml:space="preserve"> </w:t>
                              </w:r>
                              <w:r>
                                <w:rPr>
                                  <w:w w:val="105"/>
                                  <w:sz w:val="20"/>
                                </w:rPr>
                                <w:t>are</w:t>
                              </w:r>
                              <w:r>
                                <w:rPr>
                                  <w:spacing w:val="-10"/>
                                  <w:w w:val="105"/>
                                  <w:sz w:val="20"/>
                                </w:rPr>
                                <w:t xml:space="preserve"> </w:t>
                              </w:r>
                              <w:r>
                                <w:rPr>
                                  <w:w w:val="105"/>
                                  <w:sz w:val="20"/>
                                </w:rPr>
                                <w:t>and</w:t>
                              </w:r>
                              <w:r>
                                <w:rPr>
                                  <w:spacing w:val="-14"/>
                                  <w:w w:val="105"/>
                                  <w:sz w:val="20"/>
                                </w:rPr>
                                <w:t xml:space="preserve"> </w:t>
                              </w:r>
                              <w:r>
                                <w:rPr>
                                  <w:w w:val="105"/>
                                  <w:sz w:val="20"/>
                                </w:rPr>
                                <w:t>resolve</w:t>
                              </w:r>
                              <w:r>
                                <w:rPr>
                                  <w:spacing w:val="-12"/>
                                  <w:w w:val="105"/>
                                  <w:sz w:val="20"/>
                                </w:rPr>
                                <w:t xml:space="preserve"> </w:t>
                              </w:r>
                              <w:r>
                                <w:rPr>
                                  <w:w w:val="105"/>
                                  <w:sz w:val="20"/>
                                </w:rPr>
                                <w:t>them</w:t>
                              </w:r>
                              <w:r>
                                <w:rPr>
                                  <w:spacing w:val="-12"/>
                                  <w:w w:val="105"/>
                                  <w:sz w:val="20"/>
                                </w:rPr>
                                <w:t xml:space="preserve"> </w:t>
                              </w:r>
                              <w:r>
                                <w:rPr>
                                  <w:w w:val="105"/>
                                  <w:sz w:val="20"/>
                                </w:rPr>
                                <w:t>(early)</w:t>
                              </w:r>
                            </w:p>
                          </w:txbxContent>
                        </wps:txbx>
                        <wps:bodyPr rot="0" vert="horz" wrap="square" lIns="0" tIns="0" rIns="0" bIns="0" anchor="t" anchorCtr="0" upright="1">
                          <a:noAutofit/>
                        </wps:bodyPr>
                      </wps:wsp>
                      <wps:wsp>
                        <wps:cNvPr id="297" name="Text Box 111"/>
                        <wps:cNvSpPr txBox="1">
                          <a:spLocks noChangeArrowheads="1"/>
                        </wps:cNvSpPr>
                        <wps:spPr bwMode="auto">
                          <a:xfrm>
                            <a:off x="1888" y="4445"/>
                            <a:ext cx="2770"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73C83" w14:textId="77777777" w:rsidR="00903E45" w:rsidRDefault="00903E45" w:rsidP="00181E80">
                              <w:pPr>
                                <w:spacing w:line="206" w:lineRule="exact"/>
                                <w:rPr>
                                  <w:sz w:val="20"/>
                                </w:rPr>
                              </w:pPr>
                              <w:r>
                                <w:rPr>
                                  <w:w w:val="105"/>
                                  <w:sz w:val="20"/>
                                </w:rPr>
                                <w:t>Conflict</w:t>
                              </w:r>
                              <w:r>
                                <w:rPr>
                                  <w:spacing w:val="-18"/>
                                  <w:w w:val="105"/>
                                  <w:sz w:val="20"/>
                                </w:rPr>
                                <w:t xml:space="preserve"> </w:t>
                              </w:r>
                              <w:r>
                                <w:rPr>
                                  <w:w w:val="105"/>
                                  <w:sz w:val="20"/>
                                </w:rPr>
                                <w:t>between</w:t>
                              </w:r>
                              <w:r>
                                <w:rPr>
                                  <w:spacing w:val="-17"/>
                                  <w:w w:val="105"/>
                                  <w:sz w:val="20"/>
                                </w:rPr>
                                <w:t xml:space="preserve"> </w:t>
                              </w:r>
                              <w:r>
                                <w:rPr>
                                  <w:w w:val="105"/>
                                  <w:sz w:val="20"/>
                                </w:rPr>
                                <w:t>team</w:t>
                              </w:r>
                              <w:r>
                                <w:rPr>
                                  <w:spacing w:val="-19"/>
                                  <w:w w:val="105"/>
                                  <w:sz w:val="20"/>
                                </w:rPr>
                                <w:t xml:space="preserve"> </w:t>
                              </w:r>
                              <w:r>
                                <w:rPr>
                                  <w:w w:val="105"/>
                                  <w:sz w:val="20"/>
                                </w:rPr>
                                <w:t>members</w:t>
                              </w:r>
                            </w:p>
                          </w:txbxContent>
                        </wps:txbx>
                        <wps:bodyPr rot="0" vert="horz" wrap="square" lIns="0" tIns="0" rIns="0" bIns="0" anchor="t" anchorCtr="0" upright="1">
                          <a:noAutofit/>
                        </wps:bodyPr>
                      </wps:wsp>
                      <wps:wsp>
                        <wps:cNvPr id="298" name="Text Box 112"/>
                        <wps:cNvSpPr txBox="1">
                          <a:spLocks noChangeArrowheads="1"/>
                        </wps:cNvSpPr>
                        <wps:spPr bwMode="auto">
                          <a:xfrm>
                            <a:off x="5073" y="4453"/>
                            <a:ext cx="383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0CADF" w14:textId="77777777" w:rsidR="00903E45" w:rsidRDefault="00903E45" w:rsidP="00181E80">
                              <w:pPr>
                                <w:spacing w:line="206" w:lineRule="exact"/>
                                <w:rPr>
                                  <w:sz w:val="20"/>
                                </w:rPr>
                              </w:pPr>
                              <w:r>
                                <w:rPr>
                                  <w:w w:val="105"/>
                                  <w:sz w:val="20"/>
                                </w:rPr>
                                <w:t>Respect,</w:t>
                              </w:r>
                              <w:r>
                                <w:rPr>
                                  <w:spacing w:val="-18"/>
                                  <w:w w:val="105"/>
                                  <w:sz w:val="20"/>
                                </w:rPr>
                                <w:t xml:space="preserve"> </w:t>
                              </w:r>
                              <w:r>
                                <w:rPr>
                                  <w:w w:val="105"/>
                                  <w:sz w:val="20"/>
                                </w:rPr>
                                <w:t>negotiate,</w:t>
                              </w:r>
                              <w:r>
                                <w:rPr>
                                  <w:spacing w:val="-16"/>
                                  <w:w w:val="105"/>
                                  <w:sz w:val="20"/>
                                </w:rPr>
                                <w:t xml:space="preserve"> </w:t>
                              </w:r>
                              <w:r>
                                <w:rPr>
                                  <w:w w:val="105"/>
                                  <w:sz w:val="20"/>
                                </w:rPr>
                                <w:t>compromise,</w:t>
                              </w:r>
                              <w:r>
                                <w:rPr>
                                  <w:spacing w:val="-17"/>
                                  <w:w w:val="105"/>
                                  <w:sz w:val="20"/>
                                </w:rPr>
                                <w:t xml:space="preserve"> </w:t>
                              </w:r>
                              <w:r>
                                <w:rPr>
                                  <w:spacing w:val="-3"/>
                                  <w:w w:val="105"/>
                                  <w:sz w:val="20"/>
                                </w:rPr>
                                <w:t>take</w:t>
                              </w:r>
                              <w:r>
                                <w:rPr>
                                  <w:spacing w:val="-16"/>
                                  <w:w w:val="105"/>
                                  <w:sz w:val="20"/>
                                </w:rPr>
                                <w:t xml:space="preserve"> </w:t>
                              </w:r>
                              <w:r>
                                <w:rPr>
                                  <w:w w:val="105"/>
                                  <w:sz w:val="20"/>
                                </w:rPr>
                                <w:t>a</w:t>
                              </w:r>
                              <w:r>
                                <w:rPr>
                                  <w:spacing w:val="-18"/>
                                  <w:w w:val="105"/>
                                  <w:sz w:val="20"/>
                                </w:rPr>
                                <w:t xml:space="preserve"> </w:t>
                              </w:r>
                              <w:r>
                                <w:rPr>
                                  <w:w w:val="105"/>
                                  <w:sz w:val="20"/>
                                </w:rPr>
                                <w:t>break</w:t>
                              </w:r>
                            </w:p>
                          </w:txbxContent>
                        </wps:txbx>
                        <wps:bodyPr rot="0" vert="horz" wrap="square" lIns="0" tIns="0" rIns="0" bIns="0" anchor="t" anchorCtr="0" upright="1">
                          <a:noAutofit/>
                        </wps:bodyPr>
                      </wps:wsp>
                      <wps:wsp>
                        <wps:cNvPr id="299" name="Text Box 113"/>
                        <wps:cNvSpPr txBox="1">
                          <a:spLocks noChangeArrowheads="1"/>
                        </wps:cNvSpPr>
                        <wps:spPr bwMode="auto">
                          <a:xfrm>
                            <a:off x="1888" y="4863"/>
                            <a:ext cx="2134"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B6428" w14:textId="77777777" w:rsidR="00903E45" w:rsidRDefault="00903E45" w:rsidP="00181E80">
                              <w:pPr>
                                <w:spacing w:line="206" w:lineRule="exact"/>
                                <w:rPr>
                                  <w:sz w:val="20"/>
                                </w:rPr>
                              </w:pPr>
                              <w:r>
                                <w:rPr>
                                  <w:w w:val="105"/>
                                  <w:sz w:val="20"/>
                                </w:rPr>
                                <w:t>Inability</w:t>
                              </w:r>
                              <w:r>
                                <w:rPr>
                                  <w:spacing w:val="-38"/>
                                  <w:w w:val="105"/>
                                  <w:sz w:val="20"/>
                                </w:rPr>
                                <w:t xml:space="preserve"> </w:t>
                              </w:r>
                              <w:r>
                                <w:rPr>
                                  <w:w w:val="105"/>
                                  <w:sz w:val="20"/>
                                </w:rPr>
                                <w:t xml:space="preserve">to </w:t>
                              </w:r>
                              <w:r>
                                <w:rPr>
                                  <w:spacing w:val="-3"/>
                                  <w:w w:val="105"/>
                                  <w:sz w:val="20"/>
                                </w:rPr>
                                <w:t xml:space="preserve">focus </w:t>
                              </w:r>
                              <w:r>
                                <w:rPr>
                                  <w:w w:val="105"/>
                                  <w:sz w:val="20"/>
                                </w:rPr>
                                <w:t>on tasks</w:t>
                              </w:r>
                            </w:p>
                          </w:txbxContent>
                        </wps:txbx>
                        <wps:bodyPr rot="0" vert="horz" wrap="square" lIns="0" tIns="0" rIns="0" bIns="0" anchor="t" anchorCtr="0" upright="1">
                          <a:noAutofit/>
                        </wps:bodyPr>
                      </wps:wsp>
                      <wps:wsp>
                        <wps:cNvPr id="300" name="Text Box 114"/>
                        <wps:cNvSpPr txBox="1">
                          <a:spLocks noChangeArrowheads="1"/>
                        </wps:cNvSpPr>
                        <wps:spPr bwMode="auto">
                          <a:xfrm>
                            <a:off x="5073" y="4858"/>
                            <a:ext cx="347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90409" w14:textId="77777777" w:rsidR="00903E45" w:rsidRDefault="00903E45" w:rsidP="00181E80">
                              <w:pPr>
                                <w:spacing w:line="206" w:lineRule="exact"/>
                                <w:rPr>
                                  <w:sz w:val="20"/>
                                </w:rPr>
                              </w:pPr>
                              <w:r>
                                <w:rPr>
                                  <w:w w:val="105"/>
                                  <w:sz w:val="20"/>
                                </w:rPr>
                                <w:t>Set</w:t>
                              </w:r>
                              <w:r>
                                <w:rPr>
                                  <w:spacing w:val="-13"/>
                                  <w:w w:val="105"/>
                                  <w:sz w:val="20"/>
                                </w:rPr>
                                <w:t xml:space="preserve"> </w:t>
                              </w:r>
                              <w:r>
                                <w:rPr>
                                  <w:w w:val="105"/>
                                  <w:sz w:val="20"/>
                                </w:rPr>
                                <w:t>deadlines,</w:t>
                              </w:r>
                              <w:r>
                                <w:rPr>
                                  <w:spacing w:val="-17"/>
                                  <w:w w:val="105"/>
                                  <w:sz w:val="20"/>
                                </w:rPr>
                                <w:t xml:space="preserve"> </w:t>
                              </w:r>
                              <w:r>
                                <w:rPr>
                                  <w:w w:val="105"/>
                                  <w:sz w:val="20"/>
                                </w:rPr>
                                <w:t>agree</w:t>
                              </w:r>
                              <w:r>
                                <w:rPr>
                                  <w:spacing w:val="-11"/>
                                  <w:w w:val="105"/>
                                  <w:sz w:val="20"/>
                                </w:rPr>
                                <w:t xml:space="preserve"> </w:t>
                              </w:r>
                              <w:r>
                                <w:rPr>
                                  <w:w w:val="105"/>
                                  <w:sz w:val="20"/>
                                </w:rPr>
                                <w:t>to</w:t>
                              </w:r>
                              <w:r>
                                <w:rPr>
                                  <w:spacing w:val="-12"/>
                                  <w:w w:val="105"/>
                                  <w:sz w:val="20"/>
                                </w:rPr>
                                <w:t xml:space="preserve"> </w:t>
                              </w:r>
                              <w:r>
                                <w:rPr>
                                  <w:w w:val="105"/>
                                  <w:sz w:val="20"/>
                                </w:rPr>
                                <w:t>prep</w:t>
                              </w:r>
                              <w:r>
                                <w:rPr>
                                  <w:spacing w:val="-13"/>
                                  <w:w w:val="105"/>
                                  <w:sz w:val="20"/>
                                </w:rPr>
                                <w:t xml:space="preserve"> </w:t>
                              </w:r>
                              <w:r>
                                <w:rPr>
                                  <w:w w:val="105"/>
                                  <w:sz w:val="20"/>
                                </w:rPr>
                                <w:t>for</w:t>
                              </w:r>
                              <w:r>
                                <w:rPr>
                                  <w:spacing w:val="-10"/>
                                  <w:w w:val="105"/>
                                  <w:sz w:val="20"/>
                                </w:rPr>
                                <w:t xml:space="preserve"> </w:t>
                              </w:r>
                              <w:r>
                                <w:rPr>
                                  <w:w w:val="105"/>
                                  <w:sz w:val="20"/>
                                </w:rPr>
                                <w:t>meetings</w:t>
                              </w:r>
                            </w:p>
                          </w:txbxContent>
                        </wps:txbx>
                        <wps:bodyPr rot="0" vert="horz" wrap="square" lIns="0" tIns="0" rIns="0" bIns="0" anchor="t" anchorCtr="0" upright="1">
                          <a:noAutofit/>
                        </wps:bodyPr>
                      </wps:wsp>
                      <wps:wsp>
                        <wps:cNvPr id="301" name="Text Box 115"/>
                        <wps:cNvSpPr txBox="1">
                          <a:spLocks noChangeArrowheads="1"/>
                        </wps:cNvSpPr>
                        <wps:spPr bwMode="auto">
                          <a:xfrm>
                            <a:off x="6086" y="5255"/>
                            <a:ext cx="4392"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BBD45" w14:textId="77777777" w:rsidR="00903E45" w:rsidRDefault="00903E45" w:rsidP="00181E80">
                              <w:pPr>
                                <w:spacing w:line="148" w:lineRule="exact"/>
                                <w:rPr>
                                  <w:sz w:val="13"/>
                                </w:rPr>
                              </w:pPr>
                              <w:r>
                                <w:rPr>
                                  <w:color w:val="00A8CD"/>
                                  <w:w w:val="99"/>
                                  <w:sz w:val="13"/>
                                  <w:u w:val="single" w:color="00A8CD"/>
                                </w:rPr>
                                <w:t xml:space="preserve"> </w:t>
                              </w:r>
                              <w:hyperlink r:id="rId73">
                                <w:r>
                                  <w:rPr>
                                    <w:color w:val="00A8CD"/>
                                    <w:spacing w:val="-1"/>
                                    <w:sz w:val="13"/>
                                    <w:u w:val="single" w:color="00A8CD"/>
                                  </w:rPr>
                                  <w:t>http://www.uq.edu.au/student-services/learning/problems-associated-group-work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A29F9B" id="Group 278" o:spid="_x0000_s1159" style="position:absolute;margin-left:65.4pt;margin-top:10.3pt;width:464.4pt;height:261.15pt;z-index:-251607040;mso-wrap-distance-left:0;mso-wrap-distance-right:0;mso-position-horizontal-relative:page;mso-position-vertical-relative:text" coordorigin="1308,206" coordsize="9288,522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">
                <v:shape id="Picture 93" o:spid="_x0000_s1160"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1X&#10;S3nDAAAA3AAAAA8AAABkcnMvZG93bnJldi54bWxEj0GLwjAUhO8L/ofwBG9rqgddq1FEEATxYLco&#10;3h7Nsy02L6WJtv57Iwgeh5n5hlmsOlOJBzWutKxgNIxAEGdWl5wrSP+3v38gnEfWWFkmBU9ysFr2&#10;fhYYa9vykR6Jz0WAsItRQeF9HUvpsoIMuqGtiYN3tY1BH2STS91gG+CmkuMomkiDJYeFAmvaFJTd&#10;krtRsD9vN+20PSR4SEfR6USdSy9HpQb9bj0H4anz3/CnvdMKxtMZvM+EIyCX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VdLecMAAADcAAAADwAAAAAAAAAAAAAAAACcAgAA&#10;ZHJzL2Rvd25yZXYueG1sUEsFBgAAAAAEAAQA9wAAAIwDAAAAAA==&#10;">
                  <v:imagedata r:id="rId63" o:title=""/>
                </v:shape>
                <v:shape id="Picture 94" o:spid="_x0000_s1161" type="#_x0000_t75" style="position:absolute;left:1795;top:1259;width:3106;height:39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10;fMjAAAAA3AAAAA8AAABkcnMvZG93bnJldi54bWxET8uKwjAU3QvzD+EOzEZsqoviVKMMHZTZ+hhw&#10;eW2ubbW5KUnU+vdmIbg8nPd82ZtW3Mj5xrKCcZKCIC6tbrhSsN+tRlMQPiBrbC2Tggd5WC4+BnPM&#10;tb3zhm7bUIkYwj5HBXUIXS6lL2sy6BPbEUfuZJ3BEKGrpHZ4j+GmlZM0zaTBhmNDjR0VNZWX7dUo&#10;4P9sR2c8NWkx3GS/h8p9F+ujUl+f/c8MRKA+vMUv959WMJnG+fFMPAJy8QQ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0j98yMAAAADcAAAADwAAAAAAAAAAAAAAAACcAgAAZHJz&#10;L2Rvd25yZXYueG1sUEsFBgAAAAAEAAQA9wAAAIkDAAAAAA==&#10;">
                  <v:imagedata r:id="rId74" o:title=""/>
                </v:shape>
                <v:rect id="Rectangle 95" o:spid="_x0000_s1162" style="position:absolute;left:1788;top:1598;width:3120;height: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smeNxAAA&#10;ANwAAAAPAAAAZHJzL2Rvd25yZXYueG1sRI9Pi8IwFMTvC36H8ARva+KfLVqNsiwIgu5hVfD6aJ5t&#10;sXmpTdT67Y0g7HGYmd8w82VrK3GjxpeONQz6CgRx5kzJuYbDfvU5AeEDssHKMWl4kIflovMxx9S4&#10;O//RbRdyESHsU9RQhFCnUvqsIIu+72ri6J1cYzFE2eTSNHiPcFvJoVKJtFhyXCiwpp+CsvPuajVg&#10;MjaX39Nou99cE5zmrVp9HZXWvW77PQMRqA3/4Xd7bTQMJwN4nYlHQC6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rJnjcQAAADcAAAADwAAAAAAAAAAAAAAAACXAgAAZHJzL2Rv&#10;d25yZXYueG1sUEsFBgAAAAAEAAQA9QAAAIgDAAAAAA==&#10;" stroked="f"/>
                <v:shape id="Freeform 96" o:spid="_x0000_s1163" style="position:absolute;left:1788;top:1255;width:3120;height:3948;visibility:visible;mso-wrap-style:square;v-text-anchor:top" coordsize="3120,394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uH6zxgAA&#10;ANwAAAAPAAAAZHJzL2Rvd25yZXYueG1sRI9Ba8JAFITvhf6H5RW8lLoxBxtSV5GArWChmJb2+sg+&#10;s8Hs25hdNf57tyB4HGbmG2a2GGwrTtT7xrGCyTgBQVw53XCt4Od79ZKB8AFZY+uYFFzIw2L++DDD&#10;XLszb+lUhlpECPscFZgQulxKXxmy6MeuI47ezvUWQ5R9LXWP5wi3rUyTZCotNhwXDHZUGKr25dEq&#10;2L7/fQ2bXXl47j5XYfr7UbxmplBq9DQs30AEGsI9fGuvtYI0S+H/TDwCcn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uH6zxgAAANwAAAAPAAAAAAAAAAAAAAAAAJcCAABkcnMv&#10;ZG93bnJldi54bWxQSwUGAAAAAAQABAD1AAAAigMAAAAA&#10;" path="m0,780l3120,780m0,1198l3120,1198m0,1853l3120,1853m0,2271l3120,2271m0,2688l3120,2688m0,3106l3120,3106m0,3523l3120,3523m7,0l7,3948m3113,0l3113,3948m0,5l3120,5m0,3941l3120,3941e" filled="f" strokecolor="white" strokeweight=".6pt">
                  <v:path arrowok="t" o:connecttype="custom" o:connectlocs="0,2035;3120,2035;0,2453;3120,2453;0,3108;3120,3108;0,3526;3120,3526;0,3943;3120,3943;0,4361;3120,4361;0,4778;3120,4778;7,1255;7,5203;3113,1255;3113,5203;0,1260;3120,1260;0,5196;3120,5196" o:connectangles="0,0,0,0,0,0,0,0,0,0,0,0,0,0,0,0,0,0,0,0,0,0"/>
                </v:shape>
                <v:shape id="Picture 97" o:spid="_x0000_s1164" type="#_x0000_t75" style="position:absolute;left:4980;top:1269;width:5036;height:39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C&#10;dN7GAAAA3AAAAA8AAABkcnMvZG93bnJldi54bWxEj09rwkAUxO9Cv8PyhF6kbkxb0dRVSkSQgofa&#10;gNdH9jUJZt+m2c2ffnu3UPA4zMxvmM1uNLXoqXWVZQWLeQSCOLe64kJB9nV4WoFwHlljbZkU/JKD&#10;3fZhssFE24E/qT/7QgQIuwQVlN43iZQuL8mgm9uGOHjftjXog2wLqVscAtzUMo6ipTRYcVgosaG0&#10;pPx67oyC9exUnLIm7dL9ZemyxcdP+vKKSj1Ox/c3EJ5Gfw//t49aQbx6hr8z4QjI7Q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5kJ03sYAAADcAAAADwAAAAAAAAAAAAAAAACc&#10;AgAAZHJzL2Rvd25yZXYueG1sUEsFBgAAAAAEAAQA9wAAAI8DAAAAAA==&#10;">
                  <v:imagedata r:id="rId75" o:title=""/>
                </v:shape>
                <v:rect id="Rectangle 98" o:spid="_x0000_s1165" style="position:absolute;left:4972;top:1595;width:5050;height: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xcQVxQAA&#10;ANwAAAAPAAAAZHJzL2Rvd25yZXYueG1sRI9Ba8JAFITvQv/D8gq96W41Bo2uUoRAwXqoFnp9ZJ9J&#10;aPZtml2T+O+7hUKPw8x8w2z3o21ET52vHWt4nikQxIUzNZcaPi75dAXCB2SDjWPScCcP+93DZIuZ&#10;cQO/U38OpYgQ9hlqqEJoMyl9UZFFP3MtcfSurrMYouxKaTocItw2cq5UKi3WHBcqbOlQUfF1vlkN&#10;mCbm+3RdvF2OtxTX5ajy5afS+ulxfNmACDSG//Bf+9VomK8S+D0Tj4Dc/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FxBXFAAAA3AAAAA8AAAAAAAAAAAAAAAAAlwIAAGRycy9k&#10;b3ducmV2LnhtbFBLBQYAAAAABAAEAPUAAACJAwAAAAA=&#10;" stroked="f"/>
                <v:shape id="Freeform 99" o:spid="_x0000_s1166" style="position:absolute;left:4972;top:1264;width:5050;height:3944;visibility:visible;mso-wrap-style:square;v-text-anchor:top" coordsize="5050,39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haexQAA&#10;ANwAAAAPAAAAZHJzL2Rvd25yZXYueG1sRI9Pi8IwFMTvC36H8IS9ramCi1SjiH/Awx52q4LHR/Ns&#10;i81LbWJt/fQbQfA4zMxvmNmiNaVoqHaFZQXDQQSCOLW64EzBYb/9moBwHlljaZkUdORgMe99zDDW&#10;9s5/1CQ+EwHCLkYFufdVLKVLczLoBrYiDt7Z1gZ9kHUmdY33ADelHEXRtzRYcFjIsaJVTukluRkF&#10;p6P8eWyac9Jdy8eaTr+d0YdOqc9+u5yC8NT6d/jV3mkFo8kYnmfCEZDz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OFp7FAAAA3AAAAA8AAAAAAAAAAAAAAAAAlwIAAGRycy9k&#10;b3ducmV2LnhtbFBLBQYAAAAABAAEAPUAAACJAwAAAAA=&#10;" path="m0,775l5049,775m0,1202l5049,1202m0,1838l5049,1838m0,2270l5049,2270m0,2683l5049,2683m0,3103l5049,3103m0,3509l5049,3509m7,0l7,3943m5042,0l5042,3943m0,5l5049,5m0,3936l5049,3936e" filled="f" strokecolor="white" strokeweight=".6pt">
                  <v:path arrowok="t" o:connecttype="custom" o:connectlocs="0,2040;5049,2040;0,2467;5049,2467;0,3103;5049,3103;0,3535;5049,3535;0,3948;5049,3948;0,4368;5049,4368;0,4774;5049,4774;7,1265;7,5208;5042,1265;5042,5208;0,1270;5049,1270;0,5201;5049,5201" o:connectangles="0,0,0,0,0,0,0,0,0,0,0,0,0,0,0,0,0,0,0,0,0,0"/>
                </v:shape>
                <v:rect id="Rectangle 100" o:spid="_x0000_s1167"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vO2bxQAA&#10;ANwAAAAPAAAAZHJzL2Rvd25yZXYueG1sRI/BbsIwEETvlfgHa5F6A4eoRJDGIITUltJTIR+wxNsk&#10;bbyObBfC3+NKSD2OZuaNplgPphNncr61rGA2TUAQV1a3XCsojy+TBQgfkDV2lknBlTysV6OHAnNt&#10;L/xJ50OoRYSwz1FBE0KfS+mrhgz6qe2Jo/dlncEQpauldniJcNPJNEkyabDluNBgT9uGqp/Dr1EQ&#10;Xp/a+X7fv21TfD/pMvs4Lr+dUo/jYfMMItAQ/sP39k4rSBcZ/J2JR0C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S87ZvFAAAA3AAAAA8AAAAAAAAAAAAAAAAAlwIAAGRycy9k&#10;b3ducmV2LnhtbFBLBQYAAAAABAAEAPUAAACJAwAAAAA=&#10;" filled="f" strokeweight=".96pt"/>
                <v:shape id="Text Box 101" o:spid="_x0000_s1168" type="#_x0000_t202" style="position:absolute;left:1888;top:721;width:8147;height:11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au9xQAA&#10;ANwAAAAPAAAAZHJzL2Rvd25yZXYueG1sRI9Ba8JAFITvBf/D8gq9NZt6sJq6iohCQSiN8eDxNftM&#10;FrNvY3bV+O+7guBxmJlvmOm8t424UOeNYwUfSQqCuHTacKVgV6zfxyB8QNbYOCYFN/Iwnw1epphp&#10;d+WcLttQiQhhn6GCOoQ2k9KXNVn0iWuJo3dwncUQZVdJ3eE1wm0jh2k6khYNx4UaW1rWVB63Z6tg&#10;sed8ZU4/f7/5ITdFMUl5Mzoq9fbaL75ABOrDM/xof2sFw/En3M/EIyB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Bq73FAAAA3AAAAA8AAAAAAAAAAAAAAAAAlwIAAGRycy9k&#10;b3ducmV2LnhtbFBLBQYAAAAABAAEAPUAAACJAwAAAAA=&#10;" filled="f" stroked="f">
                  <v:textbox inset="0,0,0,0">
                    <w:txbxContent>
                      <w:p w14:paraId="072F7AF3" w14:textId="77777777" w:rsidR="00903E45" w:rsidRDefault="00903E45" w:rsidP="00181E80">
                        <w:pPr>
                          <w:tabs>
                            <w:tab w:val="left" w:pos="8126"/>
                          </w:tabs>
                          <w:spacing w:line="478" w:lineRule="exact"/>
                          <w:rPr>
                            <w:b/>
                            <w:sz w:val="41"/>
                          </w:rPr>
                        </w:pPr>
                        <w:r>
                          <w:rPr>
                            <w:color w:val="00A8CD"/>
                            <w:spacing w:val="-104"/>
                            <w:sz w:val="41"/>
                            <w:u w:val="single" w:color="57595B"/>
                          </w:rPr>
                          <w:t xml:space="preserve"> </w:t>
                        </w:r>
                        <w:r>
                          <w:rPr>
                            <w:b/>
                            <w:color w:val="00A8CD"/>
                            <w:sz w:val="41"/>
                            <w:u w:val="single" w:color="57595B"/>
                          </w:rPr>
                          <w:t>COMMON PROBLEMS IN</w:t>
                        </w:r>
                        <w:r>
                          <w:rPr>
                            <w:b/>
                            <w:color w:val="00A8CD"/>
                            <w:spacing w:val="14"/>
                            <w:sz w:val="41"/>
                            <w:u w:val="single" w:color="57595B"/>
                          </w:rPr>
                          <w:t xml:space="preserve"> </w:t>
                        </w:r>
                        <w:r>
                          <w:rPr>
                            <w:b/>
                            <w:color w:val="00A8CD"/>
                            <w:sz w:val="41"/>
                            <w:u w:val="single" w:color="57595B"/>
                          </w:rPr>
                          <w:t>TEAMWORK</w:t>
                        </w:r>
                        <w:r>
                          <w:rPr>
                            <w:b/>
                            <w:color w:val="00A8CD"/>
                            <w:sz w:val="41"/>
                            <w:u w:val="single" w:color="57595B"/>
                          </w:rPr>
                          <w:tab/>
                        </w:r>
                      </w:p>
                      <w:p w14:paraId="438C7FF0" w14:textId="77777777" w:rsidR="00903E45" w:rsidRDefault="00903E45" w:rsidP="00181E80">
                        <w:pPr>
                          <w:tabs>
                            <w:tab w:val="left" w:pos="3184"/>
                          </w:tabs>
                          <w:spacing w:before="109"/>
                          <w:rPr>
                            <w:b/>
                            <w:sz w:val="20"/>
                          </w:rPr>
                        </w:pPr>
                        <w:r>
                          <w:rPr>
                            <w:b/>
                            <w:color w:val="FFFFFF"/>
                            <w:w w:val="105"/>
                            <w:position w:val="1"/>
                            <w:sz w:val="20"/>
                          </w:rPr>
                          <w:t>Problem</w:t>
                        </w:r>
                        <w:r>
                          <w:rPr>
                            <w:b/>
                            <w:color w:val="FFFFFF"/>
                            <w:w w:val="105"/>
                            <w:position w:val="1"/>
                            <w:sz w:val="20"/>
                          </w:rPr>
                          <w:tab/>
                        </w:r>
                        <w:r>
                          <w:rPr>
                            <w:b/>
                            <w:color w:val="FFFFFF"/>
                            <w:w w:val="105"/>
                            <w:sz w:val="20"/>
                          </w:rPr>
                          <w:t xml:space="preserve">Solution: </w:t>
                        </w:r>
                        <w:r>
                          <w:rPr>
                            <w:b/>
                            <w:color w:val="FF0000"/>
                            <w:w w:val="105"/>
                            <w:sz w:val="20"/>
                          </w:rPr>
                          <w:t>communicate</w:t>
                        </w:r>
                      </w:p>
                      <w:p w14:paraId="0014F4DB" w14:textId="77777777" w:rsidR="00903E45" w:rsidRDefault="00903E45" w:rsidP="00181E80">
                        <w:pPr>
                          <w:tabs>
                            <w:tab w:val="left" w:pos="3184"/>
                          </w:tabs>
                          <w:spacing w:before="104" w:line="242" w:lineRule="exact"/>
                          <w:rPr>
                            <w:sz w:val="20"/>
                          </w:rPr>
                        </w:pPr>
                        <w:r>
                          <w:rPr>
                            <w:spacing w:val="-5"/>
                            <w:w w:val="105"/>
                            <w:sz w:val="20"/>
                          </w:rPr>
                          <w:t>Tasks</w:t>
                        </w:r>
                        <w:r>
                          <w:rPr>
                            <w:spacing w:val="-8"/>
                            <w:w w:val="105"/>
                            <w:sz w:val="20"/>
                          </w:rPr>
                          <w:t xml:space="preserve"> </w:t>
                        </w:r>
                        <w:r>
                          <w:rPr>
                            <w:w w:val="105"/>
                            <w:sz w:val="20"/>
                          </w:rPr>
                          <w:t>not</w:t>
                        </w:r>
                        <w:r>
                          <w:rPr>
                            <w:spacing w:val="-8"/>
                            <w:w w:val="105"/>
                            <w:sz w:val="20"/>
                          </w:rPr>
                          <w:t xml:space="preserve"> </w:t>
                        </w:r>
                        <w:r>
                          <w:rPr>
                            <w:w w:val="105"/>
                            <w:sz w:val="20"/>
                          </w:rPr>
                          <w:t>completed</w:t>
                        </w:r>
                        <w:r>
                          <w:rPr>
                            <w:w w:val="105"/>
                            <w:sz w:val="20"/>
                          </w:rPr>
                          <w:tab/>
                          <w:t>Discuss</w:t>
                        </w:r>
                        <w:r>
                          <w:rPr>
                            <w:spacing w:val="-7"/>
                            <w:w w:val="105"/>
                            <w:sz w:val="20"/>
                          </w:rPr>
                          <w:t xml:space="preserve"> </w:t>
                        </w:r>
                        <w:r>
                          <w:rPr>
                            <w:w w:val="105"/>
                            <w:sz w:val="20"/>
                          </w:rPr>
                          <w:t>timelines,</w:t>
                        </w:r>
                        <w:r>
                          <w:rPr>
                            <w:spacing w:val="-9"/>
                            <w:w w:val="105"/>
                            <w:sz w:val="20"/>
                          </w:rPr>
                          <w:t xml:space="preserve"> </w:t>
                        </w:r>
                        <w:r>
                          <w:rPr>
                            <w:spacing w:val="-3"/>
                            <w:w w:val="105"/>
                            <w:sz w:val="20"/>
                          </w:rPr>
                          <w:t>make</w:t>
                        </w:r>
                        <w:r>
                          <w:rPr>
                            <w:spacing w:val="-7"/>
                            <w:w w:val="105"/>
                            <w:sz w:val="20"/>
                          </w:rPr>
                          <w:t xml:space="preserve"> </w:t>
                        </w:r>
                        <w:r>
                          <w:rPr>
                            <w:w w:val="105"/>
                            <w:sz w:val="20"/>
                          </w:rPr>
                          <w:t>progress</w:t>
                        </w:r>
                        <w:r>
                          <w:rPr>
                            <w:spacing w:val="-8"/>
                            <w:w w:val="105"/>
                            <w:sz w:val="20"/>
                          </w:rPr>
                          <w:t xml:space="preserve"> </w:t>
                        </w:r>
                        <w:r>
                          <w:rPr>
                            <w:w w:val="105"/>
                            <w:sz w:val="20"/>
                          </w:rPr>
                          <w:t>reports,</w:t>
                        </w:r>
                        <w:r>
                          <w:rPr>
                            <w:spacing w:val="-5"/>
                            <w:w w:val="105"/>
                            <w:sz w:val="20"/>
                          </w:rPr>
                          <w:t xml:space="preserve"> </w:t>
                        </w:r>
                        <w:r>
                          <w:rPr>
                            <w:w w:val="105"/>
                            <w:sz w:val="20"/>
                          </w:rPr>
                          <w:t>offer</w:t>
                        </w:r>
                        <w:r>
                          <w:rPr>
                            <w:spacing w:val="-3"/>
                            <w:w w:val="105"/>
                            <w:sz w:val="20"/>
                          </w:rPr>
                          <w:t xml:space="preserve"> </w:t>
                        </w:r>
                        <w:r>
                          <w:rPr>
                            <w:w w:val="105"/>
                            <w:sz w:val="20"/>
                          </w:rPr>
                          <w:t>help</w:t>
                        </w:r>
                      </w:p>
                    </w:txbxContent>
                  </v:textbox>
                </v:shape>
                <v:shape id="_x0000_s1169" type="#_x0000_t202" style="position:absolute;left:1888;top:2120;width:2044;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j/PwAAA&#10;ANwAAAAPAAAAZHJzL2Rvd25yZXYueG1sRE9Ni8IwEL0v+B/CCN7WVA/iVqOIKAiCWLuHPY7N2Aab&#10;SW2i1n9vDsIeH+97vuxsLR7UeuNYwWiYgCAunDZcKvjNt99TED4ga6wdk4IXeVguel9zTLV7ckaP&#10;UyhFDGGfooIqhCaV0hcVWfRD1xBH7uJaiyHCtpS6xWcMt7UcJ8lEWjQcGypsaF1RcT3drYLVH2cb&#10;czucj9klM3n+k/B+clVq0O9WMxCBuvAv/rh3WsF4GtfGM/EIyM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Xj/PwAAAANwAAAAPAAAAAAAAAAAAAAAAAJcCAABkcnMvZG93bnJl&#10;di54bWxQSwUGAAAAAAQABAD1AAAAhAMAAAAA&#10;" filled="f" stroked="f">
                  <v:textbox inset="0,0,0,0">
                    <w:txbxContent>
                      <w:p w14:paraId="4FB0DE2B" w14:textId="77777777" w:rsidR="00903E45" w:rsidRDefault="00903E45" w:rsidP="00181E80">
                        <w:pPr>
                          <w:spacing w:line="206" w:lineRule="exact"/>
                          <w:rPr>
                            <w:sz w:val="20"/>
                          </w:rPr>
                        </w:pPr>
                        <w:r>
                          <w:rPr>
                            <w:w w:val="105"/>
                            <w:sz w:val="20"/>
                          </w:rPr>
                          <w:t>Difficulty</w:t>
                        </w:r>
                        <w:r>
                          <w:rPr>
                            <w:spacing w:val="-24"/>
                            <w:w w:val="105"/>
                            <w:sz w:val="20"/>
                          </w:rPr>
                          <w:t xml:space="preserve"> </w:t>
                        </w:r>
                        <w:r>
                          <w:rPr>
                            <w:w w:val="105"/>
                            <w:sz w:val="20"/>
                          </w:rPr>
                          <w:t>getting</w:t>
                        </w:r>
                        <w:r>
                          <w:rPr>
                            <w:spacing w:val="-24"/>
                            <w:w w:val="105"/>
                            <w:sz w:val="20"/>
                          </w:rPr>
                          <w:t xml:space="preserve"> </w:t>
                        </w:r>
                        <w:r>
                          <w:rPr>
                            <w:w w:val="105"/>
                            <w:sz w:val="20"/>
                          </w:rPr>
                          <w:t>started</w:t>
                        </w:r>
                      </w:p>
                    </w:txbxContent>
                  </v:textbox>
                </v:shape>
                <v:shape id="_x0000_s1170" type="#_x0000_t202" style="position:absolute;left:5073;top:2125;width:4314;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EppUxQAA&#10;ANwAAAAPAAAAZHJzL2Rvd25yZXYueG1sRI9Ba8JAFITvhf6H5RW81Y0eJKauQaSCUJDG9NDja/aZ&#10;LMm+TbNbk/77bkHwOMzMN8wmn2wnrjR441jBYp6AIK6cNlwr+CgPzykIH5A1do5JwS95yLePDxvM&#10;tBu5oOs51CJC2GeooAmhz6T0VUMW/dz1xNG7uMFiiHKopR5wjHDbyWWSrKRFw3GhwZ72DVXt+ccq&#10;2H1y8Wq+T1/vxaUwZblO+G3VKjV7mnYvIAJN4R6+tY9awTJdw/+ZeATk9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SmlTFAAAA3AAAAA8AAAAAAAAAAAAAAAAAlwIAAGRycy9k&#10;b3ducmV2LnhtbFBLBQYAAAAABAAEAPUAAACJAwAAAAA=&#10;" filled="f" stroked="f">
                  <v:textbox inset="0,0,0,0">
                    <w:txbxContent>
                      <w:p w14:paraId="16F2C2F0" w14:textId="77777777" w:rsidR="00903E45" w:rsidRDefault="00903E45" w:rsidP="00181E80">
                        <w:pPr>
                          <w:spacing w:line="206" w:lineRule="exact"/>
                          <w:rPr>
                            <w:sz w:val="20"/>
                          </w:rPr>
                        </w:pPr>
                        <w:r>
                          <w:rPr>
                            <w:w w:val="105"/>
                            <w:sz w:val="20"/>
                          </w:rPr>
                          <w:t>Agree</w:t>
                        </w:r>
                        <w:r>
                          <w:rPr>
                            <w:spacing w:val="-14"/>
                            <w:w w:val="105"/>
                            <w:sz w:val="20"/>
                          </w:rPr>
                          <w:t xml:space="preserve"> </w:t>
                        </w:r>
                        <w:r>
                          <w:rPr>
                            <w:w w:val="105"/>
                            <w:sz w:val="20"/>
                          </w:rPr>
                          <w:t>team</w:t>
                        </w:r>
                        <w:r>
                          <w:rPr>
                            <w:spacing w:val="-17"/>
                            <w:w w:val="105"/>
                            <w:sz w:val="20"/>
                          </w:rPr>
                          <w:t xml:space="preserve"> </w:t>
                        </w:r>
                        <w:r>
                          <w:rPr>
                            <w:w w:val="105"/>
                            <w:sz w:val="20"/>
                          </w:rPr>
                          <w:t>roles</w:t>
                        </w:r>
                        <w:r>
                          <w:rPr>
                            <w:spacing w:val="-15"/>
                            <w:w w:val="105"/>
                            <w:sz w:val="20"/>
                          </w:rPr>
                          <w:t xml:space="preserve"> </w:t>
                        </w:r>
                        <w:r>
                          <w:rPr>
                            <w:w w:val="105"/>
                            <w:sz w:val="20"/>
                          </w:rPr>
                          <w:t>&amp;</w:t>
                        </w:r>
                        <w:r>
                          <w:rPr>
                            <w:spacing w:val="-16"/>
                            <w:w w:val="105"/>
                            <w:sz w:val="20"/>
                          </w:rPr>
                          <w:t xml:space="preserve"> </w:t>
                        </w:r>
                        <w:r>
                          <w:rPr>
                            <w:w w:val="105"/>
                            <w:sz w:val="20"/>
                          </w:rPr>
                          <w:t>responsibilities,</w:t>
                        </w:r>
                        <w:r>
                          <w:rPr>
                            <w:spacing w:val="-19"/>
                            <w:w w:val="105"/>
                            <w:sz w:val="20"/>
                          </w:rPr>
                          <w:t xml:space="preserve"> </w:t>
                        </w:r>
                        <w:r>
                          <w:rPr>
                            <w:w w:val="105"/>
                            <w:sz w:val="20"/>
                          </w:rPr>
                          <w:t>discuss</w:t>
                        </w:r>
                        <w:r>
                          <w:rPr>
                            <w:spacing w:val="-18"/>
                            <w:w w:val="105"/>
                            <w:sz w:val="20"/>
                          </w:rPr>
                          <w:t xml:space="preserve"> </w:t>
                        </w:r>
                        <w:r>
                          <w:rPr>
                            <w:w w:val="105"/>
                            <w:sz w:val="20"/>
                          </w:rPr>
                          <w:t>process</w:t>
                        </w:r>
                      </w:p>
                    </w:txbxContent>
                  </v:textbox>
                </v:shape>
                <v:shape id="_x0000_s1171" type="#_x0000_t202" style="position:absolute;left:1888;top:2537;width:7443;height:4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8aUUwAAA&#10;ANwAAAAPAAAAZHJzL2Rvd25yZXYueG1sRE9Ni8IwEL0v+B/CCN7WVA+i1SgiCoIg1u5hj2MztsFm&#10;Upuo3X+/OQgeH+97sepsLZ7UeuNYwWiYgCAunDZcKvjJd99TED4ga6wdk4I/8rBa9r4WmGr34oye&#10;51CKGMI+RQVVCE0qpS8qsuiHriGO3NW1FkOEbSl1i68Ybms5TpKJtGg4NlTY0Kai4nZ+WAXrX862&#10;5n68nLJrZvJ8lvBhclNq0O/WcxCBuvARv917rWA8i/P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8aUUwAAAANwAAAAPAAAAAAAAAAAAAAAAAJcCAABkcnMvZG93bnJl&#10;di54bWxQSwUGAAAAAAQABAD1AAAAhAMAAAAA&#10;" filled="f" stroked="f">
                  <v:textbox inset="0,0,0,0">
                    <w:txbxContent>
                      <w:p w14:paraId="31ECD388" w14:textId="77777777" w:rsidR="00903E45" w:rsidRDefault="00903E45" w:rsidP="00181E80">
                        <w:pPr>
                          <w:tabs>
                            <w:tab w:val="left" w:pos="3184"/>
                          </w:tabs>
                          <w:spacing w:line="217" w:lineRule="exact"/>
                          <w:rPr>
                            <w:sz w:val="20"/>
                          </w:rPr>
                        </w:pPr>
                        <w:r>
                          <w:rPr>
                            <w:w w:val="105"/>
                            <w:position w:val="1"/>
                            <w:sz w:val="20"/>
                          </w:rPr>
                          <w:t>Ideas not thoroughly</w:t>
                        </w:r>
                        <w:r>
                          <w:rPr>
                            <w:spacing w:val="-33"/>
                            <w:w w:val="105"/>
                            <w:position w:val="1"/>
                            <w:sz w:val="20"/>
                          </w:rPr>
                          <w:t xml:space="preserve"> </w:t>
                        </w:r>
                        <w:r>
                          <w:rPr>
                            <w:w w:val="105"/>
                            <w:position w:val="1"/>
                            <w:sz w:val="20"/>
                          </w:rPr>
                          <w:t>discussed</w:t>
                        </w:r>
                        <w:r>
                          <w:rPr>
                            <w:spacing w:val="-14"/>
                            <w:w w:val="105"/>
                            <w:position w:val="1"/>
                            <w:sz w:val="20"/>
                          </w:rPr>
                          <w:t xml:space="preserve"> </w:t>
                        </w:r>
                        <w:r>
                          <w:rPr>
                            <w:w w:val="105"/>
                            <w:position w:val="1"/>
                            <w:sz w:val="20"/>
                          </w:rPr>
                          <w:t>by</w:t>
                        </w:r>
                        <w:r>
                          <w:rPr>
                            <w:w w:val="105"/>
                            <w:position w:val="1"/>
                            <w:sz w:val="20"/>
                          </w:rPr>
                          <w:tab/>
                        </w:r>
                        <w:r>
                          <w:rPr>
                            <w:w w:val="105"/>
                            <w:sz w:val="20"/>
                          </w:rPr>
                          <w:t>Brainstorm,</w:t>
                        </w:r>
                        <w:r>
                          <w:rPr>
                            <w:spacing w:val="-16"/>
                            <w:w w:val="105"/>
                            <w:sz w:val="20"/>
                          </w:rPr>
                          <w:t xml:space="preserve"> </w:t>
                        </w:r>
                        <w:r>
                          <w:rPr>
                            <w:w w:val="105"/>
                            <w:sz w:val="20"/>
                          </w:rPr>
                          <w:t>invite</w:t>
                        </w:r>
                        <w:r>
                          <w:rPr>
                            <w:spacing w:val="-18"/>
                            <w:w w:val="105"/>
                            <w:sz w:val="20"/>
                          </w:rPr>
                          <w:t xml:space="preserve"> </w:t>
                        </w:r>
                        <w:r>
                          <w:rPr>
                            <w:w w:val="105"/>
                            <w:sz w:val="20"/>
                          </w:rPr>
                          <w:t>ideas,</w:t>
                        </w:r>
                        <w:r>
                          <w:rPr>
                            <w:spacing w:val="-18"/>
                            <w:w w:val="105"/>
                            <w:sz w:val="20"/>
                          </w:rPr>
                          <w:t xml:space="preserve"> </w:t>
                        </w:r>
                        <w:r>
                          <w:rPr>
                            <w:w w:val="105"/>
                            <w:sz w:val="20"/>
                          </w:rPr>
                          <w:t>include</w:t>
                        </w:r>
                        <w:r>
                          <w:rPr>
                            <w:spacing w:val="-16"/>
                            <w:w w:val="105"/>
                            <w:sz w:val="20"/>
                          </w:rPr>
                          <w:t xml:space="preserve"> </w:t>
                        </w:r>
                        <w:r>
                          <w:rPr>
                            <w:w w:val="105"/>
                            <w:sz w:val="20"/>
                          </w:rPr>
                          <w:t>all</w:t>
                        </w:r>
                        <w:r>
                          <w:rPr>
                            <w:spacing w:val="-18"/>
                            <w:w w:val="105"/>
                            <w:sz w:val="20"/>
                          </w:rPr>
                          <w:t xml:space="preserve"> </w:t>
                        </w:r>
                        <w:r>
                          <w:rPr>
                            <w:w w:val="105"/>
                            <w:sz w:val="20"/>
                          </w:rPr>
                          <w:t>team</w:t>
                        </w:r>
                        <w:r>
                          <w:rPr>
                            <w:spacing w:val="-17"/>
                            <w:w w:val="105"/>
                            <w:sz w:val="20"/>
                          </w:rPr>
                          <w:t xml:space="preserve"> </w:t>
                        </w:r>
                        <w:r>
                          <w:rPr>
                            <w:w w:val="105"/>
                            <w:sz w:val="20"/>
                          </w:rPr>
                          <w:t>members</w:t>
                        </w:r>
                      </w:p>
                      <w:p w14:paraId="657BE670" w14:textId="77777777" w:rsidR="00903E45" w:rsidRDefault="00903E45" w:rsidP="00181E80">
                        <w:pPr>
                          <w:spacing w:line="236" w:lineRule="exact"/>
                          <w:rPr>
                            <w:sz w:val="20"/>
                          </w:rPr>
                        </w:pPr>
                        <w:r>
                          <w:rPr>
                            <w:w w:val="105"/>
                            <w:sz w:val="20"/>
                          </w:rPr>
                          <w:t>the team</w:t>
                        </w:r>
                      </w:p>
                    </w:txbxContent>
                  </v:textbox>
                </v:shape>
                <v:shape id="_x0000_s1172" type="#_x0000_t202" style="position:absolute;left:1888;top:3193;width:2231;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vQCPxAAA&#10;ANwAAAAPAAAAZHJzL2Rvd25yZXYueG1sRI9Bi8IwFITvwv6H8ARvmupB1moUkRUWBLHWg8dn82yD&#10;zUttslr/vVlY2OMwM98wi1Vna/Gg1hvHCsajBARx4bThUsEp3w4/QfiArLF2TApe5GG1/OgtMNXu&#10;yRk9jqEUEcI+RQVVCE0qpS8qsuhHriGO3tW1FkOUbSl1i88It7WcJMlUWjQcFypsaFNRcTv+WAXr&#10;M2df5r6/HLJrZvJ8lvBuelNq0O/WcxCBuvAf/mt/awWT2Rh+z8QjIJ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b0Aj8QAAADcAAAADwAAAAAAAAAAAAAAAACXAgAAZHJzL2Rv&#10;d25yZXYueG1sUEsFBgAAAAAEAAQA9QAAAIgDAAAAAA==&#10;" filled="f" stroked="f">
                  <v:textbox inset="0,0,0,0">
                    <w:txbxContent>
                      <w:p w14:paraId="2189DD38" w14:textId="77777777" w:rsidR="00903E45" w:rsidRDefault="00903E45" w:rsidP="00181E80">
                        <w:pPr>
                          <w:spacing w:line="206" w:lineRule="exact"/>
                          <w:rPr>
                            <w:sz w:val="20"/>
                          </w:rPr>
                        </w:pPr>
                        <w:r>
                          <w:rPr>
                            <w:w w:val="105"/>
                            <w:sz w:val="20"/>
                          </w:rPr>
                          <w:t>Members</w:t>
                        </w:r>
                        <w:r>
                          <w:rPr>
                            <w:spacing w:val="-24"/>
                            <w:w w:val="105"/>
                            <w:sz w:val="20"/>
                          </w:rPr>
                          <w:t xml:space="preserve"> </w:t>
                        </w:r>
                        <w:r>
                          <w:rPr>
                            <w:w w:val="105"/>
                            <w:sz w:val="20"/>
                          </w:rPr>
                          <w:t>not</w:t>
                        </w:r>
                        <w:r>
                          <w:rPr>
                            <w:spacing w:val="-21"/>
                            <w:w w:val="105"/>
                            <w:sz w:val="20"/>
                          </w:rPr>
                          <w:t xml:space="preserve"> </w:t>
                        </w:r>
                        <w:r>
                          <w:rPr>
                            <w:w w:val="105"/>
                            <w:sz w:val="20"/>
                          </w:rPr>
                          <w:t>contributing</w:t>
                        </w:r>
                      </w:p>
                    </w:txbxContent>
                  </v:textbox>
                </v:shape>
                <v:shape id="_x0000_s1173" type="#_x0000_t202" style="position:absolute;left:5073;top:3188;width:4836;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b574xQAA&#10;ANwAAAAPAAAAZHJzL2Rvd25yZXYueG1sRI9Ba8JAFITvQv/D8gRvZmMOUqOrSKlQEIoxHjy+Zp/J&#10;YvZtzG41/fduodDjMDPfMKvNYFtxp94bxwpmSQqCuHLacK3gVO6mryB8QNbYOiYFP+Rhs34ZrTDX&#10;7sEF3Y+hFhHCPkcFTQhdLqWvGrLoE9cRR+/ieoshyr6WusdHhNtWZmk6lxYNx4UGO3prqLoev62C&#10;7ZmLd3P7/DoUl8KU5SLl/fyq1GQ8bJcgAg3hP/zX/tAKskUG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1vnvjFAAAA3AAAAA8AAAAAAAAAAAAAAAAAlwIAAGRycy9k&#10;b3ducmV2LnhtbFBLBQYAAAAABAAEAPUAAACJAwAAAAA=&#10;" filled="f" stroked="f">
                  <v:textbox inset="0,0,0,0">
                    <w:txbxContent>
                      <w:p w14:paraId="150E79CC" w14:textId="77777777" w:rsidR="00903E45" w:rsidRDefault="00903E45" w:rsidP="00181E80">
                        <w:pPr>
                          <w:spacing w:line="206" w:lineRule="exact"/>
                          <w:rPr>
                            <w:sz w:val="20"/>
                          </w:rPr>
                        </w:pPr>
                        <w:r>
                          <w:rPr>
                            <w:spacing w:val="-4"/>
                            <w:w w:val="105"/>
                            <w:sz w:val="20"/>
                          </w:rPr>
                          <w:t>Talk</w:t>
                        </w:r>
                        <w:r>
                          <w:rPr>
                            <w:spacing w:val="-16"/>
                            <w:w w:val="105"/>
                            <w:sz w:val="20"/>
                          </w:rPr>
                          <w:t xml:space="preserve"> </w:t>
                        </w:r>
                        <w:r>
                          <w:rPr>
                            <w:w w:val="105"/>
                            <w:sz w:val="20"/>
                          </w:rPr>
                          <w:t>about</w:t>
                        </w:r>
                        <w:r>
                          <w:rPr>
                            <w:spacing w:val="-13"/>
                            <w:w w:val="105"/>
                            <w:sz w:val="20"/>
                          </w:rPr>
                          <w:t xml:space="preserve"> </w:t>
                        </w:r>
                        <w:r>
                          <w:rPr>
                            <w:spacing w:val="-6"/>
                            <w:w w:val="105"/>
                            <w:sz w:val="20"/>
                          </w:rPr>
                          <w:t>why,</w:t>
                        </w:r>
                        <w:r>
                          <w:rPr>
                            <w:spacing w:val="-12"/>
                            <w:w w:val="105"/>
                            <w:sz w:val="20"/>
                          </w:rPr>
                          <w:t xml:space="preserve"> </w:t>
                        </w:r>
                        <w:r>
                          <w:rPr>
                            <w:w w:val="105"/>
                            <w:sz w:val="20"/>
                          </w:rPr>
                          <w:t>invite</w:t>
                        </w:r>
                        <w:r>
                          <w:rPr>
                            <w:spacing w:val="-16"/>
                            <w:w w:val="105"/>
                            <w:sz w:val="20"/>
                          </w:rPr>
                          <w:t xml:space="preserve"> </w:t>
                        </w:r>
                        <w:r>
                          <w:rPr>
                            <w:w w:val="105"/>
                            <w:sz w:val="20"/>
                          </w:rPr>
                          <w:t>contributions,</w:t>
                        </w:r>
                        <w:r>
                          <w:rPr>
                            <w:spacing w:val="-12"/>
                            <w:w w:val="105"/>
                            <w:sz w:val="20"/>
                          </w:rPr>
                          <w:t xml:space="preserve"> </w:t>
                        </w:r>
                        <w:r>
                          <w:rPr>
                            <w:spacing w:val="-3"/>
                            <w:w w:val="105"/>
                            <w:sz w:val="20"/>
                          </w:rPr>
                          <w:t>go</w:t>
                        </w:r>
                        <w:r>
                          <w:rPr>
                            <w:spacing w:val="-12"/>
                            <w:w w:val="105"/>
                            <w:sz w:val="20"/>
                          </w:rPr>
                          <w:t xml:space="preserve"> </w:t>
                        </w:r>
                        <w:r>
                          <w:rPr>
                            <w:w w:val="105"/>
                            <w:sz w:val="20"/>
                          </w:rPr>
                          <w:t>‘around</w:t>
                        </w:r>
                        <w:r>
                          <w:rPr>
                            <w:spacing w:val="-14"/>
                            <w:w w:val="105"/>
                            <w:sz w:val="20"/>
                          </w:rPr>
                          <w:t xml:space="preserve"> </w:t>
                        </w:r>
                        <w:r>
                          <w:rPr>
                            <w:w w:val="105"/>
                            <w:sz w:val="20"/>
                          </w:rPr>
                          <w:t>the</w:t>
                        </w:r>
                        <w:r>
                          <w:rPr>
                            <w:spacing w:val="-15"/>
                            <w:w w:val="105"/>
                            <w:sz w:val="20"/>
                          </w:rPr>
                          <w:t xml:space="preserve"> </w:t>
                        </w:r>
                        <w:r>
                          <w:rPr>
                            <w:w w:val="105"/>
                            <w:sz w:val="20"/>
                          </w:rPr>
                          <w:t>table’</w:t>
                        </w:r>
                      </w:p>
                    </w:txbxContent>
                  </v:textbox>
                </v:shape>
                <v:shape id="_x0000_s1174" type="#_x0000_t202" style="position:absolute;left:1888;top:3610;width:2227;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IztjxAAA&#10;ANwAAAAPAAAAZHJzL2Rvd25yZXYueG1sRI9Ba8JAFITvgv9heYI33agg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M7Y8QAAADcAAAADwAAAAAAAAAAAAAAAACXAgAAZHJzL2Rv&#10;d25yZXYueG1sUEsFBgAAAAAEAAQA9QAAAIgDAAAAAA==&#10;" filled="f" stroked="f">
                  <v:textbox inset="0,0,0,0">
                    <w:txbxContent>
                      <w:p w14:paraId="6804590C" w14:textId="77777777" w:rsidR="00903E45" w:rsidRDefault="00903E45" w:rsidP="00181E80">
                        <w:pPr>
                          <w:spacing w:line="206" w:lineRule="exact"/>
                          <w:rPr>
                            <w:sz w:val="20"/>
                          </w:rPr>
                        </w:pPr>
                        <w:r>
                          <w:rPr>
                            <w:w w:val="105"/>
                            <w:sz w:val="20"/>
                          </w:rPr>
                          <w:t>Domineering</w:t>
                        </w:r>
                        <w:r>
                          <w:rPr>
                            <w:spacing w:val="-31"/>
                            <w:w w:val="105"/>
                            <w:sz w:val="20"/>
                          </w:rPr>
                          <w:t xml:space="preserve"> </w:t>
                        </w:r>
                        <w:r>
                          <w:rPr>
                            <w:w w:val="105"/>
                            <w:sz w:val="20"/>
                          </w:rPr>
                          <w:t>personalities</w:t>
                        </w:r>
                      </w:p>
                    </w:txbxContent>
                  </v:textbox>
                </v:shape>
                <v:shape id="_x0000_s1175" type="#_x0000_t202" style="position:absolute;left:5073;top:3620;width:4663;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yqMXxAAA&#10;ANwAAAAPAAAAZHJzL2Rvd25yZXYueG1sRI9Ba8JAFITvgv9heYI33Sgi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cqjF8QAAADcAAAADwAAAAAAAAAAAAAAAACXAgAAZHJzL2Rv&#10;d25yZXYueG1sUEsFBgAAAAAEAAQA9QAAAIgDAAAAAA==&#10;" filled="f" stroked="f">
                  <v:textbox inset="0,0,0,0">
                    <w:txbxContent>
                      <w:p w14:paraId="65127AB9" w14:textId="77777777" w:rsidR="00903E45" w:rsidRDefault="00903E45" w:rsidP="00181E80">
                        <w:pPr>
                          <w:spacing w:line="206" w:lineRule="exact"/>
                          <w:rPr>
                            <w:sz w:val="20"/>
                          </w:rPr>
                        </w:pPr>
                        <w:r>
                          <w:rPr>
                            <w:w w:val="105"/>
                            <w:sz w:val="20"/>
                          </w:rPr>
                          <w:t>Discuss,</w:t>
                        </w:r>
                        <w:r>
                          <w:rPr>
                            <w:spacing w:val="-14"/>
                            <w:w w:val="105"/>
                            <w:sz w:val="20"/>
                          </w:rPr>
                          <w:t xml:space="preserve"> </w:t>
                        </w:r>
                        <w:r>
                          <w:rPr>
                            <w:w w:val="105"/>
                            <w:sz w:val="20"/>
                          </w:rPr>
                          <w:t>set</w:t>
                        </w:r>
                        <w:r>
                          <w:rPr>
                            <w:spacing w:val="-15"/>
                            <w:w w:val="105"/>
                            <w:sz w:val="20"/>
                          </w:rPr>
                          <w:t xml:space="preserve"> </w:t>
                        </w:r>
                        <w:r>
                          <w:rPr>
                            <w:w w:val="105"/>
                            <w:sz w:val="20"/>
                          </w:rPr>
                          <w:t>a</w:t>
                        </w:r>
                        <w:r>
                          <w:rPr>
                            <w:spacing w:val="-10"/>
                            <w:w w:val="105"/>
                            <w:sz w:val="20"/>
                          </w:rPr>
                          <w:t xml:space="preserve"> </w:t>
                        </w:r>
                        <w:r>
                          <w:rPr>
                            <w:w w:val="105"/>
                            <w:sz w:val="20"/>
                          </w:rPr>
                          <w:t>time</w:t>
                        </w:r>
                        <w:r>
                          <w:rPr>
                            <w:spacing w:val="-14"/>
                            <w:w w:val="105"/>
                            <w:sz w:val="20"/>
                          </w:rPr>
                          <w:t xml:space="preserve"> </w:t>
                        </w:r>
                        <w:r>
                          <w:rPr>
                            <w:w w:val="105"/>
                            <w:sz w:val="20"/>
                          </w:rPr>
                          <w:t>limit</w:t>
                        </w:r>
                        <w:r>
                          <w:rPr>
                            <w:spacing w:val="-14"/>
                            <w:w w:val="105"/>
                            <w:sz w:val="20"/>
                          </w:rPr>
                          <w:t xml:space="preserve"> </w:t>
                        </w:r>
                        <w:r>
                          <w:rPr>
                            <w:w w:val="105"/>
                            <w:sz w:val="20"/>
                          </w:rPr>
                          <w:t>to</w:t>
                        </w:r>
                        <w:r>
                          <w:rPr>
                            <w:spacing w:val="-9"/>
                            <w:w w:val="105"/>
                            <w:sz w:val="20"/>
                          </w:rPr>
                          <w:t xml:space="preserve"> </w:t>
                        </w:r>
                        <w:r>
                          <w:rPr>
                            <w:w w:val="105"/>
                            <w:sz w:val="20"/>
                          </w:rPr>
                          <w:t>speak,</w:t>
                        </w:r>
                        <w:r>
                          <w:rPr>
                            <w:spacing w:val="-12"/>
                            <w:w w:val="105"/>
                            <w:sz w:val="20"/>
                          </w:rPr>
                          <w:t xml:space="preserve"> </w:t>
                        </w:r>
                        <w:r>
                          <w:rPr>
                            <w:w w:val="105"/>
                            <w:sz w:val="20"/>
                          </w:rPr>
                          <w:t>don’t</w:t>
                        </w:r>
                        <w:r>
                          <w:rPr>
                            <w:spacing w:val="-8"/>
                            <w:w w:val="105"/>
                            <w:sz w:val="20"/>
                          </w:rPr>
                          <w:t xml:space="preserve"> </w:t>
                        </w:r>
                        <w:r>
                          <w:rPr>
                            <w:w w:val="105"/>
                            <w:sz w:val="20"/>
                          </w:rPr>
                          <w:t>interrupt</w:t>
                        </w:r>
                        <w:r>
                          <w:rPr>
                            <w:spacing w:val="-13"/>
                            <w:w w:val="105"/>
                            <w:sz w:val="20"/>
                          </w:rPr>
                          <w:t xml:space="preserve"> </w:t>
                        </w:r>
                        <w:r>
                          <w:rPr>
                            <w:w w:val="105"/>
                            <w:sz w:val="20"/>
                          </w:rPr>
                          <w:t>others</w:t>
                        </w:r>
                      </w:p>
                    </w:txbxContent>
                  </v:textbox>
                </v:shape>
                <v:shape id="_x0000_s1176" type="#_x0000_t202" style="position:absolute;left:1888;top:4028;width:2249;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hgaMxAAA&#10;ANwAAAAPAAAAZHJzL2Rvd25yZXYueG1sRI9Ba8JAFITvgv9heYI33Sgo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oYGjMQAAADcAAAADwAAAAAAAAAAAAAAAACXAgAAZHJzL2Rv&#10;d25yZXYueG1sUEsFBgAAAAAEAAQA9QAAAIgDAAAAAA==&#10;" filled="f" stroked="f">
                  <v:textbox inset="0,0,0,0">
                    <w:txbxContent>
                      <w:p w14:paraId="05D85C06" w14:textId="77777777" w:rsidR="00903E45" w:rsidRDefault="00903E45" w:rsidP="00181E80">
                        <w:pPr>
                          <w:spacing w:line="206" w:lineRule="exact"/>
                          <w:rPr>
                            <w:sz w:val="20"/>
                          </w:rPr>
                        </w:pPr>
                        <w:r>
                          <w:rPr>
                            <w:sz w:val="20"/>
                          </w:rPr>
                          <w:t>Ineffective communication</w:t>
                        </w:r>
                      </w:p>
                    </w:txbxContent>
                  </v:textbox>
                </v:shape>
                <v:shape id="_x0000_s1177" type="#_x0000_t202" style="position:absolute;left:5073;top:4033;width:4508;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VJj7xQAA&#10;ANwAAAAPAAAAZHJzL2Rvd25yZXYueG1sRI9Ba8JAFITvQv/D8oTezEYPoUZXkVJBKBRjPHh8zT6T&#10;xezbmF01/fduodDjMDPfMMv1YFtxp94bxwqmSQqCuHLacK3gWG4nbyB8QNbYOiYFP+RhvXoZLTHX&#10;7sEF3Q+hFhHCPkcFTQhdLqWvGrLoE9cRR+/seoshyr6WusdHhNtWztI0kxYNx4UGO3pvqLocblbB&#10;5sTFh7l+fe+Lc2HKcp7yZ3ZR6nU8bBYgAg3hP/zX3mkFs3kG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UmPvFAAAA3AAAAA8AAAAAAAAAAAAAAAAAlwIAAGRycy9k&#10;b3ducmV2LnhtbFBLBQYAAAAABAAEAPUAAACJAwAAAAA=&#10;" filled="f" stroked="f">
                  <v:textbox inset="0,0,0,0">
                    <w:txbxContent>
                      <w:p w14:paraId="6BBB22A4" w14:textId="77777777" w:rsidR="00903E45" w:rsidRDefault="00903E45" w:rsidP="00181E80">
                        <w:pPr>
                          <w:spacing w:line="206" w:lineRule="exact"/>
                          <w:rPr>
                            <w:sz w:val="20"/>
                          </w:rPr>
                        </w:pPr>
                        <w:r>
                          <w:rPr>
                            <w:w w:val="105"/>
                            <w:sz w:val="20"/>
                          </w:rPr>
                          <w:t>Establish</w:t>
                        </w:r>
                        <w:r>
                          <w:rPr>
                            <w:spacing w:val="-16"/>
                            <w:w w:val="105"/>
                            <w:sz w:val="20"/>
                          </w:rPr>
                          <w:t xml:space="preserve"> </w:t>
                        </w:r>
                        <w:r>
                          <w:rPr>
                            <w:w w:val="105"/>
                            <w:sz w:val="20"/>
                          </w:rPr>
                          <w:t>what</w:t>
                        </w:r>
                        <w:r>
                          <w:rPr>
                            <w:spacing w:val="-11"/>
                            <w:w w:val="105"/>
                            <w:sz w:val="20"/>
                          </w:rPr>
                          <w:t xml:space="preserve"> </w:t>
                        </w:r>
                        <w:r>
                          <w:rPr>
                            <w:w w:val="105"/>
                            <w:sz w:val="20"/>
                          </w:rPr>
                          <w:t>the</w:t>
                        </w:r>
                        <w:r>
                          <w:rPr>
                            <w:spacing w:val="-12"/>
                            <w:w w:val="105"/>
                            <w:sz w:val="20"/>
                          </w:rPr>
                          <w:t xml:space="preserve"> </w:t>
                        </w:r>
                        <w:r>
                          <w:rPr>
                            <w:w w:val="105"/>
                            <w:sz w:val="20"/>
                          </w:rPr>
                          <w:t>issues</w:t>
                        </w:r>
                        <w:r>
                          <w:rPr>
                            <w:spacing w:val="-17"/>
                            <w:w w:val="105"/>
                            <w:sz w:val="20"/>
                          </w:rPr>
                          <w:t xml:space="preserve"> </w:t>
                        </w:r>
                        <w:r>
                          <w:rPr>
                            <w:w w:val="105"/>
                            <w:sz w:val="20"/>
                          </w:rPr>
                          <w:t>are</w:t>
                        </w:r>
                        <w:r>
                          <w:rPr>
                            <w:spacing w:val="-10"/>
                            <w:w w:val="105"/>
                            <w:sz w:val="20"/>
                          </w:rPr>
                          <w:t xml:space="preserve"> </w:t>
                        </w:r>
                        <w:r>
                          <w:rPr>
                            <w:w w:val="105"/>
                            <w:sz w:val="20"/>
                          </w:rPr>
                          <w:t>and</w:t>
                        </w:r>
                        <w:r>
                          <w:rPr>
                            <w:spacing w:val="-14"/>
                            <w:w w:val="105"/>
                            <w:sz w:val="20"/>
                          </w:rPr>
                          <w:t xml:space="preserve"> </w:t>
                        </w:r>
                        <w:r>
                          <w:rPr>
                            <w:w w:val="105"/>
                            <w:sz w:val="20"/>
                          </w:rPr>
                          <w:t>resolve</w:t>
                        </w:r>
                        <w:r>
                          <w:rPr>
                            <w:spacing w:val="-12"/>
                            <w:w w:val="105"/>
                            <w:sz w:val="20"/>
                          </w:rPr>
                          <w:t xml:space="preserve"> </w:t>
                        </w:r>
                        <w:r>
                          <w:rPr>
                            <w:w w:val="105"/>
                            <w:sz w:val="20"/>
                          </w:rPr>
                          <w:t>them</w:t>
                        </w:r>
                        <w:r>
                          <w:rPr>
                            <w:spacing w:val="-12"/>
                            <w:w w:val="105"/>
                            <w:sz w:val="20"/>
                          </w:rPr>
                          <w:t xml:space="preserve"> </w:t>
                        </w:r>
                        <w:r>
                          <w:rPr>
                            <w:w w:val="105"/>
                            <w:sz w:val="20"/>
                          </w:rPr>
                          <w:t>(early)</w:t>
                        </w:r>
                      </w:p>
                    </w:txbxContent>
                  </v:textbox>
                </v:shape>
                <v:shape id="_x0000_s1178" type="#_x0000_t202" style="position:absolute;left:1888;top:4445;width:2770;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D1gxQAA&#10;ANwAAAAPAAAAZHJzL2Rvd25yZXYueG1sRI9Ba8JAFITvBf/D8oTe6kYP1kRXEWlBKEhjevD4zD6T&#10;xezbmF01/vtuQehxmJlvmMWqt424UeeNYwXjUQKCuHTacKXgp/h8m4HwAVlj45gUPMjDajl4WWCm&#10;3Z1zuu1DJSKEfYYK6hDaTEpf1mTRj1xLHL2T6yyGKLtK6g7vEW4bOUmSqbRoOC7U2NKmpvK8v1oF&#10;6wPnH+ayO37np9wURZrw1/Ss1OuwX89BBOrDf/jZ3moFk/Qd/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0YPWDFAAAA3AAAAA8AAAAAAAAAAAAAAAAAlwIAAGRycy9k&#10;b3ducmV2LnhtbFBLBQYAAAAABAAEAPUAAACJAwAAAAA=&#10;" filled="f" stroked="f">
                  <v:textbox inset="0,0,0,0">
                    <w:txbxContent>
                      <w:p w14:paraId="22B73C83" w14:textId="77777777" w:rsidR="00903E45" w:rsidRDefault="00903E45" w:rsidP="00181E80">
                        <w:pPr>
                          <w:spacing w:line="206" w:lineRule="exact"/>
                          <w:rPr>
                            <w:sz w:val="20"/>
                          </w:rPr>
                        </w:pPr>
                        <w:r>
                          <w:rPr>
                            <w:w w:val="105"/>
                            <w:sz w:val="20"/>
                          </w:rPr>
                          <w:t>Conflict</w:t>
                        </w:r>
                        <w:r>
                          <w:rPr>
                            <w:spacing w:val="-18"/>
                            <w:w w:val="105"/>
                            <w:sz w:val="20"/>
                          </w:rPr>
                          <w:t xml:space="preserve"> </w:t>
                        </w:r>
                        <w:r>
                          <w:rPr>
                            <w:w w:val="105"/>
                            <w:sz w:val="20"/>
                          </w:rPr>
                          <w:t>between</w:t>
                        </w:r>
                        <w:r>
                          <w:rPr>
                            <w:spacing w:val="-17"/>
                            <w:w w:val="105"/>
                            <w:sz w:val="20"/>
                          </w:rPr>
                          <w:t xml:space="preserve"> </w:t>
                        </w:r>
                        <w:r>
                          <w:rPr>
                            <w:w w:val="105"/>
                            <w:sz w:val="20"/>
                          </w:rPr>
                          <w:t>team</w:t>
                        </w:r>
                        <w:r>
                          <w:rPr>
                            <w:spacing w:val="-19"/>
                            <w:w w:val="105"/>
                            <w:sz w:val="20"/>
                          </w:rPr>
                          <w:t xml:space="preserve"> </w:t>
                        </w:r>
                        <w:r>
                          <w:rPr>
                            <w:w w:val="105"/>
                            <w:sz w:val="20"/>
                          </w:rPr>
                          <w:t>members</w:t>
                        </w:r>
                      </w:p>
                    </w:txbxContent>
                  </v:textbox>
                </v:shape>
                <v:shape id="_x0000_s1179" type="#_x0000_t202" style="position:absolute;left:5073;top:4453;width:3836;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6kSwAAA&#10;ANwAAAAPAAAAZHJzL2Rvd25yZXYueG1sRE9Ni8IwEL0v+B/CCN7WVA+i1SgiCoIg1u5hj2MztsFm&#10;Upuo3X+/OQgeH+97sepsLZ7UeuNYwWiYgCAunDZcKvjJd99TED4ga6wdk4I/8rBa9r4WmGr34oye&#10;51CKGMI+RQVVCE0qpS8qsuiHriGO3NW1FkOEbSl1i68Ybms5TpKJtGg4NlTY0Kai4nZ+WAXrX862&#10;5n68nLJrZvJ8lvBhclNq0O/WcxCBuvARv917rWA8i2v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h6kSwAAAANwAAAAPAAAAAAAAAAAAAAAAAJcCAABkcnMvZG93bnJl&#10;di54bWxQSwUGAAAAAAQABAD1AAAAhAMAAAAA&#10;" filled="f" stroked="f">
                  <v:textbox inset="0,0,0,0">
                    <w:txbxContent>
                      <w:p w14:paraId="13C0CADF" w14:textId="77777777" w:rsidR="00903E45" w:rsidRDefault="00903E45" w:rsidP="00181E80">
                        <w:pPr>
                          <w:spacing w:line="206" w:lineRule="exact"/>
                          <w:rPr>
                            <w:sz w:val="20"/>
                          </w:rPr>
                        </w:pPr>
                        <w:r>
                          <w:rPr>
                            <w:w w:val="105"/>
                            <w:sz w:val="20"/>
                          </w:rPr>
                          <w:t>Respect,</w:t>
                        </w:r>
                        <w:r>
                          <w:rPr>
                            <w:spacing w:val="-18"/>
                            <w:w w:val="105"/>
                            <w:sz w:val="20"/>
                          </w:rPr>
                          <w:t xml:space="preserve"> </w:t>
                        </w:r>
                        <w:r>
                          <w:rPr>
                            <w:w w:val="105"/>
                            <w:sz w:val="20"/>
                          </w:rPr>
                          <w:t>negotiate,</w:t>
                        </w:r>
                        <w:r>
                          <w:rPr>
                            <w:spacing w:val="-16"/>
                            <w:w w:val="105"/>
                            <w:sz w:val="20"/>
                          </w:rPr>
                          <w:t xml:space="preserve"> </w:t>
                        </w:r>
                        <w:r>
                          <w:rPr>
                            <w:w w:val="105"/>
                            <w:sz w:val="20"/>
                          </w:rPr>
                          <w:t>compromise,</w:t>
                        </w:r>
                        <w:r>
                          <w:rPr>
                            <w:spacing w:val="-17"/>
                            <w:w w:val="105"/>
                            <w:sz w:val="20"/>
                          </w:rPr>
                          <w:t xml:space="preserve"> </w:t>
                        </w:r>
                        <w:r>
                          <w:rPr>
                            <w:spacing w:val="-3"/>
                            <w:w w:val="105"/>
                            <w:sz w:val="20"/>
                          </w:rPr>
                          <w:t>take</w:t>
                        </w:r>
                        <w:r>
                          <w:rPr>
                            <w:spacing w:val="-16"/>
                            <w:w w:val="105"/>
                            <w:sz w:val="20"/>
                          </w:rPr>
                          <w:t xml:space="preserve"> </w:t>
                        </w:r>
                        <w:r>
                          <w:rPr>
                            <w:w w:val="105"/>
                            <w:sz w:val="20"/>
                          </w:rPr>
                          <w:t>a</w:t>
                        </w:r>
                        <w:r>
                          <w:rPr>
                            <w:spacing w:val="-18"/>
                            <w:w w:val="105"/>
                            <w:sz w:val="20"/>
                          </w:rPr>
                          <w:t xml:space="preserve"> </w:t>
                        </w:r>
                        <w:r>
                          <w:rPr>
                            <w:w w:val="105"/>
                            <w:sz w:val="20"/>
                          </w:rPr>
                          <w:t>break</w:t>
                        </w:r>
                      </w:p>
                    </w:txbxContent>
                  </v:textbox>
                </v:shape>
                <v:shape id="_x0000_s1180" type="#_x0000_t202" style="position:absolute;left:1888;top:4863;width:2134;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wyJxAAA&#10;ANwAAAAPAAAAZHJzL2Rvd25yZXYueG1sRI9Ba8JAFITvBf/D8oTe6kYPYqKriFgQCqUxHjw+s89k&#10;Mfs2za6a/vuuIHgcZuYbZrHqbSNu1HnjWMF4lIAgLp02XCk4FJ8fMxA+IGtsHJOCP/KwWg7eFphp&#10;d+ecbvtQiQhhn6GCOoQ2k9KXNVn0I9cSR+/sOoshyq6SusN7hNtGTpJkKi0ajgs1trSpqbzsr1bB&#10;+sj51vx+n37yc26KIk34a3pR6n3Yr+cgAvXhFX62d1rBJE3hcSYeAb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8sMicQAAADcAAAADwAAAAAAAAAAAAAAAACXAgAAZHJzL2Rv&#10;d25yZXYueG1sUEsFBgAAAAAEAAQA9QAAAIgDAAAAAA==&#10;" filled="f" stroked="f">
                  <v:textbox inset="0,0,0,0">
                    <w:txbxContent>
                      <w:p w14:paraId="619B6428" w14:textId="77777777" w:rsidR="00903E45" w:rsidRDefault="00903E45" w:rsidP="00181E80">
                        <w:pPr>
                          <w:spacing w:line="206" w:lineRule="exact"/>
                          <w:rPr>
                            <w:sz w:val="20"/>
                          </w:rPr>
                        </w:pPr>
                        <w:r>
                          <w:rPr>
                            <w:w w:val="105"/>
                            <w:sz w:val="20"/>
                          </w:rPr>
                          <w:t>Inability</w:t>
                        </w:r>
                        <w:r>
                          <w:rPr>
                            <w:spacing w:val="-38"/>
                            <w:w w:val="105"/>
                            <w:sz w:val="20"/>
                          </w:rPr>
                          <w:t xml:space="preserve"> </w:t>
                        </w:r>
                        <w:r>
                          <w:rPr>
                            <w:w w:val="105"/>
                            <w:sz w:val="20"/>
                          </w:rPr>
                          <w:t xml:space="preserve">to </w:t>
                        </w:r>
                        <w:r>
                          <w:rPr>
                            <w:spacing w:val="-3"/>
                            <w:w w:val="105"/>
                            <w:sz w:val="20"/>
                          </w:rPr>
                          <w:t xml:space="preserve">focus </w:t>
                        </w:r>
                        <w:r>
                          <w:rPr>
                            <w:w w:val="105"/>
                            <w:sz w:val="20"/>
                          </w:rPr>
                          <w:t>on tasks</w:t>
                        </w:r>
                      </w:p>
                    </w:txbxContent>
                  </v:textbox>
                </v:shape>
                <v:shape id="_x0000_s1181" type="#_x0000_t202" style="position:absolute;left:5073;top:4858;width:3476;height:2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j8OwQAA&#10;ANwAAAAPAAAAZHJzL2Rvd25yZXYueG1sRE/Pa8IwFL4P/B/CE3abiRvI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Bo/DsEAAADcAAAADwAAAAAAAAAAAAAAAACXAgAAZHJzL2Rvd25y&#10;ZXYueG1sUEsFBgAAAAAEAAQA9QAAAIUDAAAAAA==&#10;" filled="f" stroked="f">
                  <v:textbox inset="0,0,0,0">
                    <w:txbxContent>
                      <w:p w14:paraId="38290409" w14:textId="77777777" w:rsidR="00903E45" w:rsidRDefault="00903E45" w:rsidP="00181E80">
                        <w:pPr>
                          <w:spacing w:line="206" w:lineRule="exact"/>
                          <w:rPr>
                            <w:sz w:val="20"/>
                          </w:rPr>
                        </w:pPr>
                        <w:r>
                          <w:rPr>
                            <w:w w:val="105"/>
                            <w:sz w:val="20"/>
                          </w:rPr>
                          <w:t>Set</w:t>
                        </w:r>
                        <w:r>
                          <w:rPr>
                            <w:spacing w:val="-13"/>
                            <w:w w:val="105"/>
                            <w:sz w:val="20"/>
                          </w:rPr>
                          <w:t xml:space="preserve"> </w:t>
                        </w:r>
                        <w:r>
                          <w:rPr>
                            <w:w w:val="105"/>
                            <w:sz w:val="20"/>
                          </w:rPr>
                          <w:t>deadlines,</w:t>
                        </w:r>
                        <w:r>
                          <w:rPr>
                            <w:spacing w:val="-17"/>
                            <w:w w:val="105"/>
                            <w:sz w:val="20"/>
                          </w:rPr>
                          <w:t xml:space="preserve"> </w:t>
                        </w:r>
                        <w:r>
                          <w:rPr>
                            <w:w w:val="105"/>
                            <w:sz w:val="20"/>
                          </w:rPr>
                          <w:t>agree</w:t>
                        </w:r>
                        <w:r>
                          <w:rPr>
                            <w:spacing w:val="-11"/>
                            <w:w w:val="105"/>
                            <w:sz w:val="20"/>
                          </w:rPr>
                          <w:t xml:space="preserve"> </w:t>
                        </w:r>
                        <w:r>
                          <w:rPr>
                            <w:w w:val="105"/>
                            <w:sz w:val="20"/>
                          </w:rPr>
                          <w:t>to</w:t>
                        </w:r>
                        <w:r>
                          <w:rPr>
                            <w:spacing w:val="-12"/>
                            <w:w w:val="105"/>
                            <w:sz w:val="20"/>
                          </w:rPr>
                          <w:t xml:space="preserve"> </w:t>
                        </w:r>
                        <w:r>
                          <w:rPr>
                            <w:w w:val="105"/>
                            <w:sz w:val="20"/>
                          </w:rPr>
                          <w:t>prep</w:t>
                        </w:r>
                        <w:r>
                          <w:rPr>
                            <w:spacing w:val="-13"/>
                            <w:w w:val="105"/>
                            <w:sz w:val="20"/>
                          </w:rPr>
                          <w:t xml:space="preserve"> </w:t>
                        </w:r>
                        <w:r>
                          <w:rPr>
                            <w:w w:val="105"/>
                            <w:sz w:val="20"/>
                          </w:rPr>
                          <w:t>for</w:t>
                        </w:r>
                        <w:r>
                          <w:rPr>
                            <w:spacing w:val="-10"/>
                            <w:w w:val="105"/>
                            <w:sz w:val="20"/>
                          </w:rPr>
                          <w:t xml:space="preserve"> </w:t>
                        </w:r>
                        <w:r>
                          <w:rPr>
                            <w:w w:val="105"/>
                            <w:sz w:val="20"/>
                          </w:rPr>
                          <w:t>meetings</w:t>
                        </w:r>
                      </w:p>
                    </w:txbxContent>
                  </v:textbox>
                </v:shape>
                <v:shape id="_x0000_s1182" type="#_x0000_t202" style="position:absolute;left:6086;top:5255;width:4392;height:1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pqVxQAA&#10;ANwAAAAPAAAAZHJzL2Rvd25yZXYueG1sRI9BawIxFITvQv9DeIXeNNGC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WmpXFAAAA3AAAAA8AAAAAAAAAAAAAAAAAlwIAAGRycy9k&#10;b3ducmV2LnhtbFBLBQYAAAAABAAEAPUAAACJAwAAAAA=&#10;" filled="f" stroked="f">
                  <v:textbox inset="0,0,0,0">
                    <w:txbxContent>
                      <w:p w14:paraId="62EBBD45" w14:textId="77777777" w:rsidR="00903E45" w:rsidRDefault="00903E45" w:rsidP="00181E80">
                        <w:pPr>
                          <w:spacing w:line="148" w:lineRule="exact"/>
                          <w:rPr>
                            <w:sz w:val="13"/>
                          </w:rPr>
                        </w:pPr>
                        <w:r>
                          <w:rPr>
                            <w:color w:val="00A8CD"/>
                            <w:w w:val="99"/>
                            <w:sz w:val="13"/>
                            <w:u w:val="single" w:color="00A8CD"/>
                          </w:rPr>
                          <w:t xml:space="preserve"> </w:t>
                        </w:r>
                        <w:hyperlink r:id="rId76">
                          <w:r>
                            <w:rPr>
                              <w:color w:val="00A8CD"/>
                              <w:spacing w:val="-1"/>
                              <w:sz w:val="13"/>
                              <w:u w:val="single" w:color="00A8CD"/>
                            </w:rPr>
                            <w:t>http://www.uq.edu.au/student-services/learning/problems-associated-group-work</w:t>
                          </w:r>
                        </w:hyperlink>
                      </w:p>
                    </w:txbxContent>
                  </v:textbox>
                </v:shape>
                <w10:wrap type="topAndBottom" anchorx="page"/>
              </v:group>
            </w:pict>
          </mc:Fallback>
        </mc:AlternateContent>
      </w:r>
    </w:p>
    <w:p w14:paraId="02B90EF7" w14:textId="77777777" w:rsidR="00181E80" w:rsidRDefault="00181E80" w:rsidP="00181E80">
      <w:pPr>
        <w:pStyle w:val="BodyText"/>
        <w:spacing w:before="49"/>
        <w:ind w:left="107"/>
      </w:pPr>
      <w:r>
        <w:rPr>
          <w:color w:val="262626"/>
        </w:rPr>
        <w:t>8</w:t>
      </w:r>
    </w:p>
    <w:p w14:paraId="107FC1E5" w14:textId="77777777" w:rsidR="00181E80" w:rsidRDefault="00181E80" w:rsidP="00181E80">
      <w:pPr>
        <w:sectPr w:rsidR="00181E80">
          <w:pgSz w:w="11910" w:h="16840"/>
          <w:pgMar w:top="1660" w:right="1200" w:bottom="1520" w:left="1200" w:header="1334" w:footer="1336" w:gutter="0"/>
          <w:cols w:space="720"/>
        </w:sectPr>
      </w:pPr>
    </w:p>
    <w:p w14:paraId="103E2F76" w14:textId="6D026C16"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682816" behindDoc="1" locked="0" layoutInCell="1" allowOverlap="1" wp14:anchorId="4AD1A026" wp14:editId="7D52CFFF">
                <wp:simplePos x="0" y="0"/>
                <wp:positionH relativeFrom="page">
                  <wp:posOffset>1198880</wp:posOffset>
                </wp:positionH>
                <wp:positionV relativeFrom="page">
                  <wp:posOffset>2310130</wp:posOffset>
                </wp:positionV>
                <wp:extent cx="5160010" cy="5715"/>
                <wp:effectExtent l="0" t="0" r="0" b="0"/>
                <wp:wrapNone/>
                <wp:docPr id="277"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90736" id="Rectangle 277" o:spid="_x0000_s1026" style="position:absolute;margin-left:94.4pt;margin-top:181.9pt;width:406.3pt;height:.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" fillcolor="#57595b" stroked="f">
                <w10:wrap anchorx="page" anchory="page"/>
              </v:rect>
            </w:pict>
          </mc:Fallback>
        </mc:AlternateContent>
      </w:r>
    </w:p>
    <w:p w14:paraId="3CAF6E00" w14:textId="77777777" w:rsidR="00181E80" w:rsidRDefault="00181E80" w:rsidP="00181E80">
      <w:pPr>
        <w:pStyle w:val="BodyText"/>
        <w:rPr>
          <w:sz w:val="20"/>
        </w:rPr>
      </w:pPr>
    </w:p>
    <w:p w14:paraId="311BCF51" w14:textId="77777777" w:rsidR="00181E80" w:rsidRDefault="00181E80" w:rsidP="00181E80">
      <w:pPr>
        <w:pStyle w:val="BodyText"/>
        <w:rPr>
          <w:sz w:val="20"/>
        </w:rPr>
      </w:pPr>
    </w:p>
    <w:p w14:paraId="12ED1DB0" w14:textId="77777777" w:rsidR="00181E80" w:rsidRDefault="00181E80" w:rsidP="00181E80">
      <w:pPr>
        <w:pStyle w:val="BodyText"/>
        <w:spacing w:before="10"/>
        <w:rPr>
          <w:sz w:val="21"/>
        </w:rPr>
      </w:pPr>
    </w:p>
    <w:p w14:paraId="2D989273" w14:textId="13ACE669" w:rsidR="00181E80" w:rsidRDefault="00181E80" w:rsidP="00181E80">
      <w:pPr>
        <w:pStyle w:val="BodyText"/>
        <w:ind w:left="107"/>
        <w:rPr>
          <w:sz w:val="20"/>
        </w:rPr>
      </w:pPr>
      <w:r>
        <w:rPr>
          <w:noProof/>
          <w:sz w:val="20"/>
        </w:rPr>
        <mc:AlternateContent>
          <mc:Choice Requires="wpg">
            <w:drawing>
              <wp:inline distT="0" distB="0" distL="0" distR="0" wp14:anchorId="66F9BD66" wp14:editId="1C16043A">
                <wp:extent cx="5897880" cy="3316605"/>
                <wp:effectExtent l="0" t="0" r="7620" b="10795"/>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75"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Text Box 25"/>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89E65B" w14:textId="77777777" w:rsidR="00903E45" w:rsidRDefault="00903E45" w:rsidP="00181E80">
                              <w:pPr>
                                <w:spacing w:before="351"/>
                                <w:ind w:left="561"/>
                                <w:rPr>
                                  <w:b/>
                                  <w:sz w:val="41"/>
                                </w:rPr>
                              </w:pPr>
                              <w:r>
                                <w:rPr>
                                  <w:b/>
                                  <w:color w:val="00A8CD"/>
                                  <w:sz w:val="41"/>
                                </w:rPr>
                                <w:t>TYPICAL RESPONSES TO CONFLICT</w:t>
                              </w:r>
                            </w:p>
                            <w:p w14:paraId="0856FB17" w14:textId="77777777" w:rsidR="00903E45" w:rsidRDefault="00903E45" w:rsidP="00181E80">
                              <w:pPr>
                                <w:spacing w:before="300"/>
                                <w:ind w:left="619"/>
                                <w:rPr>
                                  <w:b/>
                                  <w:sz w:val="26"/>
                                </w:rPr>
                              </w:pPr>
                              <w:r>
                                <w:rPr>
                                  <w:b/>
                                  <w:sz w:val="26"/>
                                </w:rPr>
                                <w:t>Fight</w:t>
                              </w:r>
                            </w:p>
                            <w:p w14:paraId="0BEB6685" w14:textId="77777777" w:rsidR="00903E45" w:rsidRDefault="00903E45" w:rsidP="00181E80">
                              <w:pPr>
                                <w:spacing w:before="57" w:line="235" w:lineRule="auto"/>
                                <w:ind w:left="619" w:right="1276"/>
                                <w:rPr>
                                  <w:sz w:val="26"/>
                                </w:rPr>
                              </w:pPr>
                              <w:r>
                                <w:rPr>
                                  <w:sz w:val="26"/>
                                </w:rPr>
                                <w:t>Reacting to / challenging, e.g. through showing anger and frustration, gossiping, blaming, shouting or losing temper</w:t>
                              </w:r>
                            </w:p>
                            <w:p w14:paraId="60C8A287" w14:textId="77777777" w:rsidR="00903E45" w:rsidRDefault="00903E45" w:rsidP="00181E80">
                              <w:pPr>
                                <w:spacing w:before="55"/>
                                <w:ind w:left="619"/>
                                <w:rPr>
                                  <w:b/>
                                  <w:sz w:val="26"/>
                                </w:rPr>
                              </w:pPr>
                              <w:r>
                                <w:rPr>
                                  <w:b/>
                                  <w:sz w:val="26"/>
                                </w:rPr>
                                <w:t>Flight</w:t>
                              </w:r>
                            </w:p>
                            <w:p w14:paraId="0C100750" w14:textId="77777777" w:rsidR="00903E45" w:rsidRDefault="00903E45" w:rsidP="00181E80">
                              <w:pPr>
                                <w:spacing w:before="54"/>
                                <w:ind w:left="619"/>
                                <w:rPr>
                                  <w:sz w:val="26"/>
                                </w:rPr>
                              </w:pPr>
                              <w:r>
                                <w:rPr>
                                  <w:sz w:val="26"/>
                                </w:rPr>
                                <w:t>Ignoring a problem and hoping it will go away</w:t>
                              </w:r>
                            </w:p>
                            <w:p w14:paraId="5DF53B9D" w14:textId="77777777" w:rsidR="00903E45" w:rsidRDefault="00903E45" w:rsidP="00181E80">
                              <w:pPr>
                                <w:spacing w:before="55"/>
                                <w:ind w:left="619"/>
                                <w:rPr>
                                  <w:b/>
                                  <w:sz w:val="26"/>
                                </w:rPr>
                              </w:pPr>
                              <w:r>
                                <w:rPr>
                                  <w:b/>
                                  <w:sz w:val="26"/>
                                </w:rPr>
                                <w:t>Freeze</w:t>
                              </w:r>
                            </w:p>
                            <w:p w14:paraId="23FCCEAD" w14:textId="77777777" w:rsidR="00903E45" w:rsidRDefault="00903E45" w:rsidP="00181E80">
                              <w:pPr>
                                <w:spacing w:before="54"/>
                                <w:ind w:left="619"/>
                                <w:rPr>
                                  <w:sz w:val="26"/>
                                </w:rPr>
                              </w:pPr>
                              <w:r>
                                <w:rPr>
                                  <w:sz w:val="26"/>
                                </w:rPr>
                                <w:t>Passive response: indecision, worry; not knowing how to react</w:t>
                              </w:r>
                            </w:p>
                            <w:p w14:paraId="3491981E" w14:textId="77777777" w:rsidR="00903E45" w:rsidRDefault="00903E45" w:rsidP="00181E80">
                              <w:pPr>
                                <w:rPr>
                                  <w:sz w:val="26"/>
                                </w:rPr>
                              </w:pPr>
                            </w:p>
                            <w:p w14:paraId="5085857F" w14:textId="77777777" w:rsidR="00903E45" w:rsidRDefault="00903E45" w:rsidP="00181E80">
                              <w:pPr>
                                <w:spacing w:before="182"/>
                                <w:ind w:left="1207"/>
                                <w:rPr>
                                  <w:sz w:val="31"/>
                                </w:rPr>
                              </w:pPr>
                              <w:r>
                                <w:rPr>
                                  <w:color w:val="FF0000"/>
                                  <w:sz w:val="31"/>
                                </w:rPr>
                                <w:t>How do you typically respond to conflict?</w:t>
                              </w:r>
                            </w:p>
                          </w:txbxContent>
                        </wps:txbx>
                        <wps:bodyPr rot="0" vert="horz" wrap="square" lIns="0" tIns="0" rIns="0" bIns="0" anchor="t" anchorCtr="0" upright="1">
                          <a:noAutofit/>
                        </wps:bodyPr>
                      </wps:wsp>
                    </wpg:wgp>
                  </a:graphicData>
                </a:graphic>
              </wp:inline>
            </w:drawing>
          </mc:Choice>
          <mc:Fallback>
            <w:pict>
              <v:group w14:anchorId="66F9BD66" id="Group 274" o:spid="_x0000_s1183"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">
                <v:shape id="Picture 24" o:spid="_x0000_s1184"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wa&#10;QXzFAAAA3AAAAA8AAABkcnMvZG93bnJldi54bWxEj81qwzAQhO+FvoPYQm+15EB+cKOYEggUQg5x&#10;jEtvi7W1Ta2VsdTYffuoUMhxmJlvmG0+215cafSdYw1pokAQ18503GgoL4eXDQgfkA32jknDL3nI&#10;d48PW8yMm/hM1yI0IkLYZ6ihDWHIpPR1SxZ94gbi6H250WKIcmykGXGKcNvLhVIrabHjuNDiQPuW&#10;6u/ix2o4fhz203o6FXgqU1VVNPvy86z189P89goi0Bzu4f/2u9GwWC/h70w8AnJ3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GkF8xQAAANwAAAAPAAAAAAAAAAAAAAAAAJwC&#10;AABkcnMvZG93bnJldi54bWxQSwUGAAAAAAQABAD3AAAAjgMAAAAA&#10;">
                  <v:imagedata r:id="rId63" o:title=""/>
                </v:shape>
                <v:shape id="Text Box 25" o:spid="_x0000_s1185"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F3ExAAA&#10;ANwAAAAPAAAAZHJzL2Rvd25yZXYueG1sRI9Pi8IwFMTvgt8hPMGbpnqoSzUtoizsggj+YWFvj+bZ&#10;FpuX0mRr9dMbQdjjMDO/YVZZb2rRUesqywpm0wgEcW51xYWC8+lz8gHCeWSNtWVScCcHWTocrDDR&#10;9sYH6o6+EAHCLkEFpfdNIqXLSzLoprYhDt7FtgZ9kG0hdYu3ADe1nEdRLA1WHBZKbGhTUn49/hkF&#10;+9PmdyfPO9x+m1gvfrq9exxIqfGoXy9BeOr9f/jd/tIK5osYXmfCEZDp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oxdxMQAAADcAAAADwAAAAAAAAAAAAAAAACXAgAAZHJzL2Rv&#10;d25yZXYueG1sUEsFBgAAAAAEAAQA9QAAAIgDAAAAAA==&#10;" filled="f" strokeweight=".96pt">
                  <v:textbox inset="0,0,0,0">
                    <w:txbxContent>
                      <w:p w14:paraId="1F89E65B" w14:textId="77777777" w:rsidR="00903E45" w:rsidRDefault="00903E45" w:rsidP="00181E80">
                        <w:pPr>
                          <w:spacing w:before="351"/>
                          <w:ind w:left="561"/>
                          <w:rPr>
                            <w:b/>
                            <w:sz w:val="41"/>
                          </w:rPr>
                        </w:pPr>
                        <w:r>
                          <w:rPr>
                            <w:b/>
                            <w:color w:val="00A8CD"/>
                            <w:sz w:val="41"/>
                          </w:rPr>
                          <w:t>TYPICAL RESPONSES TO CONFLICT</w:t>
                        </w:r>
                      </w:p>
                      <w:p w14:paraId="0856FB17" w14:textId="77777777" w:rsidR="00903E45" w:rsidRDefault="00903E45" w:rsidP="00181E80">
                        <w:pPr>
                          <w:spacing w:before="300"/>
                          <w:ind w:left="619"/>
                          <w:rPr>
                            <w:b/>
                            <w:sz w:val="26"/>
                          </w:rPr>
                        </w:pPr>
                        <w:r>
                          <w:rPr>
                            <w:b/>
                            <w:sz w:val="26"/>
                          </w:rPr>
                          <w:t>Fight</w:t>
                        </w:r>
                      </w:p>
                      <w:p w14:paraId="0BEB6685" w14:textId="77777777" w:rsidR="00903E45" w:rsidRDefault="00903E45" w:rsidP="00181E80">
                        <w:pPr>
                          <w:spacing w:before="57" w:line="235" w:lineRule="auto"/>
                          <w:ind w:left="619" w:right="1276"/>
                          <w:rPr>
                            <w:sz w:val="26"/>
                          </w:rPr>
                        </w:pPr>
                        <w:r>
                          <w:rPr>
                            <w:sz w:val="26"/>
                          </w:rPr>
                          <w:t>Reacting to / challenging, e.g. through showing anger and frustration, gossiping, blaming, shouting or losing temper</w:t>
                        </w:r>
                      </w:p>
                      <w:p w14:paraId="60C8A287" w14:textId="77777777" w:rsidR="00903E45" w:rsidRDefault="00903E45" w:rsidP="00181E80">
                        <w:pPr>
                          <w:spacing w:before="55"/>
                          <w:ind w:left="619"/>
                          <w:rPr>
                            <w:b/>
                            <w:sz w:val="26"/>
                          </w:rPr>
                        </w:pPr>
                        <w:r>
                          <w:rPr>
                            <w:b/>
                            <w:sz w:val="26"/>
                          </w:rPr>
                          <w:t>Flight</w:t>
                        </w:r>
                      </w:p>
                      <w:p w14:paraId="0C100750" w14:textId="77777777" w:rsidR="00903E45" w:rsidRDefault="00903E45" w:rsidP="00181E80">
                        <w:pPr>
                          <w:spacing w:before="54"/>
                          <w:ind w:left="619"/>
                          <w:rPr>
                            <w:sz w:val="26"/>
                          </w:rPr>
                        </w:pPr>
                        <w:r>
                          <w:rPr>
                            <w:sz w:val="26"/>
                          </w:rPr>
                          <w:t>Ignoring a problem and hoping it will go away</w:t>
                        </w:r>
                      </w:p>
                      <w:p w14:paraId="5DF53B9D" w14:textId="77777777" w:rsidR="00903E45" w:rsidRDefault="00903E45" w:rsidP="00181E80">
                        <w:pPr>
                          <w:spacing w:before="55"/>
                          <w:ind w:left="619"/>
                          <w:rPr>
                            <w:b/>
                            <w:sz w:val="26"/>
                          </w:rPr>
                        </w:pPr>
                        <w:r>
                          <w:rPr>
                            <w:b/>
                            <w:sz w:val="26"/>
                          </w:rPr>
                          <w:t>Freeze</w:t>
                        </w:r>
                      </w:p>
                      <w:p w14:paraId="23FCCEAD" w14:textId="77777777" w:rsidR="00903E45" w:rsidRDefault="00903E45" w:rsidP="00181E80">
                        <w:pPr>
                          <w:spacing w:before="54"/>
                          <w:ind w:left="619"/>
                          <w:rPr>
                            <w:sz w:val="26"/>
                          </w:rPr>
                        </w:pPr>
                        <w:r>
                          <w:rPr>
                            <w:sz w:val="26"/>
                          </w:rPr>
                          <w:t>Passive response: indecision, worry; not knowing how to react</w:t>
                        </w:r>
                      </w:p>
                      <w:p w14:paraId="3491981E" w14:textId="77777777" w:rsidR="00903E45" w:rsidRDefault="00903E45" w:rsidP="00181E80">
                        <w:pPr>
                          <w:rPr>
                            <w:sz w:val="26"/>
                          </w:rPr>
                        </w:pPr>
                      </w:p>
                      <w:p w14:paraId="5085857F" w14:textId="77777777" w:rsidR="00903E45" w:rsidRDefault="00903E45" w:rsidP="00181E80">
                        <w:pPr>
                          <w:spacing w:before="182"/>
                          <w:ind w:left="1207"/>
                          <w:rPr>
                            <w:sz w:val="31"/>
                          </w:rPr>
                        </w:pPr>
                        <w:r>
                          <w:rPr>
                            <w:color w:val="FF0000"/>
                            <w:sz w:val="31"/>
                          </w:rPr>
                          <w:t>How do you typically respond to conflict?</w:t>
                        </w:r>
                      </w:p>
                    </w:txbxContent>
                  </v:textbox>
                </v:shape>
                <w10:anchorlock/>
              </v:group>
            </w:pict>
          </mc:Fallback>
        </mc:AlternateContent>
      </w:r>
    </w:p>
    <w:p w14:paraId="51371161" w14:textId="77777777" w:rsidR="00181E80" w:rsidRDefault="00181E80" w:rsidP="00181E80">
      <w:pPr>
        <w:pStyle w:val="BodyText"/>
        <w:spacing w:before="74"/>
        <w:ind w:left="107"/>
      </w:pPr>
      <w:r>
        <w:rPr>
          <w:noProof/>
        </w:rPr>
        <w:drawing>
          <wp:anchor distT="0" distB="0" distL="0" distR="0" simplePos="0" relativeHeight="251683840" behindDoc="1" locked="0" layoutInCell="1" allowOverlap="1" wp14:anchorId="4D8614F5" wp14:editId="2BDEE361">
            <wp:simplePos x="0" y="0"/>
            <wp:positionH relativeFrom="page">
              <wp:posOffset>5076444</wp:posOffset>
            </wp:positionH>
            <wp:positionV relativeFrom="paragraph">
              <wp:posOffset>-1947458</wp:posOffset>
            </wp:positionV>
            <wp:extent cx="1272891" cy="728662"/>
            <wp:effectExtent l="0" t="0" r="0" b="0"/>
            <wp:wrapNone/>
            <wp:docPr id="13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77" cstate="print"/>
                    <a:stretch>
                      <a:fillRect/>
                    </a:stretch>
                  </pic:blipFill>
                  <pic:spPr>
                    <a:xfrm>
                      <a:off x="0" y="0"/>
                      <a:ext cx="1272891" cy="728662"/>
                    </a:xfrm>
                    <a:prstGeom prst="rect">
                      <a:avLst/>
                    </a:prstGeom>
                  </pic:spPr>
                </pic:pic>
              </a:graphicData>
            </a:graphic>
          </wp:anchor>
        </w:drawing>
      </w:r>
      <w:r>
        <w:rPr>
          <w:color w:val="262626"/>
        </w:rPr>
        <w:t>9</w:t>
      </w:r>
    </w:p>
    <w:p w14:paraId="48A29AA4" w14:textId="77777777" w:rsidR="00181E80" w:rsidRDefault="00181E80" w:rsidP="00181E80">
      <w:pPr>
        <w:pStyle w:val="BodyText"/>
        <w:rPr>
          <w:sz w:val="20"/>
        </w:rPr>
      </w:pPr>
    </w:p>
    <w:p w14:paraId="21136EB4" w14:textId="77777777" w:rsidR="00181E80" w:rsidRDefault="00181E80" w:rsidP="00181E80">
      <w:pPr>
        <w:pStyle w:val="BodyText"/>
        <w:rPr>
          <w:sz w:val="20"/>
        </w:rPr>
      </w:pPr>
    </w:p>
    <w:p w14:paraId="018AC32A" w14:textId="23EDF237" w:rsidR="00181E80" w:rsidRDefault="00181E80" w:rsidP="00181E80">
      <w:pPr>
        <w:pStyle w:val="BodyText"/>
        <w:spacing w:before="8"/>
        <w:rPr>
          <w:sz w:val="13"/>
        </w:rPr>
      </w:pPr>
      <w:r>
        <w:rPr>
          <w:noProof/>
          <w:sz w:val="22"/>
        </w:rPr>
        <mc:AlternateContent>
          <mc:Choice Requires="wpg">
            <w:drawing>
              <wp:anchor distT="0" distB="0" distL="0" distR="0" simplePos="0" relativeHeight="251710464" behindDoc="1" locked="0" layoutInCell="1" allowOverlap="1" wp14:anchorId="15E3EBF7" wp14:editId="59977EF2">
                <wp:simplePos x="0" y="0"/>
                <wp:positionH relativeFrom="page">
                  <wp:posOffset>830580</wp:posOffset>
                </wp:positionH>
                <wp:positionV relativeFrom="paragraph">
                  <wp:posOffset>130810</wp:posOffset>
                </wp:positionV>
                <wp:extent cx="5897880" cy="3316605"/>
                <wp:effectExtent l="0" t="0" r="0" b="0"/>
                <wp:wrapTopAndBottom/>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70" name="Picture 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Rectangle 118"/>
                        <wps:cNvSpPr>
                          <a:spLocks noChangeArrowheads="1"/>
                        </wps:cNvSpPr>
                        <wps:spPr bwMode="auto">
                          <a:xfrm>
                            <a:off x="1888" y="1171"/>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2" name="Picture 1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498" y="487"/>
                            <a:ext cx="5921" cy="4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Rectangle 120"/>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5519F" id="Group 269" o:spid="_x0000_s1026" style="position:absolute;margin-left:65.4pt;margin-top:10.3pt;width:464.4pt;height:261.15pt;z-index:-251606016;mso-wrap-distance-left:0;mso-wrap-distance-right:0;mso-position-horizontal-relative:page"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">
                <v:shape id="Picture 117" o:spid="_x0000_s1027"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t&#10;4uS+AAAA3AAAAA8AAABkcnMvZG93bnJldi54bWxET70KwjAQ3gXfIZzgpqkOKtUoIgiCOFiL4nY0&#10;Z1tsLqWJtr69GQTHj+9/telMJd7UuNKygsk4AkGcWV1yriC97EcLEM4ja6wsk4IPOdis+70Vxtq2&#10;fKZ34nMRQtjFqKDwvo6ldFlBBt3Y1sSBe9jGoA+wyaVusA3hppLTKJpJgyWHhgJr2hWUPZOXUXC8&#10;7XftvD0leEon0fVKnUvvZ6WGg267BOGp83/xz33QCqbzMD+cCUdArr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Hxt4uS+AAAA3AAAAA8AAAAAAAAAAAAAAAAAnAIAAGRycy9k&#10;b3ducmV2LnhtbFBLBQYAAAAABAAEAPcAAACHAwAAAAA=&#10;">
                  <v:imagedata r:id="rId79" o:title=""/>
                </v:shape>
                <v:rect id="Rectangle 118" o:spid="_x0000_s1028" style="position:absolute;left:1888;top:1171;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sLFgxAAA&#10;ANwAAAAPAAAAZHJzL2Rvd25yZXYueG1sRI9Ba8JAFITvBf/D8oTe6kYRK9FVgqBIL6XRg8dn9plE&#10;d9/G7GrSf98tFHocZuYbZrnurRFPan3tWMF4lIAgLpyuuVRwPGzf5iB8QNZoHJOCb/KwXg1elphq&#10;1/EXPfNQighhn6KCKoQmldIXFVn0I9cQR+/iWoshyraUusUuwq2RkySZSYs1x4UKG9pUVNzyh1WA&#10;J2Put0xPm9n5/pnlHR531w+lXod9tgARqA//4b/2XiuYvI/h90w8AnL1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rCxYMQAAADcAAAADwAAAAAAAAAAAAAAAACXAgAAZHJzL2Rv&#10;d25yZXYueG1sUEsFBgAAAAAEAAQA9QAAAIgDAAAAAA==&#10;" fillcolor="#57595b" stroked="f"/>
                <v:shape id="Picture 119" o:spid="_x0000_s1029" type="#_x0000_t75" style="position:absolute;left:2498;top:487;width:5921;height:47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o&#10;33vDAAAA3AAAAA8AAABkcnMvZG93bnJldi54bWxEj0GLwjAUhO/C/ofwFvYia2oPKl2jLIsLHvRg&#10;9eLt0TzbaPNSmmjrvzeC4HGY+WaY+bK3tbhR641jBeNRAoK4cNpwqeCw//+egfABWWPtmBTcycNy&#10;8TGYY6Zdxzu65aEUsYR9hgqqEJpMSl9UZNGPXEMcvZNrLYYo21LqFrtYbmuZJslEWjQcFyps6K+i&#10;4pJfrYIUD+NuXYbjdrXvT5tzZ4YGc6W+PvvfHxCB+vAOv+i1jtw0heeZeATk4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yjfe8MAAADcAAAADwAAAAAAAAAAAAAAAACcAgAA&#10;ZHJzL2Rvd25yZXYueG1sUEsFBgAAAAAEAAQA9wAAAIwDAAAAAA==&#10;">
                  <v:imagedata r:id="rId80" o:title=""/>
                </v:shape>
                <v:rect id="Rectangle 120" o:spid="_x0000_s1030"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j4kxgAA&#10;ANwAAAAPAAAAZHJzL2Rvd25yZXYueG1sRI/bTsMwEETfkfoP1lbijTgN9JbWrVAloJenXj5gG2+T&#10;lHgd2aYNf4+RkHgczcwZzXzZmUbcyPnasoJBkoIgLqyuuVRwOr49TUD4gKyxsUwKvsnDctF7mGOu&#10;7Z33dDuEUkQI+xwVVCG0uZS+qMigT2xLHL2LdQZDlK6U2uE9wk0jszQdSYM1x4UKW1pVVHwevoyC&#10;8P5SD7fb9mOV4easT6PdcXp1Sj32u9cZiEBd+A//tddaQTZ+ht8z8QjIx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Hj4kxgAAANwAAAAPAAAAAAAAAAAAAAAAAJcCAABkcnMv&#10;ZG93bnJldi54bWxQSwUGAAAAAAQABAD1AAAAigMAAAAA&#10;" filled="f" strokeweight=".96pt"/>
                <w10:wrap type="topAndBottom" anchorx="page"/>
              </v:group>
            </w:pict>
          </mc:Fallback>
        </mc:AlternateContent>
      </w:r>
    </w:p>
    <w:p w14:paraId="436DD895" w14:textId="77777777" w:rsidR="00181E80" w:rsidRDefault="00181E80" w:rsidP="00181E80">
      <w:pPr>
        <w:pStyle w:val="BodyText"/>
        <w:spacing w:before="49"/>
        <w:ind w:left="107"/>
      </w:pPr>
      <w:r>
        <w:rPr>
          <w:color w:val="262626"/>
        </w:rPr>
        <w:t>10</w:t>
      </w:r>
    </w:p>
    <w:p w14:paraId="681A9A0E" w14:textId="77777777" w:rsidR="00181E80" w:rsidRDefault="00181E80" w:rsidP="00181E80">
      <w:pPr>
        <w:sectPr w:rsidR="00181E80">
          <w:pgSz w:w="11910" w:h="16840"/>
          <w:pgMar w:top="1660" w:right="1200" w:bottom="1520" w:left="1200" w:header="1334" w:footer="1336" w:gutter="0"/>
          <w:cols w:space="720"/>
        </w:sectPr>
      </w:pPr>
    </w:p>
    <w:p w14:paraId="5F94ECCA" w14:textId="77777777" w:rsidR="00181E80" w:rsidRDefault="00181E80" w:rsidP="00181E80">
      <w:pPr>
        <w:pStyle w:val="BodyText"/>
        <w:rPr>
          <w:sz w:val="20"/>
        </w:rPr>
      </w:pPr>
    </w:p>
    <w:p w14:paraId="6F4CFC30" w14:textId="77777777" w:rsidR="00181E80" w:rsidRDefault="00181E80" w:rsidP="00181E80">
      <w:pPr>
        <w:pStyle w:val="BodyText"/>
        <w:rPr>
          <w:sz w:val="20"/>
        </w:rPr>
      </w:pPr>
    </w:p>
    <w:p w14:paraId="7773B279" w14:textId="77777777" w:rsidR="00181E80" w:rsidRDefault="00181E80" w:rsidP="00181E80">
      <w:pPr>
        <w:pStyle w:val="BodyText"/>
        <w:rPr>
          <w:sz w:val="20"/>
        </w:rPr>
      </w:pPr>
    </w:p>
    <w:p w14:paraId="2C92C1AC" w14:textId="77777777" w:rsidR="00181E80" w:rsidRDefault="00181E80" w:rsidP="00181E80">
      <w:pPr>
        <w:pStyle w:val="BodyText"/>
        <w:spacing w:before="10"/>
        <w:rPr>
          <w:sz w:val="21"/>
        </w:rPr>
      </w:pPr>
    </w:p>
    <w:p w14:paraId="151CA4C0" w14:textId="3D9C9E00" w:rsidR="00181E80" w:rsidRDefault="00181E80" w:rsidP="00181E80">
      <w:pPr>
        <w:pStyle w:val="BodyText"/>
        <w:ind w:left="107"/>
        <w:rPr>
          <w:sz w:val="20"/>
        </w:rPr>
      </w:pPr>
      <w:r>
        <w:rPr>
          <w:noProof/>
          <w:sz w:val="20"/>
        </w:rPr>
        <mc:AlternateContent>
          <mc:Choice Requires="wpg">
            <w:drawing>
              <wp:inline distT="0" distB="0" distL="0" distR="0" wp14:anchorId="63E02A83" wp14:editId="3FB5D441">
                <wp:extent cx="5897880" cy="3316605"/>
                <wp:effectExtent l="0" t="0" r="7620" b="10795"/>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67"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28"/>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4FAEAB" w14:textId="77777777" w:rsidR="00903E45" w:rsidRDefault="00903E45" w:rsidP="00181E80">
                              <w:pPr>
                                <w:rPr>
                                  <w:sz w:val="38"/>
                                </w:rPr>
                              </w:pPr>
                            </w:p>
                            <w:p w14:paraId="7AECB8E0"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 xml:space="preserve">HOW </w:t>
                              </w:r>
                              <w:r>
                                <w:rPr>
                                  <w:b/>
                                  <w:color w:val="00A8CD"/>
                                  <w:spacing w:val="-6"/>
                                  <w:sz w:val="41"/>
                                  <w:u w:val="single" w:color="57595B"/>
                                </w:rPr>
                                <w:t xml:space="preserve">TO </w:t>
                              </w:r>
                              <w:r>
                                <w:rPr>
                                  <w:b/>
                                  <w:color w:val="00A8CD"/>
                                  <w:spacing w:val="-7"/>
                                  <w:sz w:val="41"/>
                                  <w:u w:val="single" w:color="57595B"/>
                                </w:rPr>
                                <w:t>FACE</w:t>
                              </w:r>
                              <w:r>
                                <w:rPr>
                                  <w:b/>
                                  <w:color w:val="00A8CD"/>
                                  <w:spacing w:val="26"/>
                                  <w:sz w:val="41"/>
                                  <w:u w:val="single" w:color="57595B"/>
                                </w:rPr>
                                <w:t xml:space="preserve"> </w:t>
                              </w:r>
                              <w:r>
                                <w:rPr>
                                  <w:b/>
                                  <w:color w:val="00A8CD"/>
                                  <w:sz w:val="41"/>
                                  <w:u w:val="single" w:color="57595B"/>
                                </w:rPr>
                                <w:t>CONFLICT</w:t>
                              </w:r>
                              <w:r>
                                <w:rPr>
                                  <w:b/>
                                  <w:color w:val="00A8CD"/>
                                  <w:sz w:val="41"/>
                                  <w:u w:val="single" w:color="57595B"/>
                                </w:rPr>
                                <w:tab/>
                              </w:r>
                            </w:p>
                            <w:p w14:paraId="667D52A6" w14:textId="77777777" w:rsidR="00903E45" w:rsidRDefault="00903E45" w:rsidP="00181E80">
                              <w:pPr>
                                <w:widowControl w:val="0"/>
                                <w:numPr>
                                  <w:ilvl w:val="0"/>
                                  <w:numId w:val="43"/>
                                </w:numPr>
                                <w:tabs>
                                  <w:tab w:val="left" w:pos="795"/>
                                </w:tabs>
                                <w:autoSpaceDE w:val="0"/>
                                <w:autoSpaceDN w:val="0"/>
                                <w:spacing w:before="185" w:line="235" w:lineRule="auto"/>
                                <w:ind w:right="414"/>
                                <w:rPr>
                                  <w:sz w:val="26"/>
                                </w:rPr>
                              </w:pPr>
                              <w:r>
                                <w:rPr>
                                  <w:sz w:val="26"/>
                                </w:rPr>
                                <w:t>Manage</w:t>
                              </w:r>
                              <w:r>
                                <w:rPr>
                                  <w:spacing w:val="-12"/>
                                  <w:sz w:val="26"/>
                                </w:rPr>
                                <w:t xml:space="preserve"> </w:t>
                              </w:r>
                              <w:r>
                                <w:rPr>
                                  <w:sz w:val="26"/>
                                </w:rPr>
                                <w:t>stress</w:t>
                              </w:r>
                              <w:r>
                                <w:rPr>
                                  <w:spacing w:val="-5"/>
                                  <w:sz w:val="26"/>
                                </w:rPr>
                                <w:t xml:space="preserve"> </w:t>
                              </w:r>
                              <w:r>
                                <w:rPr>
                                  <w:sz w:val="26"/>
                                </w:rPr>
                                <w:t>and</w:t>
                              </w:r>
                              <w:r>
                                <w:rPr>
                                  <w:spacing w:val="-10"/>
                                  <w:sz w:val="26"/>
                                </w:rPr>
                                <w:t xml:space="preserve"> </w:t>
                              </w:r>
                              <w:r>
                                <w:rPr>
                                  <w:sz w:val="26"/>
                                </w:rPr>
                                <w:t>control</w:t>
                              </w:r>
                              <w:r>
                                <w:rPr>
                                  <w:spacing w:val="-7"/>
                                  <w:sz w:val="26"/>
                                </w:rPr>
                                <w:t xml:space="preserve"> </w:t>
                              </w:r>
                              <w:r>
                                <w:rPr>
                                  <w:sz w:val="26"/>
                                </w:rPr>
                                <w:t>your</w:t>
                              </w:r>
                              <w:r>
                                <w:rPr>
                                  <w:spacing w:val="-11"/>
                                  <w:sz w:val="26"/>
                                </w:rPr>
                                <w:t xml:space="preserve"> </w:t>
                              </w:r>
                              <w:r>
                                <w:rPr>
                                  <w:sz w:val="26"/>
                                </w:rPr>
                                <w:t>emotions:</w:t>
                              </w:r>
                              <w:r>
                                <w:rPr>
                                  <w:spacing w:val="-11"/>
                                  <w:sz w:val="26"/>
                                </w:rPr>
                                <w:t xml:space="preserve"> </w:t>
                              </w:r>
                              <w:r>
                                <w:rPr>
                                  <w:sz w:val="26"/>
                                </w:rPr>
                                <w:t>approach</w:t>
                              </w:r>
                              <w:r>
                                <w:rPr>
                                  <w:spacing w:val="-11"/>
                                  <w:sz w:val="26"/>
                                </w:rPr>
                                <w:t xml:space="preserve"> </w:t>
                              </w:r>
                              <w:r>
                                <w:rPr>
                                  <w:sz w:val="26"/>
                                </w:rPr>
                                <w:t>a</w:t>
                              </w:r>
                              <w:r>
                                <w:rPr>
                                  <w:spacing w:val="-7"/>
                                  <w:sz w:val="26"/>
                                </w:rPr>
                                <w:t xml:space="preserve"> </w:t>
                              </w:r>
                              <w:r>
                                <w:rPr>
                                  <w:sz w:val="26"/>
                                </w:rPr>
                                <w:t>problem</w:t>
                              </w:r>
                              <w:r>
                                <w:rPr>
                                  <w:spacing w:val="-11"/>
                                  <w:sz w:val="26"/>
                                </w:rPr>
                                <w:t xml:space="preserve"> </w:t>
                              </w:r>
                              <w:r>
                                <w:rPr>
                                  <w:sz w:val="26"/>
                                </w:rPr>
                                <w:t>in</w:t>
                              </w:r>
                              <w:r>
                                <w:rPr>
                                  <w:spacing w:val="-6"/>
                                  <w:sz w:val="26"/>
                                </w:rPr>
                                <w:t xml:space="preserve"> </w:t>
                              </w:r>
                              <w:r>
                                <w:rPr>
                                  <w:sz w:val="26"/>
                                </w:rPr>
                                <w:t>a</w:t>
                              </w:r>
                              <w:r>
                                <w:rPr>
                                  <w:spacing w:val="-9"/>
                                  <w:sz w:val="26"/>
                                </w:rPr>
                                <w:t xml:space="preserve"> </w:t>
                              </w:r>
                              <w:r>
                                <w:rPr>
                                  <w:sz w:val="26"/>
                                </w:rPr>
                                <w:t>calm</w:t>
                              </w:r>
                              <w:r>
                                <w:rPr>
                                  <w:spacing w:val="-7"/>
                                  <w:sz w:val="26"/>
                                </w:rPr>
                                <w:t xml:space="preserve"> </w:t>
                              </w:r>
                              <w:r>
                                <w:rPr>
                                  <w:sz w:val="26"/>
                                </w:rPr>
                                <w:t>and rational</w:t>
                              </w:r>
                              <w:r>
                                <w:rPr>
                                  <w:spacing w:val="-10"/>
                                  <w:sz w:val="26"/>
                                </w:rPr>
                                <w:t xml:space="preserve"> </w:t>
                              </w:r>
                              <w:r>
                                <w:rPr>
                                  <w:spacing w:val="-6"/>
                                  <w:sz w:val="26"/>
                                </w:rPr>
                                <w:t>way.</w:t>
                              </w:r>
                              <w:r>
                                <w:rPr>
                                  <w:spacing w:val="-10"/>
                                  <w:sz w:val="26"/>
                                </w:rPr>
                                <w:t xml:space="preserve"> </w:t>
                              </w:r>
                              <w:r>
                                <w:rPr>
                                  <w:spacing w:val="-3"/>
                                  <w:sz w:val="26"/>
                                </w:rPr>
                                <w:t>You’ll</w:t>
                              </w:r>
                              <w:r>
                                <w:rPr>
                                  <w:spacing w:val="-9"/>
                                  <w:sz w:val="26"/>
                                </w:rPr>
                                <w:t xml:space="preserve"> </w:t>
                              </w:r>
                              <w:r>
                                <w:rPr>
                                  <w:sz w:val="26"/>
                                </w:rPr>
                                <w:t>be</w:t>
                              </w:r>
                              <w:r>
                                <w:rPr>
                                  <w:spacing w:val="-4"/>
                                  <w:sz w:val="26"/>
                                </w:rPr>
                                <w:t xml:space="preserve"> </w:t>
                              </w:r>
                              <w:r>
                                <w:rPr>
                                  <w:sz w:val="26"/>
                                </w:rPr>
                                <w:t>in</w:t>
                              </w:r>
                              <w:r>
                                <w:rPr>
                                  <w:spacing w:val="-6"/>
                                  <w:sz w:val="26"/>
                                </w:rPr>
                                <w:t xml:space="preserve"> </w:t>
                              </w:r>
                              <w:r>
                                <w:rPr>
                                  <w:sz w:val="26"/>
                                </w:rPr>
                                <w:t>a</w:t>
                              </w:r>
                              <w:r>
                                <w:rPr>
                                  <w:spacing w:val="-1"/>
                                  <w:sz w:val="26"/>
                                </w:rPr>
                                <w:t xml:space="preserve"> </w:t>
                              </w:r>
                              <w:r>
                                <w:rPr>
                                  <w:spacing w:val="-3"/>
                                  <w:sz w:val="26"/>
                                </w:rPr>
                                <w:t>better</w:t>
                              </w:r>
                              <w:r>
                                <w:rPr>
                                  <w:spacing w:val="-2"/>
                                  <w:sz w:val="26"/>
                                </w:rPr>
                                <w:t xml:space="preserve"> </w:t>
                              </w:r>
                              <w:r>
                                <w:rPr>
                                  <w:sz w:val="26"/>
                                </w:rPr>
                                <w:t>position</w:t>
                              </w:r>
                              <w:r>
                                <w:rPr>
                                  <w:spacing w:val="-6"/>
                                  <w:sz w:val="26"/>
                                </w:rPr>
                                <w:t xml:space="preserve"> </w:t>
                              </w:r>
                              <w:r>
                                <w:rPr>
                                  <w:sz w:val="26"/>
                                </w:rPr>
                                <w:t>to</w:t>
                              </w:r>
                              <w:r>
                                <w:rPr>
                                  <w:spacing w:val="-6"/>
                                  <w:sz w:val="26"/>
                                </w:rPr>
                                <w:t xml:space="preserve"> </w:t>
                              </w:r>
                              <w:r>
                                <w:rPr>
                                  <w:sz w:val="26"/>
                                </w:rPr>
                                <w:t>communicate</w:t>
                              </w:r>
                              <w:r>
                                <w:rPr>
                                  <w:spacing w:val="-9"/>
                                  <w:sz w:val="26"/>
                                </w:rPr>
                                <w:t xml:space="preserve"> </w:t>
                              </w:r>
                              <w:r>
                                <w:rPr>
                                  <w:sz w:val="26"/>
                                </w:rPr>
                                <w:t>your</w:t>
                              </w:r>
                              <w:r>
                                <w:rPr>
                                  <w:spacing w:val="-6"/>
                                  <w:sz w:val="26"/>
                                </w:rPr>
                                <w:t xml:space="preserve"> </w:t>
                              </w:r>
                              <w:r>
                                <w:rPr>
                                  <w:sz w:val="26"/>
                                </w:rPr>
                                <w:t>concerns</w:t>
                              </w:r>
                            </w:p>
                            <w:p w14:paraId="70D88C15" w14:textId="77777777" w:rsidR="00903E45" w:rsidRDefault="00903E45" w:rsidP="00181E80">
                              <w:pPr>
                                <w:widowControl w:val="0"/>
                                <w:numPr>
                                  <w:ilvl w:val="0"/>
                                  <w:numId w:val="43"/>
                                </w:numPr>
                                <w:tabs>
                                  <w:tab w:val="left" w:pos="795"/>
                                </w:tabs>
                                <w:autoSpaceDE w:val="0"/>
                                <w:autoSpaceDN w:val="0"/>
                                <w:spacing w:before="52"/>
                                <w:rPr>
                                  <w:sz w:val="26"/>
                                </w:rPr>
                              </w:pPr>
                              <w:r>
                                <w:rPr>
                                  <w:sz w:val="26"/>
                                </w:rPr>
                                <w:t xml:space="preserve">Assess whether other’s </w:t>
                              </w:r>
                              <w:proofErr w:type="spellStart"/>
                              <w:r>
                                <w:rPr>
                                  <w:sz w:val="26"/>
                                </w:rPr>
                                <w:t>behaviour</w:t>
                              </w:r>
                              <w:proofErr w:type="spellEnd"/>
                              <w:r>
                                <w:rPr>
                                  <w:sz w:val="26"/>
                                </w:rPr>
                                <w:t xml:space="preserve"> is appropriate; step</w:t>
                              </w:r>
                              <w:r>
                                <w:rPr>
                                  <w:spacing w:val="-39"/>
                                  <w:sz w:val="26"/>
                                </w:rPr>
                                <w:t xml:space="preserve"> </w:t>
                              </w:r>
                              <w:r>
                                <w:rPr>
                                  <w:sz w:val="26"/>
                                </w:rPr>
                                <w:t>away?</w:t>
                              </w:r>
                            </w:p>
                            <w:p w14:paraId="3E830368" w14:textId="77777777" w:rsidR="00903E45" w:rsidRDefault="00903E45" w:rsidP="00181E80">
                              <w:pPr>
                                <w:widowControl w:val="0"/>
                                <w:numPr>
                                  <w:ilvl w:val="0"/>
                                  <w:numId w:val="43"/>
                                </w:numPr>
                                <w:tabs>
                                  <w:tab w:val="left" w:pos="795"/>
                                </w:tabs>
                                <w:autoSpaceDE w:val="0"/>
                                <w:autoSpaceDN w:val="0"/>
                                <w:spacing w:before="55"/>
                                <w:rPr>
                                  <w:sz w:val="26"/>
                                </w:rPr>
                              </w:pPr>
                              <w:r>
                                <w:rPr>
                                  <w:sz w:val="26"/>
                                </w:rPr>
                                <w:t>Pick your</w:t>
                              </w:r>
                              <w:r>
                                <w:rPr>
                                  <w:spacing w:val="-11"/>
                                  <w:sz w:val="26"/>
                                </w:rPr>
                                <w:t xml:space="preserve"> </w:t>
                              </w:r>
                              <w:r>
                                <w:rPr>
                                  <w:sz w:val="26"/>
                                </w:rPr>
                                <w:t>battles</w:t>
                              </w:r>
                            </w:p>
                            <w:p w14:paraId="43267756" w14:textId="77777777" w:rsidR="00903E45" w:rsidRDefault="00903E45" w:rsidP="00181E80">
                              <w:pPr>
                                <w:widowControl w:val="0"/>
                                <w:numPr>
                                  <w:ilvl w:val="1"/>
                                  <w:numId w:val="43"/>
                                </w:numPr>
                                <w:tabs>
                                  <w:tab w:val="left" w:pos="1072"/>
                                </w:tabs>
                                <w:autoSpaceDE w:val="0"/>
                                <w:autoSpaceDN w:val="0"/>
                                <w:spacing w:before="54"/>
                                <w:rPr>
                                  <w:sz w:val="26"/>
                                </w:rPr>
                              </w:pPr>
                              <w:r>
                                <w:rPr>
                                  <w:sz w:val="26"/>
                                </w:rPr>
                                <w:t>Is it worth it to speak up? payoff vs.</w:t>
                              </w:r>
                              <w:r>
                                <w:rPr>
                                  <w:spacing w:val="-36"/>
                                  <w:sz w:val="26"/>
                                </w:rPr>
                                <w:t xml:space="preserve"> </w:t>
                              </w:r>
                              <w:r>
                                <w:rPr>
                                  <w:sz w:val="26"/>
                                </w:rPr>
                                <w:t>consequences</w:t>
                              </w:r>
                            </w:p>
                            <w:p w14:paraId="35BCEDD1" w14:textId="77777777" w:rsidR="00903E45" w:rsidRDefault="00903E45" w:rsidP="00181E80">
                              <w:pPr>
                                <w:widowControl w:val="0"/>
                                <w:numPr>
                                  <w:ilvl w:val="0"/>
                                  <w:numId w:val="43"/>
                                </w:numPr>
                                <w:tabs>
                                  <w:tab w:val="left" w:pos="795"/>
                                </w:tabs>
                                <w:autoSpaceDE w:val="0"/>
                                <w:autoSpaceDN w:val="0"/>
                                <w:spacing w:before="55"/>
                                <w:rPr>
                                  <w:sz w:val="26"/>
                                </w:rPr>
                              </w:pPr>
                              <w:r>
                                <w:rPr>
                                  <w:sz w:val="26"/>
                                </w:rPr>
                                <w:t>Appropriate time and</w:t>
                              </w:r>
                              <w:r>
                                <w:rPr>
                                  <w:spacing w:val="-10"/>
                                  <w:sz w:val="26"/>
                                </w:rPr>
                                <w:t xml:space="preserve"> </w:t>
                              </w:r>
                              <w:r>
                                <w:rPr>
                                  <w:sz w:val="26"/>
                                </w:rPr>
                                <w:t>place</w:t>
                              </w:r>
                            </w:p>
                            <w:p w14:paraId="2BFC4105" w14:textId="77777777" w:rsidR="00903E45" w:rsidRDefault="00903E45" w:rsidP="00181E80">
                              <w:pPr>
                                <w:widowControl w:val="0"/>
                                <w:numPr>
                                  <w:ilvl w:val="1"/>
                                  <w:numId w:val="43"/>
                                </w:numPr>
                                <w:tabs>
                                  <w:tab w:val="left" w:pos="1072"/>
                                </w:tabs>
                                <w:autoSpaceDE w:val="0"/>
                                <w:autoSpaceDN w:val="0"/>
                                <w:spacing w:before="54"/>
                                <w:rPr>
                                  <w:sz w:val="26"/>
                                </w:rPr>
                              </w:pPr>
                              <w:r>
                                <w:rPr>
                                  <w:sz w:val="26"/>
                                </w:rPr>
                                <w:t>Ask for a moment of time to discuss concerns in a quiet</w:t>
                              </w:r>
                              <w:r>
                                <w:rPr>
                                  <w:spacing w:val="-39"/>
                                  <w:sz w:val="26"/>
                                </w:rPr>
                                <w:t xml:space="preserve"> </w:t>
                              </w:r>
                              <w:r>
                                <w:rPr>
                                  <w:sz w:val="26"/>
                                </w:rPr>
                                <w:t>place</w:t>
                              </w:r>
                            </w:p>
                            <w:p w14:paraId="07572B58" w14:textId="77777777" w:rsidR="00903E45" w:rsidRDefault="00903E45" w:rsidP="00181E80">
                              <w:pPr>
                                <w:widowControl w:val="0"/>
                                <w:numPr>
                                  <w:ilvl w:val="1"/>
                                  <w:numId w:val="43"/>
                                </w:numPr>
                                <w:tabs>
                                  <w:tab w:val="left" w:pos="1072"/>
                                </w:tabs>
                                <w:autoSpaceDE w:val="0"/>
                                <w:autoSpaceDN w:val="0"/>
                                <w:spacing w:before="53"/>
                                <w:rPr>
                                  <w:sz w:val="26"/>
                                </w:rPr>
                              </w:pPr>
                              <w:r>
                                <w:rPr>
                                  <w:sz w:val="26"/>
                                </w:rPr>
                                <w:t>Sonner rather than later: nip it in the</w:t>
                              </w:r>
                              <w:r>
                                <w:rPr>
                                  <w:spacing w:val="-27"/>
                                  <w:sz w:val="26"/>
                                </w:rPr>
                                <w:t xml:space="preserve"> </w:t>
                              </w:r>
                              <w:r>
                                <w:rPr>
                                  <w:sz w:val="26"/>
                                </w:rPr>
                                <w:t>bud</w:t>
                              </w:r>
                            </w:p>
                          </w:txbxContent>
                        </wps:txbx>
                        <wps:bodyPr rot="0" vert="horz" wrap="square" lIns="0" tIns="0" rIns="0" bIns="0" anchor="t" anchorCtr="0" upright="1">
                          <a:noAutofit/>
                        </wps:bodyPr>
                      </wps:wsp>
                    </wpg:wgp>
                  </a:graphicData>
                </a:graphic>
              </wp:inline>
            </w:drawing>
          </mc:Choice>
          <mc:Fallback>
            <w:pict>
              <v:group w14:anchorId="63E02A83" id="Group 266" o:spid="_x0000_s1186"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">
                <v:shape id="Picture 27" o:spid="_x0000_s1187"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d&#10;7E3EAAAA3AAAAA8AAABkcnMvZG93bnJldi54bWxEj0Frg0AUhO+B/oflFXpLVnNIis0qRQgUiget&#10;GHp7uK8qdd+Ku43232cDhR6HmfmGOWWrGcWVZjdYVhDvIhDErdUDdwrqj/P2GYTzyBpHy6Tglxxk&#10;6cPmhIm2C5d0rXwnAoRdggp676dEStf2ZNDt7EQcvC87G/RBzp3UMy4Bbka5j6KDNDhwWOhxoryn&#10;9rv6MQreL+d8OS5FhUUdR01Dq6s/S6WeHtfXFxCeVv8f/mu/aQX7wxHuZ8IRkOkN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Zd7E3EAAAA3AAAAA8AAAAAAAAAAAAAAAAAnAIA&#10;AGRycy9kb3ducmV2LnhtbFBLBQYAAAAABAAEAPcAAACNAwAAAAA=&#10;">
                  <v:imagedata r:id="rId63" o:title=""/>
                </v:shape>
                <v:shape id="Text Box 28" o:spid="_x0000_s1188"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vrwwgAA&#10;ANwAAAAPAAAAZHJzL2Rvd25yZXYueG1sRE/LaoNAFN0H8g/DLXSXjM3CBusowVBIQIQ8KHR3cW5V&#10;4twRZ2psv76zKGR5OO80n00vJhpdZ1nByzoCQVxb3XGj4Hp5X21BOI+ssbdMCn7IQZ4tFykm2t75&#10;RNPZNyKEsEtQQev9kEjp6pYMurUdiAP3ZUeDPsCxkXrEewg3vdxEUSwNdhwaWhyoaKm+nb+NgupS&#10;fJbyWuL+aGL9+jFV7vdESj0/zbs3EJ5m/xD/uw9awSYOa8OZcARk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2G+vDCAAAA3AAAAA8AAAAAAAAAAAAAAAAAlwIAAGRycy9kb3du&#10;cmV2LnhtbFBLBQYAAAAABAAEAPUAAACGAwAAAAA=&#10;" filled="f" strokeweight=".96pt">
                  <v:textbox inset="0,0,0,0">
                    <w:txbxContent>
                      <w:p w14:paraId="3B4FAEAB" w14:textId="77777777" w:rsidR="00903E45" w:rsidRDefault="00903E45" w:rsidP="00181E80">
                        <w:pPr>
                          <w:rPr>
                            <w:sz w:val="38"/>
                          </w:rPr>
                        </w:pPr>
                      </w:p>
                      <w:p w14:paraId="7AECB8E0" w14:textId="77777777" w:rsidR="00903E45" w:rsidRDefault="00903E45" w:rsidP="00181E80">
                        <w:pPr>
                          <w:tabs>
                            <w:tab w:val="left" w:pos="8687"/>
                          </w:tabs>
                          <w:ind w:left="561"/>
                          <w:rPr>
                            <w:b/>
                            <w:sz w:val="41"/>
                          </w:rPr>
                        </w:pPr>
                        <w:r>
                          <w:rPr>
                            <w:color w:val="00A8CD"/>
                            <w:spacing w:val="-104"/>
                            <w:sz w:val="41"/>
                            <w:u w:val="single" w:color="57595B"/>
                          </w:rPr>
                          <w:t xml:space="preserve"> </w:t>
                        </w:r>
                        <w:r>
                          <w:rPr>
                            <w:b/>
                            <w:color w:val="00A8CD"/>
                            <w:sz w:val="41"/>
                            <w:u w:val="single" w:color="57595B"/>
                          </w:rPr>
                          <w:t xml:space="preserve">HOW </w:t>
                        </w:r>
                        <w:r>
                          <w:rPr>
                            <w:b/>
                            <w:color w:val="00A8CD"/>
                            <w:spacing w:val="-6"/>
                            <w:sz w:val="41"/>
                            <w:u w:val="single" w:color="57595B"/>
                          </w:rPr>
                          <w:t xml:space="preserve">TO </w:t>
                        </w:r>
                        <w:r>
                          <w:rPr>
                            <w:b/>
                            <w:color w:val="00A8CD"/>
                            <w:spacing w:val="-7"/>
                            <w:sz w:val="41"/>
                            <w:u w:val="single" w:color="57595B"/>
                          </w:rPr>
                          <w:t>FACE</w:t>
                        </w:r>
                        <w:r>
                          <w:rPr>
                            <w:b/>
                            <w:color w:val="00A8CD"/>
                            <w:spacing w:val="26"/>
                            <w:sz w:val="41"/>
                            <w:u w:val="single" w:color="57595B"/>
                          </w:rPr>
                          <w:t xml:space="preserve"> </w:t>
                        </w:r>
                        <w:r>
                          <w:rPr>
                            <w:b/>
                            <w:color w:val="00A8CD"/>
                            <w:sz w:val="41"/>
                            <w:u w:val="single" w:color="57595B"/>
                          </w:rPr>
                          <w:t>CONFLICT</w:t>
                        </w:r>
                        <w:r>
                          <w:rPr>
                            <w:b/>
                            <w:color w:val="00A8CD"/>
                            <w:sz w:val="41"/>
                            <w:u w:val="single" w:color="57595B"/>
                          </w:rPr>
                          <w:tab/>
                        </w:r>
                      </w:p>
                      <w:p w14:paraId="667D52A6" w14:textId="77777777" w:rsidR="00903E45" w:rsidRDefault="00903E45" w:rsidP="00181E80">
                        <w:pPr>
                          <w:widowControl w:val="0"/>
                          <w:numPr>
                            <w:ilvl w:val="0"/>
                            <w:numId w:val="43"/>
                          </w:numPr>
                          <w:tabs>
                            <w:tab w:val="left" w:pos="795"/>
                          </w:tabs>
                          <w:autoSpaceDE w:val="0"/>
                          <w:autoSpaceDN w:val="0"/>
                          <w:spacing w:before="185" w:line="235" w:lineRule="auto"/>
                          <w:ind w:right="414"/>
                          <w:rPr>
                            <w:sz w:val="26"/>
                          </w:rPr>
                        </w:pPr>
                        <w:r>
                          <w:rPr>
                            <w:sz w:val="26"/>
                          </w:rPr>
                          <w:t>Manage</w:t>
                        </w:r>
                        <w:r>
                          <w:rPr>
                            <w:spacing w:val="-12"/>
                            <w:sz w:val="26"/>
                          </w:rPr>
                          <w:t xml:space="preserve"> </w:t>
                        </w:r>
                        <w:r>
                          <w:rPr>
                            <w:sz w:val="26"/>
                          </w:rPr>
                          <w:t>stress</w:t>
                        </w:r>
                        <w:r>
                          <w:rPr>
                            <w:spacing w:val="-5"/>
                            <w:sz w:val="26"/>
                          </w:rPr>
                          <w:t xml:space="preserve"> </w:t>
                        </w:r>
                        <w:r>
                          <w:rPr>
                            <w:sz w:val="26"/>
                          </w:rPr>
                          <w:t>and</w:t>
                        </w:r>
                        <w:r>
                          <w:rPr>
                            <w:spacing w:val="-10"/>
                            <w:sz w:val="26"/>
                          </w:rPr>
                          <w:t xml:space="preserve"> </w:t>
                        </w:r>
                        <w:r>
                          <w:rPr>
                            <w:sz w:val="26"/>
                          </w:rPr>
                          <w:t>control</w:t>
                        </w:r>
                        <w:r>
                          <w:rPr>
                            <w:spacing w:val="-7"/>
                            <w:sz w:val="26"/>
                          </w:rPr>
                          <w:t xml:space="preserve"> </w:t>
                        </w:r>
                        <w:r>
                          <w:rPr>
                            <w:sz w:val="26"/>
                          </w:rPr>
                          <w:t>your</w:t>
                        </w:r>
                        <w:r>
                          <w:rPr>
                            <w:spacing w:val="-11"/>
                            <w:sz w:val="26"/>
                          </w:rPr>
                          <w:t xml:space="preserve"> </w:t>
                        </w:r>
                        <w:r>
                          <w:rPr>
                            <w:sz w:val="26"/>
                          </w:rPr>
                          <w:t>emotions:</w:t>
                        </w:r>
                        <w:r>
                          <w:rPr>
                            <w:spacing w:val="-11"/>
                            <w:sz w:val="26"/>
                          </w:rPr>
                          <w:t xml:space="preserve"> </w:t>
                        </w:r>
                        <w:r>
                          <w:rPr>
                            <w:sz w:val="26"/>
                          </w:rPr>
                          <w:t>approach</w:t>
                        </w:r>
                        <w:r>
                          <w:rPr>
                            <w:spacing w:val="-11"/>
                            <w:sz w:val="26"/>
                          </w:rPr>
                          <w:t xml:space="preserve"> </w:t>
                        </w:r>
                        <w:r>
                          <w:rPr>
                            <w:sz w:val="26"/>
                          </w:rPr>
                          <w:t>a</w:t>
                        </w:r>
                        <w:r>
                          <w:rPr>
                            <w:spacing w:val="-7"/>
                            <w:sz w:val="26"/>
                          </w:rPr>
                          <w:t xml:space="preserve"> </w:t>
                        </w:r>
                        <w:r>
                          <w:rPr>
                            <w:sz w:val="26"/>
                          </w:rPr>
                          <w:t>problem</w:t>
                        </w:r>
                        <w:r>
                          <w:rPr>
                            <w:spacing w:val="-11"/>
                            <w:sz w:val="26"/>
                          </w:rPr>
                          <w:t xml:space="preserve"> </w:t>
                        </w:r>
                        <w:r>
                          <w:rPr>
                            <w:sz w:val="26"/>
                          </w:rPr>
                          <w:t>in</w:t>
                        </w:r>
                        <w:r>
                          <w:rPr>
                            <w:spacing w:val="-6"/>
                            <w:sz w:val="26"/>
                          </w:rPr>
                          <w:t xml:space="preserve"> </w:t>
                        </w:r>
                        <w:r>
                          <w:rPr>
                            <w:sz w:val="26"/>
                          </w:rPr>
                          <w:t>a</w:t>
                        </w:r>
                        <w:r>
                          <w:rPr>
                            <w:spacing w:val="-9"/>
                            <w:sz w:val="26"/>
                          </w:rPr>
                          <w:t xml:space="preserve"> </w:t>
                        </w:r>
                        <w:r>
                          <w:rPr>
                            <w:sz w:val="26"/>
                          </w:rPr>
                          <w:t>calm</w:t>
                        </w:r>
                        <w:r>
                          <w:rPr>
                            <w:spacing w:val="-7"/>
                            <w:sz w:val="26"/>
                          </w:rPr>
                          <w:t xml:space="preserve"> </w:t>
                        </w:r>
                        <w:r>
                          <w:rPr>
                            <w:sz w:val="26"/>
                          </w:rPr>
                          <w:t>and rational</w:t>
                        </w:r>
                        <w:r>
                          <w:rPr>
                            <w:spacing w:val="-10"/>
                            <w:sz w:val="26"/>
                          </w:rPr>
                          <w:t xml:space="preserve"> </w:t>
                        </w:r>
                        <w:r>
                          <w:rPr>
                            <w:spacing w:val="-6"/>
                            <w:sz w:val="26"/>
                          </w:rPr>
                          <w:t>way.</w:t>
                        </w:r>
                        <w:r>
                          <w:rPr>
                            <w:spacing w:val="-10"/>
                            <w:sz w:val="26"/>
                          </w:rPr>
                          <w:t xml:space="preserve"> </w:t>
                        </w:r>
                        <w:r>
                          <w:rPr>
                            <w:spacing w:val="-3"/>
                            <w:sz w:val="26"/>
                          </w:rPr>
                          <w:t>You’ll</w:t>
                        </w:r>
                        <w:r>
                          <w:rPr>
                            <w:spacing w:val="-9"/>
                            <w:sz w:val="26"/>
                          </w:rPr>
                          <w:t xml:space="preserve"> </w:t>
                        </w:r>
                        <w:r>
                          <w:rPr>
                            <w:sz w:val="26"/>
                          </w:rPr>
                          <w:t>be</w:t>
                        </w:r>
                        <w:r>
                          <w:rPr>
                            <w:spacing w:val="-4"/>
                            <w:sz w:val="26"/>
                          </w:rPr>
                          <w:t xml:space="preserve"> </w:t>
                        </w:r>
                        <w:r>
                          <w:rPr>
                            <w:sz w:val="26"/>
                          </w:rPr>
                          <w:t>in</w:t>
                        </w:r>
                        <w:r>
                          <w:rPr>
                            <w:spacing w:val="-6"/>
                            <w:sz w:val="26"/>
                          </w:rPr>
                          <w:t xml:space="preserve"> </w:t>
                        </w:r>
                        <w:r>
                          <w:rPr>
                            <w:sz w:val="26"/>
                          </w:rPr>
                          <w:t>a</w:t>
                        </w:r>
                        <w:r>
                          <w:rPr>
                            <w:spacing w:val="-1"/>
                            <w:sz w:val="26"/>
                          </w:rPr>
                          <w:t xml:space="preserve"> </w:t>
                        </w:r>
                        <w:r>
                          <w:rPr>
                            <w:spacing w:val="-3"/>
                            <w:sz w:val="26"/>
                          </w:rPr>
                          <w:t>better</w:t>
                        </w:r>
                        <w:r>
                          <w:rPr>
                            <w:spacing w:val="-2"/>
                            <w:sz w:val="26"/>
                          </w:rPr>
                          <w:t xml:space="preserve"> </w:t>
                        </w:r>
                        <w:r>
                          <w:rPr>
                            <w:sz w:val="26"/>
                          </w:rPr>
                          <w:t>position</w:t>
                        </w:r>
                        <w:r>
                          <w:rPr>
                            <w:spacing w:val="-6"/>
                            <w:sz w:val="26"/>
                          </w:rPr>
                          <w:t xml:space="preserve"> </w:t>
                        </w:r>
                        <w:r>
                          <w:rPr>
                            <w:sz w:val="26"/>
                          </w:rPr>
                          <w:t>to</w:t>
                        </w:r>
                        <w:r>
                          <w:rPr>
                            <w:spacing w:val="-6"/>
                            <w:sz w:val="26"/>
                          </w:rPr>
                          <w:t xml:space="preserve"> </w:t>
                        </w:r>
                        <w:r>
                          <w:rPr>
                            <w:sz w:val="26"/>
                          </w:rPr>
                          <w:t>communicate</w:t>
                        </w:r>
                        <w:r>
                          <w:rPr>
                            <w:spacing w:val="-9"/>
                            <w:sz w:val="26"/>
                          </w:rPr>
                          <w:t xml:space="preserve"> </w:t>
                        </w:r>
                        <w:r>
                          <w:rPr>
                            <w:sz w:val="26"/>
                          </w:rPr>
                          <w:t>your</w:t>
                        </w:r>
                        <w:r>
                          <w:rPr>
                            <w:spacing w:val="-6"/>
                            <w:sz w:val="26"/>
                          </w:rPr>
                          <w:t xml:space="preserve"> </w:t>
                        </w:r>
                        <w:r>
                          <w:rPr>
                            <w:sz w:val="26"/>
                          </w:rPr>
                          <w:t>concerns</w:t>
                        </w:r>
                      </w:p>
                      <w:p w14:paraId="70D88C15" w14:textId="77777777" w:rsidR="00903E45" w:rsidRDefault="00903E45" w:rsidP="00181E80">
                        <w:pPr>
                          <w:widowControl w:val="0"/>
                          <w:numPr>
                            <w:ilvl w:val="0"/>
                            <w:numId w:val="43"/>
                          </w:numPr>
                          <w:tabs>
                            <w:tab w:val="left" w:pos="795"/>
                          </w:tabs>
                          <w:autoSpaceDE w:val="0"/>
                          <w:autoSpaceDN w:val="0"/>
                          <w:spacing w:before="52"/>
                          <w:rPr>
                            <w:sz w:val="26"/>
                          </w:rPr>
                        </w:pPr>
                        <w:r>
                          <w:rPr>
                            <w:sz w:val="26"/>
                          </w:rPr>
                          <w:t xml:space="preserve">Assess whether other’s </w:t>
                        </w:r>
                        <w:proofErr w:type="spellStart"/>
                        <w:r>
                          <w:rPr>
                            <w:sz w:val="26"/>
                          </w:rPr>
                          <w:t>behaviour</w:t>
                        </w:r>
                        <w:proofErr w:type="spellEnd"/>
                        <w:r>
                          <w:rPr>
                            <w:sz w:val="26"/>
                          </w:rPr>
                          <w:t xml:space="preserve"> is appropriate; step</w:t>
                        </w:r>
                        <w:r>
                          <w:rPr>
                            <w:spacing w:val="-39"/>
                            <w:sz w:val="26"/>
                          </w:rPr>
                          <w:t xml:space="preserve"> </w:t>
                        </w:r>
                        <w:r>
                          <w:rPr>
                            <w:sz w:val="26"/>
                          </w:rPr>
                          <w:t>away?</w:t>
                        </w:r>
                      </w:p>
                      <w:p w14:paraId="3E830368" w14:textId="77777777" w:rsidR="00903E45" w:rsidRDefault="00903E45" w:rsidP="00181E80">
                        <w:pPr>
                          <w:widowControl w:val="0"/>
                          <w:numPr>
                            <w:ilvl w:val="0"/>
                            <w:numId w:val="43"/>
                          </w:numPr>
                          <w:tabs>
                            <w:tab w:val="left" w:pos="795"/>
                          </w:tabs>
                          <w:autoSpaceDE w:val="0"/>
                          <w:autoSpaceDN w:val="0"/>
                          <w:spacing w:before="55"/>
                          <w:rPr>
                            <w:sz w:val="26"/>
                          </w:rPr>
                        </w:pPr>
                        <w:r>
                          <w:rPr>
                            <w:sz w:val="26"/>
                          </w:rPr>
                          <w:t>Pick your</w:t>
                        </w:r>
                        <w:r>
                          <w:rPr>
                            <w:spacing w:val="-11"/>
                            <w:sz w:val="26"/>
                          </w:rPr>
                          <w:t xml:space="preserve"> </w:t>
                        </w:r>
                        <w:r>
                          <w:rPr>
                            <w:sz w:val="26"/>
                          </w:rPr>
                          <w:t>battles</w:t>
                        </w:r>
                      </w:p>
                      <w:p w14:paraId="43267756" w14:textId="77777777" w:rsidR="00903E45" w:rsidRDefault="00903E45" w:rsidP="00181E80">
                        <w:pPr>
                          <w:widowControl w:val="0"/>
                          <w:numPr>
                            <w:ilvl w:val="1"/>
                            <w:numId w:val="43"/>
                          </w:numPr>
                          <w:tabs>
                            <w:tab w:val="left" w:pos="1072"/>
                          </w:tabs>
                          <w:autoSpaceDE w:val="0"/>
                          <w:autoSpaceDN w:val="0"/>
                          <w:spacing w:before="54"/>
                          <w:rPr>
                            <w:sz w:val="26"/>
                          </w:rPr>
                        </w:pPr>
                        <w:r>
                          <w:rPr>
                            <w:sz w:val="26"/>
                          </w:rPr>
                          <w:t>Is it worth it to speak up? payoff vs.</w:t>
                        </w:r>
                        <w:r>
                          <w:rPr>
                            <w:spacing w:val="-36"/>
                            <w:sz w:val="26"/>
                          </w:rPr>
                          <w:t xml:space="preserve"> </w:t>
                        </w:r>
                        <w:r>
                          <w:rPr>
                            <w:sz w:val="26"/>
                          </w:rPr>
                          <w:t>consequences</w:t>
                        </w:r>
                      </w:p>
                      <w:p w14:paraId="35BCEDD1" w14:textId="77777777" w:rsidR="00903E45" w:rsidRDefault="00903E45" w:rsidP="00181E80">
                        <w:pPr>
                          <w:widowControl w:val="0"/>
                          <w:numPr>
                            <w:ilvl w:val="0"/>
                            <w:numId w:val="43"/>
                          </w:numPr>
                          <w:tabs>
                            <w:tab w:val="left" w:pos="795"/>
                          </w:tabs>
                          <w:autoSpaceDE w:val="0"/>
                          <w:autoSpaceDN w:val="0"/>
                          <w:spacing w:before="55"/>
                          <w:rPr>
                            <w:sz w:val="26"/>
                          </w:rPr>
                        </w:pPr>
                        <w:r>
                          <w:rPr>
                            <w:sz w:val="26"/>
                          </w:rPr>
                          <w:t>Appropriate time and</w:t>
                        </w:r>
                        <w:r>
                          <w:rPr>
                            <w:spacing w:val="-10"/>
                            <w:sz w:val="26"/>
                          </w:rPr>
                          <w:t xml:space="preserve"> </w:t>
                        </w:r>
                        <w:r>
                          <w:rPr>
                            <w:sz w:val="26"/>
                          </w:rPr>
                          <w:t>place</w:t>
                        </w:r>
                      </w:p>
                      <w:p w14:paraId="2BFC4105" w14:textId="77777777" w:rsidR="00903E45" w:rsidRDefault="00903E45" w:rsidP="00181E80">
                        <w:pPr>
                          <w:widowControl w:val="0"/>
                          <w:numPr>
                            <w:ilvl w:val="1"/>
                            <w:numId w:val="43"/>
                          </w:numPr>
                          <w:tabs>
                            <w:tab w:val="left" w:pos="1072"/>
                          </w:tabs>
                          <w:autoSpaceDE w:val="0"/>
                          <w:autoSpaceDN w:val="0"/>
                          <w:spacing w:before="54"/>
                          <w:rPr>
                            <w:sz w:val="26"/>
                          </w:rPr>
                        </w:pPr>
                        <w:r>
                          <w:rPr>
                            <w:sz w:val="26"/>
                          </w:rPr>
                          <w:t>Ask for a moment of time to discuss concerns in a quiet</w:t>
                        </w:r>
                        <w:r>
                          <w:rPr>
                            <w:spacing w:val="-39"/>
                            <w:sz w:val="26"/>
                          </w:rPr>
                          <w:t xml:space="preserve"> </w:t>
                        </w:r>
                        <w:r>
                          <w:rPr>
                            <w:sz w:val="26"/>
                          </w:rPr>
                          <w:t>place</w:t>
                        </w:r>
                      </w:p>
                      <w:p w14:paraId="07572B58" w14:textId="77777777" w:rsidR="00903E45" w:rsidRDefault="00903E45" w:rsidP="00181E80">
                        <w:pPr>
                          <w:widowControl w:val="0"/>
                          <w:numPr>
                            <w:ilvl w:val="1"/>
                            <w:numId w:val="43"/>
                          </w:numPr>
                          <w:tabs>
                            <w:tab w:val="left" w:pos="1072"/>
                          </w:tabs>
                          <w:autoSpaceDE w:val="0"/>
                          <w:autoSpaceDN w:val="0"/>
                          <w:spacing w:before="53"/>
                          <w:rPr>
                            <w:sz w:val="26"/>
                          </w:rPr>
                        </w:pPr>
                        <w:r>
                          <w:rPr>
                            <w:sz w:val="26"/>
                          </w:rPr>
                          <w:t>Sonner rather than later: nip it in the</w:t>
                        </w:r>
                        <w:r>
                          <w:rPr>
                            <w:spacing w:val="-27"/>
                            <w:sz w:val="26"/>
                          </w:rPr>
                          <w:t xml:space="preserve"> </w:t>
                        </w:r>
                        <w:r>
                          <w:rPr>
                            <w:sz w:val="26"/>
                          </w:rPr>
                          <w:t>bud</w:t>
                        </w:r>
                      </w:p>
                    </w:txbxContent>
                  </v:textbox>
                </v:shape>
                <w10:anchorlock/>
              </v:group>
            </w:pict>
          </mc:Fallback>
        </mc:AlternateContent>
      </w:r>
    </w:p>
    <w:p w14:paraId="06E9153F" w14:textId="35B8F929" w:rsidR="00181E80" w:rsidRDefault="00181E80" w:rsidP="00181E80">
      <w:pPr>
        <w:pStyle w:val="BodyText"/>
        <w:spacing w:before="74"/>
        <w:ind w:left="107"/>
      </w:pPr>
      <w:r>
        <w:rPr>
          <w:noProof/>
        </w:rPr>
        <mc:AlternateContent>
          <mc:Choice Requires="wps">
            <w:drawing>
              <wp:anchor distT="0" distB="0" distL="114300" distR="114300" simplePos="0" relativeHeight="251684864" behindDoc="1" locked="0" layoutInCell="1" allowOverlap="1" wp14:anchorId="29CBBDE1" wp14:editId="0255EEDB">
                <wp:simplePos x="0" y="0"/>
                <wp:positionH relativeFrom="page">
                  <wp:posOffset>1198880</wp:posOffset>
                </wp:positionH>
                <wp:positionV relativeFrom="paragraph">
                  <wp:posOffset>1270635</wp:posOffset>
                </wp:positionV>
                <wp:extent cx="5160010" cy="5715"/>
                <wp:effectExtent l="0" t="0" r="0" b="0"/>
                <wp:wrapNone/>
                <wp:docPr id="265"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0B27E" id="Rectangle 265" o:spid="_x0000_s1026" style="position:absolute;margin-left:94.4pt;margin-top:100.05pt;width:406.3pt;height:.4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" fillcolor="#57595b" stroked="f">
                <w10:wrap anchorx="page"/>
              </v:rect>
            </w:pict>
          </mc:Fallback>
        </mc:AlternateContent>
      </w:r>
      <w:r>
        <w:rPr>
          <w:color w:val="262626"/>
        </w:rPr>
        <w:t>11</w:t>
      </w:r>
    </w:p>
    <w:p w14:paraId="36E0CDE8" w14:textId="77777777" w:rsidR="00181E80" w:rsidRDefault="00181E80" w:rsidP="00181E80">
      <w:pPr>
        <w:pStyle w:val="BodyText"/>
        <w:rPr>
          <w:sz w:val="20"/>
        </w:rPr>
      </w:pPr>
    </w:p>
    <w:p w14:paraId="694803B6" w14:textId="77777777" w:rsidR="00181E80" w:rsidRDefault="00181E80" w:rsidP="00181E80">
      <w:pPr>
        <w:pStyle w:val="BodyText"/>
        <w:rPr>
          <w:sz w:val="20"/>
        </w:rPr>
      </w:pPr>
    </w:p>
    <w:p w14:paraId="0AC3536F" w14:textId="1DC207D7" w:rsidR="00181E80" w:rsidRDefault="00181E80" w:rsidP="00181E80">
      <w:pPr>
        <w:pStyle w:val="BodyText"/>
        <w:spacing w:before="8"/>
        <w:rPr>
          <w:sz w:val="13"/>
        </w:rPr>
      </w:pPr>
      <w:r>
        <w:rPr>
          <w:noProof/>
          <w:sz w:val="22"/>
        </w:rPr>
        <mc:AlternateContent>
          <mc:Choice Requires="wpg">
            <w:drawing>
              <wp:anchor distT="0" distB="0" distL="0" distR="0" simplePos="0" relativeHeight="251711488" behindDoc="1" locked="0" layoutInCell="1" allowOverlap="1" wp14:anchorId="084035DC" wp14:editId="146FBD68">
                <wp:simplePos x="0" y="0"/>
                <wp:positionH relativeFrom="page">
                  <wp:posOffset>830580</wp:posOffset>
                </wp:positionH>
                <wp:positionV relativeFrom="paragraph">
                  <wp:posOffset>130810</wp:posOffset>
                </wp:positionV>
                <wp:extent cx="5897880" cy="3316605"/>
                <wp:effectExtent l="0" t="0" r="0" b="0"/>
                <wp:wrapTopAndBottom/>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63" name="Picture 1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Text Box 123"/>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78094B" w14:textId="77777777" w:rsidR="00903E45" w:rsidRDefault="00903E45" w:rsidP="00181E80">
                              <w:pPr>
                                <w:spacing w:before="9"/>
                                <w:rPr>
                                  <w:sz w:val="39"/>
                                </w:rPr>
                              </w:pPr>
                            </w:p>
                            <w:p w14:paraId="18093E44" w14:textId="77777777" w:rsidR="00903E45" w:rsidRDefault="00903E45" w:rsidP="00181E80">
                              <w:pPr>
                                <w:ind w:left="604"/>
                                <w:rPr>
                                  <w:b/>
                                  <w:sz w:val="36"/>
                                </w:rPr>
                              </w:pPr>
                              <w:r>
                                <w:rPr>
                                  <w:b/>
                                  <w:color w:val="00A8CD"/>
                                  <w:sz w:val="36"/>
                                </w:rPr>
                                <w:t>HOW TO FACE CONFLICT - PRACTICALLY</w:t>
                              </w:r>
                            </w:p>
                            <w:p w14:paraId="35A67D23" w14:textId="77777777" w:rsidR="00903E45" w:rsidRDefault="00903E45" w:rsidP="00181E80">
                              <w:pPr>
                                <w:widowControl w:val="0"/>
                                <w:numPr>
                                  <w:ilvl w:val="0"/>
                                  <w:numId w:val="42"/>
                                </w:numPr>
                                <w:tabs>
                                  <w:tab w:val="left" w:pos="781"/>
                                </w:tabs>
                                <w:autoSpaceDE w:val="0"/>
                                <w:autoSpaceDN w:val="0"/>
                                <w:spacing w:before="222"/>
                                <w:ind w:hanging="177"/>
                                <w:rPr>
                                  <w:sz w:val="28"/>
                                </w:rPr>
                              </w:pPr>
                              <w:r>
                                <w:rPr>
                                  <w:sz w:val="28"/>
                                </w:rPr>
                                <w:t>Don’t go on the attack but discuss your</w:t>
                              </w:r>
                              <w:r>
                                <w:rPr>
                                  <w:spacing w:val="5"/>
                                  <w:sz w:val="28"/>
                                </w:rPr>
                                <w:t xml:space="preserve"> </w:t>
                              </w:r>
                              <w:r>
                                <w:rPr>
                                  <w:sz w:val="28"/>
                                </w:rPr>
                                <w:t>concerns</w:t>
                              </w:r>
                            </w:p>
                            <w:p w14:paraId="4F1B832A" w14:textId="77777777" w:rsidR="00903E45" w:rsidRDefault="00903E45" w:rsidP="00181E80">
                              <w:pPr>
                                <w:spacing w:before="59"/>
                                <w:ind w:left="876"/>
                              </w:pPr>
                              <w:r>
                                <w:t>- Use language to prevent / manage conflict, e.g.:</w:t>
                              </w:r>
                            </w:p>
                            <w:p w14:paraId="6D83C383" w14:textId="77777777" w:rsidR="00903E45" w:rsidRDefault="00903E45" w:rsidP="00181E80">
                              <w:pPr>
                                <w:spacing w:before="2"/>
                                <w:ind w:left="1058" w:right="1234"/>
                              </w:pPr>
                              <w:r>
                                <w:t xml:space="preserve">“On </w:t>
                              </w:r>
                              <w:r>
                                <w:rPr>
                                  <w:spacing w:val="-3"/>
                                </w:rPr>
                                <w:t xml:space="preserve">Tuesday </w:t>
                              </w:r>
                              <w:r>
                                <w:t>morning, you did X; can I ask what you meant?” or:</w:t>
                              </w:r>
                              <w:proofErr w:type="gramStart"/>
                              <w:r>
                                <w:t xml:space="preserve">   “</w:t>
                              </w:r>
                              <w:proofErr w:type="gramEnd"/>
                              <w:r>
                                <w:t xml:space="preserve">When you did x, I </w:t>
                              </w:r>
                              <w:r>
                                <w:rPr>
                                  <w:spacing w:val="-3"/>
                                </w:rPr>
                                <w:t xml:space="preserve">felt </w:t>
                              </w:r>
                              <w:r>
                                <w:t xml:space="preserve">bad and </w:t>
                              </w:r>
                              <w:r>
                                <w:rPr>
                                  <w:spacing w:val="-3"/>
                                </w:rPr>
                                <w:t xml:space="preserve">like </w:t>
                              </w:r>
                              <w:r>
                                <w:t xml:space="preserve">I did something wrong. I hope that I </w:t>
                              </w:r>
                              <w:r>
                                <w:rPr>
                                  <w:spacing w:val="-3"/>
                                </w:rPr>
                                <w:t>didn’t”.</w:t>
                              </w:r>
                            </w:p>
                            <w:p w14:paraId="72F06FF3" w14:textId="77777777" w:rsidR="00903E45" w:rsidRDefault="00903E45" w:rsidP="00181E80">
                              <w:pPr>
                                <w:widowControl w:val="0"/>
                                <w:numPr>
                                  <w:ilvl w:val="0"/>
                                  <w:numId w:val="42"/>
                                </w:numPr>
                                <w:tabs>
                                  <w:tab w:val="left" w:pos="781"/>
                                </w:tabs>
                                <w:autoSpaceDE w:val="0"/>
                                <w:autoSpaceDN w:val="0"/>
                                <w:spacing w:before="69"/>
                                <w:ind w:right="1323"/>
                                <w:rPr>
                                  <w:sz w:val="28"/>
                                </w:rPr>
                              </w:pPr>
                              <w:r>
                                <w:rPr>
                                  <w:sz w:val="28"/>
                                </w:rPr>
                                <w:t>Be respectful of differences and avoid disrespectful words and actions to resolve conflict</w:t>
                              </w:r>
                              <w:r>
                                <w:rPr>
                                  <w:spacing w:val="-1"/>
                                  <w:sz w:val="28"/>
                                </w:rPr>
                                <w:t xml:space="preserve"> </w:t>
                              </w:r>
                              <w:r>
                                <w:rPr>
                                  <w:sz w:val="28"/>
                                </w:rPr>
                                <w:t>faster</w:t>
                              </w:r>
                            </w:p>
                            <w:p w14:paraId="0D03A4C2" w14:textId="77777777" w:rsidR="00903E45" w:rsidRDefault="00903E45" w:rsidP="00181E80">
                              <w:pPr>
                                <w:rPr>
                                  <w:sz w:val="28"/>
                                </w:rPr>
                              </w:pPr>
                            </w:p>
                            <w:p w14:paraId="5FD4541B" w14:textId="77777777" w:rsidR="00903E45" w:rsidRDefault="00903E45" w:rsidP="00181E80">
                              <w:pPr>
                                <w:spacing w:before="6"/>
                                <w:rPr>
                                  <w:sz w:val="27"/>
                                </w:rPr>
                              </w:pPr>
                            </w:p>
                            <w:p w14:paraId="6FAB8166" w14:textId="77777777" w:rsidR="00903E45" w:rsidRDefault="00903E45" w:rsidP="00181E80">
                              <w:pPr>
                                <w:ind w:left="604"/>
                                <w:rPr>
                                  <w:sz w:val="28"/>
                                </w:rPr>
                              </w:pPr>
                              <w:r>
                                <w:rPr>
                                  <w:sz w:val="28"/>
                                </w:rPr>
                                <w:t>View conflict as an opportunity to learn</w:t>
                              </w:r>
                            </w:p>
                            <w:p w14:paraId="21900DFB" w14:textId="77777777" w:rsidR="00903E45" w:rsidRDefault="00903E45" w:rsidP="00181E80">
                              <w:pPr>
                                <w:spacing w:before="47"/>
                                <w:ind w:left="3103"/>
                                <w:rPr>
                                  <w:sz w:val="16"/>
                                </w:rPr>
                              </w:pPr>
                              <w:r>
                                <w:rPr>
                                  <w:color w:val="00A8CD"/>
                                  <w:w w:val="105"/>
                                  <w:sz w:val="16"/>
                                  <w:u w:val="single" w:color="00A8CD"/>
                                </w:rPr>
                                <w:t xml:space="preserve"> https://</w:t>
                              </w:r>
                              <w:hyperlink r:id="rId81">
                                <w:r>
                                  <w:rPr>
                                    <w:color w:val="00A8CD"/>
                                    <w:w w:val="105"/>
                                    <w:sz w:val="16"/>
                                    <w:u w:val="single" w:color="00A8CD"/>
                                  </w:rPr>
                                  <w:t>www.helpguide.org/articles/relationships/conflict-resolution-skills.htm</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035DC" id="Group 262" o:spid="_x0000_s1189" style="position:absolute;margin-left:65.4pt;margin-top:10.3pt;width:464.4pt;height:261.15pt;z-index:-251604992;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">
                <v:shape id="Picture 122" o:spid="_x0000_s1190"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m&#10;6k7DAAAA3AAAAA8AAABkcnMvZG93bnJldi54bWxEj0GLwjAUhO8L/ofwBG9rqoIr1SgiCIJ4sFsU&#10;b4/m2Rabl9JEW/+9EQSPw8x8wyxWnanEgxpXWlYwGkYgiDOrS84VpP/b3xkI55E1VpZJwZMcrJa9&#10;nwXG2rZ8pEficxEg7GJUUHhfx1K6rCCDbmhr4uBdbWPQB9nkUjfYBrip5DiKptJgyWGhwJo2BWW3&#10;5G4U7M/bTfvXHhI8pKPodKLOpZejUoN+t56D8NT5b/jT3mkF4+kE3mfCEZDL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WbqTsMAAADcAAAADwAAAAAAAAAAAAAAAACcAgAA&#10;ZHJzL2Rvd25yZXYueG1sUEsFBgAAAAAEAAQA9wAAAIwDAAAAAA==&#10;">
                  <v:imagedata r:id="rId63" o:title=""/>
                </v:shape>
                <v:shape id="_x0000_s1191"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D1xAAA&#10;ANwAAAAPAAAAZHJzL2Rvd25yZXYueG1sRI/disIwFITvF3yHcATv1lSR7lKNIoqgIII/CN4dmmNb&#10;bE5KE2v16Y2wsJfDzHzDTGatKUVDtSssKxj0IxDEqdUFZwpOx9X3LwjnkTWWlknBkxzMpp2vCSba&#10;PnhPzcFnIkDYJagg975KpHRpTgZd31bEwbva2qAPss6krvER4KaUwyiKpcGCw0KOFS1ySm+Hu1Gw&#10;Oy4uW3na4nJjYv1zbnbutSelet12PgbhqfX/4b/2WisYxiP4nAlHQE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Mvw9cQAAADcAAAADwAAAAAAAAAAAAAAAACXAgAAZHJzL2Rv&#10;d25yZXYueG1sUEsFBgAAAAAEAAQA9QAAAIgDAAAAAA==&#10;" filled="f" strokeweight=".96pt">
                  <v:textbox inset="0,0,0,0">
                    <w:txbxContent>
                      <w:p w14:paraId="0078094B" w14:textId="77777777" w:rsidR="00903E45" w:rsidRDefault="00903E45" w:rsidP="00181E80">
                        <w:pPr>
                          <w:spacing w:before="9"/>
                          <w:rPr>
                            <w:sz w:val="39"/>
                          </w:rPr>
                        </w:pPr>
                      </w:p>
                      <w:p w14:paraId="18093E44" w14:textId="77777777" w:rsidR="00903E45" w:rsidRDefault="00903E45" w:rsidP="00181E80">
                        <w:pPr>
                          <w:ind w:left="604"/>
                          <w:rPr>
                            <w:b/>
                            <w:sz w:val="36"/>
                          </w:rPr>
                        </w:pPr>
                        <w:r>
                          <w:rPr>
                            <w:b/>
                            <w:color w:val="00A8CD"/>
                            <w:sz w:val="36"/>
                          </w:rPr>
                          <w:t>HOW TO FACE CONFLICT - PRACTICALLY</w:t>
                        </w:r>
                      </w:p>
                      <w:p w14:paraId="35A67D23" w14:textId="77777777" w:rsidR="00903E45" w:rsidRDefault="00903E45" w:rsidP="00181E80">
                        <w:pPr>
                          <w:widowControl w:val="0"/>
                          <w:numPr>
                            <w:ilvl w:val="0"/>
                            <w:numId w:val="42"/>
                          </w:numPr>
                          <w:tabs>
                            <w:tab w:val="left" w:pos="781"/>
                          </w:tabs>
                          <w:autoSpaceDE w:val="0"/>
                          <w:autoSpaceDN w:val="0"/>
                          <w:spacing w:before="222"/>
                          <w:ind w:hanging="177"/>
                          <w:rPr>
                            <w:sz w:val="28"/>
                          </w:rPr>
                        </w:pPr>
                        <w:r>
                          <w:rPr>
                            <w:sz w:val="28"/>
                          </w:rPr>
                          <w:t>Don’t go on the attack but discuss your</w:t>
                        </w:r>
                        <w:r>
                          <w:rPr>
                            <w:spacing w:val="5"/>
                            <w:sz w:val="28"/>
                          </w:rPr>
                          <w:t xml:space="preserve"> </w:t>
                        </w:r>
                        <w:r>
                          <w:rPr>
                            <w:sz w:val="28"/>
                          </w:rPr>
                          <w:t>concerns</w:t>
                        </w:r>
                      </w:p>
                      <w:p w14:paraId="4F1B832A" w14:textId="77777777" w:rsidR="00903E45" w:rsidRDefault="00903E45" w:rsidP="00181E80">
                        <w:pPr>
                          <w:spacing w:before="59"/>
                          <w:ind w:left="876"/>
                        </w:pPr>
                        <w:r>
                          <w:t>- Use language to prevent / manage conflict, e.g.:</w:t>
                        </w:r>
                      </w:p>
                      <w:p w14:paraId="6D83C383" w14:textId="77777777" w:rsidR="00903E45" w:rsidRDefault="00903E45" w:rsidP="00181E80">
                        <w:pPr>
                          <w:spacing w:before="2"/>
                          <w:ind w:left="1058" w:right="1234"/>
                        </w:pPr>
                        <w:r>
                          <w:t xml:space="preserve">“On </w:t>
                        </w:r>
                        <w:r>
                          <w:rPr>
                            <w:spacing w:val="-3"/>
                          </w:rPr>
                          <w:t xml:space="preserve">Tuesday </w:t>
                        </w:r>
                        <w:r>
                          <w:t>morning, you did X; can I ask what you meant?” or:</w:t>
                        </w:r>
                        <w:proofErr w:type="gramStart"/>
                        <w:r>
                          <w:t xml:space="preserve">   “</w:t>
                        </w:r>
                        <w:proofErr w:type="gramEnd"/>
                        <w:r>
                          <w:t xml:space="preserve">When you did x, I </w:t>
                        </w:r>
                        <w:r>
                          <w:rPr>
                            <w:spacing w:val="-3"/>
                          </w:rPr>
                          <w:t xml:space="preserve">felt </w:t>
                        </w:r>
                        <w:r>
                          <w:t xml:space="preserve">bad and </w:t>
                        </w:r>
                        <w:r>
                          <w:rPr>
                            <w:spacing w:val="-3"/>
                          </w:rPr>
                          <w:t xml:space="preserve">like </w:t>
                        </w:r>
                        <w:r>
                          <w:t xml:space="preserve">I did something wrong. I hope that I </w:t>
                        </w:r>
                        <w:r>
                          <w:rPr>
                            <w:spacing w:val="-3"/>
                          </w:rPr>
                          <w:t>didn’t”.</w:t>
                        </w:r>
                      </w:p>
                      <w:p w14:paraId="72F06FF3" w14:textId="77777777" w:rsidR="00903E45" w:rsidRDefault="00903E45" w:rsidP="00181E80">
                        <w:pPr>
                          <w:widowControl w:val="0"/>
                          <w:numPr>
                            <w:ilvl w:val="0"/>
                            <w:numId w:val="42"/>
                          </w:numPr>
                          <w:tabs>
                            <w:tab w:val="left" w:pos="781"/>
                          </w:tabs>
                          <w:autoSpaceDE w:val="0"/>
                          <w:autoSpaceDN w:val="0"/>
                          <w:spacing w:before="69"/>
                          <w:ind w:right="1323"/>
                          <w:rPr>
                            <w:sz w:val="28"/>
                          </w:rPr>
                        </w:pPr>
                        <w:r>
                          <w:rPr>
                            <w:sz w:val="28"/>
                          </w:rPr>
                          <w:t>Be respectful of differences and avoid disrespectful words and actions to resolve conflict</w:t>
                        </w:r>
                        <w:r>
                          <w:rPr>
                            <w:spacing w:val="-1"/>
                            <w:sz w:val="28"/>
                          </w:rPr>
                          <w:t xml:space="preserve"> </w:t>
                        </w:r>
                        <w:r>
                          <w:rPr>
                            <w:sz w:val="28"/>
                          </w:rPr>
                          <w:t>faster</w:t>
                        </w:r>
                      </w:p>
                      <w:p w14:paraId="0D03A4C2" w14:textId="77777777" w:rsidR="00903E45" w:rsidRDefault="00903E45" w:rsidP="00181E80">
                        <w:pPr>
                          <w:rPr>
                            <w:sz w:val="28"/>
                          </w:rPr>
                        </w:pPr>
                      </w:p>
                      <w:p w14:paraId="5FD4541B" w14:textId="77777777" w:rsidR="00903E45" w:rsidRDefault="00903E45" w:rsidP="00181E80">
                        <w:pPr>
                          <w:spacing w:before="6"/>
                          <w:rPr>
                            <w:sz w:val="27"/>
                          </w:rPr>
                        </w:pPr>
                      </w:p>
                      <w:p w14:paraId="6FAB8166" w14:textId="77777777" w:rsidR="00903E45" w:rsidRDefault="00903E45" w:rsidP="00181E80">
                        <w:pPr>
                          <w:ind w:left="604"/>
                          <w:rPr>
                            <w:sz w:val="28"/>
                          </w:rPr>
                        </w:pPr>
                        <w:r>
                          <w:rPr>
                            <w:sz w:val="28"/>
                          </w:rPr>
                          <w:t>View conflict as an opportunity to learn</w:t>
                        </w:r>
                      </w:p>
                      <w:p w14:paraId="21900DFB" w14:textId="77777777" w:rsidR="00903E45" w:rsidRDefault="00903E45" w:rsidP="00181E80">
                        <w:pPr>
                          <w:spacing w:before="47"/>
                          <w:ind w:left="3103"/>
                          <w:rPr>
                            <w:sz w:val="16"/>
                          </w:rPr>
                        </w:pPr>
                        <w:r>
                          <w:rPr>
                            <w:color w:val="00A8CD"/>
                            <w:w w:val="105"/>
                            <w:sz w:val="16"/>
                            <w:u w:val="single" w:color="00A8CD"/>
                          </w:rPr>
                          <w:t xml:space="preserve"> https://</w:t>
                        </w:r>
                        <w:hyperlink r:id="rId82">
                          <w:r>
                            <w:rPr>
                              <w:color w:val="00A8CD"/>
                              <w:w w:val="105"/>
                              <w:sz w:val="16"/>
                              <w:u w:val="single" w:color="00A8CD"/>
                            </w:rPr>
                            <w:t>www.helpguide.org/articles/relationships/conflict-resolution-skills.htm</w:t>
                          </w:r>
                        </w:hyperlink>
                      </w:p>
                    </w:txbxContent>
                  </v:textbox>
                </v:shape>
                <w10:wrap type="topAndBottom" anchorx="page"/>
              </v:group>
            </w:pict>
          </mc:Fallback>
        </mc:AlternateContent>
      </w:r>
    </w:p>
    <w:p w14:paraId="02647589" w14:textId="77777777" w:rsidR="00181E80" w:rsidRDefault="00181E80" w:rsidP="00181E80">
      <w:pPr>
        <w:pStyle w:val="BodyText"/>
        <w:spacing w:before="49"/>
        <w:ind w:left="107"/>
      </w:pPr>
      <w:r>
        <w:rPr>
          <w:color w:val="262626"/>
        </w:rPr>
        <w:t>12</w:t>
      </w:r>
    </w:p>
    <w:p w14:paraId="62FDC2B0" w14:textId="77777777" w:rsidR="00181E80" w:rsidRDefault="00181E80" w:rsidP="00181E80">
      <w:pPr>
        <w:sectPr w:rsidR="00181E80">
          <w:pgSz w:w="11910" w:h="16840"/>
          <w:pgMar w:top="1660" w:right="1200" w:bottom="1520" w:left="1200" w:header="1334" w:footer="1336" w:gutter="0"/>
          <w:cols w:space="720"/>
        </w:sectPr>
      </w:pPr>
    </w:p>
    <w:p w14:paraId="3C22C370" w14:textId="77777777" w:rsidR="00181E80" w:rsidRDefault="00181E80" w:rsidP="00181E80">
      <w:pPr>
        <w:pStyle w:val="BodyText"/>
        <w:rPr>
          <w:sz w:val="20"/>
        </w:rPr>
      </w:pPr>
    </w:p>
    <w:p w14:paraId="1CB086F1" w14:textId="77777777" w:rsidR="00181E80" w:rsidRDefault="00181E80" w:rsidP="00181E80">
      <w:pPr>
        <w:pStyle w:val="BodyText"/>
        <w:rPr>
          <w:sz w:val="20"/>
        </w:rPr>
      </w:pPr>
    </w:p>
    <w:p w14:paraId="3B358A91" w14:textId="77777777" w:rsidR="00181E80" w:rsidRDefault="00181E80" w:rsidP="00181E80">
      <w:pPr>
        <w:pStyle w:val="BodyText"/>
        <w:rPr>
          <w:sz w:val="20"/>
        </w:rPr>
      </w:pPr>
    </w:p>
    <w:p w14:paraId="1011AD4D" w14:textId="77777777" w:rsidR="00181E80" w:rsidRDefault="00181E80" w:rsidP="00181E80">
      <w:pPr>
        <w:pStyle w:val="BodyText"/>
        <w:spacing w:before="10"/>
        <w:rPr>
          <w:sz w:val="21"/>
        </w:rPr>
      </w:pPr>
    </w:p>
    <w:p w14:paraId="11322789" w14:textId="60D2B4F5" w:rsidR="00181E80" w:rsidRDefault="00181E80" w:rsidP="00181E80">
      <w:pPr>
        <w:pStyle w:val="BodyText"/>
        <w:ind w:left="107"/>
        <w:rPr>
          <w:sz w:val="20"/>
        </w:rPr>
      </w:pPr>
      <w:r>
        <w:rPr>
          <w:noProof/>
          <w:sz w:val="20"/>
        </w:rPr>
        <mc:AlternateContent>
          <mc:Choice Requires="wpg">
            <w:drawing>
              <wp:inline distT="0" distB="0" distL="0" distR="0" wp14:anchorId="225EF996" wp14:editId="5F447894">
                <wp:extent cx="5897880" cy="3316605"/>
                <wp:effectExtent l="0" t="0" r="7620" b="10795"/>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6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Text Box 31"/>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642BFD" w14:textId="77777777" w:rsidR="00903E45" w:rsidRDefault="00903E45" w:rsidP="00181E80">
                              <w:pPr>
                                <w:spacing w:before="5"/>
                                <w:rPr>
                                  <w:sz w:val="36"/>
                                </w:rPr>
                              </w:pPr>
                            </w:p>
                            <w:p w14:paraId="7DF87315" w14:textId="77777777" w:rsidR="00903E45" w:rsidRDefault="00903E45" w:rsidP="00181E80">
                              <w:pPr>
                                <w:tabs>
                                  <w:tab w:val="left" w:pos="8687"/>
                                </w:tabs>
                                <w:ind w:left="561"/>
                                <w:rPr>
                                  <w:b/>
                                  <w:sz w:val="41"/>
                                </w:rPr>
                              </w:pPr>
                              <w:r>
                                <w:rPr>
                                  <w:color w:val="00A8CD"/>
                                  <w:spacing w:val="-56"/>
                                  <w:sz w:val="41"/>
                                  <w:u w:val="single" w:color="57595B"/>
                                </w:rPr>
                                <w:t xml:space="preserve"> </w:t>
                              </w:r>
                              <w:r>
                                <w:rPr>
                                  <w:b/>
                                  <w:color w:val="00A8CD"/>
                                  <w:sz w:val="41"/>
                                  <w:u w:val="single" w:color="57595B"/>
                                </w:rPr>
                                <w:t>CONFLICT</w:t>
                              </w:r>
                              <w:r>
                                <w:rPr>
                                  <w:b/>
                                  <w:color w:val="00A8CD"/>
                                  <w:spacing w:val="32"/>
                                  <w:sz w:val="41"/>
                                  <w:u w:val="single" w:color="57595B"/>
                                </w:rPr>
                                <w:t xml:space="preserve"> </w:t>
                              </w:r>
                              <w:r>
                                <w:rPr>
                                  <w:b/>
                                  <w:color w:val="00A8CD"/>
                                  <w:spacing w:val="-3"/>
                                  <w:sz w:val="41"/>
                                  <w:u w:val="single" w:color="57595B"/>
                                </w:rPr>
                                <w:t>RESOLUTION</w:t>
                              </w:r>
                              <w:r>
                                <w:rPr>
                                  <w:b/>
                                  <w:color w:val="00A8CD"/>
                                  <w:spacing w:val="-3"/>
                                  <w:sz w:val="41"/>
                                  <w:u w:val="single" w:color="57595B"/>
                                </w:rPr>
                                <w:tab/>
                              </w:r>
                            </w:p>
                          </w:txbxContent>
                        </wps:txbx>
                        <wps:bodyPr rot="0" vert="horz" wrap="square" lIns="0" tIns="0" rIns="0" bIns="0" anchor="t" anchorCtr="0" upright="1">
                          <a:noAutofit/>
                        </wps:bodyPr>
                      </wps:wsp>
                    </wpg:wgp>
                  </a:graphicData>
                </a:graphic>
              </wp:inline>
            </w:drawing>
          </mc:Choice>
          <mc:Fallback>
            <w:pict>
              <v:group w14:anchorId="225EF996" id="Group 259" o:spid="_x0000_s1192"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">
                <v:shape id="Picture 30" o:spid="_x0000_s1193"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0&#10;dDm+AAAA3AAAAA8AAABkcnMvZG93bnJldi54bWxET70KwjAQ3gXfIZzgpqkOKtUoIgiCOFiL4nY0&#10;Z1tsLqWJtr69GQTHj+9/telMJd7UuNKygsk4AkGcWV1yriC97EcLEM4ja6wsk4IPOdis+70Vxtq2&#10;fKZ34nMRQtjFqKDwvo6ldFlBBt3Y1sSBe9jGoA+wyaVusA3hppLTKJpJgyWHhgJr2hWUPZOXUXC8&#10;7XftvD0leEon0fVKnUvvZ6WGg267BOGp83/xz33QCqazMD+cCUdArr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m0dDm+AAAA3AAAAA8AAAAAAAAAAAAAAAAAnAIAAGRycy9k&#10;b3ducmV2LnhtbFBLBQYAAAAABAAEAPcAAACHAwAAAAA=&#10;">
                  <v:imagedata r:id="rId63" o:title=""/>
                </v:shape>
                <v:shape id="Text Box 31" o:spid="_x0000_s1194"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vFNtxAAA&#10;ANwAAAAPAAAAZHJzL2Rvd25yZXYueG1sRI9Pi8IwFMTvC36H8ARva6qH7lJNiyiCggj+QfD2aJ5t&#10;sXkpTazd/fQbQdjjMDO/YeZZb2rRUesqywom4wgEcW51xYWC82n9+Q3CeWSNtWVS8EMOsnTwMcdE&#10;2ycfqDv6QgQIuwQVlN43iZQuL8mgG9uGOHg32xr0QbaF1C0+A9zUchpFsTRYcVgosaFlSfn9+DAK&#10;9qfldSfPO1xtTay/Lt3e/R5IqdGwX8xAeOr9f/jd3mgF03gCrzPhCMj0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LxTbcQAAADcAAAADwAAAAAAAAAAAAAAAACXAgAAZHJzL2Rv&#10;d25yZXYueG1sUEsFBgAAAAAEAAQA9QAAAIgDAAAAAA==&#10;" filled="f" strokeweight=".96pt">
                  <v:textbox inset="0,0,0,0">
                    <w:txbxContent>
                      <w:p w14:paraId="60642BFD" w14:textId="77777777" w:rsidR="00903E45" w:rsidRDefault="00903E45" w:rsidP="00181E80">
                        <w:pPr>
                          <w:spacing w:before="5"/>
                          <w:rPr>
                            <w:sz w:val="36"/>
                          </w:rPr>
                        </w:pPr>
                      </w:p>
                      <w:p w14:paraId="7DF87315" w14:textId="77777777" w:rsidR="00903E45" w:rsidRDefault="00903E45" w:rsidP="00181E80">
                        <w:pPr>
                          <w:tabs>
                            <w:tab w:val="left" w:pos="8687"/>
                          </w:tabs>
                          <w:ind w:left="561"/>
                          <w:rPr>
                            <w:b/>
                            <w:sz w:val="41"/>
                          </w:rPr>
                        </w:pPr>
                        <w:r>
                          <w:rPr>
                            <w:color w:val="00A8CD"/>
                            <w:spacing w:val="-56"/>
                            <w:sz w:val="41"/>
                            <w:u w:val="single" w:color="57595B"/>
                          </w:rPr>
                          <w:t xml:space="preserve"> </w:t>
                        </w:r>
                        <w:r>
                          <w:rPr>
                            <w:b/>
                            <w:color w:val="00A8CD"/>
                            <w:sz w:val="41"/>
                            <w:u w:val="single" w:color="57595B"/>
                          </w:rPr>
                          <w:t>CONFLICT</w:t>
                        </w:r>
                        <w:r>
                          <w:rPr>
                            <w:b/>
                            <w:color w:val="00A8CD"/>
                            <w:spacing w:val="32"/>
                            <w:sz w:val="41"/>
                            <w:u w:val="single" w:color="57595B"/>
                          </w:rPr>
                          <w:t xml:space="preserve"> </w:t>
                        </w:r>
                        <w:r>
                          <w:rPr>
                            <w:b/>
                            <w:color w:val="00A8CD"/>
                            <w:spacing w:val="-3"/>
                            <w:sz w:val="41"/>
                            <w:u w:val="single" w:color="57595B"/>
                          </w:rPr>
                          <w:t>RESOLUTION</w:t>
                        </w:r>
                        <w:r>
                          <w:rPr>
                            <w:b/>
                            <w:color w:val="00A8CD"/>
                            <w:spacing w:val="-3"/>
                            <w:sz w:val="41"/>
                            <w:u w:val="single" w:color="57595B"/>
                          </w:rPr>
                          <w:tab/>
                        </w:r>
                      </w:p>
                    </w:txbxContent>
                  </v:textbox>
                </v:shape>
                <w10:anchorlock/>
              </v:group>
            </w:pict>
          </mc:Fallback>
        </mc:AlternateContent>
      </w:r>
    </w:p>
    <w:p w14:paraId="4C236DF6" w14:textId="77777777" w:rsidR="00181E80" w:rsidRDefault="00181E80" w:rsidP="00181E80">
      <w:pPr>
        <w:pStyle w:val="BodyText"/>
        <w:spacing w:before="74"/>
        <w:ind w:left="107"/>
      </w:pPr>
      <w:r>
        <w:rPr>
          <w:noProof/>
        </w:rPr>
        <w:drawing>
          <wp:anchor distT="0" distB="0" distL="0" distR="0" simplePos="0" relativeHeight="251685888" behindDoc="1" locked="0" layoutInCell="1" allowOverlap="1" wp14:anchorId="20C5DB0E" wp14:editId="61716141">
            <wp:simplePos x="0" y="0"/>
            <wp:positionH relativeFrom="page">
              <wp:posOffset>1495044</wp:posOffset>
            </wp:positionH>
            <wp:positionV relativeFrom="paragraph">
              <wp:posOffset>-2611922</wp:posOffset>
            </wp:positionV>
            <wp:extent cx="4055948" cy="2288286"/>
            <wp:effectExtent l="0" t="0" r="0" b="0"/>
            <wp:wrapNone/>
            <wp:docPr id="13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83" cstate="print"/>
                    <a:stretch>
                      <a:fillRect/>
                    </a:stretch>
                  </pic:blipFill>
                  <pic:spPr>
                    <a:xfrm>
                      <a:off x="0" y="0"/>
                      <a:ext cx="4055948" cy="2288286"/>
                    </a:xfrm>
                    <a:prstGeom prst="rect">
                      <a:avLst/>
                    </a:prstGeom>
                  </pic:spPr>
                </pic:pic>
              </a:graphicData>
            </a:graphic>
          </wp:anchor>
        </w:drawing>
      </w:r>
      <w:r>
        <w:rPr>
          <w:color w:val="262626"/>
        </w:rPr>
        <w:t>13</w:t>
      </w:r>
    </w:p>
    <w:p w14:paraId="063E633E" w14:textId="77777777" w:rsidR="00181E80" w:rsidRDefault="00181E80" w:rsidP="00181E80">
      <w:pPr>
        <w:pStyle w:val="BodyText"/>
        <w:rPr>
          <w:sz w:val="20"/>
        </w:rPr>
      </w:pPr>
    </w:p>
    <w:p w14:paraId="2271F214" w14:textId="77777777" w:rsidR="00181E80" w:rsidRDefault="00181E80" w:rsidP="00181E80">
      <w:pPr>
        <w:pStyle w:val="BodyText"/>
        <w:rPr>
          <w:sz w:val="20"/>
        </w:rPr>
      </w:pPr>
    </w:p>
    <w:p w14:paraId="0860B7B8" w14:textId="789F4FA9" w:rsidR="00181E80" w:rsidRDefault="00181E80" w:rsidP="00181E80">
      <w:pPr>
        <w:pStyle w:val="BodyText"/>
        <w:spacing w:before="8"/>
        <w:rPr>
          <w:sz w:val="13"/>
        </w:rPr>
      </w:pPr>
      <w:r>
        <w:rPr>
          <w:noProof/>
          <w:sz w:val="22"/>
        </w:rPr>
        <mc:AlternateContent>
          <mc:Choice Requires="wpg">
            <w:drawing>
              <wp:anchor distT="0" distB="0" distL="0" distR="0" simplePos="0" relativeHeight="251712512" behindDoc="1" locked="0" layoutInCell="1" allowOverlap="1" wp14:anchorId="3099BFF7" wp14:editId="7454E9EE">
                <wp:simplePos x="0" y="0"/>
                <wp:positionH relativeFrom="page">
                  <wp:posOffset>830580</wp:posOffset>
                </wp:positionH>
                <wp:positionV relativeFrom="paragraph">
                  <wp:posOffset>130810</wp:posOffset>
                </wp:positionV>
                <wp:extent cx="5899785" cy="3317875"/>
                <wp:effectExtent l="0" t="0" r="0" b="0"/>
                <wp:wrapTopAndBottom/>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9785" cy="3317875"/>
                          <a:chOff x="1308" y="206"/>
                          <a:chExt cx="9291" cy="5225"/>
                        </a:xfrm>
                      </wpg:grpSpPr>
                      <wps:wsp>
                        <wps:cNvPr id="251" name="Rectangle 125"/>
                        <wps:cNvSpPr>
                          <a:spLocks noChangeArrowheads="1"/>
                        </wps:cNvSpPr>
                        <wps:spPr bwMode="auto">
                          <a:xfrm>
                            <a:off x="1308" y="1778"/>
                            <a:ext cx="9291" cy="3653"/>
                          </a:xfrm>
                          <a:prstGeom prst="rect">
                            <a:avLst/>
                          </a:prstGeom>
                          <a:solidFill>
                            <a:srgbClr val="00A8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Rectangle 126"/>
                        <wps:cNvSpPr>
                          <a:spLocks noChangeArrowheads="1"/>
                        </wps:cNvSpPr>
                        <wps:spPr bwMode="auto">
                          <a:xfrm>
                            <a:off x="1893" y="3957"/>
                            <a:ext cx="1474" cy="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3" name="Picture 1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034" y="2839"/>
                            <a:ext cx="3087" cy="2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1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69" y="787"/>
                            <a:ext cx="214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1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076" y="782"/>
                            <a:ext cx="1952"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Rectangle 130"/>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Text Box 131"/>
                        <wps:cNvSpPr txBox="1">
                          <a:spLocks noChangeArrowheads="1"/>
                        </wps:cNvSpPr>
                        <wps:spPr bwMode="auto">
                          <a:xfrm>
                            <a:off x="1879" y="4049"/>
                            <a:ext cx="1060"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801C9" w14:textId="77777777" w:rsidR="00903E45" w:rsidRDefault="00903E45" w:rsidP="00181E80">
                              <w:pPr>
                                <w:spacing w:line="233" w:lineRule="exact"/>
                                <w:rPr>
                                  <w:sz w:val="23"/>
                                </w:rPr>
                              </w:pPr>
                              <w:r>
                                <w:rPr>
                                  <w:color w:val="FFFFFF"/>
                                  <w:sz w:val="23"/>
                                </w:rPr>
                                <w:t>Careers UC</w:t>
                              </w:r>
                            </w:p>
                          </w:txbxContent>
                        </wps:txbx>
                        <wps:bodyPr rot="0" vert="horz" wrap="square" lIns="0" tIns="0" rIns="0" bIns="0" anchor="t" anchorCtr="0" upright="1">
                          <a:noAutofit/>
                        </wps:bodyPr>
                      </wps:wsp>
                      <wps:wsp>
                        <wps:cNvPr id="258" name="Text Box 132"/>
                        <wps:cNvSpPr txBox="1">
                          <a:spLocks noChangeArrowheads="1"/>
                        </wps:cNvSpPr>
                        <wps:spPr bwMode="auto">
                          <a:xfrm>
                            <a:off x="1876" y="2551"/>
                            <a:ext cx="2447"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F940A" w14:textId="77777777" w:rsidR="00903E45" w:rsidRDefault="00903E45" w:rsidP="00181E80">
                              <w:pPr>
                                <w:spacing w:line="413" w:lineRule="exact"/>
                                <w:rPr>
                                  <w:b/>
                                  <w:sz w:val="41"/>
                                </w:rPr>
                              </w:pPr>
                              <w:r>
                                <w:rPr>
                                  <w:b/>
                                  <w:color w:val="FFFFFF"/>
                                  <w:sz w:val="41"/>
                                </w:rPr>
                                <w:t>NETWORKING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9BFF7" id="Group 250" o:spid="_x0000_s1195" style="position:absolute;margin-left:65.4pt;margin-top:10.3pt;width:464.55pt;height:261.25pt;z-index:-251603968;mso-wrap-distance-left:0;mso-wrap-distance-right:0;mso-position-horizontal-relative:page;mso-position-vertical-relative:text" coordorigin="1308,206" coordsize="9291,52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">
                <v:rect id="Rectangle 125" o:spid="_x0000_s1196" style="position:absolute;left:1308;top:1778;width:9291;height:3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frhnxAAA&#10;ANwAAAAPAAAAZHJzL2Rvd25yZXYueG1sRI9Pi8IwFMTvgt8hPGEvsqa6/qMaRQRh2Zu66PXRPNtg&#10;81KbaLvffiMIHoeZ+Q2zXLe2FA+qvXGsYDhIQBBnThvOFfwed59zED4gaywdk4I/8rBedTtLTLVr&#10;eE+PQ8hFhLBPUUERQpVK6bOCLPqBq4ijd3G1xRBlnUtdYxPhtpSjJJlKi4bjQoEVbQvKroe7VdD8&#10;jGmzu+fG307HJJv1v8z0dFbqo9duFiACteEdfrW/tYLRZAjPM/EIyN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H64Z8QAAADcAAAADwAAAAAAAAAAAAAAAACXAgAAZHJzL2Rv&#10;d25yZXYueG1sUEsFBgAAAAAEAAQA9QAAAIgDAAAAAA==&#10;" fillcolor="#00a8cd" stroked="f"/>
                <v:rect id="Rectangle 126" o:spid="_x0000_s1197" style="position:absolute;left:1893;top:3957;width:1474;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ANW9xQAA&#10;ANwAAAAPAAAAZHJzL2Rvd25yZXYueG1sRI9Pa8JAFMTvhX6H5RV6q7uNGjRmlSIIhdZDY8HrI/vy&#10;h2bfptlV02/vFgSPw8z8hsk3o+3EmQbfOtbwOlEgiEtnWq41fB92LwsQPiAb7ByThj/ysFk/PuSY&#10;GXfhLzoXoRYRwj5DDU0IfSalLxuy6CeuJ45e5QaLIcqhlmbAS4TbTiZKpdJiy3GhwZ62DZU/xclq&#10;wHRmfvfV9PPwcUpxWY9qNz8qrZ+fxrcViEBjuIdv7XejIZkn8H8mHgG5v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A1b3FAAAA3AAAAA8AAAAAAAAAAAAAAAAAlwIAAGRycy9k&#10;b3ducmV2LnhtbFBLBQYAAAAABAAEAPUAAACJAwAAAAA=&#10;" stroked="f"/>
                <v:shape id="Picture 127" o:spid="_x0000_s1198" type="#_x0000_t75" style="position:absolute;left:7034;top:2839;width:3087;height:22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R&#10;/eXCAAAA3AAAAA8AAABkcnMvZG93bnJldi54bWxEj0+LwjAUxO+C3yE8wZum/t2lGkUWBY9rFff6&#10;tnk2xealNFmt394sCB6HmfkNs1y3thI3anzpWMFomIAgzp0uuVBwOu4GnyB8QNZYOSYFD/KwXnU7&#10;S0y1u/OBblkoRISwT1GBCaFOpfS5IYt+6Gri6F1cYzFE2RRSN3iPcFvJcZLMpcWS44LBmr4M5dfs&#10;zyrg6Yf59dv52RbZ+ee7xdpnl5lS/V67WYAI1IZ3+NXeawXj2QT+z8QjIF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Ef3lwgAAANwAAAAPAAAAAAAAAAAAAAAAAJwCAABk&#10;cnMvZG93bnJldi54bWxQSwUGAAAAAAQABAD3AAAAiwMAAAAA&#10;">
                  <v:imagedata r:id="rId85" o:title=""/>
                </v:shape>
                <v:shape id="Picture 128" o:spid="_x0000_s1199" type="#_x0000_t75" style="position:absolute;left:1869;top:787;width:2149;height:1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r&#10;Y9fCAAAA3AAAAA8AAABkcnMvZG93bnJldi54bWxEj0FrwkAUhO8F/8PyBG9101hFUlcJgiB4MvbQ&#10;4yP7moRm38bsU+O/d4WCx2FmvmFWm8G16kp9aDwb+JgmoIhLbxuuDHyfdu9LUEGQLbaeycCdAmzW&#10;o7cVZtbf+EjXQioVIRwyNFCLdJnWoazJYZj6jjh6v753KFH2lbY93iLctTpNkoV22HBcqLGjbU3l&#10;X3FxBs65UDPLu/mBi4NLix/B8miNmYyH/AuU0CCv8H97bw2k8094nolHQK8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q2PXwgAAANwAAAAPAAAAAAAAAAAAAAAAAJwCAABk&#10;cnMvZG93bnJldi54bWxQSwUGAAAAAAQABAD3AAAAiwMAAAAA&#10;">
                  <v:imagedata r:id="rId58" o:title=""/>
                </v:shape>
                <v:shape id="Picture 129" o:spid="_x0000_s1200" type="#_x0000_t75" style="position:absolute;left:8076;top:782;width:1952;height:4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b&#10;IxrGAAAA3AAAAA8AAABkcnMvZG93bnJldi54bWxEj91qwkAUhO+FvsNyCt6IbpQqEl2lCkqLpfgL&#10;Xh6yxyQ1ezZk15i+fbcgeDnMzDfMdN6YQtRUudyygn4vAkGcWJ1zquB4WHXHIJxH1lhYJgW/5GA+&#10;e2lNMdb2zjuq9z4VAcIuRgWZ92UspUsyMuh6tiQO3sVWBn2QVSp1hfcAN4UcRNFIGsw5LGRY0jKj&#10;5Lq/GQWm/tnyWX5f6e1rs1ivTslnZzNWqv3avE9AeGr8M/xof2gFg+EQ/s+EIyB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lsjGsYAAADcAAAADwAAAAAAAAAAAAAAAACc&#10;AgAAZHJzL2Rvd25yZXYueG1sUEsFBgAAAAAEAAQA9wAAAI8DAAAAAA==&#10;">
                  <v:imagedata r:id="rId59" o:title=""/>
                </v:shape>
                <v:rect id="Rectangle 130" o:spid="_x0000_s1201"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3MHcxQAA&#10;ANwAAAAPAAAAZHJzL2Rvd25yZXYueG1sRI/BbsIwEETvSPyDtUi9gdMIojbEQRVSaUtPBT5giZck&#10;NF5Htgvp39eVkDiOZuaNplgNphMXcr61rOBxloAgrqxuuVZw2L9On0D4gKyxs0wKfsnDqhyPCsy1&#10;vfIXXXahFhHCPkcFTQh9LqWvGjLoZ7Ynjt7JOoMhSldL7fAa4aaTaZJk0mDLcaHBntYNVd+7H6Mg&#10;bObtYrvt39Ypfhz1IfvcP5+dUg+T4WUJItAQ7uFb+10rSBcZ/J+JR0CW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rcwdzFAAAA3AAAAA8AAAAAAAAAAAAAAAAAlwIAAGRycy9k&#10;b3ducmV2LnhtbFBLBQYAAAAABAAEAPUAAACJAwAAAAA=&#10;" filled="f" strokeweight=".96pt"/>
                <v:shape id="Text Box 131" o:spid="_x0000_s1202" type="#_x0000_t202" style="position:absolute;left:1879;top:4049;width:1060;height:2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oYf6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oYf6xgAAANwAAAAPAAAAAAAAAAAAAAAAAJcCAABkcnMv&#10;ZG93bnJldi54bWxQSwUGAAAAAAQABAD1AAAAigMAAAAA&#10;" filled="f" stroked="f">
                  <v:textbox inset="0,0,0,0">
                    <w:txbxContent>
                      <w:p w14:paraId="73F801C9" w14:textId="77777777" w:rsidR="00903E45" w:rsidRDefault="00903E45" w:rsidP="00181E80">
                        <w:pPr>
                          <w:spacing w:line="233" w:lineRule="exact"/>
                          <w:rPr>
                            <w:sz w:val="23"/>
                          </w:rPr>
                        </w:pPr>
                        <w:r>
                          <w:rPr>
                            <w:color w:val="FFFFFF"/>
                            <w:sz w:val="23"/>
                          </w:rPr>
                          <w:t>Careers UC</w:t>
                        </w:r>
                      </w:p>
                    </w:txbxContent>
                  </v:textbox>
                </v:shape>
                <v:shape id="Text Box 132" o:spid="_x0000_s1203" type="#_x0000_t202" style="position:absolute;left:1876;top:2551;width:2447;height:4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hOIwQAA&#10;ANwAAAAPAAAAZHJzL2Rvd25yZXYueG1sRE9Ni8IwEL0v+B/CCN7WVE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z4TiMEAAADcAAAADwAAAAAAAAAAAAAAAACXAgAAZHJzL2Rvd25y&#10;ZXYueG1sUEsFBgAAAAAEAAQA9QAAAIUDAAAAAA==&#10;" filled="f" stroked="f">
                  <v:textbox inset="0,0,0,0">
                    <w:txbxContent>
                      <w:p w14:paraId="44CF940A" w14:textId="77777777" w:rsidR="00903E45" w:rsidRDefault="00903E45" w:rsidP="00181E80">
                        <w:pPr>
                          <w:spacing w:line="413" w:lineRule="exact"/>
                          <w:rPr>
                            <w:b/>
                            <w:sz w:val="41"/>
                          </w:rPr>
                        </w:pPr>
                        <w:r>
                          <w:rPr>
                            <w:b/>
                            <w:color w:val="FFFFFF"/>
                            <w:sz w:val="41"/>
                          </w:rPr>
                          <w:t>NETWORKING</w:t>
                        </w:r>
                      </w:p>
                    </w:txbxContent>
                  </v:textbox>
                </v:shape>
                <w10:wrap type="topAndBottom" anchorx="page"/>
              </v:group>
            </w:pict>
          </mc:Fallback>
        </mc:AlternateContent>
      </w:r>
    </w:p>
    <w:p w14:paraId="0174C824" w14:textId="77777777" w:rsidR="00181E80" w:rsidRDefault="00181E80" w:rsidP="00181E80">
      <w:pPr>
        <w:pStyle w:val="BodyText"/>
        <w:spacing w:before="47"/>
        <w:ind w:left="107"/>
      </w:pPr>
      <w:r>
        <w:rPr>
          <w:color w:val="262626"/>
        </w:rPr>
        <w:t>14</w:t>
      </w:r>
    </w:p>
    <w:p w14:paraId="782ECCB0" w14:textId="77777777" w:rsidR="00181E80" w:rsidRDefault="00181E80" w:rsidP="00181E80">
      <w:pPr>
        <w:sectPr w:rsidR="00181E80">
          <w:pgSz w:w="11910" w:h="16840"/>
          <w:pgMar w:top="1660" w:right="1200" w:bottom="1520" w:left="1200" w:header="1334" w:footer="1336" w:gutter="0"/>
          <w:cols w:space="720"/>
        </w:sectPr>
      </w:pPr>
    </w:p>
    <w:p w14:paraId="366F844F" w14:textId="3BCD6552"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686912" behindDoc="1" locked="0" layoutInCell="1" allowOverlap="1" wp14:anchorId="156643B8" wp14:editId="74FD7DBB">
                <wp:simplePos x="0" y="0"/>
                <wp:positionH relativeFrom="page">
                  <wp:posOffset>1198880</wp:posOffset>
                </wp:positionH>
                <wp:positionV relativeFrom="page">
                  <wp:posOffset>2310130</wp:posOffset>
                </wp:positionV>
                <wp:extent cx="5160010" cy="5715"/>
                <wp:effectExtent l="0" t="0" r="0" b="0"/>
                <wp:wrapNone/>
                <wp:docPr id="249"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29325" id="Rectangle 249" o:spid="_x0000_s1026" style="position:absolute;margin-left:94.4pt;margin-top:181.9pt;width:406.3pt;height:.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" fillcolor="#57595b" stroked="f">
                <w10:wrap anchorx="page" anchory="page"/>
              </v:rect>
            </w:pict>
          </mc:Fallback>
        </mc:AlternateContent>
      </w:r>
    </w:p>
    <w:p w14:paraId="6F33A031" w14:textId="77777777" w:rsidR="00181E80" w:rsidRDefault="00181E80" w:rsidP="00181E80">
      <w:pPr>
        <w:pStyle w:val="BodyText"/>
        <w:rPr>
          <w:sz w:val="20"/>
        </w:rPr>
      </w:pPr>
    </w:p>
    <w:p w14:paraId="2A955B4F" w14:textId="77777777" w:rsidR="00181E80" w:rsidRDefault="00181E80" w:rsidP="00181E80">
      <w:pPr>
        <w:pStyle w:val="BodyText"/>
        <w:rPr>
          <w:sz w:val="20"/>
        </w:rPr>
      </w:pPr>
    </w:p>
    <w:p w14:paraId="3EDCA191" w14:textId="77777777" w:rsidR="00181E80" w:rsidRDefault="00181E80" w:rsidP="00181E80">
      <w:pPr>
        <w:pStyle w:val="BodyText"/>
        <w:spacing w:before="10"/>
        <w:rPr>
          <w:sz w:val="21"/>
        </w:rPr>
      </w:pPr>
    </w:p>
    <w:p w14:paraId="312F1689" w14:textId="357A3349" w:rsidR="00181E80" w:rsidRDefault="00181E80" w:rsidP="00181E80">
      <w:pPr>
        <w:pStyle w:val="BodyText"/>
        <w:ind w:left="107"/>
        <w:rPr>
          <w:sz w:val="20"/>
        </w:rPr>
      </w:pPr>
      <w:r>
        <w:rPr>
          <w:noProof/>
          <w:sz w:val="20"/>
        </w:rPr>
        <mc:AlternateContent>
          <mc:Choice Requires="wpg">
            <w:drawing>
              <wp:inline distT="0" distB="0" distL="0" distR="0" wp14:anchorId="0F40AD48" wp14:editId="1426F463">
                <wp:extent cx="5897880" cy="3316605"/>
                <wp:effectExtent l="0" t="0" r="7620" b="10795"/>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47"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Text Box 34"/>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492273" w14:textId="77777777" w:rsidR="00903E45" w:rsidRDefault="00903E45" w:rsidP="00181E80">
                              <w:pPr>
                                <w:spacing w:before="6"/>
                                <w:rPr>
                                  <w:sz w:val="32"/>
                                </w:rPr>
                              </w:pPr>
                            </w:p>
                            <w:p w14:paraId="67BB68CC" w14:textId="77777777" w:rsidR="00903E45" w:rsidRDefault="00903E45" w:rsidP="00181E80">
                              <w:pPr>
                                <w:ind w:left="540"/>
                                <w:rPr>
                                  <w:b/>
                                  <w:sz w:val="41"/>
                                </w:rPr>
                              </w:pPr>
                              <w:r>
                                <w:rPr>
                                  <w:b/>
                                  <w:color w:val="00A8CD"/>
                                  <w:sz w:val="41"/>
                                </w:rPr>
                                <w:t>NETWORKING</w:t>
                              </w:r>
                            </w:p>
                            <w:p w14:paraId="1BB03DD7" w14:textId="77777777" w:rsidR="00903E45" w:rsidRDefault="00903E45" w:rsidP="00181E80">
                              <w:pPr>
                                <w:spacing w:before="202" w:line="235" w:lineRule="auto"/>
                                <w:ind w:left="539" w:right="711"/>
                                <w:rPr>
                                  <w:sz w:val="26"/>
                                </w:rPr>
                              </w:pPr>
                              <w:r>
                                <w:rPr>
                                  <w:color w:val="FF0000"/>
                                  <w:sz w:val="26"/>
                                </w:rPr>
                                <w:t>This part will inform you about networking and aims to increase your confidence in building and using your networks in your career development</w:t>
                              </w:r>
                            </w:p>
                          </w:txbxContent>
                        </wps:txbx>
                        <wps:bodyPr rot="0" vert="horz" wrap="square" lIns="0" tIns="0" rIns="0" bIns="0" anchor="t" anchorCtr="0" upright="1">
                          <a:noAutofit/>
                        </wps:bodyPr>
                      </wps:wsp>
                    </wpg:wgp>
                  </a:graphicData>
                </a:graphic>
              </wp:inline>
            </w:drawing>
          </mc:Choice>
          <mc:Fallback>
            <w:pict>
              <v:group w14:anchorId="0F40AD48" id="Group 246" o:spid="_x0000_s1204"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">
                <v:shape id="Picture 33" o:spid="_x0000_s1205"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3o&#10;sC3FAAAA3AAAAA8AAABkcnMvZG93bnJldi54bWxEj8FqwzAQRO+F/oPYQm+15BCS4EYxJRAohBzi&#10;GJfeFmtrm1orY6mx+/dRoZDjMDNvmG0+215cafSdYw1pokAQ18503GgoL4eXDQgfkA32jknDL3nI&#10;d48PW8yMm/hM1yI0IkLYZ6ihDWHIpPR1SxZ94gbi6H250WKIcmykGXGKcNvLhVIrabHjuNDiQPuW&#10;6u/ix2o4fhz203o6FXgqU1VVNPvy86z189P89goi0Bzu4f/2u9GwWK7h70w8AnJ3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96LAtxQAAANwAAAAPAAAAAAAAAAAAAAAAAJwC&#10;AABkcnMvZG93bnJldi54bWxQSwUGAAAAAAQABAD3AAAAjgMAAAAA&#10;">
                  <v:imagedata r:id="rId63" o:title=""/>
                </v:shape>
                <v:shape id="Text Box 34" o:spid="_x0000_s1206"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M6aQwwAA&#10;ANwAAAAPAAAAZHJzL2Rvd25yZXYueG1sRE9ba8IwFH4f+B/CGfg208lQqaZlKIMJpeAFwbdDc2zK&#10;mpPSZLXbr18eBj5+fPdNPtpWDNT7xrGC11kCgrhyuuFawfn08bIC4QOyxtYxKfghD3k2edpgqt2d&#10;DzQcQy1iCPsUFZgQulRKXxmy6GeuI47czfUWQ4R9LXWP9xhuWzlPkoW02HBsMNjR1lD1dfy2CsrT&#10;9lrIc4G7vV3o5WUo/e+BlJo+j+9rEIHG8BD/uz+1gvlbXBvPxCM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M6aQwwAAANwAAAAPAAAAAAAAAAAAAAAAAJcCAABkcnMvZG93&#10;bnJldi54bWxQSwUGAAAAAAQABAD1AAAAhwMAAAAA&#10;" filled="f" strokeweight=".96pt">
                  <v:textbox inset="0,0,0,0">
                    <w:txbxContent>
                      <w:p w14:paraId="43492273" w14:textId="77777777" w:rsidR="00903E45" w:rsidRDefault="00903E45" w:rsidP="00181E80">
                        <w:pPr>
                          <w:spacing w:before="6"/>
                          <w:rPr>
                            <w:sz w:val="32"/>
                          </w:rPr>
                        </w:pPr>
                      </w:p>
                      <w:p w14:paraId="67BB68CC" w14:textId="77777777" w:rsidR="00903E45" w:rsidRDefault="00903E45" w:rsidP="00181E80">
                        <w:pPr>
                          <w:ind w:left="540"/>
                          <w:rPr>
                            <w:b/>
                            <w:sz w:val="41"/>
                          </w:rPr>
                        </w:pPr>
                        <w:r>
                          <w:rPr>
                            <w:b/>
                            <w:color w:val="00A8CD"/>
                            <w:sz w:val="41"/>
                          </w:rPr>
                          <w:t>NETWORKING</w:t>
                        </w:r>
                      </w:p>
                      <w:p w14:paraId="1BB03DD7" w14:textId="77777777" w:rsidR="00903E45" w:rsidRDefault="00903E45" w:rsidP="00181E80">
                        <w:pPr>
                          <w:spacing w:before="202" w:line="235" w:lineRule="auto"/>
                          <w:ind w:left="539" w:right="711"/>
                          <w:rPr>
                            <w:sz w:val="26"/>
                          </w:rPr>
                        </w:pPr>
                        <w:r>
                          <w:rPr>
                            <w:color w:val="FF0000"/>
                            <w:sz w:val="26"/>
                          </w:rPr>
                          <w:t>This part will inform you about networking and aims to increase your confidence in building and using your networks in your career development</w:t>
                        </w:r>
                      </w:p>
                    </w:txbxContent>
                  </v:textbox>
                </v:shape>
                <w10:anchorlock/>
              </v:group>
            </w:pict>
          </mc:Fallback>
        </mc:AlternateContent>
      </w:r>
    </w:p>
    <w:p w14:paraId="76805DF5" w14:textId="69D049B3" w:rsidR="00181E80" w:rsidRDefault="00181E80" w:rsidP="00181E80">
      <w:pPr>
        <w:pStyle w:val="BodyText"/>
        <w:spacing w:before="74"/>
        <w:ind w:left="107"/>
      </w:pPr>
      <w:r>
        <w:rPr>
          <w:noProof/>
        </w:rPr>
        <w:drawing>
          <wp:anchor distT="0" distB="0" distL="0" distR="0" simplePos="0" relativeHeight="251687936" behindDoc="1" locked="0" layoutInCell="1" allowOverlap="1" wp14:anchorId="55ACEB28" wp14:editId="65C630A0">
            <wp:simplePos x="0" y="0"/>
            <wp:positionH relativeFrom="page">
              <wp:posOffset>2859023</wp:posOffset>
            </wp:positionH>
            <wp:positionV relativeFrom="paragraph">
              <wp:posOffset>-1194602</wp:posOffset>
            </wp:positionV>
            <wp:extent cx="1830420" cy="1024127"/>
            <wp:effectExtent l="0" t="0" r="0" b="0"/>
            <wp:wrapNone/>
            <wp:docPr id="13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eg"/>
                    <pic:cNvPicPr/>
                  </pic:nvPicPr>
                  <pic:blipFill>
                    <a:blip r:embed="rId86" cstate="print"/>
                    <a:stretch>
                      <a:fillRect/>
                    </a:stretch>
                  </pic:blipFill>
                  <pic:spPr>
                    <a:xfrm>
                      <a:off x="0" y="0"/>
                      <a:ext cx="1830420" cy="1024127"/>
                    </a:xfrm>
                    <a:prstGeom prst="rect">
                      <a:avLst/>
                    </a:prstGeom>
                  </pic:spPr>
                </pic:pic>
              </a:graphicData>
            </a:graphic>
          </wp:anchor>
        </w:drawing>
      </w:r>
      <w:r>
        <w:rPr>
          <w:noProof/>
        </w:rPr>
        <mc:AlternateContent>
          <mc:Choice Requires="wps">
            <w:drawing>
              <wp:anchor distT="0" distB="0" distL="114300" distR="114300" simplePos="0" relativeHeight="251688960" behindDoc="1" locked="0" layoutInCell="1" allowOverlap="1" wp14:anchorId="3F4468EA" wp14:editId="5A28C9BD">
                <wp:simplePos x="0" y="0"/>
                <wp:positionH relativeFrom="page">
                  <wp:posOffset>1198880</wp:posOffset>
                </wp:positionH>
                <wp:positionV relativeFrom="paragraph">
                  <wp:posOffset>1270635</wp:posOffset>
                </wp:positionV>
                <wp:extent cx="5160010" cy="5715"/>
                <wp:effectExtent l="0" t="0" r="0" b="0"/>
                <wp:wrapNone/>
                <wp:docPr id="245"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1682E" id="Rectangle 245" o:spid="_x0000_s1026" style="position:absolute;margin-left:94.4pt;margin-top:100.05pt;width:406.3pt;height:.4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" fillcolor="#57595b" stroked="f">
                <w10:wrap anchorx="page"/>
              </v:rect>
            </w:pict>
          </mc:Fallback>
        </mc:AlternateContent>
      </w:r>
      <w:r>
        <w:rPr>
          <w:noProof/>
        </w:rPr>
        <w:drawing>
          <wp:anchor distT="0" distB="0" distL="0" distR="0" simplePos="0" relativeHeight="251689984" behindDoc="1" locked="0" layoutInCell="1" allowOverlap="1" wp14:anchorId="7F4454D2" wp14:editId="7B76EF4D">
            <wp:simplePos x="0" y="0"/>
            <wp:positionH relativeFrom="page">
              <wp:posOffset>993647</wp:posOffset>
            </wp:positionH>
            <wp:positionV relativeFrom="paragraph">
              <wp:posOffset>1339809</wp:posOffset>
            </wp:positionV>
            <wp:extent cx="3329928" cy="2496312"/>
            <wp:effectExtent l="0" t="0" r="0" b="0"/>
            <wp:wrapNone/>
            <wp:docPr id="13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jpeg"/>
                    <pic:cNvPicPr/>
                  </pic:nvPicPr>
                  <pic:blipFill>
                    <a:blip r:embed="rId87" cstate="print"/>
                    <a:stretch>
                      <a:fillRect/>
                    </a:stretch>
                  </pic:blipFill>
                  <pic:spPr>
                    <a:xfrm>
                      <a:off x="0" y="0"/>
                      <a:ext cx="3329928" cy="2496312"/>
                    </a:xfrm>
                    <a:prstGeom prst="rect">
                      <a:avLst/>
                    </a:prstGeom>
                  </pic:spPr>
                </pic:pic>
              </a:graphicData>
            </a:graphic>
          </wp:anchor>
        </w:drawing>
      </w:r>
      <w:r>
        <w:rPr>
          <w:color w:val="262626"/>
        </w:rPr>
        <w:t>15</w:t>
      </w:r>
    </w:p>
    <w:p w14:paraId="35A17831" w14:textId="77777777" w:rsidR="00181E80" w:rsidRDefault="00181E80" w:rsidP="00181E80">
      <w:pPr>
        <w:pStyle w:val="BodyText"/>
        <w:rPr>
          <w:sz w:val="20"/>
        </w:rPr>
      </w:pPr>
    </w:p>
    <w:p w14:paraId="0E8CB0C4" w14:textId="77777777" w:rsidR="00181E80" w:rsidRDefault="00181E80" w:rsidP="00181E80">
      <w:pPr>
        <w:pStyle w:val="BodyText"/>
        <w:rPr>
          <w:sz w:val="20"/>
        </w:rPr>
      </w:pPr>
    </w:p>
    <w:p w14:paraId="46661530" w14:textId="16B90179" w:rsidR="00181E80" w:rsidRDefault="00181E80" w:rsidP="00181E80">
      <w:pPr>
        <w:pStyle w:val="BodyText"/>
        <w:spacing w:before="8"/>
        <w:rPr>
          <w:sz w:val="13"/>
        </w:rPr>
      </w:pPr>
      <w:r>
        <w:rPr>
          <w:noProof/>
          <w:sz w:val="22"/>
        </w:rPr>
        <mc:AlternateContent>
          <mc:Choice Requires="wpg">
            <w:drawing>
              <wp:anchor distT="0" distB="0" distL="0" distR="0" simplePos="0" relativeHeight="251713536" behindDoc="1" locked="0" layoutInCell="1" allowOverlap="1" wp14:anchorId="3E79B6F8" wp14:editId="693E5112">
                <wp:simplePos x="0" y="0"/>
                <wp:positionH relativeFrom="page">
                  <wp:posOffset>830580</wp:posOffset>
                </wp:positionH>
                <wp:positionV relativeFrom="paragraph">
                  <wp:posOffset>130810</wp:posOffset>
                </wp:positionV>
                <wp:extent cx="5897880" cy="3316605"/>
                <wp:effectExtent l="0" t="0" r="0" b="0"/>
                <wp:wrapTopAndBottom/>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43" name="Picture 1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135"/>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23573D" w14:textId="77777777" w:rsidR="00903E45" w:rsidRDefault="00903E45" w:rsidP="00181E80">
                              <w:pPr>
                                <w:spacing w:before="3"/>
                                <w:rPr>
                                  <w:sz w:val="32"/>
                                </w:rPr>
                              </w:pPr>
                            </w:p>
                            <w:p w14:paraId="71D6721C" w14:textId="77777777" w:rsidR="00903E45" w:rsidRDefault="00903E45" w:rsidP="00181E80">
                              <w:pPr>
                                <w:ind w:left="540"/>
                                <w:rPr>
                                  <w:b/>
                                  <w:sz w:val="41"/>
                                </w:rPr>
                              </w:pPr>
                              <w:r>
                                <w:rPr>
                                  <w:b/>
                                  <w:color w:val="00A8CD"/>
                                  <w:sz w:val="41"/>
                                </w:rPr>
                                <w:t>BARRIERS TO NETWORKING</w:t>
                              </w:r>
                            </w:p>
                            <w:p w14:paraId="4AE489CB" w14:textId="77777777" w:rsidR="00903E45" w:rsidRDefault="00903E45" w:rsidP="00181E80">
                              <w:pPr>
                                <w:widowControl w:val="0"/>
                                <w:numPr>
                                  <w:ilvl w:val="0"/>
                                  <w:numId w:val="41"/>
                                </w:numPr>
                                <w:tabs>
                                  <w:tab w:val="left" w:pos="6175"/>
                                  <w:tab w:val="left" w:pos="6176"/>
                                </w:tabs>
                                <w:autoSpaceDE w:val="0"/>
                                <w:autoSpaceDN w:val="0"/>
                                <w:spacing w:before="344" w:line="280" w:lineRule="exact"/>
                                <w:ind w:hanging="292"/>
                                <w:rPr>
                                  <w:sz w:val="23"/>
                                </w:rPr>
                              </w:pPr>
                              <w:r>
                                <w:rPr>
                                  <w:sz w:val="23"/>
                                </w:rPr>
                                <w:t>Lacking</w:t>
                              </w:r>
                              <w:r>
                                <w:rPr>
                                  <w:spacing w:val="1"/>
                                  <w:sz w:val="23"/>
                                </w:rPr>
                                <w:t xml:space="preserve"> </w:t>
                              </w:r>
                              <w:r>
                                <w:rPr>
                                  <w:sz w:val="23"/>
                                </w:rPr>
                                <w:t>confidence</w:t>
                              </w:r>
                            </w:p>
                            <w:p w14:paraId="3C8700B2" w14:textId="77777777" w:rsidR="00903E45" w:rsidRDefault="00903E45" w:rsidP="00181E80">
                              <w:pPr>
                                <w:widowControl w:val="0"/>
                                <w:numPr>
                                  <w:ilvl w:val="0"/>
                                  <w:numId w:val="41"/>
                                </w:numPr>
                                <w:tabs>
                                  <w:tab w:val="left" w:pos="6175"/>
                                  <w:tab w:val="left" w:pos="6176"/>
                                </w:tabs>
                                <w:autoSpaceDE w:val="0"/>
                                <w:autoSpaceDN w:val="0"/>
                                <w:spacing w:line="237" w:lineRule="auto"/>
                                <w:ind w:right="810"/>
                                <w:rPr>
                                  <w:sz w:val="23"/>
                                </w:rPr>
                              </w:pPr>
                              <w:r>
                                <w:rPr>
                                  <w:sz w:val="23"/>
                                </w:rPr>
                                <w:t>Making contact through phone or</w:t>
                              </w:r>
                              <w:r>
                                <w:rPr>
                                  <w:spacing w:val="3"/>
                                  <w:sz w:val="23"/>
                                </w:rPr>
                                <w:t xml:space="preserve"> </w:t>
                              </w:r>
                              <w:r>
                                <w:rPr>
                                  <w:sz w:val="23"/>
                                </w:rPr>
                                <w:t>email</w:t>
                              </w:r>
                            </w:p>
                            <w:p w14:paraId="22327F3D" w14:textId="77777777" w:rsidR="00903E45" w:rsidRDefault="00903E45" w:rsidP="00181E80">
                              <w:pPr>
                                <w:widowControl w:val="0"/>
                                <w:numPr>
                                  <w:ilvl w:val="0"/>
                                  <w:numId w:val="41"/>
                                </w:numPr>
                                <w:tabs>
                                  <w:tab w:val="left" w:pos="6175"/>
                                  <w:tab w:val="left" w:pos="6176"/>
                                </w:tabs>
                                <w:autoSpaceDE w:val="0"/>
                                <w:autoSpaceDN w:val="0"/>
                                <w:spacing w:before="1" w:line="237" w:lineRule="auto"/>
                                <w:ind w:right="1159"/>
                                <w:rPr>
                                  <w:sz w:val="23"/>
                                </w:rPr>
                              </w:pPr>
                              <w:r>
                                <w:rPr>
                                  <w:sz w:val="23"/>
                                </w:rPr>
                                <w:t>Identifying where to network</w:t>
                              </w:r>
                            </w:p>
                            <w:p w14:paraId="06480115" w14:textId="77777777" w:rsidR="00903E45" w:rsidRDefault="00903E45" w:rsidP="00181E80">
                              <w:pPr>
                                <w:widowControl w:val="0"/>
                                <w:numPr>
                                  <w:ilvl w:val="0"/>
                                  <w:numId w:val="41"/>
                                </w:numPr>
                                <w:tabs>
                                  <w:tab w:val="left" w:pos="6175"/>
                                  <w:tab w:val="left" w:pos="6176"/>
                                </w:tabs>
                                <w:autoSpaceDE w:val="0"/>
                                <w:autoSpaceDN w:val="0"/>
                                <w:spacing w:before="1" w:line="237" w:lineRule="auto"/>
                                <w:ind w:right="938"/>
                                <w:rPr>
                                  <w:sz w:val="23"/>
                                </w:rPr>
                              </w:pPr>
                              <w:r>
                                <w:rPr>
                                  <w:sz w:val="23"/>
                                </w:rPr>
                                <w:t xml:space="preserve">Not knowing what you </w:t>
                              </w:r>
                              <w:r>
                                <w:rPr>
                                  <w:spacing w:val="-3"/>
                                  <w:sz w:val="23"/>
                                </w:rPr>
                                <w:t>want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79B6F8" id="Group 242" o:spid="_x0000_s1207" style="position:absolute;margin-left:65.4pt;margin-top:10.3pt;width:464.4pt;height:261.15pt;z-index:-251602944;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">
                <v:shape id="Picture 134" o:spid="_x0000_s1208"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LT&#10;ti7DAAAA3AAAAA8AAABkcnMvZG93bnJldi54bWxEj0GLwjAUhO8L/ofwBG9rqi4q1SgiCAviwVoU&#10;b4/m2Rabl9Jkbf33G0HwOMzMN8xy3ZlKPKhxpWUFo2EEgjizuuRcQXrafc9BOI+ssbJMCp7kYL3q&#10;fS0x1rblIz0Sn4sAYRejgsL7OpbSZQUZdENbEwfvZhuDPsgml7rBNsBNJcdRNJUGSw4LBda0LSi7&#10;J39Gwf6y27az9pDgIR1F5zN1Lr0elRr0u80ChKfOf8Lv9q9WMP6ZwOtMOAJ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tO2LsMAAADcAAAADwAAAAAAAAAAAAAAAACcAgAA&#10;ZHJzL2Rvd25yZXYueG1sUEsFBgAAAAAEAAQA9wAAAIwDAAAAAA==&#10;">
                  <v:imagedata r:id="rId63" o:title=""/>
                </v:shape>
                <v:shape id="Text Box 135" o:spid="_x0000_s1209"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qyVxgAA&#10;ANwAAAAPAAAAZHJzL2Rvd25yZXYueG1sRI9Ba8JAFITvgv9heYI3s6lIWtKsUhShQhA0odDbI/ua&#10;hGbfhuw2pv313ULB4zAz3zDZbjKdGGlwrWUFD1EMgriyuuVaQVkcV08gnEfW2FkmBd/kYLedzzJM&#10;tb3xhcarr0WAsEtRQeN9n0rpqoYMusj2xMH7sINBH+RQSz3gLcBNJ9dxnEiDLYeFBnvaN1R9Xr+M&#10;gnOxf89lmePhZBL9+Dae3c+FlFouppdnEJ4mfw//t1+1gvVmA39nwhGQ2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fqyVxgAAANwAAAAPAAAAAAAAAAAAAAAAAJcCAABkcnMv&#10;ZG93bnJldi54bWxQSwUGAAAAAAQABAD1AAAAigMAAAAA&#10;" filled="f" strokeweight=".96pt">
                  <v:textbox inset="0,0,0,0">
                    <w:txbxContent>
                      <w:p w14:paraId="0723573D" w14:textId="77777777" w:rsidR="00903E45" w:rsidRDefault="00903E45" w:rsidP="00181E80">
                        <w:pPr>
                          <w:spacing w:before="3"/>
                          <w:rPr>
                            <w:sz w:val="32"/>
                          </w:rPr>
                        </w:pPr>
                      </w:p>
                      <w:p w14:paraId="71D6721C" w14:textId="77777777" w:rsidR="00903E45" w:rsidRDefault="00903E45" w:rsidP="00181E80">
                        <w:pPr>
                          <w:ind w:left="540"/>
                          <w:rPr>
                            <w:b/>
                            <w:sz w:val="41"/>
                          </w:rPr>
                        </w:pPr>
                        <w:r>
                          <w:rPr>
                            <w:b/>
                            <w:color w:val="00A8CD"/>
                            <w:sz w:val="41"/>
                          </w:rPr>
                          <w:t>BARRIERS TO NETWORKING</w:t>
                        </w:r>
                      </w:p>
                      <w:p w14:paraId="4AE489CB" w14:textId="77777777" w:rsidR="00903E45" w:rsidRDefault="00903E45" w:rsidP="00181E80">
                        <w:pPr>
                          <w:widowControl w:val="0"/>
                          <w:numPr>
                            <w:ilvl w:val="0"/>
                            <w:numId w:val="41"/>
                          </w:numPr>
                          <w:tabs>
                            <w:tab w:val="left" w:pos="6175"/>
                            <w:tab w:val="left" w:pos="6176"/>
                          </w:tabs>
                          <w:autoSpaceDE w:val="0"/>
                          <w:autoSpaceDN w:val="0"/>
                          <w:spacing w:before="344" w:line="280" w:lineRule="exact"/>
                          <w:ind w:hanging="292"/>
                          <w:rPr>
                            <w:sz w:val="23"/>
                          </w:rPr>
                        </w:pPr>
                        <w:r>
                          <w:rPr>
                            <w:sz w:val="23"/>
                          </w:rPr>
                          <w:t>Lacking</w:t>
                        </w:r>
                        <w:r>
                          <w:rPr>
                            <w:spacing w:val="1"/>
                            <w:sz w:val="23"/>
                          </w:rPr>
                          <w:t xml:space="preserve"> </w:t>
                        </w:r>
                        <w:r>
                          <w:rPr>
                            <w:sz w:val="23"/>
                          </w:rPr>
                          <w:t>confidence</w:t>
                        </w:r>
                      </w:p>
                      <w:p w14:paraId="3C8700B2" w14:textId="77777777" w:rsidR="00903E45" w:rsidRDefault="00903E45" w:rsidP="00181E80">
                        <w:pPr>
                          <w:widowControl w:val="0"/>
                          <w:numPr>
                            <w:ilvl w:val="0"/>
                            <w:numId w:val="41"/>
                          </w:numPr>
                          <w:tabs>
                            <w:tab w:val="left" w:pos="6175"/>
                            <w:tab w:val="left" w:pos="6176"/>
                          </w:tabs>
                          <w:autoSpaceDE w:val="0"/>
                          <w:autoSpaceDN w:val="0"/>
                          <w:spacing w:line="237" w:lineRule="auto"/>
                          <w:ind w:right="810"/>
                          <w:rPr>
                            <w:sz w:val="23"/>
                          </w:rPr>
                        </w:pPr>
                        <w:r>
                          <w:rPr>
                            <w:sz w:val="23"/>
                          </w:rPr>
                          <w:t>Making contact through phone or</w:t>
                        </w:r>
                        <w:r>
                          <w:rPr>
                            <w:spacing w:val="3"/>
                            <w:sz w:val="23"/>
                          </w:rPr>
                          <w:t xml:space="preserve"> </w:t>
                        </w:r>
                        <w:r>
                          <w:rPr>
                            <w:sz w:val="23"/>
                          </w:rPr>
                          <w:t>email</w:t>
                        </w:r>
                      </w:p>
                      <w:p w14:paraId="22327F3D" w14:textId="77777777" w:rsidR="00903E45" w:rsidRDefault="00903E45" w:rsidP="00181E80">
                        <w:pPr>
                          <w:widowControl w:val="0"/>
                          <w:numPr>
                            <w:ilvl w:val="0"/>
                            <w:numId w:val="41"/>
                          </w:numPr>
                          <w:tabs>
                            <w:tab w:val="left" w:pos="6175"/>
                            <w:tab w:val="left" w:pos="6176"/>
                          </w:tabs>
                          <w:autoSpaceDE w:val="0"/>
                          <w:autoSpaceDN w:val="0"/>
                          <w:spacing w:before="1" w:line="237" w:lineRule="auto"/>
                          <w:ind w:right="1159"/>
                          <w:rPr>
                            <w:sz w:val="23"/>
                          </w:rPr>
                        </w:pPr>
                        <w:r>
                          <w:rPr>
                            <w:sz w:val="23"/>
                          </w:rPr>
                          <w:t>Identifying where to network</w:t>
                        </w:r>
                      </w:p>
                      <w:p w14:paraId="06480115" w14:textId="77777777" w:rsidR="00903E45" w:rsidRDefault="00903E45" w:rsidP="00181E80">
                        <w:pPr>
                          <w:widowControl w:val="0"/>
                          <w:numPr>
                            <w:ilvl w:val="0"/>
                            <w:numId w:val="41"/>
                          </w:numPr>
                          <w:tabs>
                            <w:tab w:val="left" w:pos="6175"/>
                            <w:tab w:val="left" w:pos="6176"/>
                          </w:tabs>
                          <w:autoSpaceDE w:val="0"/>
                          <w:autoSpaceDN w:val="0"/>
                          <w:spacing w:before="1" w:line="237" w:lineRule="auto"/>
                          <w:ind w:right="938"/>
                          <w:rPr>
                            <w:sz w:val="23"/>
                          </w:rPr>
                        </w:pPr>
                        <w:r>
                          <w:rPr>
                            <w:sz w:val="23"/>
                          </w:rPr>
                          <w:t xml:space="preserve">Not knowing what you </w:t>
                        </w:r>
                        <w:r>
                          <w:rPr>
                            <w:spacing w:val="-3"/>
                            <w:sz w:val="23"/>
                          </w:rPr>
                          <w:t>want</w:t>
                        </w:r>
                      </w:p>
                    </w:txbxContent>
                  </v:textbox>
                </v:shape>
                <w10:wrap type="topAndBottom" anchorx="page"/>
              </v:group>
            </w:pict>
          </mc:Fallback>
        </mc:AlternateContent>
      </w:r>
    </w:p>
    <w:p w14:paraId="55479EF0" w14:textId="77777777" w:rsidR="00181E80" w:rsidRDefault="00181E80" w:rsidP="00181E80">
      <w:pPr>
        <w:pStyle w:val="BodyText"/>
        <w:spacing w:before="49"/>
        <w:ind w:left="107"/>
      </w:pPr>
      <w:r>
        <w:rPr>
          <w:color w:val="262626"/>
        </w:rPr>
        <w:t>16</w:t>
      </w:r>
    </w:p>
    <w:p w14:paraId="37A9487C" w14:textId="77777777" w:rsidR="00181E80" w:rsidRDefault="00181E80" w:rsidP="00181E80">
      <w:pPr>
        <w:sectPr w:rsidR="00181E80">
          <w:pgSz w:w="11910" w:h="16840"/>
          <w:pgMar w:top="1660" w:right="1200" w:bottom="1520" w:left="1200" w:header="1334" w:footer="1336" w:gutter="0"/>
          <w:cols w:space="720"/>
        </w:sectPr>
      </w:pPr>
    </w:p>
    <w:p w14:paraId="744E9B14" w14:textId="3BBAE5D4"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691008" behindDoc="1" locked="0" layoutInCell="1" allowOverlap="1" wp14:anchorId="5E6D1964" wp14:editId="2D9B593B">
                <wp:simplePos x="0" y="0"/>
                <wp:positionH relativeFrom="page">
                  <wp:posOffset>1198880</wp:posOffset>
                </wp:positionH>
                <wp:positionV relativeFrom="page">
                  <wp:posOffset>2310130</wp:posOffset>
                </wp:positionV>
                <wp:extent cx="5160010" cy="5715"/>
                <wp:effectExtent l="0" t="0" r="0" b="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3BACD" id="Rectangle 241" o:spid="_x0000_s1026" style="position:absolute;margin-left:94.4pt;margin-top:181.9pt;width:406.3pt;height:.4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" fillcolor="#57595b" stroked="f">
                <w10:wrap anchorx="page" anchory="page"/>
              </v:rect>
            </w:pict>
          </mc:Fallback>
        </mc:AlternateContent>
      </w:r>
    </w:p>
    <w:p w14:paraId="06A04CE6" w14:textId="77777777" w:rsidR="00181E80" w:rsidRDefault="00181E80" w:rsidP="00181E80">
      <w:pPr>
        <w:pStyle w:val="BodyText"/>
        <w:rPr>
          <w:sz w:val="20"/>
        </w:rPr>
      </w:pPr>
    </w:p>
    <w:p w14:paraId="4EB2C621" w14:textId="77777777" w:rsidR="00181E80" w:rsidRDefault="00181E80" w:rsidP="00181E80">
      <w:pPr>
        <w:pStyle w:val="BodyText"/>
        <w:rPr>
          <w:sz w:val="20"/>
        </w:rPr>
      </w:pPr>
    </w:p>
    <w:p w14:paraId="3B67D121" w14:textId="77777777" w:rsidR="00181E80" w:rsidRDefault="00181E80" w:rsidP="00181E80">
      <w:pPr>
        <w:pStyle w:val="BodyText"/>
        <w:spacing w:before="10"/>
        <w:rPr>
          <w:sz w:val="21"/>
        </w:rPr>
      </w:pPr>
    </w:p>
    <w:p w14:paraId="18CEC378" w14:textId="100870B5" w:rsidR="00181E80" w:rsidRDefault="00181E80" w:rsidP="00181E80">
      <w:pPr>
        <w:pStyle w:val="BodyText"/>
        <w:ind w:left="107"/>
        <w:rPr>
          <w:sz w:val="20"/>
        </w:rPr>
      </w:pPr>
      <w:r>
        <w:rPr>
          <w:noProof/>
          <w:sz w:val="20"/>
        </w:rPr>
        <mc:AlternateContent>
          <mc:Choice Requires="wpg">
            <w:drawing>
              <wp:inline distT="0" distB="0" distL="0" distR="0" wp14:anchorId="1A73EE3E" wp14:editId="13892977">
                <wp:extent cx="5897880" cy="3316605"/>
                <wp:effectExtent l="0" t="0" r="7620" b="10795"/>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39"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Text Box 37"/>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A74074" w14:textId="77777777" w:rsidR="00903E45" w:rsidRDefault="00903E45" w:rsidP="00181E80">
                              <w:pPr>
                                <w:spacing w:before="274"/>
                                <w:ind w:left="540"/>
                                <w:rPr>
                                  <w:b/>
                                  <w:sz w:val="41"/>
                                </w:rPr>
                              </w:pPr>
                              <w:r>
                                <w:rPr>
                                  <w:b/>
                                  <w:color w:val="00A8CD"/>
                                  <w:sz w:val="41"/>
                                </w:rPr>
                                <w:t>WHAT IS NETWORKING?</w:t>
                              </w:r>
                            </w:p>
                            <w:p w14:paraId="05606A3A" w14:textId="77777777" w:rsidR="00903E45" w:rsidRDefault="00903E45" w:rsidP="00181E80">
                              <w:pPr>
                                <w:spacing w:before="297" w:line="280" w:lineRule="exact"/>
                                <w:ind w:left="636"/>
                                <w:rPr>
                                  <w:sz w:val="23"/>
                                </w:rPr>
                              </w:pPr>
                              <w:r>
                                <w:rPr>
                                  <w:sz w:val="23"/>
                                </w:rPr>
                                <w:t>“Creating acquaintances and associates and keeping contact</w:t>
                              </w:r>
                              <w:r>
                                <w:rPr>
                                  <w:sz w:val="23"/>
                                  <w:u w:val="single"/>
                                </w:rPr>
                                <w:t xml:space="preserve"> active</w:t>
                              </w:r>
                              <w:r>
                                <w:rPr>
                                  <w:sz w:val="23"/>
                                </w:rPr>
                                <w:t xml:space="preserve"> through </w:t>
                              </w:r>
                              <w:r>
                                <w:rPr>
                                  <w:spacing w:val="-81"/>
                                  <w:sz w:val="23"/>
                                  <w:u w:val="single"/>
                                </w:rPr>
                                <w:t>r</w:t>
                              </w:r>
                              <w:r>
                                <w:rPr>
                                  <w:spacing w:val="26"/>
                                  <w:sz w:val="23"/>
                                  <w:u w:val="single"/>
                                </w:rPr>
                                <w:t xml:space="preserve"> </w:t>
                              </w:r>
                              <w:proofErr w:type="spellStart"/>
                              <w:r>
                                <w:rPr>
                                  <w:sz w:val="23"/>
                                  <w:u w:val="single"/>
                                </w:rPr>
                                <w:t>egular</w:t>
                              </w:r>
                              <w:proofErr w:type="spellEnd"/>
                            </w:p>
                            <w:p w14:paraId="5ED7DC81" w14:textId="77777777" w:rsidR="00903E45" w:rsidRDefault="00903E45" w:rsidP="00181E80">
                              <w:pPr>
                                <w:spacing w:line="280" w:lineRule="exact"/>
                                <w:ind w:left="636"/>
                                <w:rPr>
                                  <w:sz w:val="23"/>
                                </w:rPr>
                              </w:pPr>
                              <w:r>
                                <w:rPr>
                                  <w:spacing w:val="-59"/>
                                  <w:w w:val="101"/>
                                  <w:sz w:val="23"/>
                                  <w:u w:val="single"/>
                                </w:rPr>
                                <w:t xml:space="preserve"> </w:t>
                              </w:r>
                              <w:r>
                                <w:rPr>
                                  <w:sz w:val="23"/>
                                  <w:u w:val="single"/>
                                </w:rPr>
                                <w:t xml:space="preserve">communication </w:t>
                              </w:r>
                              <w:r>
                                <w:rPr>
                                  <w:sz w:val="23"/>
                                </w:rPr>
                                <w:t>for</w:t>
                              </w:r>
                              <w:r>
                                <w:rPr>
                                  <w:sz w:val="23"/>
                                  <w:u w:val="single"/>
                                </w:rPr>
                                <w:t xml:space="preserve"> mutual benefit</w:t>
                              </w:r>
                              <w:r>
                                <w:rPr>
                                  <w:sz w:val="23"/>
                                </w:rPr>
                                <w:t>.</w:t>
                              </w:r>
                            </w:p>
                            <w:p w14:paraId="1A332BDD" w14:textId="77777777" w:rsidR="00903E45" w:rsidRDefault="00903E45" w:rsidP="00181E80">
                              <w:pPr>
                                <w:spacing w:before="77" w:line="237" w:lineRule="auto"/>
                                <w:ind w:left="636" w:right="92"/>
                                <w:rPr>
                                  <w:sz w:val="23"/>
                                </w:rPr>
                              </w:pPr>
                              <w:r>
                                <w:rPr>
                                  <w:sz w:val="23"/>
                                </w:rPr>
                                <w:t xml:space="preserve">Networking is about showing a </w:t>
                              </w:r>
                              <w:r>
                                <w:rPr>
                                  <w:spacing w:val="-109"/>
                                  <w:sz w:val="23"/>
                                  <w:u w:val="single"/>
                                </w:rPr>
                                <w:t>g</w:t>
                              </w:r>
                              <w:r>
                                <w:rPr>
                                  <w:spacing w:val="59"/>
                                  <w:sz w:val="23"/>
                                </w:rPr>
                                <w:t xml:space="preserve"> </w:t>
                              </w:r>
                              <w:proofErr w:type="spellStart"/>
                              <w:r>
                                <w:rPr>
                                  <w:sz w:val="23"/>
                                  <w:u w:val="single"/>
                                </w:rPr>
                                <w:t>enuine</w:t>
                              </w:r>
                              <w:proofErr w:type="spellEnd"/>
                              <w:r>
                                <w:rPr>
                                  <w:sz w:val="23"/>
                                </w:rPr>
                                <w:t xml:space="preserve"> professional interest in another person and is based on the question "How can I help?" and not on "What can I get?”</w:t>
                              </w:r>
                            </w:p>
                            <w:p w14:paraId="38267F73" w14:textId="77777777" w:rsidR="00903E45" w:rsidRDefault="00903E45" w:rsidP="00181E80"/>
                            <w:p w14:paraId="37F4212A" w14:textId="77777777" w:rsidR="00903E45" w:rsidRDefault="00903E45" w:rsidP="00181E80">
                              <w:pPr>
                                <w:spacing w:before="165"/>
                                <w:ind w:left="636"/>
                                <w:rPr>
                                  <w:sz w:val="23"/>
                                </w:rPr>
                              </w:pPr>
                              <w:r>
                                <w:rPr>
                                  <w:sz w:val="23"/>
                                </w:rPr>
                                <w:t xml:space="preserve">“Earning the right to ask a </w:t>
                              </w:r>
                              <w:proofErr w:type="spellStart"/>
                              <w:r>
                                <w:rPr>
                                  <w:sz w:val="23"/>
                                </w:rPr>
                                <w:t>favour</w:t>
                              </w:r>
                              <w:proofErr w:type="spellEnd"/>
                              <w:r>
                                <w:rPr>
                                  <w:sz w:val="23"/>
                                </w:rPr>
                                <w:t>”</w:t>
                              </w:r>
                            </w:p>
                          </w:txbxContent>
                        </wps:txbx>
                        <wps:bodyPr rot="0" vert="horz" wrap="square" lIns="0" tIns="0" rIns="0" bIns="0" anchor="t" anchorCtr="0" upright="1">
                          <a:noAutofit/>
                        </wps:bodyPr>
                      </wps:wsp>
                    </wpg:wgp>
                  </a:graphicData>
                </a:graphic>
              </wp:inline>
            </w:drawing>
          </mc:Choice>
          <mc:Fallback>
            <w:pict>
              <v:group w14:anchorId="1A73EE3E" id="Group 238" o:spid="_x0000_s1210"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&#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">
                <v:shape id="Picture 36" o:spid="_x0000_s1211"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s9&#10;8rnDAAAA3AAAAA8AAABkcnMvZG93bnJldi54bWxEj0GLwjAUhO8L/ofwBG9rqsKq1SgiCAviwVoU&#10;b4/m2Rabl9Jkbf33G0HwOMzMN8xy3ZlKPKhxpWUFo2EEgjizuuRcQXrafc9AOI+ssbJMCp7kYL3q&#10;fS0x1rblIz0Sn4sAYRejgsL7OpbSZQUZdENbEwfvZhuDPsgml7rBNsBNJcdR9CMNlhwWCqxpW1B2&#10;T/6Mgv1lt22n7SHBQzqKzmfqXHo9KjXod5sFCE+d/4Tf7V+tYDyZw+tMOAJ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z3yucMAAADcAAAADwAAAAAAAAAAAAAAAACcAgAA&#10;ZHJzL2Rvd25yZXYueG1sUEsFBgAAAAAEAAQA9wAAAIwDAAAAAA==&#10;">
                  <v:imagedata r:id="rId63" o:title=""/>
                </v:shape>
                <v:shape id="Text Box 37" o:spid="_x0000_s1212"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RaqWwwAA&#10;ANwAAAAPAAAAZHJzL2Rvd25yZXYueG1sRE9ba8IwFH4f+B/CGfg208lQqaZlKIMJpeAFwbdDc2zK&#10;mpPSZLXbr18eBj5+fPdNPtpWDNT7xrGC11kCgrhyuuFawfn08bIC4QOyxtYxKfghD3k2edpgqt2d&#10;DzQcQy1iCPsUFZgQulRKXxmy6GeuI47czfUWQ4R9LXWP9xhuWzlPkoW02HBsMNjR1lD1dfy2CsrT&#10;9lrIc4G7vV3o5WUo/e+BlJo+j+9rEIHG8BD/uz+1gvlbnB/PxCM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RaqWwwAAANwAAAAPAAAAAAAAAAAAAAAAAJcCAABkcnMvZG93&#10;bnJldi54bWxQSwUGAAAAAAQABAD1AAAAhwMAAAAA&#10;" filled="f" strokeweight=".96pt">
                  <v:textbox inset="0,0,0,0">
                    <w:txbxContent>
                      <w:p w14:paraId="22A74074" w14:textId="77777777" w:rsidR="00903E45" w:rsidRDefault="00903E45" w:rsidP="00181E80">
                        <w:pPr>
                          <w:spacing w:before="274"/>
                          <w:ind w:left="540"/>
                          <w:rPr>
                            <w:b/>
                            <w:sz w:val="41"/>
                          </w:rPr>
                        </w:pPr>
                        <w:r>
                          <w:rPr>
                            <w:b/>
                            <w:color w:val="00A8CD"/>
                            <w:sz w:val="41"/>
                          </w:rPr>
                          <w:t>WHAT IS NETWORKING?</w:t>
                        </w:r>
                      </w:p>
                      <w:p w14:paraId="05606A3A" w14:textId="77777777" w:rsidR="00903E45" w:rsidRDefault="00903E45" w:rsidP="00181E80">
                        <w:pPr>
                          <w:spacing w:before="297" w:line="280" w:lineRule="exact"/>
                          <w:ind w:left="636"/>
                          <w:rPr>
                            <w:sz w:val="23"/>
                          </w:rPr>
                        </w:pPr>
                        <w:r>
                          <w:rPr>
                            <w:sz w:val="23"/>
                          </w:rPr>
                          <w:t>“Creating acquaintances and associates and keeping contact</w:t>
                        </w:r>
                        <w:r>
                          <w:rPr>
                            <w:sz w:val="23"/>
                            <w:u w:val="single"/>
                          </w:rPr>
                          <w:t xml:space="preserve"> active</w:t>
                        </w:r>
                        <w:r>
                          <w:rPr>
                            <w:sz w:val="23"/>
                          </w:rPr>
                          <w:t xml:space="preserve"> through </w:t>
                        </w:r>
                        <w:r>
                          <w:rPr>
                            <w:spacing w:val="-81"/>
                            <w:sz w:val="23"/>
                            <w:u w:val="single"/>
                          </w:rPr>
                          <w:t>r</w:t>
                        </w:r>
                        <w:r>
                          <w:rPr>
                            <w:spacing w:val="26"/>
                            <w:sz w:val="23"/>
                            <w:u w:val="single"/>
                          </w:rPr>
                          <w:t xml:space="preserve"> </w:t>
                        </w:r>
                        <w:proofErr w:type="spellStart"/>
                        <w:r>
                          <w:rPr>
                            <w:sz w:val="23"/>
                            <w:u w:val="single"/>
                          </w:rPr>
                          <w:t>egular</w:t>
                        </w:r>
                        <w:proofErr w:type="spellEnd"/>
                      </w:p>
                      <w:p w14:paraId="5ED7DC81" w14:textId="77777777" w:rsidR="00903E45" w:rsidRDefault="00903E45" w:rsidP="00181E80">
                        <w:pPr>
                          <w:spacing w:line="280" w:lineRule="exact"/>
                          <w:ind w:left="636"/>
                          <w:rPr>
                            <w:sz w:val="23"/>
                          </w:rPr>
                        </w:pPr>
                        <w:r>
                          <w:rPr>
                            <w:spacing w:val="-59"/>
                            <w:w w:val="101"/>
                            <w:sz w:val="23"/>
                            <w:u w:val="single"/>
                          </w:rPr>
                          <w:t xml:space="preserve"> </w:t>
                        </w:r>
                        <w:r>
                          <w:rPr>
                            <w:sz w:val="23"/>
                            <w:u w:val="single"/>
                          </w:rPr>
                          <w:t xml:space="preserve">communication </w:t>
                        </w:r>
                        <w:r>
                          <w:rPr>
                            <w:sz w:val="23"/>
                          </w:rPr>
                          <w:t>for</w:t>
                        </w:r>
                        <w:r>
                          <w:rPr>
                            <w:sz w:val="23"/>
                            <w:u w:val="single"/>
                          </w:rPr>
                          <w:t xml:space="preserve"> mutual benefit</w:t>
                        </w:r>
                        <w:r>
                          <w:rPr>
                            <w:sz w:val="23"/>
                          </w:rPr>
                          <w:t>.</w:t>
                        </w:r>
                      </w:p>
                      <w:p w14:paraId="1A332BDD" w14:textId="77777777" w:rsidR="00903E45" w:rsidRDefault="00903E45" w:rsidP="00181E80">
                        <w:pPr>
                          <w:spacing w:before="77" w:line="237" w:lineRule="auto"/>
                          <w:ind w:left="636" w:right="92"/>
                          <w:rPr>
                            <w:sz w:val="23"/>
                          </w:rPr>
                        </w:pPr>
                        <w:r>
                          <w:rPr>
                            <w:sz w:val="23"/>
                          </w:rPr>
                          <w:t xml:space="preserve">Networking is about showing a </w:t>
                        </w:r>
                        <w:r>
                          <w:rPr>
                            <w:spacing w:val="-109"/>
                            <w:sz w:val="23"/>
                            <w:u w:val="single"/>
                          </w:rPr>
                          <w:t>g</w:t>
                        </w:r>
                        <w:r>
                          <w:rPr>
                            <w:spacing w:val="59"/>
                            <w:sz w:val="23"/>
                          </w:rPr>
                          <w:t xml:space="preserve"> </w:t>
                        </w:r>
                        <w:proofErr w:type="spellStart"/>
                        <w:r>
                          <w:rPr>
                            <w:sz w:val="23"/>
                            <w:u w:val="single"/>
                          </w:rPr>
                          <w:t>enuine</w:t>
                        </w:r>
                        <w:proofErr w:type="spellEnd"/>
                        <w:r>
                          <w:rPr>
                            <w:sz w:val="23"/>
                          </w:rPr>
                          <w:t xml:space="preserve"> professional interest in another person and is based on the question "How can I help?" and not on "What can I get?”</w:t>
                        </w:r>
                      </w:p>
                      <w:p w14:paraId="38267F73" w14:textId="77777777" w:rsidR="00903E45" w:rsidRDefault="00903E45" w:rsidP="00181E80"/>
                      <w:p w14:paraId="37F4212A" w14:textId="77777777" w:rsidR="00903E45" w:rsidRDefault="00903E45" w:rsidP="00181E80">
                        <w:pPr>
                          <w:spacing w:before="165"/>
                          <w:ind w:left="636"/>
                          <w:rPr>
                            <w:sz w:val="23"/>
                          </w:rPr>
                        </w:pPr>
                        <w:r>
                          <w:rPr>
                            <w:sz w:val="23"/>
                          </w:rPr>
                          <w:t xml:space="preserve">“Earning the right to ask a </w:t>
                        </w:r>
                        <w:proofErr w:type="spellStart"/>
                        <w:r>
                          <w:rPr>
                            <w:sz w:val="23"/>
                          </w:rPr>
                          <w:t>favour</w:t>
                        </w:r>
                        <w:proofErr w:type="spellEnd"/>
                        <w:r>
                          <w:rPr>
                            <w:sz w:val="23"/>
                          </w:rPr>
                          <w:t>”</w:t>
                        </w:r>
                      </w:p>
                    </w:txbxContent>
                  </v:textbox>
                </v:shape>
                <w10:anchorlock/>
              </v:group>
            </w:pict>
          </mc:Fallback>
        </mc:AlternateContent>
      </w:r>
    </w:p>
    <w:p w14:paraId="4F2D9C53" w14:textId="77777777" w:rsidR="00181E80" w:rsidRDefault="00181E80" w:rsidP="00181E80">
      <w:pPr>
        <w:pStyle w:val="BodyText"/>
        <w:spacing w:before="74"/>
        <w:ind w:left="107"/>
      </w:pPr>
      <w:r>
        <w:rPr>
          <w:noProof/>
        </w:rPr>
        <w:drawing>
          <wp:anchor distT="0" distB="0" distL="0" distR="0" simplePos="0" relativeHeight="251692032" behindDoc="1" locked="0" layoutInCell="1" allowOverlap="1" wp14:anchorId="1CC75649" wp14:editId="2645E4FF">
            <wp:simplePos x="0" y="0"/>
            <wp:positionH relativeFrom="page">
              <wp:posOffset>5605271</wp:posOffset>
            </wp:positionH>
            <wp:positionV relativeFrom="paragraph">
              <wp:posOffset>-603970</wp:posOffset>
            </wp:positionV>
            <wp:extent cx="1043529" cy="511016"/>
            <wp:effectExtent l="0" t="0" r="0" b="0"/>
            <wp:wrapNone/>
            <wp:docPr id="1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jpeg"/>
                    <pic:cNvPicPr/>
                  </pic:nvPicPr>
                  <pic:blipFill>
                    <a:blip r:embed="rId88" cstate="print"/>
                    <a:stretch>
                      <a:fillRect/>
                    </a:stretch>
                  </pic:blipFill>
                  <pic:spPr>
                    <a:xfrm>
                      <a:off x="0" y="0"/>
                      <a:ext cx="1043529" cy="511016"/>
                    </a:xfrm>
                    <a:prstGeom prst="rect">
                      <a:avLst/>
                    </a:prstGeom>
                  </pic:spPr>
                </pic:pic>
              </a:graphicData>
            </a:graphic>
          </wp:anchor>
        </w:drawing>
      </w:r>
      <w:r>
        <w:rPr>
          <w:color w:val="262626"/>
        </w:rPr>
        <w:t>17</w:t>
      </w:r>
    </w:p>
    <w:p w14:paraId="23D2EBCE" w14:textId="77777777" w:rsidR="00181E80" w:rsidRDefault="00181E80" w:rsidP="00181E80">
      <w:pPr>
        <w:pStyle w:val="BodyText"/>
        <w:rPr>
          <w:sz w:val="20"/>
        </w:rPr>
      </w:pPr>
    </w:p>
    <w:p w14:paraId="6DACF488" w14:textId="77777777" w:rsidR="00181E80" w:rsidRDefault="00181E80" w:rsidP="00181E80">
      <w:pPr>
        <w:pStyle w:val="BodyText"/>
        <w:rPr>
          <w:sz w:val="20"/>
        </w:rPr>
      </w:pPr>
    </w:p>
    <w:p w14:paraId="1F2DF62D" w14:textId="5E2CFA0A" w:rsidR="00181E80" w:rsidRDefault="00181E80" w:rsidP="00181E80">
      <w:pPr>
        <w:pStyle w:val="BodyText"/>
        <w:spacing w:before="8"/>
        <w:rPr>
          <w:sz w:val="13"/>
        </w:rPr>
      </w:pPr>
      <w:r>
        <w:rPr>
          <w:noProof/>
          <w:sz w:val="22"/>
        </w:rPr>
        <mc:AlternateContent>
          <mc:Choice Requires="wpg">
            <w:drawing>
              <wp:anchor distT="0" distB="0" distL="0" distR="0" simplePos="0" relativeHeight="251714560" behindDoc="1" locked="0" layoutInCell="1" allowOverlap="1" wp14:anchorId="6C877CFD" wp14:editId="5A35D4AE">
                <wp:simplePos x="0" y="0"/>
                <wp:positionH relativeFrom="page">
                  <wp:posOffset>830580</wp:posOffset>
                </wp:positionH>
                <wp:positionV relativeFrom="paragraph">
                  <wp:posOffset>130810</wp:posOffset>
                </wp:positionV>
                <wp:extent cx="5897880" cy="3316605"/>
                <wp:effectExtent l="0" t="0" r="0" b="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34" name="Picture 1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Rectangle 138"/>
                        <wps:cNvSpPr>
                          <a:spLocks noChangeArrowheads="1"/>
                        </wps:cNvSpPr>
                        <wps:spPr bwMode="auto">
                          <a:xfrm>
                            <a:off x="1888" y="1171"/>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6" name="Picture 1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735" y="523"/>
                            <a:ext cx="8362" cy="4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Rectangle 140"/>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A7878C" id="Group 233" o:spid="_x0000_s1026" style="position:absolute;margin-left:65.4pt;margin-top:10.3pt;width:464.4pt;height:261.15pt;z-index:-251601920;mso-wrap-distance-left:0;mso-wrap-distance-right:0;mso-position-horizontal-relative:page"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">
                <v:shape id="Picture 137" o:spid="_x0000_s1027"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U8&#10;XSfDAAAA3AAAAA8AAABkcnMvZG93bnJldi54bWxEj0GLwjAUhO8L/ofwBG9rqi4q1SgiCAviwVoU&#10;b4/m2Rabl9Jkbf33G0HwOMzMN8xy3ZlKPKhxpWUFo2EEgjizuuRcQXrafc9BOI+ssbJMCp7kYL3q&#10;fS0x1rblIz0Sn4sAYRejgsL7OpbSZQUZdENbEwfvZhuDPsgml7rBNsBNJcdRNJUGSw4LBda0LSi7&#10;J39Gwf6y27az9pDgIR1F5zN1Lr0elRr0u80ChKfOf8Lv9q9WMJ78wOtMOAJ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TxdJ8MAAADcAAAADwAAAAAAAAAAAAAAAACcAgAA&#10;ZHJzL2Rvd25yZXYueG1sUEsFBgAAAAAEAAQA9wAAAIwDAAAAAA==&#10;">
                  <v:imagedata r:id="rId79" o:title=""/>
                </v:shape>
                <v:rect id="Rectangle 138" o:spid="_x0000_s1028" style="position:absolute;left:1888;top:1171;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4Q6jxQAA&#10;ANwAAAAPAAAAZHJzL2Rvd25yZXYueG1sRI9Ba8JAFITvBf/D8gRvdaNtRaKrBMEiXkpTDz0+s88k&#10;uvs2ZleT/vtuoeBxmJlvmOW6t0bcqfW1YwWTcQKCuHC65lLB4Wv7PAfhA7JG45gU/JCH9WrwtMRU&#10;u44/6Z6HUkQI+xQVVCE0qZS+qMiiH7uGOHon11oMUbal1C12EW6NnCbJTFqsOS5U2NCmouKS36wC&#10;/Dbmesn0azM7Xj+yvMPD+3mv1GjYZwsQgfrwCP+3d1rB9OUN/s7E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hDqPFAAAA3AAAAA8AAAAAAAAAAAAAAAAAlwIAAGRycy9k&#10;b3ducmV2LnhtbFBLBQYAAAAABAAEAPUAAACJAwAAAAA=&#10;" fillcolor="#57595b" stroked="f"/>
                <v:shape id="Picture 139" o:spid="_x0000_s1029" type="#_x0000_t75" style="position:absolute;left:1735;top:523;width:8362;height:47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6n&#10;7ODEAAAA3AAAAA8AAABkcnMvZG93bnJldi54bWxEj0FrwkAUhO+F/oflFXqru6YikroG0RbqRTAK&#10;6fGRfSbB7NuQ3Sbpv+8KhR6HmfmGWWeTbcVAvW8ca5jPFAji0pmGKw2X88fLCoQPyAZbx6Thhzxk&#10;m8eHNabGjXyiIQ+ViBD2KWqoQ+hSKX1Zk0U/cx1x9K6utxii7Ctpehwj3LYyUWopLTYcF2rsaFdT&#10;ecu/rQa72DsqjoV6/zo15bA6FKNThdbPT9P2DUSgKfyH/9qfRkPyuoT7mXgE5OY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6n7ODEAAAA3AAAAA8AAAAAAAAAAAAAAAAAnAIA&#10;AGRycy9kb3ducmV2LnhtbFBLBQYAAAAABAAEAPcAAACNAwAAAAA=&#10;">
                  <v:imagedata r:id="rId90" o:title=""/>
                </v:shape>
                <v:rect id="Rectangle 140" o:spid="_x0000_s1030"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T4HnxgAA&#10;ANwAAAAPAAAAZHJzL2Rvd25yZXYueG1sRI/bTsMwEETfkfoP1lbijTgN9JbWrVAloJenXj5gG2+T&#10;lHgd2aYNf4+RkHgczcwZzXzZmUbcyPnasoJBkoIgLqyuuVRwOr49TUD4gKyxsUwKvsnDctF7mGOu&#10;7Z33dDuEUkQI+xwVVCG0uZS+qMigT2xLHL2LdQZDlK6U2uE9wk0jszQdSYM1x4UKW1pVVHwevoyC&#10;8P5SD7fb9mOV4easT6PdcXp1Sj32u9cZiEBd+A//tddaQfY8ht8z8QjIx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T4HnxgAAANwAAAAPAAAAAAAAAAAAAAAAAJcCAABkcnMv&#10;ZG93bnJldi54bWxQSwUGAAAAAAQABAD1AAAAigMAAAAA&#10;" filled="f" strokeweight=".96pt"/>
                <w10:wrap type="topAndBottom" anchorx="page"/>
              </v:group>
            </w:pict>
          </mc:Fallback>
        </mc:AlternateContent>
      </w:r>
    </w:p>
    <w:p w14:paraId="4149DE0F" w14:textId="77777777" w:rsidR="00181E80" w:rsidRDefault="00181E80" w:rsidP="00181E80">
      <w:pPr>
        <w:pStyle w:val="BodyText"/>
        <w:spacing w:before="49"/>
        <w:ind w:left="107"/>
      </w:pPr>
      <w:r>
        <w:rPr>
          <w:color w:val="262626"/>
        </w:rPr>
        <w:t>18</w:t>
      </w:r>
    </w:p>
    <w:p w14:paraId="49D8CAC1" w14:textId="77777777" w:rsidR="00181E80" w:rsidRDefault="00181E80" w:rsidP="00181E80">
      <w:pPr>
        <w:sectPr w:rsidR="00181E80">
          <w:pgSz w:w="11910" w:h="16840"/>
          <w:pgMar w:top="1660" w:right="1200" w:bottom="1520" w:left="1200" w:header="1334" w:footer="1336" w:gutter="0"/>
          <w:cols w:space="720"/>
        </w:sectPr>
      </w:pPr>
    </w:p>
    <w:p w14:paraId="1CE717C5" w14:textId="419A89E9"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693056" behindDoc="1" locked="0" layoutInCell="1" allowOverlap="1" wp14:anchorId="24D2E628" wp14:editId="755E66CC">
                <wp:simplePos x="0" y="0"/>
                <wp:positionH relativeFrom="page">
                  <wp:posOffset>1198880</wp:posOffset>
                </wp:positionH>
                <wp:positionV relativeFrom="page">
                  <wp:posOffset>2310130</wp:posOffset>
                </wp:positionV>
                <wp:extent cx="5160010" cy="5715"/>
                <wp:effectExtent l="0" t="0" r="0" b="0"/>
                <wp:wrapNone/>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3E46F" id="Rectangle 232" o:spid="_x0000_s1026" style="position:absolute;margin-left:94.4pt;margin-top:181.9pt;width:406.3pt;height:.4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" fillcolor="#57595b" stroked="f">
                <w10:wrap anchorx="page" anchory="page"/>
              </v:rect>
            </w:pict>
          </mc:Fallback>
        </mc:AlternateContent>
      </w:r>
    </w:p>
    <w:p w14:paraId="6887A93F" w14:textId="77777777" w:rsidR="00181E80" w:rsidRDefault="00181E80" w:rsidP="00181E80">
      <w:pPr>
        <w:pStyle w:val="BodyText"/>
        <w:rPr>
          <w:sz w:val="20"/>
        </w:rPr>
      </w:pPr>
    </w:p>
    <w:p w14:paraId="3774B712" w14:textId="77777777" w:rsidR="00181E80" w:rsidRDefault="00181E80" w:rsidP="00181E80">
      <w:pPr>
        <w:pStyle w:val="BodyText"/>
        <w:rPr>
          <w:sz w:val="20"/>
        </w:rPr>
      </w:pPr>
    </w:p>
    <w:p w14:paraId="139FF792" w14:textId="77777777" w:rsidR="00181E80" w:rsidRDefault="00181E80" w:rsidP="00181E80">
      <w:pPr>
        <w:pStyle w:val="BodyText"/>
        <w:spacing w:before="10"/>
        <w:rPr>
          <w:sz w:val="21"/>
        </w:rPr>
      </w:pPr>
    </w:p>
    <w:p w14:paraId="7AE96132" w14:textId="09A319E7" w:rsidR="00181E80" w:rsidRDefault="00181E80" w:rsidP="00181E80">
      <w:pPr>
        <w:pStyle w:val="BodyText"/>
        <w:ind w:left="107"/>
        <w:rPr>
          <w:sz w:val="20"/>
        </w:rPr>
      </w:pPr>
      <w:r>
        <w:rPr>
          <w:noProof/>
          <w:sz w:val="20"/>
        </w:rPr>
        <mc:AlternateContent>
          <mc:Choice Requires="wpg">
            <w:drawing>
              <wp:inline distT="0" distB="0" distL="0" distR="0" wp14:anchorId="49D443E7" wp14:editId="06D08C4D">
                <wp:extent cx="5897880" cy="3316605"/>
                <wp:effectExtent l="0" t="0" r="7620" b="10795"/>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3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40"/>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22C2F27" w14:textId="77777777" w:rsidR="00903E45" w:rsidRDefault="00903E45" w:rsidP="00181E80">
                              <w:pPr>
                                <w:spacing w:before="6"/>
                                <w:rPr>
                                  <w:sz w:val="32"/>
                                </w:rPr>
                              </w:pPr>
                            </w:p>
                            <w:p w14:paraId="4419B738" w14:textId="77777777" w:rsidR="00903E45" w:rsidRDefault="00903E45" w:rsidP="00181E80">
                              <w:pPr>
                                <w:ind w:left="540"/>
                                <w:rPr>
                                  <w:b/>
                                  <w:sz w:val="41"/>
                                </w:rPr>
                              </w:pPr>
                              <w:r>
                                <w:rPr>
                                  <w:b/>
                                  <w:color w:val="00A8CD"/>
                                  <w:sz w:val="41"/>
                                </w:rPr>
                                <w:t>WHY NETWORK?</w:t>
                              </w:r>
                            </w:p>
                            <w:p w14:paraId="2996C732" w14:textId="77777777" w:rsidR="00903E45" w:rsidRDefault="00903E45" w:rsidP="00181E80">
                              <w:pPr>
                                <w:widowControl w:val="0"/>
                                <w:numPr>
                                  <w:ilvl w:val="0"/>
                                  <w:numId w:val="40"/>
                                </w:numPr>
                                <w:tabs>
                                  <w:tab w:val="left" w:pos="887"/>
                                  <w:tab w:val="left" w:pos="888"/>
                                </w:tabs>
                                <w:autoSpaceDE w:val="0"/>
                                <w:autoSpaceDN w:val="0"/>
                                <w:spacing w:before="197"/>
                                <w:rPr>
                                  <w:sz w:val="26"/>
                                </w:rPr>
                              </w:pPr>
                              <w:r>
                                <w:rPr>
                                  <w:spacing w:val="-12"/>
                                  <w:sz w:val="26"/>
                                </w:rPr>
                                <w:t xml:space="preserve">To </w:t>
                              </w:r>
                              <w:r>
                                <w:rPr>
                                  <w:sz w:val="26"/>
                                </w:rPr>
                                <w:t>get a job (most jobs are never</w:t>
                              </w:r>
                              <w:r>
                                <w:rPr>
                                  <w:spacing w:val="-14"/>
                                  <w:sz w:val="26"/>
                                </w:rPr>
                                <w:t xml:space="preserve"> </w:t>
                              </w:r>
                              <w:r>
                                <w:rPr>
                                  <w:sz w:val="26"/>
                                </w:rPr>
                                <w:t>advertised)</w:t>
                              </w:r>
                            </w:p>
                            <w:p w14:paraId="18649991" w14:textId="77777777" w:rsidR="00903E45" w:rsidRDefault="00903E45" w:rsidP="00181E80">
                              <w:pPr>
                                <w:widowControl w:val="0"/>
                                <w:numPr>
                                  <w:ilvl w:val="0"/>
                                  <w:numId w:val="40"/>
                                </w:numPr>
                                <w:tabs>
                                  <w:tab w:val="left" w:pos="887"/>
                                  <w:tab w:val="left" w:pos="888"/>
                                </w:tabs>
                                <w:autoSpaceDE w:val="0"/>
                                <w:autoSpaceDN w:val="0"/>
                                <w:spacing w:before="52"/>
                                <w:rPr>
                                  <w:sz w:val="26"/>
                                </w:rPr>
                              </w:pPr>
                              <w:r>
                                <w:rPr>
                                  <w:spacing w:val="-12"/>
                                  <w:sz w:val="26"/>
                                </w:rPr>
                                <w:t xml:space="preserve">To </w:t>
                              </w:r>
                              <w:r>
                                <w:rPr>
                                  <w:sz w:val="26"/>
                                </w:rPr>
                                <w:t>be known for what you</w:t>
                              </w:r>
                              <w:r>
                                <w:rPr>
                                  <w:spacing w:val="-16"/>
                                  <w:sz w:val="26"/>
                                </w:rPr>
                                <w:t xml:space="preserve"> </w:t>
                              </w:r>
                              <w:r>
                                <w:rPr>
                                  <w:spacing w:val="-3"/>
                                  <w:sz w:val="26"/>
                                </w:rPr>
                                <w:t>offer</w:t>
                              </w:r>
                            </w:p>
                            <w:p w14:paraId="6663FF54" w14:textId="77777777" w:rsidR="00903E45" w:rsidRDefault="00903E45" w:rsidP="00181E80">
                              <w:pPr>
                                <w:widowControl w:val="0"/>
                                <w:numPr>
                                  <w:ilvl w:val="1"/>
                                  <w:numId w:val="40"/>
                                </w:numPr>
                                <w:tabs>
                                  <w:tab w:val="left" w:pos="1294"/>
                                </w:tabs>
                                <w:autoSpaceDE w:val="0"/>
                                <w:autoSpaceDN w:val="0"/>
                                <w:spacing w:before="54"/>
                                <w:rPr>
                                  <w:sz w:val="26"/>
                                </w:rPr>
                              </w:pPr>
                              <w:r>
                                <w:rPr>
                                  <w:sz w:val="26"/>
                                </w:rPr>
                                <w:t>Professional</w:t>
                              </w:r>
                              <w:r>
                                <w:rPr>
                                  <w:spacing w:val="-8"/>
                                  <w:sz w:val="26"/>
                                </w:rPr>
                                <w:t xml:space="preserve"> </w:t>
                              </w:r>
                              <w:r>
                                <w:rPr>
                                  <w:sz w:val="26"/>
                                </w:rPr>
                                <w:t>information</w:t>
                              </w:r>
                              <w:r>
                                <w:rPr>
                                  <w:spacing w:val="-8"/>
                                  <w:sz w:val="26"/>
                                </w:rPr>
                                <w:t xml:space="preserve"> </w:t>
                              </w:r>
                              <w:r>
                                <w:rPr>
                                  <w:sz w:val="26"/>
                                </w:rPr>
                                <w:t>(skills,</w:t>
                              </w:r>
                              <w:r>
                                <w:rPr>
                                  <w:spacing w:val="-5"/>
                                  <w:sz w:val="26"/>
                                </w:rPr>
                                <w:t xml:space="preserve"> </w:t>
                              </w:r>
                              <w:r>
                                <w:rPr>
                                  <w:sz w:val="26"/>
                                </w:rPr>
                                <w:t>experience,</w:t>
                              </w:r>
                              <w:r>
                                <w:rPr>
                                  <w:spacing w:val="-9"/>
                                  <w:sz w:val="26"/>
                                </w:rPr>
                                <w:t xml:space="preserve"> </w:t>
                              </w:r>
                              <w:r>
                                <w:rPr>
                                  <w:sz w:val="26"/>
                                </w:rPr>
                                <w:t>where</w:t>
                              </w:r>
                              <w:r>
                                <w:rPr>
                                  <w:spacing w:val="-9"/>
                                  <w:sz w:val="26"/>
                                </w:rPr>
                                <w:t xml:space="preserve"> </w:t>
                              </w:r>
                              <w:r>
                                <w:rPr>
                                  <w:spacing w:val="-5"/>
                                  <w:sz w:val="26"/>
                                </w:rPr>
                                <w:t>you’d</w:t>
                              </w:r>
                              <w:r>
                                <w:rPr>
                                  <w:spacing w:val="-9"/>
                                  <w:sz w:val="26"/>
                                </w:rPr>
                                <w:t xml:space="preserve"> </w:t>
                              </w:r>
                              <w:r>
                                <w:rPr>
                                  <w:sz w:val="26"/>
                                </w:rPr>
                                <w:t>like</w:t>
                              </w:r>
                              <w:r>
                                <w:rPr>
                                  <w:spacing w:val="-6"/>
                                  <w:sz w:val="26"/>
                                </w:rPr>
                                <w:t xml:space="preserve"> </w:t>
                              </w:r>
                              <w:r>
                                <w:rPr>
                                  <w:sz w:val="26"/>
                                </w:rPr>
                                <w:t>to</w:t>
                              </w:r>
                              <w:r>
                                <w:rPr>
                                  <w:spacing w:val="-5"/>
                                  <w:sz w:val="26"/>
                                </w:rPr>
                                <w:t xml:space="preserve"> </w:t>
                              </w:r>
                              <w:r>
                                <w:rPr>
                                  <w:sz w:val="26"/>
                                </w:rPr>
                                <w:t>go)</w:t>
                              </w:r>
                            </w:p>
                            <w:p w14:paraId="25472770" w14:textId="77777777" w:rsidR="00903E45" w:rsidRDefault="00903E45" w:rsidP="00181E80">
                              <w:pPr>
                                <w:widowControl w:val="0"/>
                                <w:numPr>
                                  <w:ilvl w:val="0"/>
                                  <w:numId w:val="40"/>
                                </w:numPr>
                                <w:tabs>
                                  <w:tab w:val="left" w:pos="887"/>
                                  <w:tab w:val="left" w:pos="888"/>
                                </w:tabs>
                                <w:autoSpaceDE w:val="0"/>
                                <w:autoSpaceDN w:val="0"/>
                                <w:spacing w:before="55"/>
                                <w:rPr>
                                  <w:sz w:val="26"/>
                                </w:rPr>
                              </w:pPr>
                              <w:r>
                                <w:rPr>
                                  <w:spacing w:val="-12"/>
                                  <w:sz w:val="26"/>
                                </w:rPr>
                                <w:t>To</w:t>
                              </w:r>
                              <w:r>
                                <w:rPr>
                                  <w:spacing w:val="-6"/>
                                  <w:sz w:val="26"/>
                                </w:rPr>
                                <w:t xml:space="preserve"> </w:t>
                              </w:r>
                              <w:r>
                                <w:rPr>
                                  <w:sz w:val="26"/>
                                </w:rPr>
                                <w:t>gain</w:t>
                              </w:r>
                              <w:r>
                                <w:rPr>
                                  <w:spacing w:val="-5"/>
                                  <w:sz w:val="26"/>
                                </w:rPr>
                                <w:t xml:space="preserve"> </w:t>
                              </w:r>
                              <w:r>
                                <w:rPr>
                                  <w:sz w:val="26"/>
                                </w:rPr>
                                <w:t>information</w:t>
                              </w:r>
                              <w:r>
                                <w:rPr>
                                  <w:spacing w:val="-7"/>
                                  <w:sz w:val="26"/>
                                </w:rPr>
                                <w:t xml:space="preserve"> </w:t>
                              </w:r>
                              <w:r>
                                <w:rPr>
                                  <w:sz w:val="26"/>
                                </w:rPr>
                                <w:t>about</w:t>
                              </w:r>
                              <w:r>
                                <w:rPr>
                                  <w:spacing w:val="-5"/>
                                  <w:sz w:val="26"/>
                                </w:rPr>
                                <w:t xml:space="preserve"> </w:t>
                              </w:r>
                              <w:r>
                                <w:rPr>
                                  <w:sz w:val="26"/>
                                </w:rPr>
                                <w:t>your</w:t>
                              </w:r>
                              <w:r>
                                <w:rPr>
                                  <w:spacing w:val="-8"/>
                                  <w:sz w:val="26"/>
                                </w:rPr>
                                <w:t xml:space="preserve"> </w:t>
                              </w:r>
                              <w:r>
                                <w:rPr>
                                  <w:sz w:val="26"/>
                                </w:rPr>
                                <w:t>industry</w:t>
                              </w:r>
                              <w:r>
                                <w:rPr>
                                  <w:spacing w:val="-9"/>
                                  <w:sz w:val="26"/>
                                </w:rPr>
                                <w:t xml:space="preserve"> </w:t>
                              </w:r>
                              <w:r>
                                <w:rPr>
                                  <w:sz w:val="26"/>
                                </w:rPr>
                                <w:t>/</w:t>
                              </w:r>
                              <w:r>
                                <w:rPr>
                                  <w:spacing w:val="-3"/>
                                  <w:sz w:val="26"/>
                                </w:rPr>
                                <w:t xml:space="preserve"> </w:t>
                              </w:r>
                              <w:proofErr w:type="spellStart"/>
                              <w:r>
                                <w:rPr>
                                  <w:sz w:val="26"/>
                                </w:rPr>
                                <w:t>organisations</w:t>
                              </w:r>
                              <w:proofErr w:type="spellEnd"/>
                              <w:r>
                                <w:rPr>
                                  <w:spacing w:val="-9"/>
                                  <w:sz w:val="26"/>
                                </w:rPr>
                                <w:t xml:space="preserve"> </w:t>
                              </w:r>
                              <w:r>
                                <w:rPr>
                                  <w:sz w:val="26"/>
                                </w:rPr>
                                <w:t>/</w:t>
                              </w:r>
                              <w:r>
                                <w:rPr>
                                  <w:spacing w:val="-5"/>
                                  <w:sz w:val="26"/>
                                </w:rPr>
                                <w:t xml:space="preserve"> </w:t>
                              </w:r>
                              <w:r>
                                <w:rPr>
                                  <w:sz w:val="26"/>
                                </w:rPr>
                                <w:t>jobs</w:t>
                              </w:r>
                            </w:p>
                            <w:p w14:paraId="35C0B912" w14:textId="77777777" w:rsidR="00903E45" w:rsidRDefault="00903E45" w:rsidP="00181E80">
                              <w:pPr>
                                <w:widowControl w:val="0"/>
                                <w:numPr>
                                  <w:ilvl w:val="1"/>
                                  <w:numId w:val="40"/>
                                </w:numPr>
                                <w:tabs>
                                  <w:tab w:val="left" w:pos="1294"/>
                                </w:tabs>
                                <w:autoSpaceDE w:val="0"/>
                                <w:autoSpaceDN w:val="0"/>
                                <w:spacing w:before="60" w:line="235" w:lineRule="auto"/>
                                <w:ind w:right="1222"/>
                                <w:rPr>
                                  <w:sz w:val="26"/>
                                </w:rPr>
                              </w:pPr>
                              <w:r>
                                <w:rPr>
                                  <w:sz w:val="26"/>
                                </w:rPr>
                                <w:t>Useful</w:t>
                              </w:r>
                              <w:r>
                                <w:rPr>
                                  <w:spacing w:val="-5"/>
                                  <w:sz w:val="26"/>
                                </w:rPr>
                                <w:t xml:space="preserve"> </w:t>
                              </w:r>
                              <w:r>
                                <w:rPr>
                                  <w:sz w:val="26"/>
                                </w:rPr>
                                <w:t>to</w:t>
                              </w:r>
                              <w:r>
                                <w:rPr>
                                  <w:spacing w:val="-6"/>
                                  <w:sz w:val="26"/>
                                </w:rPr>
                                <w:t xml:space="preserve"> </w:t>
                              </w:r>
                              <w:r>
                                <w:rPr>
                                  <w:sz w:val="26"/>
                                </w:rPr>
                                <w:t>decide</w:t>
                              </w:r>
                              <w:r>
                                <w:rPr>
                                  <w:spacing w:val="-8"/>
                                  <w:sz w:val="26"/>
                                </w:rPr>
                                <w:t xml:space="preserve"> </w:t>
                              </w:r>
                              <w:r>
                                <w:rPr>
                                  <w:sz w:val="26"/>
                                </w:rPr>
                                <w:t>where</w:t>
                              </w:r>
                              <w:r>
                                <w:rPr>
                                  <w:spacing w:val="-10"/>
                                  <w:sz w:val="26"/>
                                </w:rPr>
                                <w:t xml:space="preserve"> </w:t>
                              </w:r>
                              <w:r>
                                <w:rPr>
                                  <w:sz w:val="26"/>
                                </w:rPr>
                                <w:t>to</w:t>
                              </w:r>
                              <w:r>
                                <w:rPr>
                                  <w:spacing w:val="-8"/>
                                  <w:sz w:val="26"/>
                                </w:rPr>
                                <w:t xml:space="preserve"> </w:t>
                              </w:r>
                              <w:r>
                                <w:rPr>
                                  <w:sz w:val="26"/>
                                </w:rPr>
                                <w:t>direct</w:t>
                              </w:r>
                              <w:r>
                                <w:rPr>
                                  <w:spacing w:val="-10"/>
                                  <w:sz w:val="26"/>
                                </w:rPr>
                                <w:t xml:space="preserve"> </w:t>
                              </w:r>
                              <w:r>
                                <w:rPr>
                                  <w:sz w:val="26"/>
                                </w:rPr>
                                <w:t>your</w:t>
                              </w:r>
                              <w:r>
                                <w:rPr>
                                  <w:spacing w:val="-8"/>
                                  <w:sz w:val="26"/>
                                </w:rPr>
                                <w:t xml:space="preserve"> </w:t>
                              </w:r>
                              <w:r>
                                <w:rPr>
                                  <w:sz w:val="26"/>
                                </w:rPr>
                                <w:t>career</w:t>
                              </w:r>
                              <w:r>
                                <w:rPr>
                                  <w:spacing w:val="-11"/>
                                  <w:sz w:val="26"/>
                                </w:rPr>
                                <w:t xml:space="preserve"> </w:t>
                              </w:r>
                              <w:r>
                                <w:rPr>
                                  <w:sz w:val="26"/>
                                </w:rPr>
                                <w:t>/</w:t>
                              </w:r>
                              <w:r>
                                <w:rPr>
                                  <w:spacing w:val="-3"/>
                                  <w:sz w:val="26"/>
                                </w:rPr>
                                <w:t xml:space="preserve"> </w:t>
                              </w:r>
                              <w:r>
                                <w:rPr>
                                  <w:sz w:val="26"/>
                                </w:rPr>
                                <w:t>job</w:t>
                              </w:r>
                              <w:r>
                                <w:rPr>
                                  <w:spacing w:val="-8"/>
                                  <w:sz w:val="26"/>
                                </w:rPr>
                                <w:t xml:space="preserve"> </w:t>
                              </w:r>
                              <w:r>
                                <w:rPr>
                                  <w:sz w:val="26"/>
                                </w:rPr>
                                <w:t>search</w:t>
                              </w:r>
                              <w:r>
                                <w:rPr>
                                  <w:spacing w:val="-5"/>
                                  <w:sz w:val="26"/>
                                </w:rPr>
                                <w:t xml:space="preserve"> </w:t>
                              </w:r>
                              <w:r>
                                <w:rPr>
                                  <w:sz w:val="26"/>
                                </w:rPr>
                                <w:t>and</w:t>
                              </w:r>
                              <w:r>
                                <w:rPr>
                                  <w:spacing w:val="-5"/>
                                  <w:sz w:val="26"/>
                                </w:rPr>
                                <w:t xml:space="preserve"> </w:t>
                              </w:r>
                              <w:r>
                                <w:rPr>
                                  <w:spacing w:val="-3"/>
                                  <w:sz w:val="26"/>
                                </w:rPr>
                                <w:t xml:space="preserve">for </w:t>
                              </w:r>
                              <w:r>
                                <w:rPr>
                                  <w:sz w:val="26"/>
                                </w:rPr>
                                <w:t>applications</w:t>
                              </w:r>
                            </w:p>
                            <w:p w14:paraId="3D88C905" w14:textId="77777777" w:rsidR="00903E45" w:rsidRDefault="00903E45" w:rsidP="00181E80">
                              <w:pPr>
                                <w:spacing w:before="9"/>
                                <w:rPr>
                                  <w:sz w:val="34"/>
                                </w:rPr>
                              </w:pPr>
                            </w:p>
                            <w:p w14:paraId="4394AAB8" w14:textId="77777777" w:rsidR="00903E45" w:rsidRDefault="00903E45" w:rsidP="00181E80">
                              <w:pPr>
                                <w:ind w:left="539"/>
                                <w:rPr>
                                  <w:sz w:val="26"/>
                                </w:rPr>
                              </w:pPr>
                              <w:r>
                                <w:rPr>
                                  <w:sz w:val="26"/>
                                </w:rPr>
                                <w:t>Consider:</w:t>
                              </w:r>
                            </w:p>
                            <w:p w14:paraId="39662FE2" w14:textId="77777777" w:rsidR="00903E45" w:rsidRDefault="00903E45" w:rsidP="00181E80">
                              <w:pPr>
                                <w:widowControl w:val="0"/>
                                <w:numPr>
                                  <w:ilvl w:val="0"/>
                                  <w:numId w:val="40"/>
                                </w:numPr>
                                <w:tabs>
                                  <w:tab w:val="left" w:pos="887"/>
                                  <w:tab w:val="left" w:pos="888"/>
                                </w:tabs>
                                <w:autoSpaceDE w:val="0"/>
                                <w:autoSpaceDN w:val="0"/>
                                <w:spacing w:before="54"/>
                                <w:rPr>
                                  <w:sz w:val="26"/>
                                </w:rPr>
                              </w:pPr>
                              <w:r>
                                <w:rPr>
                                  <w:sz w:val="26"/>
                                </w:rPr>
                                <w:t>(First)</w:t>
                              </w:r>
                              <w:r>
                                <w:rPr>
                                  <w:spacing w:val="-19"/>
                                  <w:sz w:val="26"/>
                                </w:rPr>
                                <w:t xml:space="preserve"> </w:t>
                              </w:r>
                              <w:r>
                                <w:rPr>
                                  <w:sz w:val="26"/>
                                </w:rPr>
                                <w:t>impressions</w:t>
                              </w:r>
                            </w:p>
                            <w:p w14:paraId="2047BF2E" w14:textId="77777777" w:rsidR="00903E45" w:rsidRDefault="00903E45" w:rsidP="00181E80">
                              <w:pPr>
                                <w:widowControl w:val="0"/>
                                <w:numPr>
                                  <w:ilvl w:val="0"/>
                                  <w:numId w:val="40"/>
                                </w:numPr>
                                <w:tabs>
                                  <w:tab w:val="left" w:pos="887"/>
                                  <w:tab w:val="left" w:pos="888"/>
                                </w:tabs>
                                <w:autoSpaceDE w:val="0"/>
                                <w:autoSpaceDN w:val="0"/>
                                <w:spacing w:before="55"/>
                                <w:rPr>
                                  <w:sz w:val="26"/>
                                </w:rPr>
                              </w:pPr>
                              <w:r>
                                <w:rPr>
                                  <w:sz w:val="26"/>
                                </w:rPr>
                                <w:t>personal</w:t>
                              </w:r>
                              <w:r>
                                <w:rPr>
                                  <w:spacing w:val="-18"/>
                                  <w:sz w:val="26"/>
                                </w:rPr>
                                <w:t xml:space="preserve"> </w:t>
                              </w:r>
                              <w:r>
                                <w:rPr>
                                  <w:sz w:val="26"/>
                                </w:rPr>
                                <w:t>branding</w:t>
                              </w:r>
                            </w:p>
                          </w:txbxContent>
                        </wps:txbx>
                        <wps:bodyPr rot="0" vert="horz" wrap="square" lIns="0" tIns="0" rIns="0" bIns="0" anchor="t" anchorCtr="0" upright="1">
                          <a:noAutofit/>
                        </wps:bodyPr>
                      </wps:wsp>
                    </wpg:wgp>
                  </a:graphicData>
                </a:graphic>
              </wp:inline>
            </w:drawing>
          </mc:Choice>
          <mc:Fallback>
            <w:pict>
              <v:group w14:anchorId="49D443E7" id="Group 229" o:spid="_x0000_s1213"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">
                <v:shape id="Picture 39" o:spid="_x0000_s1214"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oH&#10;WyTCAAAA3AAAAA8AAABkcnMvZG93bnJldi54bWxET01rg0AQvQfyH5YJ9JassdAEm00oASFQPMSI&#10;pbfBnarUnRV3o/bfdw+BHB/v+3CaTSdGGlxrWcF2E4EgrqxuuVZQ3NL1HoTzyBo7y6TgjxycjsvF&#10;ARNtJ77SmPtahBB2CSpovO8TKV3VkEG3sT1x4H7sYNAHONRSDziFcNPJOIrepMGWQ0ODPZ0bqn7z&#10;u1Hw+ZWep92U5ZgV26gsaXbF91Wpl9X88Q7C0+yf4of7ohXEr2F+OBOOgD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qB1skwgAAANwAAAAPAAAAAAAAAAAAAAAAAJwCAABk&#10;cnMvZG93bnJldi54bWxQSwUGAAAAAAQABAD3AAAAiwMAAAAA&#10;">
                  <v:imagedata r:id="rId63" o:title=""/>
                </v:shape>
                <v:shape id="Text Box 40" o:spid="_x0000_s1215"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D3xwxQAA&#10;ANwAAAAPAAAAZHJzL2Rvd25yZXYueG1sRI9Ba8JAFITvBf/D8oTe6kaFVKKriFKwEARNELw9sq9J&#10;aPZtyG5j2l/vCgWPw8x8w6w2g2lET52rLSuYTiIQxIXVNZcK8uzjbQHCeWSNjWVS8EsONuvRywoT&#10;bW98ov7sSxEg7BJUUHnfJlK6oiKDbmJb4uB92c6gD7Irpe7wFuCmkbMoiqXBmsNChS3tKiq+zz9G&#10;wTHbXVOZp7j/NLF+v/RH93cipV7Hw3YJwtPgn+H/9kErmM2n8DgTjoBc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8PfHDFAAAA3AAAAA8AAAAAAAAAAAAAAAAAlwIAAGRycy9k&#10;b3ducmV2LnhtbFBLBQYAAAAABAAEAPUAAACJAwAAAAA=&#10;" filled="f" strokeweight=".96pt">
                  <v:textbox inset="0,0,0,0">
                    <w:txbxContent>
                      <w:p w14:paraId="122C2F27" w14:textId="77777777" w:rsidR="00903E45" w:rsidRDefault="00903E45" w:rsidP="00181E80">
                        <w:pPr>
                          <w:spacing w:before="6"/>
                          <w:rPr>
                            <w:sz w:val="32"/>
                          </w:rPr>
                        </w:pPr>
                      </w:p>
                      <w:p w14:paraId="4419B738" w14:textId="77777777" w:rsidR="00903E45" w:rsidRDefault="00903E45" w:rsidP="00181E80">
                        <w:pPr>
                          <w:ind w:left="540"/>
                          <w:rPr>
                            <w:b/>
                            <w:sz w:val="41"/>
                          </w:rPr>
                        </w:pPr>
                        <w:r>
                          <w:rPr>
                            <w:b/>
                            <w:color w:val="00A8CD"/>
                            <w:sz w:val="41"/>
                          </w:rPr>
                          <w:t>WHY NETWORK?</w:t>
                        </w:r>
                      </w:p>
                      <w:p w14:paraId="2996C732" w14:textId="77777777" w:rsidR="00903E45" w:rsidRDefault="00903E45" w:rsidP="00181E80">
                        <w:pPr>
                          <w:widowControl w:val="0"/>
                          <w:numPr>
                            <w:ilvl w:val="0"/>
                            <w:numId w:val="40"/>
                          </w:numPr>
                          <w:tabs>
                            <w:tab w:val="left" w:pos="887"/>
                            <w:tab w:val="left" w:pos="888"/>
                          </w:tabs>
                          <w:autoSpaceDE w:val="0"/>
                          <w:autoSpaceDN w:val="0"/>
                          <w:spacing w:before="197"/>
                          <w:rPr>
                            <w:sz w:val="26"/>
                          </w:rPr>
                        </w:pPr>
                        <w:r>
                          <w:rPr>
                            <w:spacing w:val="-12"/>
                            <w:sz w:val="26"/>
                          </w:rPr>
                          <w:t xml:space="preserve">To </w:t>
                        </w:r>
                        <w:r>
                          <w:rPr>
                            <w:sz w:val="26"/>
                          </w:rPr>
                          <w:t>get a job (most jobs are never</w:t>
                        </w:r>
                        <w:r>
                          <w:rPr>
                            <w:spacing w:val="-14"/>
                            <w:sz w:val="26"/>
                          </w:rPr>
                          <w:t xml:space="preserve"> </w:t>
                        </w:r>
                        <w:r>
                          <w:rPr>
                            <w:sz w:val="26"/>
                          </w:rPr>
                          <w:t>advertised)</w:t>
                        </w:r>
                      </w:p>
                      <w:p w14:paraId="18649991" w14:textId="77777777" w:rsidR="00903E45" w:rsidRDefault="00903E45" w:rsidP="00181E80">
                        <w:pPr>
                          <w:widowControl w:val="0"/>
                          <w:numPr>
                            <w:ilvl w:val="0"/>
                            <w:numId w:val="40"/>
                          </w:numPr>
                          <w:tabs>
                            <w:tab w:val="left" w:pos="887"/>
                            <w:tab w:val="left" w:pos="888"/>
                          </w:tabs>
                          <w:autoSpaceDE w:val="0"/>
                          <w:autoSpaceDN w:val="0"/>
                          <w:spacing w:before="52"/>
                          <w:rPr>
                            <w:sz w:val="26"/>
                          </w:rPr>
                        </w:pPr>
                        <w:r>
                          <w:rPr>
                            <w:spacing w:val="-12"/>
                            <w:sz w:val="26"/>
                          </w:rPr>
                          <w:t xml:space="preserve">To </w:t>
                        </w:r>
                        <w:r>
                          <w:rPr>
                            <w:sz w:val="26"/>
                          </w:rPr>
                          <w:t>be known for what you</w:t>
                        </w:r>
                        <w:r>
                          <w:rPr>
                            <w:spacing w:val="-16"/>
                            <w:sz w:val="26"/>
                          </w:rPr>
                          <w:t xml:space="preserve"> </w:t>
                        </w:r>
                        <w:r>
                          <w:rPr>
                            <w:spacing w:val="-3"/>
                            <w:sz w:val="26"/>
                          </w:rPr>
                          <w:t>offer</w:t>
                        </w:r>
                      </w:p>
                      <w:p w14:paraId="6663FF54" w14:textId="77777777" w:rsidR="00903E45" w:rsidRDefault="00903E45" w:rsidP="00181E80">
                        <w:pPr>
                          <w:widowControl w:val="0"/>
                          <w:numPr>
                            <w:ilvl w:val="1"/>
                            <w:numId w:val="40"/>
                          </w:numPr>
                          <w:tabs>
                            <w:tab w:val="left" w:pos="1294"/>
                          </w:tabs>
                          <w:autoSpaceDE w:val="0"/>
                          <w:autoSpaceDN w:val="0"/>
                          <w:spacing w:before="54"/>
                          <w:rPr>
                            <w:sz w:val="26"/>
                          </w:rPr>
                        </w:pPr>
                        <w:r>
                          <w:rPr>
                            <w:sz w:val="26"/>
                          </w:rPr>
                          <w:t>Professional</w:t>
                        </w:r>
                        <w:r>
                          <w:rPr>
                            <w:spacing w:val="-8"/>
                            <w:sz w:val="26"/>
                          </w:rPr>
                          <w:t xml:space="preserve"> </w:t>
                        </w:r>
                        <w:r>
                          <w:rPr>
                            <w:sz w:val="26"/>
                          </w:rPr>
                          <w:t>information</w:t>
                        </w:r>
                        <w:r>
                          <w:rPr>
                            <w:spacing w:val="-8"/>
                            <w:sz w:val="26"/>
                          </w:rPr>
                          <w:t xml:space="preserve"> </w:t>
                        </w:r>
                        <w:r>
                          <w:rPr>
                            <w:sz w:val="26"/>
                          </w:rPr>
                          <w:t>(skills,</w:t>
                        </w:r>
                        <w:r>
                          <w:rPr>
                            <w:spacing w:val="-5"/>
                            <w:sz w:val="26"/>
                          </w:rPr>
                          <w:t xml:space="preserve"> </w:t>
                        </w:r>
                        <w:r>
                          <w:rPr>
                            <w:sz w:val="26"/>
                          </w:rPr>
                          <w:t>experience,</w:t>
                        </w:r>
                        <w:r>
                          <w:rPr>
                            <w:spacing w:val="-9"/>
                            <w:sz w:val="26"/>
                          </w:rPr>
                          <w:t xml:space="preserve"> </w:t>
                        </w:r>
                        <w:r>
                          <w:rPr>
                            <w:sz w:val="26"/>
                          </w:rPr>
                          <w:t>where</w:t>
                        </w:r>
                        <w:r>
                          <w:rPr>
                            <w:spacing w:val="-9"/>
                            <w:sz w:val="26"/>
                          </w:rPr>
                          <w:t xml:space="preserve"> </w:t>
                        </w:r>
                        <w:r>
                          <w:rPr>
                            <w:spacing w:val="-5"/>
                            <w:sz w:val="26"/>
                          </w:rPr>
                          <w:t>you’d</w:t>
                        </w:r>
                        <w:r>
                          <w:rPr>
                            <w:spacing w:val="-9"/>
                            <w:sz w:val="26"/>
                          </w:rPr>
                          <w:t xml:space="preserve"> </w:t>
                        </w:r>
                        <w:r>
                          <w:rPr>
                            <w:sz w:val="26"/>
                          </w:rPr>
                          <w:t>like</w:t>
                        </w:r>
                        <w:r>
                          <w:rPr>
                            <w:spacing w:val="-6"/>
                            <w:sz w:val="26"/>
                          </w:rPr>
                          <w:t xml:space="preserve"> </w:t>
                        </w:r>
                        <w:r>
                          <w:rPr>
                            <w:sz w:val="26"/>
                          </w:rPr>
                          <w:t>to</w:t>
                        </w:r>
                        <w:r>
                          <w:rPr>
                            <w:spacing w:val="-5"/>
                            <w:sz w:val="26"/>
                          </w:rPr>
                          <w:t xml:space="preserve"> </w:t>
                        </w:r>
                        <w:r>
                          <w:rPr>
                            <w:sz w:val="26"/>
                          </w:rPr>
                          <w:t>go)</w:t>
                        </w:r>
                      </w:p>
                      <w:p w14:paraId="25472770" w14:textId="77777777" w:rsidR="00903E45" w:rsidRDefault="00903E45" w:rsidP="00181E80">
                        <w:pPr>
                          <w:widowControl w:val="0"/>
                          <w:numPr>
                            <w:ilvl w:val="0"/>
                            <w:numId w:val="40"/>
                          </w:numPr>
                          <w:tabs>
                            <w:tab w:val="left" w:pos="887"/>
                            <w:tab w:val="left" w:pos="888"/>
                          </w:tabs>
                          <w:autoSpaceDE w:val="0"/>
                          <w:autoSpaceDN w:val="0"/>
                          <w:spacing w:before="55"/>
                          <w:rPr>
                            <w:sz w:val="26"/>
                          </w:rPr>
                        </w:pPr>
                        <w:r>
                          <w:rPr>
                            <w:spacing w:val="-12"/>
                            <w:sz w:val="26"/>
                          </w:rPr>
                          <w:t>To</w:t>
                        </w:r>
                        <w:r>
                          <w:rPr>
                            <w:spacing w:val="-6"/>
                            <w:sz w:val="26"/>
                          </w:rPr>
                          <w:t xml:space="preserve"> </w:t>
                        </w:r>
                        <w:r>
                          <w:rPr>
                            <w:sz w:val="26"/>
                          </w:rPr>
                          <w:t>gain</w:t>
                        </w:r>
                        <w:r>
                          <w:rPr>
                            <w:spacing w:val="-5"/>
                            <w:sz w:val="26"/>
                          </w:rPr>
                          <w:t xml:space="preserve"> </w:t>
                        </w:r>
                        <w:r>
                          <w:rPr>
                            <w:sz w:val="26"/>
                          </w:rPr>
                          <w:t>information</w:t>
                        </w:r>
                        <w:r>
                          <w:rPr>
                            <w:spacing w:val="-7"/>
                            <w:sz w:val="26"/>
                          </w:rPr>
                          <w:t xml:space="preserve"> </w:t>
                        </w:r>
                        <w:r>
                          <w:rPr>
                            <w:sz w:val="26"/>
                          </w:rPr>
                          <w:t>about</w:t>
                        </w:r>
                        <w:r>
                          <w:rPr>
                            <w:spacing w:val="-5"/>
                            <w:sz w:val="26"/>
                          </w:rPr>
                          <w:t xml:space="preserve"> </w:t>
                        </w:r>
                        <w:r>
                          <w:rPr>
                            <w:sz w:val="26"/>
                          </w:rPr>
                          <w:t>your</w:t>
                        </w:r>
                        <w:r>
                          <w:rPr>
                            <w:spacing w:val="-8"/>
                            <w:sz w:val="26"/>
                          </w:rPr>
                          <w:t xml:space="preserve"> </w:t>
                        </w:r>
                        <w:r>
                          <w:rPr>
                            <w:sz w:val="26"/>
                          </w:rPr>
                          <w:t>industry</w:t>
                        </w:r>
                        <w:r>
                          <w:rPr>
                            <w:spacing w:val="-9"/>
                            <w:sz w:val="26"/>
                          </w:rPr>
                          <w:t xml:space="preserve"> </w:t>
                        </w:r>
                        <w:r>
                          <w:rPr>
                            <w:sz w:val="26"/>
                          </w:rPr>
                          <w:t>/</w:t>
                        </w:r>
                        <w:r>
                          <w:rPr>
                            <w:spacing w:val="-3"/>
                            <w:sz w:val="26"/>
                          </w:rPr>
                          <w:t xml:space="preserve"> </w:t>
                        </w:r>
                        <w:proofErr w:type="spellStart"/>
                        <w:r>
                          <w:rPr>
                            <w:sz w:val="26"/>
                          </w:rPr>
                          <w:t>organisations</w:t>
                        </w:r>
                        <w:proofErr w:type="spellEnd"/>
                        <w:r>
                          <w:rPr>
                            <w:spacing w:val="-9"/>
                            <w:sz w:val="26"/>
                          </w:rPr>
                          <w:t xml:space="preserve"> </w:t>
                        </w:r>
                        <w:r>
                          <w:rPr>
                            <w:sz w:val="26"/>
                          </w:rPr>
                          <w:t>/</w:t>
                        </w:r>
                        <w:r>
                          <w:rPr>
                            <w:spacing w:val="-5"/>
                            <w:sz w:val="26"/>
                          </w:rPr>
                          <w:t xml:space="preserve"> </w:t>
                        </w:r>
                        <w:r>
                          <w:rPr>
                            <w:sz w:val="26"/>
                          </w:rPr>
                          <w:t>jobs</w:t>
                        </w:r>
                      </w:p>
                      <w:p w14:paraId="35C0B912" w14:textId="77777777" w:rsidR="00903E45" w:rsidRDefault="00903E45" w:rsidP="00181E80">
                        <w:pPr>
                          <w:widowControl w:val="0"/>
                          <w:numPr>
                            <w:ilvl w:val="1"/>
                            <w:numId w:val="40"/>
                          </w:numPr>
                          <w:tabs>
                            <w:tab w:val="left" w:pos="1294"/>
                          </w:tabs>
                          <w:autoSpaceDE w:val="0"/>
                          <w:autoSpaceDN w:val="0"/>
                          <w:spacing w:before="60" w:line="235" w:lineRule="auto"/>
                          <w:ind w:right="1222"/>
                          <w:rPr>
                            <w:sz w:val="26"/>
                          </w:rPr>
                        </w:pPr>
                        <w:r>
                          <w:rPr>
                            <w:sz w:val="26"/>
                          </w:rPr>
                          <w:t>Useful</w:t>
                        </w:r>
                        <w:r>
                          <w:rPr>
                            <w:spacing w:val="-5"/>
                            <w:sz w:val="26"/>
                          </w:rPr>
                          <w:t xml:space="preserve"> </w:t>
                        </w:r>
                        <w:r>
                          <w:rPr>
                            <w:sz w:val="26"/>
                          </w:rPr>
                          <w:t>to</w:t>
                        </w:r>
                        <w:r>
                          <w:rPr>
                            <w:spacing w:val="-6"/>
                            <w:sz w:val="26"/>
                          </w:rPr>
                          <w:t xml:space="preserve"> </w:t>
                        </w:r>
                        <w:r>
                          <w:rPr>
                            <w:sz w:val="26"/>
                          </w:rPr>
                          <w:t>decide</w:t>
                        </w:r>
                        <w:r>
                          <w:rPr>
                            <w:spacing w:val="-8"/>
                            <w:sz w:val="26"/>
                          </w:rPr>
                          <w:t xml:space="preserve"> </w:t>
                        </w:r>
                        <w:r>
                          <w:rPr>
                            <w:sz w:val="26"/>
                          </w:rPr>
                          <w:t>where</w:t>
                        </w:r>
                        <w:r>
                          <w:rPr>
                            <w:spacing w:val="-10"/>
                            <w:sz w:val="26"/>
                          </w:rPr>
                          <w:t xml:space="preserve"> </w:t>
                        </w:r>
                        <w:r>
                          <w:rPr>
                            <w:sz w:val="26"/>
                          </w:rPr>
                          <w:t>to</w:t>
                        </w:r>
                        <w:r>
                          <w:rPr>
                            <w:spacing w:val="-8"/>
                            <w:sz w:val="26"/>
                          </w:rPr>
                          <w:t xml:space="preserve"> </w:t>
                        </w:r>
                        <w:r>
                          <w:rPr>
                            <w:sz w:val="26"/>
                          </w:rPr>
                          <w:t>direct</w:t>
                        </w:r>
                        <w:r>
                          <w:rPr>
                            <w:spacing w:val="-10"/>
                            <w:sz w:val="26"/>
                          </w:rPr>
                          <w:t xml:space="preserve"> </w:t>
                        </w:r>
                        <w:r>
                          <w:rPr>
                            <w:sz w:val="26"/>
                          </w:rPr>
                          <w:t>your</w:t>
                        </w:r>
                        <w:r>
                          <w:rPr>
                            <w:spacing w:val="-8"/>
                            <w:sz w:val="26"/>
                          </w:rPr>
                          <w:t xml:space="preserve"> </w:t>
                        </w:r>
                        <w:r>
                          <w:rPr>
                            <w:sz w:val="26"/>
                          </w:rPr>
                          <w:t>career</w:t>
                        </w:r>
                        <w:r>
                          <w:rPr>
                            <w:spacing w:val="-11"/>
                            <w:sz w:val="26"/>
                          </w:rPr>
                          <w:t xml:space="preserve"> </w:t>
                        </w:r>
                        <w:r>
                          <w:rPr>
                            <w:sz w:val="26"/>
                          </w:rPr>
                          <w:t>/</w:t>
                        </w:r>
                        <w:r>
                          <w:rPr>
                            <w:spacing w:val="-3"/>
                            <w:sz w:val="26"/>
                          </w:rPr>
                          <w:t xml:space="preserve"> </w:t>
                        </w:r>
                        <w:r>
                          <w:rPr>
                            <w:sz w:val="26"/>
                          </w:rPr>
                          <w:t>job</w:t>
                        </w:r>
                        <w:r>
                          <w:rPr>
                            <w:spacing w:val="-8"/>
                            <w:sz w:val="26"/>
                          </w:rPr>
                          <w:t xml:space="preserve"> </w:t>
                        </w:r>
                        <w:r>
                          <w:rPr>
                            <w:sz w:val="26"/>
                          </w:rPr>
                          <w:t>search</w:t>
                        </w:r>
                        <w:r>
                          <w:rPr>
                            <w:spacing w:val="-5"/>
                            <w:sz w:val="26"/>
                          </w:rPr>
                          <w:t xml:space="preserve"> </w:t>
                        </w:r>
                        <w:r>
                          <w:rPr>
                            <w:sz w:val="26"/>
                          </w:rPr>
                          <w:t>and</w:t>
                        </w:r>
                        <w:r>
                          <w:rPr>
                            <w:spacing w:val="-5"/>
                            <w:sz w:val="26"/>
                          </w:rPr>
                          <w:t xml:space="preserve"> </w:t>
                        </w:r>
                        <w:r>
                          <w:rPr>
                            <w:spacing w:val="-3"/>
                            <w:sz w:val="26"/>
                          </w:rPr>
                          <w:t xml:space="preserve">for </w:t>
                        </w:r>
                        <w:r>
                          <w:rPr>
                            <w:sz w:val="26"/>
                          </w:rPr>
                          <w:t>applications</w:t>
                        </w:r>
                      </w:p>
                      <w:p w14:paraId="3D88C905" w14:textId="77777777" w:rsidR="00903E45" w:rsidRDefault="00903E45" w:rsidP="00181E80">
                        <w:pPr>
                          <w:spacing w:before="9"/>
                          <w:rPr>
                            <w:sz w:val="34"/>
                          </w:rPr>
                        </w:pPr>
                      </w:p>
                      <w:p w14:paraId="4394AAB8" w14:textId="77777777" w:rsidR="00903E45" w:rsidRDefault="00903E45" w:rsidP="00181E80">
                        <w:pPr>
                          <w:ind w:left="539"/>
                          <w:rPr>
                            <w:sz w:val="26"/>
                          </w:rPr>
                        </w:pPr>
                        <w:r>
                          <w:rPr>
                            <w:sz w:val="26"/>
                          </w:rPr>
                          <w:t>Consider:</w:t>
                        </w:r>
                      </w:p>
                      <w:p w14:paraId="39662FE2" w14:textId="77777777" w:rsidR="00903E45" w:rsidRDefault="00903E45" w:rsidP="00181E80">
                        <w:pPr>
                          <w:widowControl w:val="0"/>
                          <w:numPr>
                            <w:ilvl w:val="0"/>
                            <w:numId w:val="40"/>
                          </w:numPr>
                          <w:tabs>
                            <w:tab w:val="left" w:pos="887"/>
                            <w:tab w:val="left" w:pos="888"/>
                          </w:tabs>
                          <w:autoSpaceDE w:val="0"/>
                          <w:autoSpaceDN w:val="0"/>
                          <w:spacing w:before="54"/>
                          <w:rPr>
                            <w:sz w:val="26"/>
                          </w:rPr>
                        </w:pPr>
                        <w:r>
                          <w:rPr>
                            <w:sz w:val="26"/>
                          </w:rPr>
                          <w:t>(First)</w:t>
                        </w:r>
                        <w:r>
                          <w:rPr>
                            <w:spacing w:val="-19"/>
                            <w:sz w:val="26"/>
                          </w:rPr>
                          <w:t xml:space="preserve"> </w:t>
                        </w:r>
                        <w:r>
                          <w:rPr>
                            <w:sz w:val="26"/>
                          </w:rPr>
                          <w:t>impressions</w:t>
                        </w:r>
                      </w:p>
                      <w:p w14:paraId="2047BF2E" w14:textId="77777777" w:rsidR="00903E45" w:rsidRDefault="00903E45" w:rsidP="00181E80">
                        <w:pPr>
                          <w:widowControl w:val="0"/>
                          <w:numPr>
                            <w:ilvl w:val="0"/>
                            <w:numId w:val="40"/>
                          </w:numPr>
                          <w:tabs>
                            <w:tab w:val="left" w:pos="887"/>
                            <w:tab w:val="left" w:pos="888"/>
                          </w:tabs>
                          <w:autoSpaceDE w:val="0"/>
                          <w:autoSpaceDN w:val="0"/>
                          <w:spacing w:before="55"/>
                          <w:rPr>
                            <w:sz w:val="26"/>
                          </w:rPr>
                        </w:pPr>
                        <w:r>
                          <w:rPr>
                            <w:sz w:val="26"/>
                          </w:rPr>
                          <w:t>personal</w:t>
                        </w:r>
                        <w:r>
                          <w:rPr>
                            <w:spacing w:val="-18"/>
                            <w:sz w:val="26"/>
                          </w:rPr>
                          <w:t xml:space="preserve"> </w:t>
                        </w:r>
                        <w:r>
                          <w:rPr>
                            <w:sz w:val="26"/>
                          </w:rPr>
                          <w:t>branding</w:t>
                        </w:r>
                      </w:p>
                    </w:txbxContent>
                  </v:textbox>
                </v:shape>
                <w10:anchorlock/>
              </v:group>
            </w:pict>
          </mc:Fallback>
        </mc:AlternateContent>
      </w:r>
    </w:p>
    <w:p w14:paraId="6642AE1A" w14:textId="32F0F013" w:rsidR="00181E80" w:rsidRDefault="00181E80" w:rsidP="00181E80">
      <w:pPr>
        <w:pStyle w:val="BodyText"/>
        <w:spacing w:before="74"/>
        <w:ind w:left="107"/>
      </w:pPr>
      <w:r>
        <w:rPr>
          <w:noProof/>
        </w:rPr>
        <w:drawing>
          <wp:anchor distT="0" distB="0" distL="0" distR="0" simplePos="0" relativeHeight="251694080" behindDoc="1" locked="0" layoutInCell="1" allowOverlap="1" wp14:anchorId="626EC022" wp14:editId="4DCDCCB7">
            <wp:simplePos x="0" y="0"/>
            <wp:positionH relativeFrom="page">
              <wp:posOffset>5605271</wp:posOffset>
            </wp:positionH>
            <wp:positionV relativeFrom="paragraph">
              <wp:posOffset>-603970</wp:posOffset>
            </wp:positionV>
            <wp:extent cx="1043529" cy="511016"/>
            <wp:effectExtent l="0" t="0" r="0" b="0"/>
            <wp:wrapNone/>
            <wp:docPr id="13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jpeg"/>
                    <pic:cNvPicPr/>
                  </pic:nvPicPr>
                  <pic:blipFill>
                    <a:blip r:embed="rId88" cstate="print"/>
                    <a:stretch>
                      <a:fillRect/>
                    </a:stretch>
                  </pic:blipFill>
                  <pic:spPr>
                    <a:xfrm>
                      <a:off x="0" y="0"/>
                      <a:ext cx="1043529" cy="511016"/>
                    </a:xfrm>
                    <a:prstGeom prst="rect">
                      <a:avLst/>
                    </a:prstGeom>
                  </pic:spPr>
                </pic:pic>
              </a:graphicData>
            </a:graphic>
          </wp:anchor>
        </w:drawing>
      </w:r>
      <w:r>
        <w:rPr>
          <w:noProof/>
        </w:rPr>
        <mc:AlternateContent>
          <mc:Choice Requires="wps">
            <w:drawing>
              <wp:anchor distT="0" distB="0" distL="114300" distR="114300" simplePos="0" relativeHeight="251695104" behindDoc="1" locked="0" layoutInCell="1" allowOverlap="1" wp14:anchorId="6F3DD7AC" wp14:editId="3DB3B9F0">
                <wp:simplePos x="0" y="0"/>
                <wp:positionH relativeFrom="page">
                  <wp:posOffset>1198880</wp:posOffset>
                </wp:positionH>
                <wp:positionV relativeFrom="paragraph">
                  <wp:posOffset>1270635</wp:posOffset>
                </wp:positionV>
                <wp:extent cx="5160010" cy="5715"/>
                <wp:effectExtent l="0" t="0" r="0" b="0"/>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693F9" id="Rectangle 228" o:spid="_x0000_s1026" style="position:absolute;margin-left:94.4pt;margin-top:100.05pt;width:406.3pt;height:.4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" fillcolor="#57595b" stroked="f">
                <w10:wrap anchorx="page"/>
              </v:rect>
            </w:pict>
          </mc:Fallback>
        </mc:AlternateContent>
      </w:r>
      <w:r>
        <w:rPr>
          <w:noProof/>
        </w:rPr>
        <w:drawing>
          <wp:anchor distT="0" distB="0" distL="0" distR="0" simplePos="0" relativeHeight="251696128" behindDoc="1" locked="0" layoutInCell="1" allowOverlap="1" wp14:anchorId="6B3365B0" wp14:editId="2DD10FA5">
            <wp:simplePos x="0" y="0"/>
            <wp:positionH relativeFrom="page">
              <wp:posOffset>5408676</wp:posOffset>
            </wp:positionH>
            <wp:positionV relativeFrom="paragraph">
              <wp:posOffset>2318217</wp:posOffset>
            </wp:positionV>
            <wp:extent cx="987473" cy="714375"/>
            <wp:effectExtent l="0" t="0" r="0" b="0"/>
            <wp:wrapNone/>
            <wp:docPr id="1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jpeg"/>
                    <pic:cNvPicPr/>
                  </pic:nvPicPr>
                  <pic:blipFill>
                    <a:blip r:embed="rId91" cstate="print"/>
                    <a:stretch>
                      <a:fillRect/>
                    </a:stretch>
                  </pic:blipFill>
                  <pic:spPr>
                    <a:xfrm>
                      <a:off x="0" y="0"/>
                      <a:ext cx="987473" cy="714375"/>
                    </a:xfrm>
                    <a:prstGeom prst="rect">
                      <a:avLst/>
                    </a:prstGeom>
                  </pic:spPr>
                </pic:pic>
              </a:graphicData>
            </a:graphic>
          </wp:anchor>
        </w:drawing>
      </w:r>
      <w:r>
        <w:rPr>
          <w:noProof/>
        </w:rPr>
        <w:drawing>
          <wp:anchor distT="0" distB="0" distL="0" distR="0" simplePos="0" relativeHeight="251697152" behindDoc="1" locked="0" layoutInCell="1" allowOverlap="1" wp14:anchorId="4851E669" wp14:editId="09013033">
            <wp:simplePos x="0" y="0"/>
            <wp:positionH relativeFrom="page">
              <wp:posOffset>5288279</wp:posOffset>
            </wp:positionH>
            <wp:positionV relativeFrom="paragraph">
              <wp:posOffset>3116793</wp:posOffset>
            </wp:positionV>
            <wp:extent cx="1201011" cy="672084"/>
            <wp:effectExtent l="0" t="0" r="0" b="0"/>
            <wp:wrapNone/>
            <wp:docPr id="14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jpeg"/>
                    <pic:cNvPicPr/>
                  </pic:nvPicPr>
                  <pic:blipFill>
                    <a:blip r:embed="rId92" cstate="print"/>
                    <a:stretch>
                      <a:fillRect/>
                    </a:stretch>
                  </pic:blipFill>
                  <pic:spPr>
                    <a:xfrm>
                      <a:off x="0" y="0"/>
                      <a:ext cx="1201011" cy="672084"/>
                    </a:xfrm>
                    <a:prstGeom prst="rect">
                      <a:avLst/>
                    </a:prstGeom>
                  </pic:spPr>
                </pic:pic>
              </a:graphicData>
            </a:graphic>
          </wp:anchor>
        </w:drawing>
      </w:r>
      <w:r>
        <w:rPr>
          <w:color w:val="262626"/>
        </w:rPr>
        <w:t>19</w:t>
      </w:r>
    </w:p>
    <w:p w14:paraId="271E0DDD" w14:textId="77777777" w:rsidR="00181E80" w:rsidRDefault="00181E80" w:rsidP="00181E80">
      <w:pPr>
        <w:pStyle w:val="BodyText"/>
        <w:rPr>
          <w:sz w:val="20"/>
        </w:rPr>
      </w:pPr>
    </w:p>
    <w:p w14:paraId="470698C6" w14:textId="77777777" w:rsidR="00181E80" w:rsidRDefault="00181E80" w:rsidP="00181E80">
      <w:pPr>
        <w:pStyle w:val="BodyText"/>
        <w:rPr>
          <w:sz w:val="20"/>
        </w:rPr>
      </w:pPr>
    </w:p>
    <w:p w14:paraId="631FB453" w14:textId="0CD5DEC9" w:rsidR="00181E80" w:rsidRDefault="00181E80" w:rsidP="00181E80">
      <w:pPr>
        <w:pStyle w:val="BodyText"/>
        <w:spacing w:before="8"/>
        <w:rPr>
          <w:sz w:val="13"/>
        </w:rPr>
      </w:pPr>
      <w:r>
        <w:rPr>
          <w:noProof/>
          <w:sz w:val="22"/>
        </w:rPr>
        <mc:AlternateContent>
          <mc:Choice Requires="wpg">
            <w:drawing>
              <wp:anchor distT="0" distB="0" distL="0" distR="0" simplePos="0" relativeHeight="251715584" behindDoc="1" locked="0" layoutInCell="1" allowOverlap="1" wp14:anchorId="3287CAC3" wp14:editId="4BFEE64C">
                <wp:simplePos x="0" y="0"/>
                <wp:positionH relativeFrom="page">
                  <wp:posOffset>830580</wp:posOffset>
                </wp:positionH>
                <wp:positionV relativeFrom="paragraph">
                  <wp:posOffset>130810</wp:posOffset>
                </wp:positionV>
                <wp:extent cx="5897880" cy="3316605"/>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26" name="Picture 1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Text Box 143"/>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A6E044" w14:textId="77777777" w:rsidR="00903E45" w:rsidRDefault="00903E45" w:rsidP="00181E80">
                              <w:pPr>
                                <w:spacing w:before="3"/>
                                <w:rPr>
                                  <w:sz w:val="32"/>
                                </w:rPr>
                              </w:pPr>
                            </w:p>
                            <w:p w14:paraId="18F64A7A" w14:textId="77777777" w:rsidR="00903E45" w:rsidRDefault="00903E45" w:rsidP="00181E80">
                              <w:pPr>
                                <w:ind w:left="540"/>
                                <w:rPr>
                                  <w:b/>
                                  <w:sz w:val="41"/>
                                </w:rPr>
                              </w:pPr>
                              <w:r>
                                <w:rPr>
                                  <w:b/>
                                  <w:color w:val="00A8CD"/>
                                  <w:sz w:val="41"/>
                                </w:rPr>
                                <w:t>(FIRST) IMPRESSIONS</w:t>
                              </w:r>
                            </w:p>
                            <w:p w14:paraId="3B93DF85" w14:textId="77777777" w:rsidR="00903E45" w:rsidRDefault="00903E45" w:rsidP="00181E80">
                              <w:pPr>
                                <w:spacing w:before="209" w:line="235" w:lineRule="auto"/>
                                <w:ind w:left="539"/>
                                <w:rPr>
                                  <w:sz w:val="23"/>
                                </w:rPr>
                              </w:pPr>
                              <w:r>
                                <w:rPr>
                                  <w:sz w:val="23"/>
                                </w:rPr>
                                <w:t>Imagine: you’re attending a networking event at a presentation relevant to your industry. How do you make a great impression?</w:t>
                              </w:r>
                            </w:p>
                            <w:p w14:paraId="32F2C9CF" w14:textId="77777777" w:rsidR="00903E45" w:rsidRDefault="00903E45" w:rsidP="00181E80">
                              <w:pPr>
                                <w:spacing w:before="55"/>
                                <w:ind w:left="539"/>
                                <w:rPr>
                                  <w:i/>
                                  <w:sz w:val="23"/>
                                </w:rPr>
                              </w:pPr>
                              <w:r>
                                <w:rPr>
                                  <w:i/>
                                  <w:sz w:val="23"/>
                                </w:rPr>
                                <w:t>Non-verbal</w:t>
                              </w:r>
                            </w:p>
                            <w:p w14:paraId="2734D188" w14:textId="77777777" w:rsidR="00903E45" w:rsidRDefault="00903E45" w:rsidP="00181E80">
                              <w:pPr>
                                <w:widowControl w:val="0"/>
                                <w:numPr>
                                  <w:ilvl w:val="0"/>
                                  <w:numId w:val="39"/>
                                </w:numPr>
                                <w:tabs>
                                  <w:tab w:val="left" w:pos="887"/>
                                  <w:tab w:val="left" w:pos="888"/>
                                </w:tabs>
                                <w:autoSpaceDE w:val="0"/>
                                <w:autoSpaceDN w:val="0"/>
                                <w:spacing w:before="52"/>
                                <w:ind w:hanging="349"/>
                                <w:rPr>
                                  <w:sz w:val="20"/>
                                </w:rPr>
                              </w:pPr>
                              <w:r>
                                <w:rPr>
                                  <w:w w:val="105"/>
                                  <w:sz w:val="20"/>
                                </w:rPr>
                                <w:t>Dress code, body</w:t>
                              </w:r>
                              <w:r>
                                <w:rPr>
                                  <w:spacing w:val="-2"/>
                                  <w:w w:val="105"/>
                                  <w:sz w:val="20"/>
                                </w:rPr>
                                <w:t xml:space="preserve"> </w:t>
                              </w:r>
                              <w:r>
                                <w:rPr>
                                  <w:w w:val="105"/>
                                  <w:sz w:val="20"/>
                                </w:rPr>
                                <w:t>posture</w:t>
                              </w:r>
                            </w:p>
                            <w:p w14:paraId="30572540"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w w:val="105"/>
                                  <w:sz w:val="20"/>
                                </w:rPr>
                                <w:t>Handshake</w:t>
                              </w:r>
                            </w:p>
                            <w:p w14:paraId="1A3CCFBC" w14:textId="77777777" w:rsidR="00903E45" w:rsidRDefault="00903E45" w:rsidP="00181E80">
                              <w:pPr>
                                <w:widowControl w:val="0"/>
                                <w:numPr>
                                  <w:ilvl w:val="0"/>
                                  <w:numId w:val="39"/>
                                </w:numPr>
                                <w:tabs>
                                  <w:tab w:val="left" w:pos="887"/>
                                  <w:tab w:val="left" w:pos="888"/>
                                </w:tabs>
                                <w:autoSpaceDE w:val="0"/>
                                <w:autoSpaceDN w:val="0"/>
                                <w:spacing w:before="52"/>
                                <w:ind w:hanging="349"/>
                                <w:rPr>
                                  <w:sz w:val="20"/>
                                </w:rPr>
                              </w:pPr>
                              <w:r>
                                <w:rPr>
                                  <w:w w:val="105"/>
                                  <w:sz w:val="20"/>
                                </w:rPr>
                                <w:t>Hands out of</w:t>
                              </w:r>
                              <w:r>
                                <w:rPr>
                                  <w:spacing w:val="-2"/>
                                  <w:w w:val="105"/>
                                  <w:sz w:val="20"/>
                                </w:rPr>
                                <w:t xml:space="preserve"> </w:t>
                              </w:r>
                              <w:r>
                                <w:rPr>
                                  <w:w w:val="105"/>
                                  <w:sz w:val="20"/>
                                </w:rPr>
                                <w:t>pockets</w:t>
                              </w:r>
                            </w:p>
                            <w:p w14:paraId="29FA1DB7"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spacing w:val="-3"/>
                                  <w:w w:val="105"/>
                                  <w:sz w:val="20"/>
                                </w:rPr>
                                <w:t>Eye</w:t>
                              </w:r>
                              <w:r>
                                <w:rPr>
                                  <w:spacing w:val="-1"/>
                                  <w:w w:val="105"/>
                                  <w:sz w:val="20"/>
                                </w:rPr>
                                <w:t xml:space="preserve"> </w:t>
                              </w:r>
                              <w:r>
                                <w:rPr>
                                  <w:w w:val="105"/>
                                  <w:sz w:val="20"/>
                                </w:rPr>
                                <w:t>contact</w:t>
                              </w:r>
                            </w:p>
                            <w:p w14:paraId="7B52B4B7" w14:textId="77777777" w:rsidR="00903E45" w:rsidRDefault="00903E45" w:rsidP="00181E80">
                              <w:pPr>
                                <w:spacing w:before="56"/>
                                <w:ind w:left="539"/>
                                <w:rPr>
                                  <w:i/>
                                  <w:sz w:val="23"/>
                                </w:rPr>
                              </w:pPr>
                              <w:r>
                                <w:rPr>
                                  <w:i/>
                                  <w:sz w:val="23"/>
                                </w:rPr>
                                <w:t>Verbal</w:t>
                              </w:r>
                            </w:p>
                            <w:p w14:paraId="2EEBDC5F" w14:textId="77777777" w:rsidR="00903E45" w:rsidRDefault="00903E45" w:rsidP="00181E80">
                              <w:pPr>
                                <w:widowControl w:val="0"/>
                                <w:numPr>
                                  <w:ilvl w:val="0"/>
                                  <w:numId w:val="39"/>
                                </w:numPr>
                                <w:tabs>
                                  <w:tab w:val="left" w:pos="887"/>
                                  <w:tab w:val="left" w:pos="888"/>
                                </w:tabs>
                                <w:autoSpaceDE w:val="0"/>
                                <w:autoSpaceDN w:val="0"/>
                                <w:spacing w:before="50"/>
                                <w:ind w:hanging="349"/>
                                <w:rPr>
                                  <w:sz w:val="20"/>
                                </w:rPr>
                              </w:pPr>
                              <w:r>
                                <w:rPr>
                                  <w:w w:val="105"/>
                                  <w:sz w:val="20"/>
                                </w:rPr>
                                <w:t>Pitch, tone, pace of your</w:t>
                              </w:r>
                              <w:r>
                                <w:rPr>
                                  <w:spacing w:val="-2"/>
                                  <w:w w:val="105"/>
                                  <w:sz w:val="20"/>
                                </w:rPr>
                                <w:t xml:space="preserve"> </w:t>
                              </w:r>
                              <w:r>
                                <w:rPr>
                                  <w:w w:val="105"/>
                                  <w:sz w:val="20"/>
                                </w:rPr>
                                <w:t>voice</w:t>
                              </w:r>
                            </w:p>
                            <w:p w14:paraId="29720726" w14:textId="77777777" w:rsidR="00903E45" w:rsidRDefault="00903E45" w:rsidP="00181E80">
                              <w:pPr>
                                <w:widowControl w:val="0"/>
                                <w:numPr>
                                  <w:ilvl w:val="0"/>
                                  <w:numId w:val="39"/>
                                </w:numPr>
                                <w:tabs>
                                  <w:tab w:val="left" w:pos="887"/>
                                  <w:tab w:val="left" w:pos="888"/>
                                </w:tabs>
                                <w:autoSpaceDE w:val="0"/>
                                <w:autoSpaceDN w:val="0"/>
                                <w:spacing w:before="54"/>
                                <w:ind w:hanging="349"/>
                                <w:rPr>
                                  <w:sz w:val="20"/>
                                </w:rPr>
                              </w:pPr>
                              <w:r>
                                <w:rPr>
                                  <w:w w:val="105"/>
                                  <w:sz w:val="20"/>
                                </w:rPr>
                                <w:t>Confidence and</w:t>
                              </w:r>
                              <w:r>
                                <w:rPr>
                                  <w:spacing w:val="-1"/>
                                  <w:w w:val="105"/>
                                  <w:sz w:val="20"/>
                                </w:rPr>
                                <w:t xml:space="preserve"> </w:t>
                              </w:r>
                              <w:r>
                                <w:rPr>
                                  <w:w w:val="105"/>
                                  <w:sz w:val="20"/>
                                </w:rPr>
                                <w:t>attitude</w:t>
                              </w:r>
                            </w:p>
                            <w:p w14:paraId="16890018"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w w:val="105"/>
                                  <w:sz w:val="20"/>
                                </w:rPr>
                                <w:t>Time spent with a conversation</w:t>
                              </w:r>
                              <w:r>
                                <w:rPr>
                                  <w:spacing w:val="-8"/>
                                  <w:w w:val="105"/>
                                  <w:sz w:val="20"/>
                                </w:rPr>
                                <w:t xml:space="preserve"> </w:t>
                              </w:r>
                              <w:r>
                                <w:rPr>
                                  <w:w w:val="105"/>
                                  <w:sz w:val="20"/>
                                </w:rPr>
                                <w:t>partner</w:t>
                              </w:r>
                            </w:p>
                            <w:p w14:paraId="20D5508B" w14:textId="77777777" w:rsidR="00903E45" w:rsidRDefault="00903E45" w:rsidP="00181E80">
                              <w:pPr>
                                <w:widowControl w:val="0"/>
                                <w:numPr>
                                  <w:ilvl w:val="0"/>
                                  <w:numId w:val="39"/>
                                </w:numPr>
                                <w:tabs>
                                  <w:tab w:val="left" w:pos="887"/>
                                  <w:tab w:val="left" w:pos="888"/>
                                </w:tabs>
                                <w:autoSpaceDE w:val="0"/>
                                <w:autoSpaceDN w:val="0"/>
                                <w:spacing w:before="54"/>
                                <w:ind w:hanging="349"/>
                                <w:rPr>
                                  <w:sz w:val="20"/>
                                </w:rPr>
                              </w:pPr>
                              <w:r>
                                <w:rPr>
                                  <w:w w:val="105"/>
                                  <w:sz w:val="20"/>
                                </w:rPr>
                                <w:t>How you start a</w:t>
                              </w:r>
                              <w:r>
                                <w:rPr>
                                  <w:spacing w:val="-5"/>
                                  <w:w w:val="105"/>
                                  <w:sz w:val="20"/>
                                </w:rPr>
                                <w:t xml:space="preserve"> </w:t>
                              </w:r>
                              <w:r>
                                <w:rPr>
                                  <w:w w:val="105"/>
                                  <w:sz w:val="20"/>
                                </w:rPr>
                                <w:t>conversation</w:t>
                              </w:r>
                            </w:p>
                            <w:p w14:paraId="327FA456"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proofErr w:type="spellStart"/>
                              <w:r>
                                <w:rPr>
                                  <w:w w:val="105"/>
                                  <w:sz w:val="20"/>
                                </w:rPr>
                                <w:t>Humour</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7CAC3" id="Group 225" o:spid="_x0000_s1216" style="position:absolute;margin-left:65.4pt;margin-top:10.3pt;width:464.4pt;height:261.15pt;z-index:-251600896;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">
                <v:shape id="Picture 142" o:spid="_x0000_s1217"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97&#10;8BbEAAAA3AAAAA8AAABkcnMvZG93bnJldi54bWxEj0GLwjAUhO/C/ofwFvamaXtQ6RqLCMLC4sFa&#10;FG+P5m1bbF5Kk7X13xtB8DjMzDfMKhtNK27Uu8aygngWgSAurW64UlAcd9MlCOeRNbaWScGdHGTr&#10;j8kKU20HPtAt95UIEHYpKqi971IpXVmTQTezHXHw/mxv0AfZV1L3OAS4aWUSRXNpsOGwUGNH25rK&#10;a/5vFPyed9thMexz3BdxdDrR6IrLQamvz3HzDcLT6N/hV/tHK0iSOTzPhCMg1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978BbEAAAA3AAAAA8AAAAAAAAAAAAAAAAAnAIA&#10;AGRycy9kb3ducmV2LnhtbFBLBQYAAAAABAAEAPcAAACNAwAAAAA=&#10;">
                  <v:imagedata r:id="rId63" o:title=""/>
                </v:shape>
                <v:shape id="Text Box 143" o:spid="_x0000_s1218"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c9dCxQAA&#10;ANwAAAAPAAAAZHJzL2Rvd25yZXYueG1sRI9Ba4NAFITvgfyH5RVyS9Z6iMFmlZJQaCEImlDo7eG+&#10;qtR9K+7WmP76bqGQ4zAz3zD7fDa9mGh0nWUFj5sIBHFtdceNgsv5Zb0D4Tyyxt4yKbiRgzxbLvaY&#10;anvlkqbKNyJA2KWooPV+SKV0dUsG3cYOxMH7tKNBH+TYSD3iNcBNL+Mo2kqDHYeFFgc6tFR/Vd9G&#10;QXE+fJzk5YTHN7PVyftUuJ+SlFo9zM9PIDzN/h7+b79qBXGcwN+ZcARk9g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pz10LFAAAA3AAAAA8AAAAAAAAAAAAAAAAAlwIAAGRycy9k&#10;b3ducmV2LnhtbFBLBQYAAAAABAAEAPUAAACJAwAAAAA=&#10;" filled="f" strokeweight=".96pt">
                  <v:textbox inset="0,0,0,0">
                    <w:txbxContent>
                      <w:p w14:paraId="2CA6E044" w14:textId="77777777" w:rsidR="00903E45" w:rsidRDefault="00903E45" w:rsidP="00181E80">
                        <w:pPr>
                          <w:spacing w:before="3"/>
                          <w:rPr>
                            <w:sz w:val="32"/>
                          </w:rPr>
                        </w:pPr>
                      </w:p>
                      <w:p w14:paraId="18F64A7A" w14:textId="77777777" w:rsidR="00903E45" w:rsidRDefault="00903E45" w:rsidP="00181E80">
                        <w:pPr>
                          <w:ind w:left="540"/>
                          <w:rPr>
                            <w:b/>
                            <w:sz w:val="41"/>
                          </w:rPr>
                        </w:pPr>
                        <w:r>
                          <w:rPr>
                            <w:b/>
                            <w:color w:val="00A8CD"/>
                            <w:sz w:val="41"/>
                          </w:rPr>
                          <w:t>(FIRST) IMPRESSIONS</w:t>
                        </w:r>
                      </w:p>
                      <w:p w14:paraId="3B93DF85" w14:textId="77777777" w:rsidR="00903E45" w:rsidRDefault="00903E45" w:rsidP="00181E80">
                        <w:pPr>
                          <w:spacing w:before="209" w:line="235" w:lineRule="auto"/>
                          <w:ind w:left="539"/>
                          <w:rPr>
                            <w:sz w:val="23"/>
                          </w:rPr>
                        </w:pPr>
                        <w:r>
                          <w:rPr>
                            <w:sz w:val="23"/>
                          </w:rPr>
                          <w:t>Imagine: you’re attending a networking event at a presentation relevant to your industry. How do you make a great impression?</w:t>
                        </w:r>
                      </w:p>
                      <w:p w14:paraId="32F2C9CF" w14:textId="77777777" w:rsidR="00903E45" w:rsidRDefault="00903E45" w:rsidP="00181E80">
                        <w:pPr>
                          <w:spacing w:before="55"/>
                          <w:ind w:left="539"/>
                          <w:rPr>
                            <w:i/>
                            <w:sz w:val="23"/>
                          </w:rPr>
                        </w:pPr>
                        <w:r>
                          <w:rPr>
                            <w:i/>
                            <w:sz w:val="23"/>
                          </w:rPr>
                          <w:t>Non-verbal</w:t>
                        </w:r>
                      </w:p>
                      <w:p w14:paraId="2734D188" w14:textId="77777777" w:rsidR="00903E45" w:rsidRDefault="00903E45" w:rsidP="00181E80">
                        <w:pPr>
                          <w:widowControl w:val="0"/>
                          <w:numPr>
                            <w:ilvl w:val="0"/>
                            <w:numId w:val="39"/>
                          </w:numPr>
                          <w:tabs>
                            <w:tab w:val="left" w:pos="887"/>
                            <w:tab w:val="left" w:pos="888"/>
                          </w:tabs>
                          <w:autoSpaceDE w:val="0"/>
                          <w:autoSpaceDN w:val="0"/>
                          <w:spacing w:before="52"/>
                          <w:ind w:hanging="349"/>
                          <w:rPr>
                            <w:sz w:val="20"/>
                          </w:rPr>
                        </w:pPr>
                        <w:r>
                          <w:rPr>
                            <w:w w:val="105"/>
                            <w:sz w:val="20"/>
                          </w:rPr>
                          <w:t>Dress code, body</w:t>
                        </w:r>
                        <w:r>
                          <w:rPr>
                            <w:spacing w:val="-2"/>
                            <w:w w:val="105"/>
                            <w:sz w:val="20"/>
                          </w:rPr>
                          <w:t xml:space="preserve"> </w:t>
                        </w:r>
                        <w:r>
                          <w:rPr>
                            <w:w w:val="105"/>
                            <w:sz w:val="20"/>
                          </w:rPr>
                          <w:t>posture</w:t>
                        </w:r>
                      </w:p>
                      <w:p w14:paraId="30572540"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w w:val="105"/>
                            <w:sz w:val="20"/>
                          </w:rPr>
                          <w:t>Handshake</w:t>
                        </w:r>
                      </w:p>
                      <w:p w14:paraId="1A3CCFBC" w14:textId="77777777" w:rsidR="00903E45" w:rsidRDefault="00903E45" w:rsidP="00181E80">
                        <w:pPr>
                          <w:widowControl w:val="0"/>
                          <w:numPr>
                            <w:ilvl w:val="0"/>
                            <w:numId w:val="39"/>
                          </w:numPr>
                          <w:tabs>
                            <w:tab w:val="left" w:pos="887"/>
                            <w:tab w:val="left" w:pos="888"/>
                          </w:tabs>
                          <w:autoSpaceDE w:val="0"/>
                          <w:autoSpaceDN w:val="0"/>
                          <w:spacing w:before="52"/>
                          <w:ind w:hanging="349"/>
                          <w:rPr>
                            <w:sz w:val="20"/>
                          </w:rPr>
                        </w:pPr>
                        <w:r>
                          <w:rPr>
                            <w:w w:val="105"/>
                            <w:sz w:val="20"/>
                          </w:rPr>
                          <w:t>Hands out of</w:t>
                        </w:r>
                        <w:r>
                          <w:rPr>
                            <w:spacing w:val="-2"/>
                            <w:w w:val="105"/>
                            <w:sz w:val="20"/>
                          </w:rPr>
                          <w:t xml:space="preserve"> </w:t>
                        </w:r>
                        <w:r>
                          <w:rPr>
                            <w:w w:val="105"/>
                            <w:sz w:val="20"/>
                          </w:rPr>
                          <w:t>pockets</w:t>
                        </w:r>
                      </w:p>
                      <w:p w14:paraId="29FA1DB7"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spacing w:val="-3"/>
                            <w:w w:val="105"/>
                            <w:sz w:val="20"/>
                          </w:rPr>
                          <w:t>Eye</w:t>
                        </w:r>
                        <w:r>
                          <w:rPr>
                            <w:spacing w:val="-1"/>
                            <w:w w:val="105"/>
                            <w:sz w:val="20"/>
                          </w:rPr>
                          <w:t xml:space="preserve"> </w:t>
                        </w:r>
                        <w:r>
                          <w:rPr>
                            <w:w w:val="105"/>
                            <w:sz w:val="20"/>
                          </w:rPr>
                          <w:t>contact</w:t>
                        </w:r>
                      </w:p>
                      <w:p w14:paraId="7B52B4B7" w14:textId="77777777" w:rsidR="00903E45" w:rsidRDefault="00903E45" w:rsidP="00181E80">
                        <w:pPr>
                          <w:spacing w:before="56"/>
                          <w:ind w:left="539"/>
                          <w:rPr>
                            <w:i/>
                            <w:sz w:val="23"/>
                          </w:rPr>
                        </w:pPr>
                        <w:r>
                          <w:rPr>
                            <w:i/>
                            <w:sz w:val="23"/>
                          </w:rPr>
                          <w:t>Verbal</w:t>
                        </w:r>
                      </w:p>
                      <w:p w14:paraId="2EEBDC5F" w14:textId="77777777" w:rsidR="00903E45" w:rsidRDefault="00903E45" w:rsidP="00181E80">
                        <w:pPr>
                          <w:widowControl w:val="0"/>
                          <w:numPr>
                            <w:ilvl w:val="0"/>
                            <w:numId w:val="39"/>
                          </w:numPr>
                          <w:tabs>
                            <w:tab w:val="left" w:pos="887"/>
                            <w:tab w:val="left" w:pos="888"/>
                          </w:tabs>
                          <w:autoSpaceDE w:val="0"/>
                          <w:autoSpaceDN w:val="0"/>
                          <w:spacing w:before="50"/>
                          <w:ind w:hanging="349"/>
                          <w:rPr>
                            <w:sz w:val="20"/>
                          </w:rPr>
                        </w:pPr>
                        <w:r>
                          <w:rPr>
                            <w:w w:val="105"/>
                            <w:sz w:val="20"/>
                          </w:rPr>
                          <w:t>Pitch, tone, pace of your</w:t>
                        </w:r>
                        <w:r>
                          <w:rPr>
                            <w:spacing w:val="-2"/>
                            <w:w w:val="105"/>
                            <w:sz w:val="20"/>
                          </w:rPr>
                          <w:t xml:space="preserve"> </w:t>
                        </w:r>
                        <w:r>
                          <w:rPr>
                            <w:w w:val="105"/>
                            <w:sz w:val="20"/>
                          </w:rPr>
                          <w:t>voice</w:t>
                        </w:r>
                      </w:p>
                      <w:p w14:paraId="29720726" w14:textId="77777777" w:rsidR="00903E45" w:rsidRDefault="00903E45" w:rsidP="00181E80">
                        <w:pPr>
                          <w:widowControl w:val="0"/>
                          <w:numPr>
                            <w:ilvl w:val="0"/>
                            <w:numId w:val="39"/>
                          </w:numPr>
                          <w:tabs>
                            <w:tab w:val="left" w:pos="887"/>
                            <w:tab w:val="left" w:pos="888"/>
                          </w:tabs>
                          <w:autoSpaceDE w:val="0"/>
                          <w:autoSpaceDN w:val="0"/>
                          <w:spacing w:before="54"/>
                          <w:ind w:hanging="349"/>
                          <w:rPr>
                            <w:sz w:val="20"/>
                          </w:rPr>
                        </w:pPr>
                        <w:r>
                          <w:rPr>
                            <w:w w:val="105"/>
                            <w:sz w:val="20"/>
                          </w:rPr>
                          <w:t>Confidence and</w:t>
                        </w:r>
                        <w:r>
                          <w:rPr>
                            <w:spacing w:val="-1"/>
                            <w:w w:val="105"/>
                            <w:sz w:val="20"/>
                          </w:rPr>
                          <w:t xml:space="preserve"> </w:t>
                        </w:r>
                        <w:r>
                          <w:rPr>
                            <w:w w:val="105"/>
                            <w:sz w:val="20"/>
                          </w:rPr>
                          <w:t>attitude</w:t>
                        </w:r>
                      </w:p>
                      <w:p w14:paraId="16890018"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r>
                          <w:rPr>
                            <w:w w:val="105"/>
                            <w:sz w:val="20"/>
                          </w:rPr>
                          <w:t>Time spent with a conversation</w:t>
                        </w:r>
                        <w:r>
                          <w:rPr>
                            <w:spacing w:val="-8"/>
                            <w:w w:val="105"/>
                            <w:sz w:val="20"/>
                          </w:rPr>
                          <w:t xml:space="preserve"> </w:t>
                        </w:r>
                        <w:r>
                          <w:rPr>
                            <w:w w:val="105"/>
                            <w:sz w:val="20"/>
                          </w:rPr>
                          <w:t>partner</w:t>
                        </w:r>
                      </w:p>
                      <w:p w14:paraId="20D5508B" w14:textId="77777777" w:rsidR="00903E45" w:rsidRDefault="00903E45" w:rsidP="00181E80">
                        <w:pPr>
                          <w:widowControl w:val="0"/>
                          <w:numPr>
                            <w:ilvl w:val="0"/>
                            <w:numId w:val="39"/>
                          </w:numPr>
                          <w:tabs>
                            <w:tab w:val="left" w:pos="887"/>
                            <w:tab w:val="left" w:pos="888"/>
                          </w:tabs>
                          <w:autoSpaceDE w:val="0"/>
                          <w:autoSpaceDN w:val="0"/>
                          <w:spacing w:before="54"/>
                          <w:ind w:hanging="349"/>
                          <w:rPr>
                            <w:sz w:val="20"/>
                          </w:rPr>
                        </w:pPr>
                        <w:r>
                          <w:rPr>
                            <w:w w:val="105"/>
                            <w:sz w:val="20"/>
                          </w:rPr>
                          <w:t>How you start a</w:t>
                        </w:r>
                        <w:r>
                          <w:rPr>
                            <w:spacing w:val="-5"/>
                            <w:w w:val="105"/>
                            <w:sz w:val="20"/>
                          </w:rPr>
                          <w:t xml:space="preserve"> </w:t>
                        </w:r>
                        <w:r>
                          <w:rPr>
                            <w:w w:val="105"/>
                            <w:sz w:val="20"/>
                          </w:rPr>
                          <w:t>conversation</w:t>
                        </w:r>
                      </w:p>
                      <w:p w14:paraId="327FA456" w14:textId="77777777" w:rsidR="00903E45" w:rsidRDefault="00903E45" w:rsidP="00181E80">
                        <w:pPr>
                          <w:widowControl w:val="0"/>
                          <w:numPr>
                            <w:ilvl w:val="0"/>
                            <w:numId w:val="39"/>
                          </w:numPr>
                          <w:tabs>
                            <w:tab w:val="left" w:pos="887"/>
                            <w:tab w:val="left" w:pos="888"/>
                          </w:tabs>
                          <w:autoSpaceDE w:val="0"/>
                          <w:autoSpaceDN w:val="0"/>
                          <w:spacing w:before="53"/>
                          <w:ind w:hanging="349"/>
                          <w:rPr>
                            <w:sz w:val="20"/>
                          </w:rPr>
                        </w:pPr>
                        <w:proofErr w:type="spellStart"/>
                        <w:r>
                          <w:rPr>
                            <w:w w:val="105"/>
                            <w:sz w:val="20"/>
                          </w:rPr>
                          <w:t>Humour</w:t>
                        </w:r>
                        <w:proofErr w:type="spellEnd"/>
                      </w:p>
                    </w:txbxContent>
                  </v:textbox>
                </v:shape>
                <w10:wrap type="topAndBottom" anchorx="page"/>
              </v:group>
            </w:pict>
          </mc:Fallback>
        </mc:AlternateContent>
      </w:r>
    </w:p>
    <w:p w14:paraId="5255D088" w14:textId="77777777" w:rsidR="00181E80" w:rsidRDefault="00181E80" w:rsidP="00181E80">
      <w:pPr>
        <w:pStyle w:val="BodyText"/>
        <w:spacing w:before="49"/>
        <w:ind w:left="107"/>
      </w:pPr>
      <w:r>
        <w:rPr>
          <w:color w:val="262626"/>
        </w:rPr>
        <w:t>20</w:t>
      </w:r>
    </w:p>
    <w:p w14:paraId="412DDF54" w14:textId="77777777" w:rsidR="00181E80" w:rsidRDefault="00181E80" w:rsidP="00181E80">
      <w:pPr>
        <w:sectPr w:rsidR="00181E80">
          <w:headerReference w:type="default" r:id="rId93"/>
          <w:footerReference w:type="default" r:id="rId94"/>
          <w:pgSz w:w="11910" w:h="16840"/>
          <w:pgMar w:top="1660" w:right="1200" w:bottom="1520" w:left="1200" w:header="1334" w:footer="1336" w:gutter="0"/>
          <w:cols w:space="720"/>
        </w:sectPr>
      </w:pPr>
    </w:p>
    <w:p w14:paraId="17DD5EE7" w14:textId="5F663E92"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698176" behindDoc="1" locked="0" layoutInCell="1" allowOverlap="1" wp14:anchorId="1E7A5643" wp14:editId="2C3DF17E">
                <wp:simplePos x="0" y="0"/>
                <wp:positionH relativeFrom="page">
                  <wp:posOffset>1198880</wp:posOffset>
                </wp:positionH>
                <wp:positionV relativeFrom="page">
                  <wp:posOffset>2310130</wp:posOffset>
                </wp:positionV>
                <wp:extent cx="5160010" cy="5715"/>
                <wp:effectExtent l="0" t="0" r="0" b="0"/>
                <wp:wrapNone/>
                <wp:docPr id="22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4C608" id="Rectangle 224" o:spid="_x0000_s1026" style="position:absolute;margin-left:94.4pt;margin-top:181.9pt;width:406.3pt;height:.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" fillcolor="#57595b" stroked="f">
                <w10:wrap anchorx="page" anchory="page"/>
              </v:rect>
            </w:pict>
          </mc:Fallback>
        </mc:AlternateContent>
      </w:r>
    </w:p>
    <w:p w14:paraId="228E7F0A" w14:textId="77777777" w:rsidR="00181E80" w:rsidRDefault="00181E80" w:rsidP="00181E80">
      <w:pPr>
        <w:pStyle w:val="BodyText"/>
        <w:rPr>
          <w:sz w:val="20"/>
        </w:rPr>
      </w:pPr>
    </w:p>
    <w:p w14:paraId="4FAC622C" w14:textId="77777777" w:rsidR="00181E80" w:rsidRDefault="00181E80" w:rsidP="00181E80">
      <w:pPr>
        <w:pStyle w:val="BodyText"/>
        <w:rPr>
          <w:sz w:val="20"/>
        </w:rPr>
      </w:pPr>
    </w:p>
    <w:p w14:paraId="233F0D06" w14:textId="77777777" w:rsidR="00181E80" w:rsidRDefault="00181E80" w:rsidP="00181E80">
      <w:pPr>
        <w:pStyle w:val="BodyText"/>
        <w:spacing w:before="10"/>
        <w:rPr>
          <w:sz w:val="21"/>
        </w:rPr>
      </w:pPr>
    </w:p>
    <w:p w14:paraId="44E36D41" w14:textId="05353872" w:rsidR="00181E80" w:rsidRDefault="00181E80" w:rsidP="00181E80">
      <w:pPr>
        <w:pStyle w:val="BodyText"/>
        <w:ind w:left="107"/>
        <w:rPr>
          <w:sz w:val="20"/>
        </w:rPr>
      </w:pPr>
      <w:r>
        <w:rPr>
          <w:noProof/>
          <w:sz w:val="20"/>
        </w:rPr>
        <mc:AlternateContent>
          <mc:Choice Requires="wpg">
            <w:drawing>
              <wp:inline distT="0" distB="0" distL="0" distR="0" wp14:anchorId="564BFD63" wp14:editId="4E9A016B">
                <wp:extent cx="5897880" cy="3316605"/>
                <wp:effectExtent l="0" t="0" r="7620" b="10795"/>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22"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Text Box 43"/>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5EF457" w14:textId="77777777" w:rsidR="00903E45" w:rsidRDefault="00903E45" w:rsidP="00181E80">
                              <w:pPr>
                                <w:spacing w:before="317"/>
                                <w:ind w:left="609"/>
                                <w:rPr>
                                  <w:b/>
                                  <w:sz w:val="41"/>
                                </w:rPr>
                              </w:pPr>
                              <w:r>
                                <w:rPr>
                                  <w:b/>
                                  <w:color w:val="00A8CD"/>
                                  <w:sz w:val="41"/>
                                </w:rPr>
                                <w:t>QUESTION</w:t>
                              </w:r>
                            </w:p>
                            <w:p w14:paraId="0FD06CEC" w14:textId="77777777" w:rsidR="00903E45" w:rsidRDefault="00903E45" w:rsidP="00181E80">
                              <w:pPr>
                                <w:spacing w:before="1"/>
                                <w:rPr>
                                  <w:b/>
                                  <w:sz w:val="43"/>
                                </w:rPr>
                              </w:pPr>
                            </w:p>
                            <w:p w14:paraId="49EF5FDF" w14:textId="77777777" w:rsidR="00903E45" w:rsidRDefault="00903E45" w:rsidP="00181E80">
                              <w:pPr>
                                <w:ind w:left="609"/>
                                <w:rPr>
                                  <w:sz w:val="26"/>
                                </w:rPr>
                              </w:pPr>
                              <w:r>
                                <w:rPr>
                                  <w:sz w:val="26"/>
                                </w:rPr>
                                <w:t>What do you know about personal branding?</w:t>
                              </w:r>
                            </w:p>
                          </w:txbxContent>
                        </wps:txbx>
                        <wps:bodyPr rot="0" vert="horz" wrap="square" lIns="0" tIns="0" rIns="0" bIns="0" anchor="t" anchorCtr="0" upright="1">
                          <a:noAutofit/>
                        </wps:bodyPr>
                      </wps:wsp>
                    </wpg:wgp>
                  </a:graphicData>
                </a:graphic>
              </wp:inline>
            </w:drawing>
          </mc:Choice>
          <mc:Fallback>
            <w:pict>
              <v:group w14:anchorId="564BFD63" id="Group 221" o:spid="_x0000_s1219"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">
                <v:shape id="Picture 42" o:spid="_x0000_s1220"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BA&#10;9hXEAAAA3AAAAA8AAABkcnMvZG93bnJldi54bWxEj0FrwkAUhO8F/8PyBG91Yw62xGxEAgGheDAN&#10;irdH9pkEs29DdmvSf98tFHocZuYbJt3PphdPGl1nWcFmHYEgrq3uuFFQfRav7yCcR9bYWyYF3+Rg&#10;ny1eUky0nfhMz9I3IkDYJaig9X5IpHR1Swbd2g7Ewbvb0aAPcmykHnEKcNPLOIq20mDHYaHFgfKW&#10;6kf5ZRR8XIt8eptOJZ6qTXS50Oyq21mp1XI+7EB4mv1/+K991AriOIbfM+EIyO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BA9hXEAAAA3AAAAA8AAAAAAAAAAAAAAAAAnAIA&#10;AGRycy9kb3ducmV2LnhtbFBLBQYAAAAABAAEAPcAAACNAwAAAAA=&#10;">
                  <v:imagedata r:id="rId63" o:title=""/>
                </v:shape>
                <v:shape id="Text Box 43" o:spid="_x0000_s1221"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SNFBxgAA&#10;ANwAAAAPAAAAZHJzL2Rvd25yZXYueG1sRI/dasJAFITvBd9hOYJ3ZmMKVlJXKUqhggj5odC7Q/Y0&#10;Cc2eDdltTPv03ULBy2FmvmF2h8l0YqTBtZYVrKMYBHFldcu1grJ4WW1BOI+ssbNMCr7JwWE/n+0w&#10;1fbGGY25r0WAsEtRQeN9n0rpqoYMusj2xMH7sINBH+RQSz3gLcBNJ5M43kiDLYeFBns6NlR95l9G&#10;wbU4vl9kecHT2Wz049t4dT8ZKbVcTM9PIDxN/h7+b79qBUnyAH9nwhG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SNFBxgAAANwAAAAPAAAAAAAAAAAAAAAAAJcCAABkcnMv&#10;ZG93bnJldi54bWxQSwUGAAAAAAQABAD1AAAAigMAAAAA&#10;" filled="f" strokeweight=".96pt">
                  <v:textbox inset="0,0,0,0">
                    <w:txbxContent>
                      <w:p w14:paraId="025EF457" w14:textId="77777777" w:rsidR="00903E45" w:rsidRDefault="00903E45" w:rsidP="00181E80">
                        <w:pPr>
                          <w:spacing w:before="317"/>
                          <w:ind w:left="609"/>
                          <w:rPr>
                            <w:b/>
                            <w:sz w:val="41"/>
                          </w:rPr>
                        </w:pPr>
                        <w:r>
                          <w:rPr>
                            <w:b/>
                            <w:color w:val="00A8CD"/>
                            <w:sz w:val="41"/>
                          </w:rPr>
                          <w:t>QUESTION</w:t>
                        </w:r>
                      </w:p>
                      <w:p w14:paraId="0FD06CEC" w14:textId="77777777" w:rsidR="00903E45" w:rsidRDefault="00903E45" w:rsidP="00181E80">
                        <w:pPr>
                          <w:spacing w:before="1"/>
                          <w:rPr>
                            <w:b/>
                            <w:sz w:val="43"/>
                          </w:rPr>
                        </w:pPr>
                      </w:p>
                      <w:p w14:paraId="49EF5FDF" w14:textId="77777777" w:rsidR="00903E45" w:rsidRDefault="00903E45" w:rsidP="00181E80">
                        <w:pPr>
                          <w:ind w:left="609"/>
                          <w:rPr>
                            <w:sz w:val="26"/>
                          </w:rPr>
                        </w:pPr>
                        <w:r>
                          <w:rPr>
                            <w:sz w:val="26"/>
                          </w:rPr>
                          <w:t>What do you know about personal branding?</w:t>
                        </w:r>
                      </w:p>
                    </w:txbxContent>
                  </v:textbox>
                </v:shape>
                <w10:anchorlock/>
              </v:group>
            </w:pict>
          </mc:Fallback>
        </mc:AlternateContent>
      </w:r>
    </w:p>
    <w:p w14:paraId="63E33ACA" w14:textId="77777777" w:rsidR="00181E80" w:rsidRDefault="00181E80" w:rsidP="00181E80">
      <w:pPr>
        <w:pStyle w:val="BodyText"/>
        <w:spacing w:before="74"/>
        <w:ind w:left="107"/>
      </w:pPr>
      <w:r>
        <w:rPr>
          <w:noProof/>
        </w:rPr>
        <w:drawing>
          <wp:anchor distT="0" distB="0" distL="0" distR="0" simplePos="0" relativeHeight="251699200" behindDoc="1" locked="0" layoutInCell="1" allowOverlap="1" wp14:anchorId="0DA2D724" wp14:editId="3B2445E9">
            <wp:simplePos x="0" y="0"/>
            <wp:positionH relativeFrom="page">
              <wp:posOffset>4082796</wp:posOffset>
            </wp:positionH>
            <wp:positionV relativeFrom="paragraph">
              <wp:posOffset>-1314998</wp:posOffset>
            </wp:positionV>
            <wp:extent cx="2045288" cy="902208"/>
            <wp:effectExtent l="0" t="0" r="0" b="0"/>
            <wp:wrapNone/>
            <wp:docPr id="1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3.jpeg"/>
                    <pic:cNvPicPr/>
                  </pic:nvPicPr>
                  <pic:blipFill>
                    <a:blip r:embed="rId95" cstate="print"/>
                    <a:stretch>
                      <a:fillRect/>
                    </a:stretch>
                  </pic:blipFill>
                  <pic:spPr>
                    <a:xfrm>
                      <a:off x="0" y="0"/>
                      <a:ext cx="2045288" cy="902208"/>
                    </a:xfrm>
                    <a:prstGeom prst="rect">
                      <a:avLst/>
                    </a:prstGeom>
                  </pic:spPr>
                </pic:pic>
              </a:graphicData>
            </a:graphic>
          </wp:anchor>
        </w:drawing>
      </w:r>
      <w:r>
        <w:rPr>
          <w:color w:val="262626"/>
        </w:rPr>
        <w:t>21</w:t>
      </w:r>
    </w:p>
    <w:p w14:paraId="1F5351F8" w14:textId="77777777" w:rsidR="00181E80" w:rsidRDefault="00181E80" w:rsidP="00181E80">
      <w:pPr>
        <w:pStyle w:val="BodyText"/>
        <w:rPr>
          <w:sz w:val="20"/>
        </w:rPr>
      </w:pPr>
    </w:p>
    <w:p w14:paraId="5A7C50DD" w14:textId="77777777" w:rsidR="00181E80" w:rsidRDefault="00181E80" w:rsidP="00181E80">
      <w:pPr>
        <w:pStyle w:val="BodyText"/>
        <w:rPr>
          <w:sz w:val="20"/>
        </w:rPr>
      </w:pPr>
    </w:p>
    <w:p w14:paraId="6E3709D8" w14:textId="0537FF2D" w:rsidR="00181E80" w:rsidRDefault="00181E80" w:rsidP="00181E80">
      <w:pPr>
        <w:pStyle w:val="BodyText"/>
        <w:spacing w:before="8"/>
        <w:rPr>
          <w:sz w:val="13"/>
        </w:rPr>
      </w:pPr>
      <w:r>
        <w:rPr>
          <w:noProof/>
          <w:sz w:val="22"/>
        </w:rPr>
        <mc:AlternateContent>
          <mc:Choice Requires="wpg">
            <w:drawing>
              <wp:anchor distT="0" distB="0" distL="0" distR="0" simplePos="0" relativeHeight="251716608" behindDoc="1" locked="0" layoutInCell="1" allowOverlap="1" wp14:anchorId="3C44AFE2" wp14:editId="649D64FC">
                <wp:simplePos x="0" y="0"/>
                <wp:positionH relativeFrom="page">
                  <wp:posOffset>830580</wp:posOffset>
                </wp:positionH>
                <wp:positionV relativeFrom="paragraph">
                  <wp:posOffset>130810</wp:posOffset>
                </wp:positionV>
                <wp:extent cx="5897880" cy="3316605"/>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19" name="Picture 1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Text Box 146"/>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F28157" w14:textId="77777777" w:rsidR="00903E45" w:rsidRDefault="00903E45" w:rsidP="00181E80">
                              <w:pPr>
                                <w:rPr>
                                  <w:sz w:val="36"/>
                                </w:rPr>
                              </w:pPr>
                            </w:p>
                            <w:p w14:paraId="5B58ECA7"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PERSONAL</w:t>
                              </w:r>
                              <w:r>
                                <w:rPr>
                                  <w:b/>
                                  <w:color w:val="00A8CD"/>
                                  <w:spacing w:val="9"/>
                                  <w:sz w:val="41"/>
                                  <w:u w:val="single" w:color="57595B"/>
                                </w:rPr>
                                <w:t xml:space="preserve"> </w:t>
                              </w:r>
                              <w:r>
                                <w:rPr>
                                  <w:b/>
                                  <w:color w:val="00A8CD"/>
                                  <w:sz w:val="41"/>
                                  <w:u w:val="single" w:color="57595B"/>
                                </w:rPr>
                                <w:t>BRANDING</w:t>
                              </w:r>
                              <w:r>
                                <w:rPr>
                                  <w:b/>
                                  <w:color w:val="00A8CD"/>
                                  <w:sz w:val="41"/>
                                  <w:u w:val="single" w:color="57595B"/>
                                </w:rPr>
                                <w:tab/>
                              </w:r>
                            </w:p>
                            <w:p w14:paraId="7D7B9ADB" w14:textId="77777777" w:rsidR="00903E45" w:rsidRDefault="00903E45" w:rsidP="00181E80">
                              <w:pPr>
                                <w:spacing w:before="180" w:line="280" w:lineRule="exact"/>
                                <w:ind w:left="612"/>
                                <w:rPr>
                                  <w:sz w:val="23"/>
                                </w:rPr>
                              </w:pPr>
                              <w:r>
                                <w:rPr>
                                  <w:sz w:val="23"/>
                                </w:rPr>
                                <w:t>Your online and offline reputation</w:t>
                              </w:r>
                            </w:p>
                            <w:p w14:paraId="09F0BBBF" w14:textId="77777777" w:rsidR="00903E45" w:rsidRDefault="00903E45" w:rsidP="00181E80">
                              <w:pPr>
                                <w:widowControl w:val="0"/>
                                <w:numPr>
                                  <w:ilvl w:val="0"/>
                                  <w:numId w:val="38"/>
                                </w:numPr>
                                <w:tabs>
                                  <w:tab w:val="left" w:pos="788"/>
                                </w:tabs>
                                <w:autoSpaceDE w:val="0"/>
                                <w:autoSpaceDN w:val="0"/>
                                <w:spacing w:line="278" w:lineRule="exact"/>
                                <w:rPr>
                                  <w:sz w:val="23"/>
                                </w:rPr>
                              </w:pPr>
                              <w:r>
                                <w:rPr>
                                  <w:sz w:val="23"/>
                                </w:rPr>
                                <w:t>to leave a unique and memorable</w:t>
                              </w:r>
                              <w:r>
                                <w:rPr>
                                  <w:spacing w:val="15"/>
                                  <w:sz w:val="23"/>
                                </w:rPr>
                                <w:t xml:space="preserve"> </w:t>
                              </w:r>
                              <w:r>
                                <w:rPr>
                                  <w:sz w:val="23"/>
                                </w:rPr>
                                <w:t>impression</w:t>
                              </w:r>
                            </w:p>
                            <w:p w14:paraId="735F4F59" w14:textId="77777777" w:rsidR="00903E45" w:rsidRDefault="00903E45" w:rsidP="00181E80">
                              <w:pPr>
                                <w:widowControl w:val="0"/>
                                <w:numPr>
                                  <w:ilvl w:val="0"/>
                                  <w:numId w:val="38"/>
                                </w:numPr>
                                <w:tabs>
                                  <w:tab w:val="left" w:pos="788"/>
                                </w:tabs>
                                <w:autoSpaceDE w:val="0"/>
                                <w:autoSpaceDN w:val="0"/>
                                <w:spacing w:line="280" w:lineRule="exact"/>
                                <w:rPr>
                                  <w:sz w:val="23"/>
                                </w:rPr>
                              </w:pPr>
                              <w:r>
                                <w:rPr>
                                  <w:sz w:val="23"/>
                                </w:rPr>
                                <w:t>to be remembered for self- and career</w:t>
                              </w:r>
                              <w:r>
                                <w:rPr>
                                  <w:spacing w:val="7"/>
                                  <w:sz w:val="23"/>
                                </w:rPr>
                                <w:t xml:space="preserve"> </w:t>
                              </w:r>
                              <w:r>
                                <w:rPr>
                                  <w:sz w:val="23"/>
                                </w:rPr>
                                <w:t>marketing</w:t>
                              </w:r>
                            </w:p>
                            <w:p w14:paraId="2A73F5AE" w14:textId="77777777" w:rsidR="00903E45" w:rsidRDefault="00903E45" w:rsidP="00181E80">
                              <w:pPr>
                                <w:spacing w:before="201"/>
                                <w:ind w:left="612"/>
                                <w:rPr>
                                  <w:sz w:val="20"/>
                                </w:rPr>
                              </w:pPr>
                              <w:r>
                                <w:rPr>
                                  <w:w w:val="105"/>
                                  <w:sz w:val="20"/>
                                </w:rPr>
                                <w:t>Why personal branding?</w:t>
                              </w:r>
                            </w:p>
                            <w:p w14:paraId="3DA4E0DD" w14:textId="77777777" w:rsidR="00903E45" w:rsidRDefault="00903E45" w:rsidP="00181E80">
                              <w:pPr>
                                <w:spacing w:before="7"/>
                                <w:rPr>
                                  <w:sz w:val="16"/>
                                </w:rPr>
                              </w:pPr>
                            </w:p>
                            <w:p w14:paraId="79535127" w14:textId="77777777" w:rsidR="00903E45" w:rsidRDefault="00903E45" w:rsidP="00181E80">
                              <w:pPr>
                                <w:widowControl w:val="0"/>
                                <w:numPr>
                                  <w:ilvl w:val="0"/>
                                  <w:numId w:val="38"/>
                                </w:numPr>
                                <w:tabs>
                                  <w:tab w:val="left" w:pos="788"/>
                                </w:tabs>
                                <w:autoSpaceDE w:val="0"/>
                                <w:autoSpaceDN w:val="0"/>
                                <w:spacing w:before="1" w:line="280" w:lineRule="exact"/>
                                <w:rPr>
                                  <w:sz w:val="23"/>
                                </w:rPr>
                              </w:pPr>
                              <w:r>
                                <w:rPr>
                                  <w:sz w:val="23"/>
                                </w:rPr>
                                <w:t>Employment is</w:t>
                              </w:r>
                              <w:r>
                                <w:rPr>
                                  <w:spacing w:val="6"/>
                                  <w:sz w:val="23"/>
                                </w:rPr>
                                <w:t xml:space="preserve"> </w:t>
                              </w:r>
                              <w:r>
                                <w:rPr>
                                  <w:sz w:val="23"/>
                                </w:rPr>
                                <w:t>changing:</w:t>
                              </w:r>
                            </w:p>
                            <w:p w14:paraId="0C5D4154"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 xml:space="preserve">your digital footprint can be used to </w:t>
                              </w:r>
                              <w:r>
                                <w:rPr>
                                  <w:spacing w:val="-3"/>
                                  <w:sz w:val="23"/>
                                </w:rPr>
                                <w:t xml:space="preserve">make </w:t>
                              </w:r>
                              <w:r>
                                <w:rPr>
                                  <w:sz w:val="23"/>
                                </w:rPr>
                                <w:t>hiring</w:t>
                              </w:r>
                              <w:r>
                                <w:rPr>
                                  <w:spacing w:val="16"/>
                                  <w:sz w:val="23"/>
                                </w:rPr>
                                <w:t xml:space="preserve"> </w:t>
                              </w:r>
                              <w:r>
                                <w:rPr>
                                  <w:sz w:val="23"/>
                                </w:rPr>
                                <w:t>decisions</w:t>
                              </w:r>
                            </w:p>
                            <w:p w14:paraId="709FE63D"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 xml:space="preserve">More and more contract </w:t>
                              </w:r>
                              <w:proofErr w:type="gramStart"/>
                              <w:r>
                                <w:rPr>
                                  <w:sz w:val="23"/>
                                </w:rPr>
                                <w:t>work</w:t>
                              </w:r>
                              <w:proofErr w:type="gramEnd"/>
                              <w:r>
                                <w:rPr>
                                  <w:sz w:val="23"/>
                                </w:rPr>
                                <w:t xml:space="preserve"> </w:t>
                              </w:r>
                              <w:r>
                                <w:rPr>
                                  <w:spacing w:val="-3"/>
                                  <w:sz w:val="23"/>
                                </w:rPr>
                                <w:t xml:space="preserve">rather </w:t>
                              </w:r>
                              <w:r>
                                <w:rPr>
                                  <w:sz w:val="23"/>
                                </w:rPr>
                                <w:t>than stable</w:t>
                              </w:r>
                              <w:r>
                                <w:rPr>
                                  <w:spacing w:val="10"/>
                                  <w:sz w:val="23"/>
                                </w:rPr>
                                <w:t xml:space="preserve"> </w:t>
                              </w:r>
                              <w:r>
                                <w:rPr>
                                  <w:sz w:val="23"/>
                                </w:rPr>
                                <w:t>employment</w:t>
                              </w:r>
                            </w:p>
                            <w:p w14:paraId="4150B13D" w14:textId="77777777" w:rsidR="00903E45" w:rsidRDefault="00903E45" w:rsidP="00181E80">
                              <w:pPr>
                                <w:widowControl w:val="0"/>
                                <w:numPr>
                                  <w:ilvl w:val="0"/>
                                  <w:numId w:val="38"/>
                                </w:numPr>
                                <w:tabs>
                                  <w:tab w:val="left" w:pos="788"/>
                                </w:tabs>
                                <w:autoSpaceDE w:val="0"/>
                                <w:autoSpaceDN w:val="0"/>
                                <w:spacing w:line="278" w:lineRule="exact"/>
                                <w:rPr>
                                  <w:sz w:val="23"/>
                                </w:rPr>
                              </w:pPr>
                              <w:r>
                                <w:rPr>
                                  <w:sz w:val="23"/>
                                </w:rPr>
                                <w:t>Employers ‘Google’</w:t>
                              </w:r>
                              <w:r>
                                <w:rPr>
                                  <w:spacing w:val="3"/>
                                  <w:sz w:val="23"/>
                                </w:rPr>
                                <w:t xml:space="preserve"> </w:t>
                              </w:r>
                              <w:r>
                                <w:rPr>
                                  <w:sz w:val="23"/>
                                </w:rPr>
                                <w:t>you</w:t>
                              </w:r>
                            </w:p>
                            <w:p w14:paraId="4FAC4D65"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Professional information (degree, skills,</w:t>
                              </w:r>
                              <w:r>
                                <w:rPr>
                                  <w:spacing w:val="7"/>
                                  <w:sz w:val="23"/>
                                </w:rPr>
                                <w:t xml:space="preserve"> </w:t>
                              </w:r>
                              <w:r>
                                <w:rPr>
                                  <w:spacing w:val="-3"/>
                                  <w:sz w:val="23"/>
                                </w:rPr>
                                <w:t>etc.)</w:t>
                              </w:r>
                            </w:p>
                            <w:p w14:paraId="20220C89"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Public persona</w:t>
                              </w:r>
                            </w:p>
                            <w:p w14:paraId="5547AC60" w14:textId="77777777" w:rsidR="00903E45" w:rsidRDefault="00903E45" w:rsidP="00181E80">
                              <w:pPr>
                                <w:spacing w:before="44" w:line="189" w:lineRule="auto"/>
                                <w:ind w:left="1435" w:right="992" w:hanging="185"/>
                                <w:rPr>
                                  <w:sz w:val="23"/>
                                </w:rPr>
                              </w:pPr>
                              <w:r>
                                <w:rPr>
                                  <w:rFonts w:ascii="Georgia" w:hAnsi="Georgia"/>
                                  <w:w w:val="85"/>
                                  <w:sz w:val="23"/>
                                </w:rPr>
                                <w:t xml:space="preserve"> </w:t>
                              </w:r>
                              <w:r>
                                <w:rPr>
                                  <w:sz w:val="23"/>
                                </w:rPr>
                                <w:t>‘red flags’: inappropriate photos, negative comments (about past employers; things you believe in), discriminatory remarks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4AFE2" id="Group 218" o:spid="_x0000_s1222" style="position:absolute;margin-left:65.4pt;margin-top:10.3pt;width:464.4pt;height:261.15pt;z-index:-251599872;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">
                <v:shape id="Picture 145" o:spid="_x0000_s1223"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I&#10;rtnFAAAA3AAAAA8AAABkcnMvZG93bnJldi54bWxEj0Frg0AUhO+F/IflBXJrVj2krc0mhECgUDxo&#10;JaW3h/uiEvetuBu1/75bCOQ4zMw3zHY/m06MNLjWsoJ4HYEgrqxuuVZQfp2eX0E4j6yxs0wKfsnB&#10;frd42mKq7cQ5jYWvRYCwS1FB432fSumqhgy6te2Jg3exg0Ef5FBLPeAU4KaTSRRtpMGWw0KDPR0b&#10;qq7FzSj4/D4dp5cpKzAr4+h8ptmVP7lSq+V8eAfhafaP8L39oRUk8Rv8nwlHQO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iK7ZxQAAANwAAAAPAAAAAAAAAAAAAAAAAJwC&#10;AABkcnMvZG93bnJldi54bWxQSwUGAAAAAAQABAD3AAAAjgMAAAAA&#10;">
                  <v:imagedata r:id="rId63" o:title=""/>
                </v:shape>
                <v:shape id="Text Box 146" o:spid="_x0000_s1224"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mk82wgAA&#10;ANwAAAAPAAAAZHJzL2Rvd25yZXYueG1sRE/Pa8IwFL4L/g/hDXbTdD046YxFKgMFEVplsNujeWuK&#10;zUtpstrtr18OA48f3+9NPtlOjDT41rGCl2UCgrh2uuVGwfXyvliD8AFZY+eYFPyQh3w7n20w0+7O&#10;JY1VaEQMYZ+hAhNCn0npa0MW/dL1xJH7coPFEOHQSD3gPYbbTqZJspIWW44NBnsqDNW36tsqOF+K&#10;z5O8nnB/tCv9+jGe/W9JSj0/Tbs3EIGm8BD/uw9aQZrG+fFMPAJ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WaTzbCAAAA3AAAAA8AAAAAAAAAAAAAAAAAlwIAAGRycy9kb3du&#10;cmV2LnhtbFBLBQYAAAAABAAEAPUAAACGAwAAAAA=&#10;" filled="f" strokeweight=".96pt">
                  <v:textbox inset="0,0,0,0">
                    <w:txbxContent>
                      <w:p w14:paraId="7DF28157" w14:textId="77777777" w:rsidR="00903E45" w:rsidRDefault="00903E45" w:rsidP="00181E80">
                        <w:pPr>
                          <w:rPr>
                            <w:sz w:val="36"/>
                          </w:rPr>
                        </w:pPr>
                      </w:p>
                      <w:p w14:paraId="5B58ECA7"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PERSONAL</w:t>
                        </w:r>
                        <w:r>
                          <w:rPr>
                            <w:b/>
                            <w:color w:val="00A8CD"/>
                            <w:spacing w:val="9"/>
                            <w:sz w:val="41"/>
                            <w:u w:val="single" w:color="57595B"/>
                          </w:rPr>
                          <w:t xml:space="preserve"> </w:t>
                        </w:r>
                        <w:r>
                          <w:rPr>
                            <w:b/>
                            <w:color w:val="00A8CD"/>
                            <w:sz w:val="41"/>
                            <w:u w:val="single" w:color="57595B"/>
                          </w:rPr>
                          <w:t>BRANDING</w:t>
                        </w:r>
                        <w:r>
                          <w:rPr>
                            <w:b/>
                            <w:color w:val="00A8CD"/>
                            <w:sz w:val="41"/>
                            <w:u w:val="single" w:color="57595B"/>
                          </w:rPr>
                          <w:tab/>
                        </w:r>
                      </w:p>
                      <w:p w14:paraId="7D7B9ADB" w14:textId="77777777" w:rsidR="00903E45" w:rsidRDefault="00903E45" w:rsidP="00181E80">
                        <w:pPr>
                          <w:spacing w:before="180" w:line="280" w:lineRule="exact"/>
                          <w:ind w:left="612"/>
                          <w:rPr>
                            <w:sz w:val="23"/>
                          </w:rPr>
                        </w:pPr>
                        <w:r>
                          <w:rPr>
                            <w:sz w:val="23"/>
                          </w:rPr>
                          <w:t>Your online and offline reputation</w:t>
                        </w:r>
                      </w:p>
                      <w:p w14:paraId="09F0BBBF" w14:textId="77777777" w:rsidR="00903E45" w:rsidRDefault="00903E45" w:rsidP="00181E80">
                        <w:pPr>
                          <w:widowControl w:val="0"/>
                          <w:numPr>
                            <w:ilvl w:val="0"/>
                            <w:numId w:val="38"/>
                          </w:numPr>
                          <w:tabs>
                            <w:tab w:val="left" w:pos="788"/>
                          </w:tabs>
                          <w:autoSpaceDE w:val="0"/>
                          <w:autoSpaceDN w:val="0"/>
                          <w:spacing w:line="278" w:lineRule="exact"/>
                          <w:rPr>
                            <w:sz w:val="23"/>
                          </w:rPr>
                        </w:pPr>
                        <w:r>
                          <w:rPr>
                            <w:sz w:val="23"/>
                          </w:rPr>
                          <w:t>to leave a unique and memorable</w:t>
                        </w:r>
                        <w:r>
                          <w:rPr>
                            <w:spacing w:val="15"/>
                            <w:sz w:val="23"/>
                          </w:rPr>
                          <w:t xml:space="preserve"> </w:t>
                        </w:r>
                        <w:r>
                          <w:rPr>
                            <w:sz w:val="23"/>
                          </w:rPr>
                          <w:t>impression</w:t>
                        </w:r>
                      </w:p>
                      <w:p w14:paraId="735F4F59" w14:textId="77777777" w:rsidR="00903E45" w:rsidRDefault="00903E45" w:rsidP="00181E80">
                        <w:pPr>
                          <w:widowControl w:val="0"/>
                          <w:numPr>
                            <w:ilvl w:val="0"/>
                            <w:numId w:val="38"/>
                          </w:numPr>
                          <w:tabs>
                            <w:tab w:val="left" w:pos="788"/>
                          </w:tabs>
                          <w:autoSpaceDE w:val="0"/>
                          <w:autoSpaceDN w:val="0"/>
                          <w:spacing w:line="280" w:lineRule="exact"/>
                          <w:rPr>
                            <w:sz w:val="23"/>
                          </w:rPr>
                        </w:pPr>
                        <w:r>
                          <w:rPr>
                            <w:sz w:val="23"/>
                          </w:rPr>
                          <w:t>to be remembered for self- and career</w:t>
                        </w:r>
                        <w:r>
                          <w:rPr>
                            <w:spacing w:val="7"/>
                            <w:sz w:val="23"/>
                          </w:rPr>
                          <w:t xml:space="preserve"> </w:t>
                        </w:r>
                        <w:r>
                          <w:rPr>
                            <w:sz w:val="23"/>
                          </w:rPr>
                          <w:t>marketing</w:t>
                        </w:r>
                      </w:p>
                      <w:p w14:paraId="2A73F5AE" w14:textId="77777777" w:rsidR="00903E45" w:rsidRDefault="00903E45" w:rsidP="00181E80">
                        <w:pPr>
                          <w:spacing w:before="201"/>
                          <w:ind w:left="612"/>
                          <w:rPr>
                            <w:sz w:val="20"/>
                          </w:rPr>
                        </w:pPr>
                        <w:r>
                          <w:rPr>
                            <w:w w:val="105"/>
                            <w:sz w:val="20"/>
                          </w:rPr>
                          <w:t>Why personal branding?</w:t>
                        </w:r>
                      </w:p>
                      <w:p w14:paraId="3DA4E0DD" w14:textId="77777777" w:rsidR="00903E45" w:rsidRDefault="00903E45" w:rsidP="00181E80">
                        <w:pPr>
                          <w:spacing w:before="7"/>
                          <w:rPr>
                            <w:sz w:val="16"/>
                          </w:rPr>
                        </w:pPr>
                      </w:p>
                      <w:p w14:paraId="79535127" w14:textId="77777777" w:rsidR="00903E45" w:rsidRDefault="00903E45" w:rsidP="00181E80">
                        <w:pPr>
                          <w:widowControl w:val="0"/>
                          <w:numPr>
                            <w:ilvl w:val="0"/>
                            <w:numId w:val="38"/>
                          </w:numPr>
                          <w:tabs>
                            <w:tab w:val="left" w:pos="788"/>
                          </w:tabs>
                          <w:autoSpaceDE w:val="0"/>
                          <w:autoSpaceDN w:val="0"/>
                          <w:spacing w:before="1" w:line="280" w:lineRule="exact"/>
                          <w:rPr>
                            <w:sz w:val="23"/>
                          </w:rPr>
                        </w:pPr>
                        <w:r>
                          <w:rPr>
                            <w:sz w:val="23"/>
                          </w:rPr>
                          <w:t>Employment is</w:t>
                        </w:r>
                        <w:r>
                          <w:rPr>
                            <w:spacing w:val="6"/>
                            <w:sz w:val="23"/>
                          </w:rPr>
                          <w:t xml:space="preserve"> </w:t>
                        </w:r>
                        <w:r>
                          <w:rPr>
                            <w:sz w:val="23"/>
                          </w:rPr>
                          <w:t>changing:</w:t>
                        </w:r>
                      </w:p>
                      <w:p w14:paraId="0C5D4154"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 xml:space="preserve">your digital footprint can be used to </w:t>
                        </w:r>
                        <w:r>
                          <w:rPr>
                            <w:spacing w:val="-3"/>
                            <w:sz w:val="23"/>
                          </w:rPr>
                          <w:t xml:space="preserve">make </w:t>
                        </w:r>
                        <w:r>
                          <w:rPr>
                            <w:sz w:val="23"/>
                          </w:rPr>
                          <w:t>hiring</w:t>
                        </w:r>
                        <w:r>
                          <w:rPr>
                            <w:spacing w:val="16"/>
                            <w:sz w:val="23"/>
                          </w:rPr>
                          <w:t xml:space="preserve"> </w:t>
                        </w:r>
                        <w:r>
                          <w:rPr>
                            <w:sz w:val="23"/>
                          </w:rPr>
                          <w:t>decisions</w:t>
                        </w:r>
                      </w:p>
                      <w:p w14:paraId="709FE63D"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 xml:space="preserve">More and more contract </w:t>
                        </w:r>
                        <w:proofErr w:type="gramStart"/>
                        <w:r>
                          <w:rPr>
                            <w:sz w:val="23"/>
                          </w:rPr>
                          <w:t>work</w:t>
                        </w:r>
                        <w:proofErr w:type="gramEnd"/>
                        <w:r>
                          <w:rPr>
                            <w:sz w:val="23"/>
                          </w:rPr>
                          <w:t xml:space="preserve"> </w:t>
                        </w:r>
                        <w:r>
                          <w:rPr>
                            <w:spacing w:val="-3"/>
                            <w:sz w:val="23"/>
                          </w:rPr>
                          <w:t xml:space="preserve">rather </w:t>
                        </w:r>
                        <w:r>
                          <w:rPr>
                            <w:sz w:val="23"/>
                          </w:rPr>
                          <w:t>than stable</w:t>
                        </w:r>
                        <w:r>
                          <w:rPr>
                            <w:spacing w:val="10"/>
                            <w:sz w:val="23"/>
                          </w:rPr>
                          <w:t xml:space="preserve"> </w:t>
                        </w:r>
                        <w:r>
                          <w:rPr>
                            <w:sz w:val="23"/>
                          </w:rPr>
                          <w:t>employment</w:t>
                        </w:r>
                      </w:p>
                      <w:p w14:paraId="4150B13D" w14:textId="77777777" w:rsidR="00903E45" w:rsidRDefault="00903E45" w:rsidP="00181E80">
                        <w:pPr>
                          <w:widowControl w:val="0"/>
                          <w:numPr>
                            <w:ilvl w:val="0"/>
                            <w:numId w:val="38"/>
                          </w:numPr>
                          <w:tabs>
                            <w:tab w:val="left" w:pos="788"/>
                          </w:tabs>
                          <w:autoSpaceDE w:val="0"/>
                          <w:autoSpaceDN w:val="0"/>
                          <w:spacing w:line="278" w:lineRule="exact"/>
                          <w:rPr>
                            <w:sz w:val="23"/>
                          </w:rPr>
                        </w:pPr>
                        <w:r>
                          <w:rPr>
                            <w:sz w:val="23"/>
                          </w:rPr>
                          <w:t>Employers ‘Google’</w:t>
                        </w:r>
                        <w:r>
                          <w:rPr>
                            <w:spacing w:val="3"/>
                            <w:sz w:val="23"/>
                          </w:rPr>
                          <w:t xml:space="preserve"> </w:t>
                        </w:r>
                        <w:r>
                          <w:rPr>
                            <w:sz w:val="23"/>
                          </w:rPr>
                          <w:t>you</w:t>
                        </w:r>
                      </w:p>
                      <w:p w14:paraId="4FAC4D65"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Professional information (degree, skills,</w:t>
                        </w:r>
                        <w:r>
                          <w:rPr>
                            <w:spacing w:val="7"/>
                            <w:sz w:val="23"/>
                          </w:rPr>
                          <w:t xml:space="preserve"> </w:t>
                        </w:r>
                        <w:r>
                          <w:rPr>
                            <w:spacing w:val="-3"/>
                            <w:sz w:val="23"/>
                          </w:rPr>
                          <w:t>etc.)</w:t>
                        </w:r>
                      </w:p>
                      <w:p w14:paraId="20220C89" w14:textId="77777777" w:rsidR="00903E45" w:rsidRDefault="00903E45" w:rsidP="00181E80">
                        <w:pPr>
                          <w:widowControl w:val="0"/>
                          <w:numPr>
                            <w:ilvl w:val="1"/>
                            <w:numId w:val="38"/>
                          </w:numPr>
                          <w:tabs>
                            <w:tab w:val="left" w:pos="1065"/>
                          </w:tabs>
                          <w:autoSpaceDE w:val="0"/>
                          <w:autoSpaceDN w:val="0"/>
                          <w:spacing w:line="278" w:lineRule="exact"/>
                          <w:rPr>
                            <w:sz w:val="23"/>
                          </w:rPr>
                        </w:pPr>
                        <w:r>
                          <w:rPr>
                            <w:sz w:val="23"/>
                          </w:rPr>
                          <w:t>Public persona</w:t>
                        </w:r>
                      </w:p>
                      <w:p w14:paraId="5547AC60" w14:textId="77777777" w:rsidR="00903E45" w:rsidRDefault="00903E45" w:rsidP="00181E80">
                        <w:pPr>
                          <w:spacing w:before="44" w:line="189" w:lineRule="auto"/>
                          <w:ind w:left="1435" w:right="992" w:hanging="185"/>
                          <w:rPr>
                            <w:sz w:val="23"/>
                          </w:rPr>
                        </w:pPr>
                        <w:r>
                          <w:rPr>
                            <w:rFonts w:ascii="Georgia" w:hAnsi="Georgia"/>
                            <w:w w:val="85"/>
                            <w:sz w:val="23"/>
                          </w:rPr>
                          <w:t xml:space="preserve"> </w:t>
                        </w:r>
                        <w:r>
                          <w:rPr>
                            <w:sz w:val="23"/>
                          </w:rPr>
                          <w:t>‘red flags’: inappropriate photos, negative comments (about past employers; things you believe in), discriminatory remarks</w:t>
                        </w:r>
                      </w:p>
                    </w:txbxContent>
                  </v:textbox>
                </v:shape>
                <w10:wrap type="topAndBottom" anchorx="page"/>
              </v:group>
            </w:pict>
          </mc:Fallback>
        </mc:AlternateContent>
      </w:r>
    </w:p>
    <w:p w14:paraId="5081A252" w14:textId="77777777" w:rsidR="00181E80" w:rsidRDefault="00181E80" w:rsidP="00181E80">
      <w:pPr>
        <w:pStyle w:val="BodyText"/>
        <w:spacing w:before="49"/>
        <w:ind w:left="107"/>
      </w:pPr>
      <w:r>
        <w:rPr>
          <w:color w:val="262626"/>
        </w:rPr>
        <w:t>22</w:t>
      </w:r>
    </w:p>
    <w:p w14:paraId="183D1190" w14:textId="77777777" w:rsidR="00181E80" w:rsidRDefault="00181E80" w:rsidP="00181E80">
      <w:pPr>
        <w:sectPr w:rsidR="00181E80">
          <w:headerReference w:type="default" r:id="rId96"/>
          <w:footerReference w:type="default" r:id="rId97"/>
          <w:pgSz w:w="11910" w:h="16840"/>
          <w:pgMar w:top="1660" w:right="1200" w:bottom="1520" w:left="1200" w:header="1334" w:footer="1336" w:gutter="0"/>
          <w:pgNumType w:start="1"/>
          <w:cols w:space="720"/>
        </w:sectPr>
      </w:pPr>
    </w:p>
    <w:p w14:paraId="79D778C2" w14:textId="232040FD" w:rsidR="00181E80" w:rsidRDefault="00181E80" w:rsidP="00181E80">
      <w:pPr>
        <w:pStyle w:val="BodyText"/>
        <w:rPr>
          <w:sz w:val="20"/>
        </w:rPr>
      </w:pPr>
      <w:r>
        <w:rPr>
          <w:noProof/>
          <w:sz w:val="22"/>
        </w:rPr>
        <w:lastRenderedPageBreak/>
        <mc:AlternateContent>
          <mc:Choice Requires="wps">
            <w:drawing>
              <wp:anchor distT="0" distB="0" distL="114300" distR="114300" simplePos="0" relativeHeight="251700224" behindDoc="1" locked="0" layoutInCell="1" allowOverlap="1" wp14:anchorId="321C40AD" wp14:editId="68731CAE">
                <wp:simplePos x="0" y="0"/>
                <wp:positionH relativeFrom="page">
                  <wp:posOffset>1198880</wp:posOffset>
                </wp:positionH>
                <wp:positionV relativeFrom="page">
                  <wp:posOffset>2310130</wp:posOffset>
                </wp:positionV>
                <wp:extent cx="5160010" cy="5715"/>
                <wp:effectExtent l="0" t="0" r="0" b="0"/>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39703" id="Rectangle 217" o:spid="_x0000_s1026" style="position:absolute;margin-left:94.4pt;margin-top:181.9pt;width:406.3pt;height:.4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" fillcolor="#57595b" stroked="f">
                <w10:wrap anchorx="page" anchory="page"/>
              </v:rect>
            </w:pict>
          </mc:Fallback>
        </mc:AlternateContent>
      </w:r>
    </w:p>
    <w:p w14:paraId="5A409433" w14:textId="77777777" w:rsidR="00181E80" w:rsidRDefault="00181E80" w:rsidP="00181E80">
      <w:pPr>
        <w:pStyle w:val="BodyText"/>
        <w:rPr>
          <w:sz w:val="20"/>
        </w:rPr>
      </w:pPr>
    </w:p>
    <w:p w14:paraId="7A824DC1" w14:textId="77777777" w:rsidR="00181E80" w:rsidRDefault="00181E80" w:rsidP="00181E80">
      <w:pPr>
        <w:pStyle w:val="BodyText"/>
        <w:rPr>
          <w:sz w:val="20"/>
        </w:rPr>
      </w:pPr>
    </w:p>
    <w:p w14:paraId="73EDCE29" w14:textId="77777777" w:rsidR="00181E80" w:rsidRDefault="00181E80" w:rsidP="00181E80">
      <w:pPr>
        <w:pStyle w:val="BodyText"/>
        <w:spacing w:before="10"/>
        <w:rPr>
          <w:sz w:val="21"/>
        </w:rPr>
      </w:pPr>
    </w:p>
    <w:p w14:paraId="050AEE37" w14:textId="0BEF7442" w:rsidR="00181E80" w:rsidRDefault="00181E80" w:rsidP="00181E80">
      <w:pPr>
        <w:pStyle w:val="BodyText"/>
        <w:ind w:left="107"/>
        <w:rPr>
          <w:sz w:val="20"/>
        </w:rPr>
      </w:pPr>
      <w:r>
        <w:rPr>
          <w:noProof/>
          <w:sz w:val="20"/>
        </w:rPr>
        <mc:AlternateContent>
          <mc:Choice Requires="wpg">
            <w:drawing>
              <wp:inline distT="0" distB="0" distL="0" distR="0" wp14:anchorId="00EA02F2" wp14:editId="45774719">
                <wp:extent cx="5897880" cy="3316605"/>
                <wp:effectExtent l="0" t="0" r="7620" b="10795"/>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15"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Text Box 46"/>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457582" w14:textId="77777777" w:rsidR="00903E45" w:rsidRDefault="00903E45" w:rsidP="00181E80">
                              <w:pPr>
                                <w:spacing w:before="274"/>
                                <w:ind w:left="540"/>
                                <w:rPr>
                                  <w:b/>
                                  <w:sz w:val="41"/>
                                </w:rPr>
                              </w:pPr>
                              <w:r>
                                <w:rPr>
                                  <w:b/>
                                  <w:color w:val="00A8CD"/>
                                  <w:sz w:val="41"/>
                                </w:rPr>
                                <w:t>EFFECTIVE BRANDING</w:t>
                              </w:r>
                            </w:p>
                            <w:p w14:paraId="2DB9C103" w14:textId="77777777" w:rsidR="00903E45" w:rsidRDefault="00903E45" w:rsidP="00181E80">
                              <w:pPr>
                                <w:widowControl w:val="0"/>
                                <w:numPr>
                                  <w:ilvl w:val="0"/>
                                  <w:numId w:val="37"/>
                                </w:numPr>
                                <w:tabs>
                                  <w:tab w:val="left" w:pos="657"/>
                                  <w:tab w:val="left" w:pos="658"/>
                                </w:tabs>
                                <w:autoSpaceDE w:val="0"/>
                                <w:autoSpaceDN w:val="0"/>
                                <w:spacing w:before="353" w:line="280" w:lineRule="exact"/>
                                <w:ind w:left="657"/>
                                <w:rPr>
                                  <w:sz w:val="23"/>
                                </w:rPr>
                              </w:pPr>
                              <w:r>
                                <w:rPr>
                                  <w:sz w:val="23"/>
                                </w:rPr>
                                <w:t>How do you want to be</w:t>
                              </w:r>
                              <w:r>
                                <w:rPr>
                                  <w:spacing w:val="4"/>
                                  <w:sz w:val="23"/>
                                </w:rPr>
                                <w:t xml:space="preserve"> </w:t>
                              </w:r>
                              <w:r>
                                <w:rPr>
                                  <w:sz w:val="23"/>
                                </w:rPr>
                                <w:t>seen?</w:t>
                              </w:r>
                            </w:p>
                            <w:p w14:paraId="4A2E6030"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Be authentic and promote yourself</w:t>
                              </w:r>
                              <w:r>
                                <w:rPr>
                                  <w:spacing w:val="11"/>
                                  <w:sz w:val="23"/>
                                </w:rPr>
                                <w:t xml:space="preserve"> </w:t>
                              </w:r>
                              <w:r>
                                <w:rPr>
                                  <w:sz w:val="23"/>
                                </w:rPr>
                                <w:t>genuinely</w:t>
                              </w:r>
                            </w:p>
                            <w:p w14:paraId="702CF1F1"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Prove</w:t>
                              </w:r>
                              <w:r>
                                <w:rPr>
                                  <w:spacing w:val="-2"/>
                                  <w:sz w:val="23"/>
                                </w:rPr>
                                <w:t xml:space="preserve"> </w:t>
                              </w:r>
                              <w:r>
                                <w:rPr>
                                  <w:sz w:val="23"/>
                                </w:rPr>
                                <w:t>it</w:t>
                              </w:r>
                            </w:p>
                            <w:p w14:paraId="074AA8F5"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pacing w:val="-2"/>
                                  <w:sz w:val="23"/>
                                </w:rPr>
                                <w:t xml:space="preserve">Create </w:t>
                              </w:r>
                              <w:r>
                                <w:rPr>
                                  <w:sz w:val="23"/>
                                </w:rPr>
                                <w:t>an elevator</w:t>
                              </w:r>
                              <w:r>
                                <w:rPr>
                                  <w:spacing w:val="8"/>
                                  <w:sz w:val="23"/>
                                </w:rPr>
                                <w:t xml:space="preserve"> </w:t>
                              </w:r>
                              <w:r>
                                <w:rPr>
                                  <w:sz w:val="23"/>
                                </w:rPr>
                                <w:t>pitch</w:t>
                              </w:r>
                            </w:p>
                            <w:p w14:paraId="564082F6"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What is your point of</w:t>
                              </w:r>
                              <w:r>
                                <w:rPr>
                                  <w:spacing w:val="6"/>
                                  <w:sz w:val="23"/>
                                </w:rPr>
                                <w:t xml:space="preserve"> </w:t>
                              </w:r>
                              <w:r>
                                <w:rPr>
                                  <w:sz w:val="23"/>
                                </w:rPr>
                                <w:t>difference?</w:t>
                              </w:r>
                            </w:p>
                            <w:p w14:paraId="03ED0DE8"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 xml:space="preserve">How do you present (non-verbally, </w:t>
                              </w:r>
                              <w:r>
                                <w:rPr>
                                  <w:spacing w:val="-3"/>
                                  <w:sz w:val="23"/>
                                </w:rPr>
                                <w:t xml:space="preserve">socially, </w:t>
                              </w:r>
                              <w:r>
                                <w:rPr>
                                  <w:sz w:val="23"/>
                                </w:rPr>
                                <w:t>dress-code,</w:t>
                              </w:r>
                              <w:r>
                                <w:rPr>
                                  <w:spacing w:val="4"/>
                                  <w:sz w:val="23"/>
                                </w:rPr>
                                <w:t xml:space="preserve"> </w:t>
                              </w:r>
                              <w:r>
                                <w:rPr>
                                  <w:sz w:val="23"/>
                                </w:rPr>
                                <w:t>etc.)?</w:t>
                              </w:r>
                            </w:p>
                            <w:p w14:paraId="383B3E65"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z w:val="23"/>
                                </w:rPr>
                                <w:t>Google</w:t>
                              </w:r>
                              <w:r>
                                <w:rPr>
                                  <w:spacing w:val="2"/>
                                  <w:sz w:val="23"/>
                                </w:rPr>
                                <w:t xml:space="preserve"> </w:t>
                              </w:r>
                              <w:r>
                                <w:rPr>
                                  <w:sz w:val="23"/>
                                </w:rPr>
                                <w:t>yourself</w:t>
                              </w:r>
                            </w:p>
                            <w:p w14:paraId="53D57C9C"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pacing w:val="-2"/>
                                  <w:sz w:val="23"/>
                                </w:rPr>
                                <w:t xml:space="preserve">Create </w:t>
                              </w:r>
                              <w:r>
                                <w:rPr>
                                  <w:sz w:val="23"/>
                                </w:rPr>
                                <w:t xml:space="preserve">a personal website, blog, </w:t>
                              </w:r>
                              <w:proofErr w:type="spellStart"/>
                              <w:r>
                                <w:rPr>
                                  <w:sz w:val="23"/>
                                </w:rPr>
                                <w:t>eportfolio</w:t>
                              </w:r>
                              <w:proofErr w:type="spellEnd"/>
                              <w:r>
                                <w:rPr>
                                  <w:sz w:val="23"/>
                                </w:rPr>
                                <w:t xml:space="preserve"> (get</w:t>
                              </w:r>
                              <w:r>
                                <w:rPr>
                                  <w:spacing w:val="26"/>
                                  <w:sz w:val="23"/>
                                </w:rPr>
                                <w:t xml:space="preserve"> </w:t>
                              </w:r>
                              <w:r>
                                <w:rPr>
                                  <w:sz w:val="23"/>
                                </w:rPr>
                                <w:t>feedback)</w:t>
                              </w:r>
                            </w:p>
                            <w:p w14:paraId="401A574C"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z w:val="23"/>
                                </w:rPr>
                                <w:t>Add value and post with purpose to a variety of</w:t>
                              </w:r>
                              <w:r>
                                <w:rPr>
                                  <w:spacing w:val="21"/>
                                  <w:sz w:val="23"/>
                                </w:rPr>
                                <w:t xml:space="preserve"> </w:t>
                              </w:r>
                              <w:r>
                                <w:rPr>
                                  <w:sz w:val="23"/>
                                </w:rPr>
                                <w:t>platforms</w:t>
                              </w:r>
                            </w:p>
                            <w:p w14:paraId="4D93C44B" w14:textId="77777777" w:rsidR="00903E45" w:rsidRDefault="00903E45" w:rsidP="00181E80">
                              <w:pPr>
                                <w:widowControl w:val="0"/>
                                <w:numPr>
                                  <w:ilvl w:val="0"/>
                                  <w:numId w:val="37"/>
                                </w:numPr>
                                <w:tabs>
                                  <w:tab w:val="left" w:pos="657"/>
                                  <w:tab w:val="left" w:pos="658"/>
                                </w:tabs>
                                <w:autoSpaceDE w:val="0"/>
                                <w:autoSpaceDN w:val="0"/>
                                <w:spacing w:line="280" w:lineRule="exact"/>
                                <w:ind w:left="657"/>
                                <w:rPr>
                                  <w:sz w:val="23"/>
                                </w:rPr>
                              </w:pPr>
                              <w:r>
                                <w:rPr>
                                  <w:spacing w:val="-3"/>
                                  <w:sz w:val="23"/>
                                </w:rPr>
                                <w:t xml:space="preserve">Post </w:t>
                              </w:r>
                              <w:r>
                                <w:rPr>
                                  <w:sz w:val="23"/>
                                </w:rPr>
                                <w:t xml:space="preserve">frequently (relevant </w:t>
                              </w:r>
                              <w:r>
                                <w:rPr>
                                  <w:spacing w:val="-3"/>
                                  <w:sz w:val="23"/>
                                </w:rPr>
                                <w:t xml:space="preserve">info) </w:t>
                              </w:r>
                              <w:r>
                                <w:rPr>
                                  <w:sz w:val="23"/>
                                </w:rPr>
                                <w:t>but don’t</w:t>
                              </w:r>
                              <w:r>
                                <w:rPr>
                                  <w:spacing w:val="14"/>
                                  <w:sz w:val="23"/>
                                </w:rPr>
                                <w:t xml:space="preserve"> </w:t>
                              </w:r>
                              <w:r>
                                <w:rPr>
                                  <w:sz w:val="23"/>
                                </w:rPr>
                                <w:t>spam</w:t>
                              </w:r>
                            </w:p>
                            <w:p w14:paraId="38DE483D" w14:textId="77777777" w:rsidR="00903E45" w:rsidRDefault="00903E45" w:rsidP="00181E80">
                              <w:pPr>
                                <w:widowControl w:val="0"/>
                                <w:numPr>
                                  <w:ilvl w:val="0"/>
                                  <w:numId w:val="37"/>
                                </w:numPr>
                                <w:tabs>
                                  <w:tab w:val="left" w:pos="657"/>
                                  <w:tab w:val="left" w:pos="658"/>
                                </w:tabs>
                                <w:autoSpaceDE w:val="0"/>
                                <w:autoSpaceDN w:val="0"/>
                                <w:spacing w:before="2" w:line="237" w:lineRule="auto"/>
                                <w:ind w:right="5999" w:firstLine="0"/>
                                <w:rPr>
                                  <w:sz w:val="23"/>
                                </w:rPr>
                              </w:pPr>
                              <w:r>
                                <w:rPr>
                                  <w:spacing w:val="-2"/>
                                  <w:sz w:val="23"/>
                                </w:rPr>
                                <w:t xml:space="preserve">Create </w:t>
                              </w:r>
                              <w:proofErr w:type="gramStart"/>
                              <w:r>
                                <w:rPr>
                                  <w:sz w:val="23"/>
                                </w:rPr>
                                <w:t>a  narrative</w:t>
                              </w:r>
                              <w:proofErr w:type="gramEnd"/>
                              <w:r>
                                <w:rPr>
                                  <w:sz w:val="23"/>
                                </w:rPr>
                                <w:t xml:space="preserve"> Example:</w:t>
                              </w:r>
                              <w:r>
                                <w:rPr>
                                  <w:color w:val="00A8CD"/>
                                  <w:spacing w:val="-5"/>
                                  <w:sz w:val="23"/>
                                  <w:u w:val="single" w:color="00A8CD"/>
                                </w:rPr>
                                <w:t xml:space="preserve"> </w:t>
                              </w:r>
                              <w:hyperlink r:id="rId98">
                                <w:r>
                                  <w:rPr>
                                    <w:color w:val="00A8CD"/>
                                    <w:sz w:val="23"/>
                                    <w:u w:val="single" w:color="00A8CD"/>
                                  </w:rPr>
                                  <w:t>www.garysheng.com</w:t>
                                </w:r>
                              </w:hyperlink>
                            </w:p>
                          </w:txbxContent>
                        </wps:txbx>
                        <wps:bodyPr rot="0" vert="horz" wrap="square" lIns="0" tIns="0" rIns="0" bIns="0" anchor="t" anchorCtr="0" upright="1">
                          <a:noAutofit/>
                        </wps:bodyPr>
                      </wps:wsp>
                    </wpg:wgp>
                  </a:graphicData>
                </a:graphic>
              </wp:inline>
            </w:drawing>
          </mc:Choice>
          <mc:Fallback>
            <w:pict>
              <v:group w14:anchorId="00EA02F2" id="Group 214" o:spid="_x0000_s1225"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">
                <v:shape id="Picture 45" o:spid="_x0000_s1226"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F&#10;pNzFAAAA3AAAAA8AAABkcnMvZG93bnJldi54bWxEj0Frg0AUhO+F/IflBXJrVoW0xWYTQiBQKB60&#10;ktLbw31RiftW3I3af98tBHIcZuYbZrufTSdGGlxrWUG8jkAQV1a3XCsov07PbyCcR9bYWSYFv+Rg&#10;v1s8bTHVduKcxsLXIkDYpaig8b5PpXRVQwbd2vbEwbvYwaAPcqilHnAKcNPJJIpepMGWw0KDPR0b&#10;qq7FzSj4/D4dp9cpKzAr4+h8ptmVP7lSq+V8eAfhafaP8L39oRUk8Qb+z4QjIH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xaTcxQAAANwAAAAPAAAAAAAAAAAAAAAAAJwC&#10;AABkcnMvZG93bnJldi54bWxQSwUGAAAAAAQABAD3AAAAjgMAAAAA&#10;">
                  <v:imagedata r:id="rId63" o:title=""/>
                </v:shape>
                <v:shape id="Text Box 46" o:spid="_x0000_s1227"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U7hkxAAA&#10;ANwAAAAPAAAAZHJzL2Rvd25yZXYueG1sRI9Pi8IwFMTvC36H8ARva6qH7lJNiyiCggj+QfD2aJ5t&#10;sXkpTazd/fQbQdjjMDO/YeZZb2rRUesqywom4wgEcW51xYWC82n9+Q3CeWSNtWVS8EMOsnTwMcdE&#10;2ycfqDv6QgQIuwQVlN43iZQuL8mgG9uGOHg32xr0QbaF1C0+A9zUchpFsTRYcVgosaFlSfn9+DAK&#10;9qfldSfPO1xtTay/Lt3e/R5IqdGwX8xAeOr9f/jd3mgF00kMrzPhCMj0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1O4ZMQAAADcAAAADwAAAAAAAAAAAAAAAACXAgAAZHJzL2Rv&#10;d25yZXYueG1sUEsFBgAAAAAEAAQA9QAAAIgDAAAAAA==&#10;" filled="f" strokeweight=".96pt">
                  <v:textbox inset="0,0,0,0">
                    <w:txbxContent>
                      <w:p w14:paraId="32457582" w14:textId="77777777" w:rsidR="00903E45" w:rsidRDefault="00903E45" w:rsidP="00181E80">
                        <w:pPr>
                          <w:spacing w:before="274"/>
                          <w:ind w:left="540"/>
                          <w:rPr>
                            <w:b/>
                            <w:sz w:val="41"/>
                          </w:rPr>
                        </w:pPr>
                        <w:r>
                          <w:rPr>
                            <w:b/>
                            <w:color w:val="00A8CD"/>
                            <w:sz w:val="41"/>
                          </w:rPr>
                          <w:t>EFFECTIVE BRANDING</w:t>
                        </w:r>
                      </w:p>
                      <w:p w14:paraId="2DB9C103" w14:textId="77777777" w:rsidR="00903E45" w:rsidRDefault="00903E45" w:rsidP="00181E80">
                        <w:pPr>
                          <w:widowControl w:val="0"/>
                          <w:numPr>
                            <w:ilvl w:val="0"/>
                            <w:numId w:val="37"/>
                          </w:numPr>
                          <w:tabs>
                            <w:tab w:val="left" w:pos="657"/>
                            <w:tab w:val="left" w:pos="658"/>
                          </w:tabs>
                          <w:autoSpaceDE w:val="0"/>
                          <w:autoSpaceDN w:val="0"/>
                          <w:spacing w:before="353" w:line="280" w:lineRule="exact"/>
                          <w:ind w:left="657"/>
                          <w:rPr>
                            <w:sz w:val="23"/>
                          </w:rPr>
                        </w:pPr>
                        <w:r>
                          <w:rPr>
                            <w:sz w:val="23"/>
                          </w:rPr>
                          <w:t>How do you want to be</w:t>
                        </w:r>
                        <w:r>
                          <w:rPr>
                            <w:spacing w:val="4"/>
                            <w:sz w:val="23"/>
                          </w:rPr>
                          <w:t xml:space="preserve"> </w:t>
                        </w:r>
                        <w:r>
                          <w:rPr>
                            <w:sz w:val="23"/>
                          </w:rPr>
                          <w:t>seen?</w:t>
                        </w:r>
                      </w:p>
                      <w:p w14:paraId="4A2E6030"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Be authentic and promote yourself</w:t>
                        </w:r>
                        <w:r>
                          <w:rPr>
                            <w:spacing w:val="11"/>
                            <w:sz w:val="23"/>
                          </w:rPr>
                          <w:t xml:space="preserve"> </w:t>
                        </w:r>
                        <w:r>
                          <w:rPr>
                            <w:sz w:val="23"/>
                          </w:rPr>
                          <w:t>genuinely</w:t>
                        </w:r>
                      </w:p>
                      <w:p w14:paraId="702CF1F1"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Prove</w:t>
                        </w:r>
                        <w:r>
                          <w:rPr>
                            <w:spacing w:val="-2"/>
                            <w:sz w:val="23"/>
                          </w:rPr>
                          <w:t xml:space="preserve"> </w:t>
                        </w:r>
                        <w:r>
                          <w:rPr>
                            <w:sz w:val="23"/>
                          </w:rPr>
                          <w:t>it</w:t>
                        </w:r>
                      </w:p>
                      <w:p w14:paraId="074AA8F5"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pacing w:val="-2"/>
                            <w:sz w:val="23"/>
                          </w:rPr>
                          <w:t xml:space="preserve">Create </w:t>
                        </w:r>
                        <w:r>
                          <w:rPr>
                            <w:sz w:val="23"/>
                          </w:rPr>
                          <w:t>an elevator</w:t>
                        </w:r>
                        <w:r>
                          <w:rPr>
                            <w:spacing w:val="8"/>
                            <w:sz w:val="23"/>
                          </w:rPr>
                          <w:t xml:space="preserve"> </w:t>
                        </w:r>
                        <w:r>
                          <w:rPr>
                            <w:sz w:val="23"/>
                          </w:rPr>
                          <w:t>pitch</w:t>
                        </w:r>
                      </w:p>
                      <w:p w14:paraId="564082F6"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What is your point of</w:t>
                        </w:r>
                        <w:r>
                          <w:rPr>
                            <w:spacing w:val="6"/>
                            <w:sz w:val="23"/>
                          </w:rPr>
                          <w:t xml:space="preserve"> </w:t>
                        </w:r>
                        <w:r>
                          <w:rPr>
                            <w:sz w:val="23"/>
                          </w:rPr>
                          <w:t>difference?</w:t>
                        </w:r>
                      </w:p>
                      <w:p w14:paraId="03ED0DE8" w14:textId="77777777" w:rsidR="00903E45" w:rsidRDefault="00903E45" w:rsidP="00181E80">
                        <w:pPr>
                          <w:widowControl w:val="0"/>
                          <w:numPr>
                            <w:ilvl w:val="1"/>
                            <w:numId w:val="37"/>
                          </w:numPr>
                          <w:tabs>
                            <w:tab w:val="left" w:pos="1121"/>
                            <w:tab w:val="left" w:pos="1122"/>
                          </w:tabs>
                          <w:autoSpaceDE w:val="0"/>
                          <w:autoSpaceDN w:val="0"/>
                          <w:spacing w:line="278" w:lineRule="exact"/>
                          <w:ind w:hanging="290"/>
                          <w:rPr>
                            <w:sz w:val="23"/>
                          </w:rPr>
                        </w:pPr>
                        <w:r>
                          <w:rPr>
                            <w:sz w:val="23"/>
                          </w:rPr>
                          <w:t xml:space="preserve">How do you present (non-verbally, </w:t>
                        </w:r>
                        <w:r>
                          <w:rPr>
                            <w:spacing w:val="-3"/>
                            <w:sz w:val="23"/>
                          </w:rPr>
                          <w:t xml:space="preserve">socially, </w:t>
                        </w:r>
                        <w:r>
                          <w:rPr>
                            <w:sz w:val="23"/>
                          </w:rPr>
                          <w:t>dress-code,</w:t>
                        </w:r>
                        <w:r>
                          <w:rPr>
                            <w:spacing w:val="4"/>
                            <w:sz w:val="23"/>
                          </w:rPr>
                          <w:t xml:space="preserve"> </w:t>
                        </w:r>
                        <w:r>
                          <w:rPr>
                            <w:sz w:val="23"/>
                          </w:rPr>
                          <w:t>etc.)?</w:t>
                        </w:r>
                      </w:p>
                      <w:p w14:paraId="383B3E65"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z w:val="23"/>
                          </w:rPr>
                          <w:t>Google</w:t>
                        </w:r>
                        <w:r>
                          <w:rPr>
                            <w:spacing w:val="2"/>
                            <w:sz w:val="23"/>
                          </w:rPr>
                          <w:t xml:space="preserve"> </w:t>
                        </w:r>
                        <w:r>
                          <w:rPr>
                            <w:sz w:val="23"/>
                          </w:rPr>
                          <w:t>yourself</w:t>
                        </w:r>
                      </w:p>
                      <w:p w14:paraId="53D57C9C"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pacing w:val="-2"/>
                            <w:sz w:val="23"/>
                          </w:rPr>
                          <w:t xml:space="preserve">Create </w:t>
                        </w:r>
                        <w:r>
                          <w:rPr>
                            <w:sz w:val="23"/>
                          </w:rPr>
                          <w:t xml:space="preserve">a personal website, blog, </w:t>
                        </w:r>
                        <w:proofErr w:type="spellStart"/>
                        <w:r>
                          <w:rPr>
                            <w:sz w:val="23"/>
                          </w:rPr>
                          <w:t>eportfolio</w:t>
                        </w:r>
                        <w:proofErr w:type="spellEnd"/>
                        <w:r>
                          <w:rPr>
                            <w:sz w:val="23"/>
                          </w:rPr>
                          <w:t xml:space="preserve"> (get</w:t>
                        </w:r>
                        <w:r>
                          <w:rPr>
                            <w:spacing w:val="26"/>
                            <w:sz w:val="23"/>
                          </w:rPr>
                          <w:t xml:space="preserve"> </w:t>
                        </w:r>
                        <w:r>
                          <w:rPr>
                            <w:sz w:val="23"/>
                          </w:rPr>
                          <w:t>feedback)</w:t>
                        </w:r>
                      </w:p>
                      <w:p w14:paraId="401A574C" w14:textId="77777777" w:rsidR="00903E45" w:rsidRDefault="00903E45" w:rsidP="00181E80">
                        <w:pPr>
                          <w:widowControl w:val="0"/>
                          <w:numPr>
                            <w:ilvl w:val="0"/>
                            <w:numId w:val="37"/>
                          </w:numPr>
                          <w:tabs>
                            <w:tab w:val="left" w:pos="657"/>
                            <w:tab w:val="left" w:pos="658"/>
                          </w:tabs>
                          <w:autoSpaceDE w:val="0"/>
                          <w:autoSpaceDN w:val="0"/>
                          <w:spacing w:line="278" w:lineRule="exact"/>
                          <w:ind w:left="657"/>
                          <w:rPr>
                            <w:sz w:val="23"/>
                          </w:rPr>
                        </w:pPr>
                        <w:r>
                          <w:rPr>
                            <w:sz w:val="23"/>
                          </w:rPr>
                          <w:t>Add value and post with purpose to a variety of</w:t>
                        </w:r>
                        <w:r>
                          <w:rPr>
                            <w:spacing w:val="21"/>
                            <w:sz w:val="23"/>
                          </w:rPr>
                          <w:t xml:space="preserve"> </w:t>
                        </w:r>
                        <w:r>
                          <w:rPr>
                            <w:sz w:val="23"/>
                          </w:rPr>
                          <w:t>platforms</w:t>
                        </w:r>
                      </w:p>
                      <w:p w14:paraId="4D93C44B" w14:textId="77777777" w:rsidR="00903E45" w:rsidRDefault="00903E45" w:rsidP="00181E80">
                        <w:pPr>
                          <w:widowControl w:val="0"/>
                          <w:numPr>
                            <w:ilvl w:val="0"/>
                            <w:numId w:val="37"/>
                          </w:numPr>
                          <w:tabs>
                            <w:tab w:val="left" w:pos="657"/>
                            <w:tab w:val="left" w:pos="658"/>
                          </w:tabs>
                          <w:autoSpaceDE w:val="0"/>
                          <w:autoSpaceDN w:val="0"/>
                          <w:spacing w:line="280" w:lineRule="exact"/>
                          <w:ind w:left="657"/>
                          <w:rPr>
                            <w:sz w:val="23"/>
                          </w:rPr>
                        </w:pPr>
                        <w:r>
                          <w:rPr>
                            <w:spacing w:val="-3"/>
                            <w:sz w:val="23"/>
                          </w:rPr>
                          <w:t xml:space="preserve">Post </w:t>
                        </w:r>
                        <w:r>
                          <w:rPr>
                            <w:sz w:val="23"/>
                          </w:rPr>
                          <w:t xml:space="preserve">frequently (relevant </w:t>
                        </w:r>
                        <w:r>
                          <w:rPr>
                            <w:spacing w:val="-3"/>
                            <w:sz w:val="23"/>
                          </w:rPr>
                          <w:t xml:space="preserve">info) </w:t>
                        </w:r>
                        <w:r>
                          <w:rPr>
                            <w:sz w:val="23"/>
                          </w:rPr>
                          <w:t>but don’t</w:t>
                        </w:r>
                        <w:r>
                          <w:rPr>
                            <w:spacing w:val="14"/>
                            <w:sz w:val="23"/>
                          </w:rPr>
                          <w:t xml:space="preserve"> </w:t>
                        </w:r>
                        <w:r>
                          <w:rPr>
                            <w:sz w:val="23"/>
                          </w:rPr>
                          <w:t>spam</w:t>
                        </w:r>
                      </w:p>
                      <w:p w14:paraId="38DE483D" w14:textId="77777777" w:rsidR="00903E45" w:rsidRDefault="00903E45" w:rsidP="00181E80">
                        <w:pPr>
                          <w:widowControl w:val="0"/>
                          <w:numPr>
                            <w:ilvl w:val="0"/>
                            <w:numId w:val="37"/>
                          </w:numPr>
                          <w:tabs>
                            <w:tab w:val="left" w:pos="657"/>
                            <w:tab w:val="left" w:pos="658"/>
                          </w:tabs>
                          <w:autoSpaceDE w:val="0"/>
                          <w:autoSpaceDN w:val="0"/>
                          <w:spacing w:before="2" w:line="237" w:lineRule="auto"/>
                          <w:ind w:right="5999" w:firstLine="0"/>
                          <w:rPr>
                            <w:sz w:val="23"/>
                          </w:rPr>
                        </w:pPr>
                        <w:r>
                          <w:rPr>
                            <w:spacing w:val="-2"/>
                            <w:sz w:val="23"/>
                          </w:rPr>
                          <w:t xml:space="preserve">Create </w:t>
                        </w:r>
                        <w:proofErr w:type="gramStart"/>
                        <w:r>
                          <w:rPr>
                            <w:sz w:val="23"/>
                          </w:rPr>
                          <w:t>a  narrative</w:t>
                        </w:r>
                        <w:proofErr w:type="gramEnd"/>
                        <w:r>
                          <w:rPr>
                            <w:sz w:val="23"/>
                          </w:rPr>
                          <w:t xml:space="preserve"> Example:</w:t>
                        </w:r>
                        <w:r>
                          <w:rPr>
                            <w:color w:val="00A8CD"/>
                            <w:spacing w:val="-5"/>
                            <w:sz w:val="23"/>
                            <w:u w:val="single" w:color="00A8CD"/>
                          </w:rPr>
                          <w:t xml:space="preserve"> </w:t>
                        </w:r>
                        <w:hyperlink r:id="rId99">
                          <w:r>
                            <w:rPr>
                              <w:color w:val="00A8CD"/>
                              <w:sz w:val="23"/>
                              <w:u w:val="single" w:color="00A8CD"/>
                            </w:rPr>
                            <w:t>www.garysheng.com</w:t>
                          </w:r>
                        </w:hyperlink>
                      </w:p>
                    </w:txbxContent>
                  </v:textbox>
                </v:shape>
                <w10:anchorlock/>
              </v:group>
            </w:pict>
          </mc:Fallback>
        </mc:AlternateContent>
      </w:r>
    </w:p>
    <w:p w14:paraId="0F615613" w14:textId="77777777" w:rsidR="00181E80" w:rsidRDefault="00181E80" w:rsidP="00181E80">
      <w:pPr>
        <w:pStyle w:val="BodyText"/>
        <w:spacing w:before="74"/>
        <w:ind w:left="107"/>
      </w:pPr>
      <w:r>
        <w:rPr>
          <w:noProof/>
        </w:rPr>
        <w:drawing>
          <wp:anchor distT="0" distB="0" distL="0" distR="0" simplePos="0" relativeHeight="251701248" behindDoc="1" locked="0" layoutInCell="1" allowOverlap="1" wp14:anchorId="799AE092" wp14:editId="45A63494">
            <wp:simplePos x="0" y="0"/>
            <wp:positionH relativeFrom="page">
              <wp:posOffset>5929657</wp:posOffset>
            </wp:positionH>
            <wp:positionV relativeFrom="paragraph">
              <wp:posOffset>-551670</wp:posOffset>
            </wp:positionV>
            <wp:extent cx="696407" cy="376427"/>
            <wp:effectExtent l="0" t="0" r="0" b="0"/>
            <wp:wrapNone/>
            <wp:docPr id="14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4.jpeg"/>
                    <pic:cNvPicPr/>
                  </pic:nvPicPr>
                  <pic:blipFill>
                    <a:blip r:embed="rId100" cstate="print"/>
                    <a:stretch>
                      <a:fillRect/>
                    </a:stretch>
                  </pic:blipFill>
                  <pic:spPr>
                    <a:xfrm>
                      <a:off x="0" y="0"/>
                      <a:ext cx="696407" cy="376427"/>
                    </a:xfrm>
                    <a:prstGeom prst="rect">
                      <a:avLst/>
                    </a:prstGeom>
                  </pic:spPr>
                </pic:pic>
              </a:graphicData>
            </a:graphic>
          </wp:anchor>
        </w:drawing>
      </w:r>
      <w:r>
        <w:rPr>
          <w:color w:val="262626"/>
        </w:rPr>
        <w:t>23</w:t>
      </w:r>
    </w:p>
    <w:p w14:paraId="242FE32E" w14:textId="77777777" w:rsidR="00181E80" w:rsidRDefault="00181E80" w:rsidP="00181E80">
      <w:pPr>
        <w:pStyle w:val="BodyText"/>
        <w:rPr>
          <w:sz w:val="20"/>
        </w:rPr>
      </w:pPr>
    </w:p>
    <w:p w14:paraId="5C2B321A" w14:textId="77777777" w:rsidR="00181E80" w:rsidRDefault="00181E80" w:rsidP="00181E80">
      <w:pPr>
        <w:pStyle w:val="BodyText"/>
        <w:rPr>
          <w:sz w:val="20"/>
        </w:rPr>
      </w:pPr>
    </w:p>
    <w:p w14:paraId="002DF9D9" w14:textId="49C7EDEE" w:rsidR="00181E80" w:rsidRDefault="00181E80" w:rsidP="00181E80">
      <w:pPr>
        <w:pStyle w:val="BodyText"/>
        <w:spacing w:before="8"/>
        <w:rPr>
          <w:sz w:val="13"/>
        </w:rPr>
      </w:pPr>
      <w:r>
        <w:rPr>
          <w:noProof/>
          <w:sz w:val="22"/>
        </w:rPr>
        <mc:AlternateContent>
          <mc:Choice Requires="wpg">
            <w:drawing>
              <wp:anchor distT="0" distB="0" distL="0" distR="0" simplePos="0" relativeHeight="251717632" behindDoc="1" locked="0" layoutInCell="1" allowOverlap="1" wp14:anchorId="2C7FA614" wp14:editId="255505B0">
                <wp:simplePos x="0" y="0"/>
                <wp:positionH relativeFrom="page">
                  <wp:posOffset>830580</wp:posOffset>
                </wp:positionH>
                <wp:positionV relativeFrom="paragraph">
                  <wp:posOffset>130810</wp:posOffset>
                </wp:positionV>
                <wp:extent cx="5897880" cy="331660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204" name="Picture 1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4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827" y="4479"/>
                            <a:ext cx="1637"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Rectangle 150"/>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Text Box 151"/>
                        <wps:cNvSpPr txBox="1">
                          <a:spLocks noChangeArrowheads="1"/>
                        </wps:cNvSpPr>
                        <wps:spPr bwMode="auto">
                          <a:xfrm>
                            <a:off x="1761" y="763"/>
                            <a:ext cx="8274" cy="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3074E" w14:textId="77777777" w:rsidR="00903E45" w:rsidRDefault="00903E45" w:rsidP="00181E80">
                              <w:pPr>
                                <w:tabs>
                                  <w:tab w:val="left" w:pos="8253"/>
                                </w:tabs>
                                <w:spacing w:line="420" w:lineRule="exact"/>
                                <w:ind w:left="105"/>
                                <w:rPr>
                                  <w:b/>
                                  <w:sz w:val="41"/>
                                </w:rPr>
                              </w:pPr>
                              <w:r>
                                <w:rPr>
                                  <w:b/>
                                  <w:color w:val="00A8CD"/>
                                  <w:sz w:val="41"/>
                                  <w:u w:val="single" w:color="57595B"/>
                                </w:rPr>
                                <w:t xml:space="preserve">WHO </w:t>
                              </w:r>
                              <w:r>
                                <w:rPr>
                                  <w:b/>
                                  <w:color w:val="00A8CD"/>
                                  <w:spacing w:val="-6"/>
                                  <w:sz w:val="41"/>
                                  <w:u w:val="single" w:color="57595B"/>
                                </w:rPr>
                                <w:t xml:space="preserve">TO </w:t>
                              </w:r>
                              <w:r>
                                <w:rPr>
                                  <w:b/>
                                  <w:color w:val="00A8CD"/>
                                  <w:sz w:val="41"/>
                                  <w:u w:val="single" w:color="57595B"/>
                                </w:rPr>
                                <w:t>NETWORK</w:t>
                              </w:r>
                              <w:r>
                                <w:rPr>
                                  <w:b/>
                                  <w:color w:val="00A8CD"/>
                                  <w:spacing w:val="25"/>
                                  <w:sz w:val="41"/>
                                  <w:u w:val="single" w:color="57595B"/>
                                </w:rPr>
                                <w:t xml:space="preserve"> </w:t>
                              </w:r>
                              <w:r>
                                <w:rPr>
                                  <w:b/>
                                  <w:color w:val="00A8CD"/>
                                  <w:sz w:val="41"/>
                                  <w:u w:val="single" w:color="57595B"/>
                                </w:rPr>
                                <w:t>WITH</w:t>
                              </w:r>
                              <w:r>
                                <w:rPr>
                                  <w:b/>
                                  <w:color w:val="00A8CD"/>
                                  <w:sz w:val="41"/>
                                  <w:u w:val="single" w:color="57595B"/>
                                </w:rPr>
                                <w:tab/>
                              </w:r>
                            </w:p>
                            <w:p w14:paraId="0AFBFB54" w14:textId="77777777" w:rsidR="00903E45" w:rsidRDefault="00903E45" w:rsidP="00181E80">
                              <w:pPr>
                                <w:spacing w:before="84" w:line="312" w:lineRule="exact"/>
                                <w:rPr>
                                  <w:sz w:val="26"/>
                                </w:rPr>
                              </w:pPr>
                              <w:r>
                                <w:rPr>
                                  <w:sz w:val="26"/>
                                </w:rPr>
                                <w:t>People relevant in your industry, e.g. at:</w:t>
                              </w:r>
                            </w:p>
                          </w:txbxContent>
                        </wps:txbx>
                        <wps:bodyPr rot="0" vert="horz" wrap="square" lIns="0" tIns="0" rIns="0" bIns="0" anchor="t" anchorCtr="0" upright="1">
                          <a:noAutofit/>
                        </wps:bodyPr>
                      </wps:wsp>
                      <wps:wsp>
                        <wps:cNvPr id="208" name="Text Box 152"/>
                        <wps:cNvSpPr txBox="1">
                          <a:spLocks noChangeArrowheads="1"/>
                        </wps:cNvSpPr>
                        <wps:spPr bwMode="auto">
                          <a:xfrm>
                            <a:off x="1761" y="1629"/>
                            <a:ext cx="100" cy="2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1B1EE" w14:textId="77777777" w:rsidR="00903E45" w:rsidRDefault="00903E45" w:rsidP="00181E80">
                              <w:pPr>
                                <w:spacing w:line="260" w:lineRule="exact"/>
                                <w:rPr>
                                  <w:sz w:val="26"/>
                                </w:rPr>
                              </w:pPr>
                              <w:r>
                                <w:rPr>
                                  <w:w w:val="99"/>
                                  <w:sz w:val="26"/>
                                </w:rPr>
                                <w:t>-</w:t>
                              </w:r>
                            </w:p>
                            <w:p w14:paraId="1BE3B787" w14:textId="77777777" w:rsidR="00903E45" w:rsidRDefault="00903E45" w:rsidP="00181E80">
                              <w:pPr>
                                <w:spacing w:line="310" w:lineRule="exact"/>
                                <w:rPr>
                                  <w:sz w:val="26"/>
                                </w:rPr>
                              </w:pPr>
                              <w:r>
                                <w:rPr>
                                  <w:w w:val="99"/>
                                  <w:sz w:val="26"/>
                                </w:rPr>
                                <w:t>-</w:t>
                              </w:r>
                            </w:p>
                            <w:p w14:paraId="0A047523" w14:textId="77777777" w:rsidR="00903E45" w:rsidRDefault="00903E45" w:rsidP="00181E80">
                              <w:pPr>
                                <w:spacing w:line="310" w:lineRule="exact"/>
                                <w:rPr>
                                  <w:sz w:val="26"/>
                                </w:rPr>
                              </w:pPr>
                              <w:r>
                                <w:rPr>
                                  <w:w w:val="99"/>
                                  <w:sz w:val="26"/>
                                </w:rPr>
                                <w:t>-</w:t>
                              </w:r>
                            </w:p>
                            <w:p w14:paraId="680E70F1" w14:textId="77777777" w:rsidR="00903E45" w:rsidRDefault="00903E45" w:rsidP="00181E80">
                              <w:pPr>
                                <w:spacing w:line="310" w:lineRule="exact"/>
                                <w:rPr>
                                  <w:sz w:val="26"/>
                                </w:rPr>
                              </w:pPr>
                              <w:r>
                                <w:rPr>
                                  <w:w w:val="99"/>
                                  <w:sz w:val="26"/>
                                </w:rPr>
                                <w:t>-</w:t>
                              </w:r>
                            </w:p>
                            <w:p w14:paraId="0D0FB45B" w14:textId="77777777" w:rsidR="00903E45" w:rsidRDefault="00903E45" w:rsidP="00181E80">
                              <w:pPr>
                                <w:spacing w:line="310" w:lineRule="exact"/>
                                <w:rPr>
                                  <w:sz w:val="26"/>
                                </w:rPr>
                              </w:pPr>
                              <w:r>
                                <w:rPr>
                                  <w:w w:val="99"/>
                                  <w:sz w:val="26"/>
                                </w:rPr>
                                <w:t>-</w:t>
                              </w:r>
                            </w:p>
                            <w:p w14:paraId="2E86C2A1" w14:textId="77777777" w:rsidR="00903E45" w:rsidRDefault="00903E45" w:rsidP="00181E80">
                              <w:pPr>
                                <w:spacing w:line="310" w:lineRule="exact"/>
                                <w:rPr>
                                  <w:sz w:val="26"/>
                                </w:rPr>
                              </w:pPr>
                              <w:r>
                                <w:rPr>
                                  <w:w w:val="99"/>
                                  <w:sz w:val="26"/>
                                </w:rPr>
                                <w:t>-</w:t>
                              </w:r>
                            </w:p>
                            <w:p w14:paraId="02E55D7A" w14:textId="77777777" w:rsidR="00903E45" w:rsidRDefault="00903E45" w:rsidP="00181E80">
                              <w:pPr>
                                <w:spacing w:line="310" w:lineRule="exact"/>
                                <w:rPr>
                                  <w:sz w:val="26"/>
                                </w:rPr>
                              </w:pPr>
                              <w:r>
                                <w:rPr>
                                  <w:w w:val="99"/>
                                  <w:sz w:val="26"/>
                                </w:rPr>
                                <w:t>-</w:t>
                              </w:r>
                            </w:p>
                            <w:p w14:paraId="343FD3A2" w14:textId="77777777" w:rsidR="00903E45" w:rsidRDefault="00903E45" w:rsidP="00181E80">
                              <w:pPr>
                                <w:spacing w:line="309" w:lineRule="exact"/>
                                <w:rPr>
                                  <w:sz w:val="26"/>
                                </w:rPr>
                              </w:pPr>
                              <w:r>
                                <w:rPr>
                                  <w:w w:val="99"/>
                                  <w:sz w:val="26"/>
                                </w:rPr>
                                <w:t>-</w:t>
                              </w:r>
                            </w:p>
                          </w:txbxContent>
                        </wps:txbx>
                        <wps:bodyPr rot="0" vert="horz" wrap="square" lIns="0" tIns="0" rIns="0" bIns="0" anchor="t" anchorCtr="0" upright="1">
                          <a:noAutofit/>
                        </wps:bodyPr>
                      </wps:wsp>
                      <wps:wsp>
                        <wps:cNvPr id="209" name="Text Box 153"/>
                        <wps:cNvSpPr txBox="1">
                          <a:spLocks noChangeArrowheads="1"/>
                        </wps:cNvSpPr>
                        <wps:spPr bwMode="auto">
                          <a:xfrm>
                            <a:off x="2108" y="1629"/>
                            <a:ext cx="6574"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AAA67" w14:textId="77777777" w:rsidR="00903E45" w:rsidRDefault="00903E45" w:rsidP="00181E80">
                              <w:pPr>
                                <w:spacing w:line="260" w:lineRule="exact"/>
                                <w:rPr>
                                  <w:sz w:val="26"/>
                                </w:rPr>
                              </w:pPr>
                              <w:r>
                                <w:rPr>
                                  <w:sz w:val="26"/>
                                </w:rPr>
                                <w:t>Professional associations</w:t>
                              </w:r>
                            </w:p>
                            <w:p w14:paraId="01C7F409" w14:textId="77777777" w:rsidR="00903E45" w:rsidRDefault="00903E45" w:rsidP="00181E80">
                              <w:pPr>
                                <w:spacing w:before="1" w:line="235" w:lineRule="auto"/>
                                <w:ind w:right="2233"/>
                                <w:rPr>
                                  <w:sz w:val="26"/>
                                </w:rPr>
                              </w:pPr>
                              <w:r>
                                <w:rPr>
                                  <w:sz w:val="26"/>
                                </w:rPr>
                                <w:t>Conferences/seminars/luncheons Careers fairs, openings, exhibitions</w:t>
                              </w:r>
                            </w:p>
                            <w:p w14:paraId="6EE99CBD" w14:textId="77777777" w:rsidR="00903E45" w:rsidRDefault="00903E45" w:rsidP="00181E80">
                              <w:pPr>
                                <w:spacing w:line="235" w:lineRule="auto"/>
                                <w:rPr>
                                  <w:sz w:val="26"/>
                                </w:rPr>
                              </w:pPr>
                              <w:r>
                                <w:rPr>
                                  <w:spacing w:val="-4"/>
                                  <w:sz w:val="26"/>
                                </w:rPr>
                                <w:t>Work</w:t>
                              </w:r>
                              <w:r>
                                <w:rPr>
                                  <w:spacing w:val="-7"/>
                                  <w:sz w:val="26"/>
                                </w:rPr>
                                <w:t xml:space="preserve"> </w:t>
                              </w:r>
                              <w:r>
                                <w:rPr>
                                  <w:sz w:val="26"/>
                                </w:rPr>
                                <w:t>/</w:t>
                              </w:r>
                              <w:r>
                                <w:rPr>
                                  <w:spacing w:val="-5"/>
                                  <w:sz w:val="26"/>
                                </w:rPr>
                                <w:t xml:space="preserve"> </w:t>
                              </w:r>
                              <w:r>
                                <w:rPr>
                                  <w:sz w:val="26"/>
                                </w:rPr>
                                <w:t>volunteering</w:t>
                              </w:r>
                              <w:r>
                                <w:rPr>
                                  <w:spacing w:val="-12"/>
                                  <w:sz w:val="26"/>
                                </w:rPr>
                                <w:t xml:space="preserve"> </w:t>
                              </w:r>
                              <w:r>
                                <w:rPr>
                                  <w:sz w:val="26"/>
                                </w:rPr>
                                <w:t>jobs</w:t>
                              </w:r>
                              <w:r>
                                <w:rPr>
                                  <w:spacing w:val="-9"/>
                                  <w:sz w:val="26"/>
                                </w:rPr>
                                <w:t xml:space="preserve"> </w:t>
                              </w:r>
                              <w:r>
                                <w:rPr>
                                  <w:sz w:val="26"/>
                                </w:rPr>
                                <w:t>/</w:t>
                              </w:r>
                              <w:r>
                                <w:rPr>
                                  <w:spacing w:val="-3"/>
                                  <w:sz w:val="26"/>
                                </w:rPr>
                                <w:t xml:space="preserve"> </w:t>
                              </w:r>
                              <w:r>
                                <w:rPr>
                                  <w:sz w:val="26"/>
                                </w:rPr>
                                <w:t>internships:</w:t>
                              </w:r>
                              <w:r>
                                <w:rPr>
                                  <w:spacing w:val="-8"/>
                                  <w:sz w:val="26"/>
                                </w:rPr>
                                <w:t xml:space="preserve"> </w:t>
                              </w:r>
                              <w:r>
                                <w:rPr>
                                  <w:spacing w:val="-3"/>
                                  <w:sz w:val="26"/>
                                </w:rPr>
                                <w:t>offer</w:t>
                              </w:r>
                              <w:r>
                                <w:rPr>
                                  <w:spacing w:val="-8"/>
                                  <w:sz w:val="26"/>
                                </w:rPr>
                                <w:t xml:space="preserve"> </w:t>
                              </w:r>
                              <w:r>
                                <w:rPr>
                                  <w:sz w:val="26"/>
                                </w:rPr>
                                <w:t>to</w:t>
                              </w:r>
                              <w:r>
                                <w:rPr>
                                  <w:spacing w:val="-6"/>
                                  <w:sz w:val="26"/>
                                </w:rPr>
                                <w:t xml:space="preserve"> </w:t>
                              </w:r>
                              <w:r>
                                <w:rPr>
                                  <w:sz w:val="26"/>
                                </w:rPr>
                                <w:t>help</w:t>
                              </w:r>
                              <w:r>
                                <w:rPr>
                                  <w:spacing w:val="-8"/>
                                  <w:sz w:val="26"/>
                                </w:rPr>
                                <w:t xml:space="preserve"> </w:t>
                              </w:r>
                              <w:r>
                                <w:rPr>
                                  <w:sz w:val="26"/>
                                </w:rPr>
                                <w:t>others</w:t>
                              </w:r>
                              <w:r>
                                <w:rPr>
                                  <w:spacing w:val="-8"/>
                                  <w:sz w:val="26"/>
                                </w:rPr>
                                <w:t xml:space="preserve"> </w:t>
                              </w:r>
                              <w:r>
                                <w:rPr>
                                  <w:sz w:val="26"/>
                                </w:rPr>
                                <w:t>out Students,</w:t>
                              </w:r>
                              <w:r>
                                <w:rPr>
                                  <w:spacing w:val="-9"/>
                                  <w:sz w:val="26"/>
                                </w:rPr>
                                <w:t xml:space="preserve"> </w:t>
                              </w:r>
                              <w:r>
                                <w:rPr>
                                  <w:sz w:val="26"/>
                                </w:rPr>
                                <w:t>e.g.</w:t>
                              </w:r>
                              <w:r>
                                <w:rPr>
                                  <w:spacing w:val="-8"/>
                                  <w:sz w:val="26"/>
                                </w:rPr>
                                <w:t xml:space="preserve"> </w:t>
                              </w:r>
                              <w:r>
                                <w:rPr>
                                  <w:sz w:val="26"/>
                                </w:rPr>
                                <w:t>student</w:t>
                              </w:r>
                              <w:r>
                                <w:rPr>
                                  <w:spacing w:val="-8"/>
                                  <w:sz w:val="26"/>
                                </w:rPr>
                                <w:t xml:space="preserve"> </w:t>
                              </w:r>
                              <w:r>
                                <w:rPr>
                                  <w:sz w:val="26"/>
                                </w:rPr>
                                <w:t>clubs,</w:t>
                              </w:r>
                              <w:r>
                                <w:rPr>
                                  <w:spacing w:val="-8"/>
                                  <w:sz w:val="26"/>
                                </w:rPr>
                                <w:t xml:space="preserve"> </w:t>
                              </w:r>
                              <w:r>
                                <w:rPr>
                                  <w:sz w:val="26"/>
                                </w:rPr>
                                <w:t>become</w:t>
                              </w:r>
                              <w:r>
                                <w:rPr>
                                  <w:spacing w:val="-8"/>
                                  <w:sz w:val="26"/>
                                </w:rPr>
                                <w:t xml:space="preserve"> </w:t>
                              </w:r>
                              <w:r>
                                <w:rPr>
                                  <w:sz w:val="26"/>
                                </w:rPr>
                                <w:t>a</w:t>
                              </w:r>
                              <w:r>
                                <w:rPr>
                                  <w:spacing w:val="-5"/>
                                  <w:sz w:val="26"/>
                                </w:rPr>
                                <w:t xml:space="preserve"> </w:t>
                              </w:r>
                              <w:r>
                                <w:rPr>
                                  <w:sz w:val="26"/>
                                </w:rPr>
                                <w:t>committee</w:t>
                              </w:r>
                              <w:r>
                                <w:rPr>
                                  <w:spacing w:val="-3"/>
                                  <w:sz w:val="26"/>
                                </w:rPr>
                                <w:t xml:space="preserve"> </w:t>
                              </w:r>
                              <w:r>
                                <w:rPr>
                                  <w:sz w:val="26"/>
                                </w:rPr>
                                <w:t>member</w:t>
                              </w:r>
                            </w:p>
                          </w:txbxContent>
                        </wps:txbx>
                        <wps:bodyPr rot="0" vert="horz" wrap="square" lIns="0" tIns="0" rIns="0" bIns="0" anchor="t" anchorCtr="0" upright="1">
                          <a:noAutofit/>
                        </wps:bodyPr>
                      </wps:wsp>
                      <wps:wsp>
                        <wps:cNvPr id="210" name="Text Box 154"/>
                        <wps:cNvSpPr txBox="1">
                          <a:spLocks noChangeArrowheads="1"/>
                        </wps:cNvSpPr>
                        <wps:spPr bwMode="auto">
                          <a:xfrm>
                            <a:off x="2108" y="3177"/>
                            <a:ext cx="3314" cy="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DFC0A" w14:textId="77777777" w:rsidR="00903E45" w:rsidRDefault="00903E45" w:rsidP="00181E80">
                              <w:pPr>
                                <w:spacing w:line="260" w:lineRule="exact"/>
                                <w:rPr>
                                  <w:sz w:val="26"/>
                                </w:rPr>
                              </w:pPr>
                              <w:r>
                                <w:rPr>
                                  <w:sz w:val="26"/>
                                </w:rPr>
                                <w:t>Lecturer / tutor</w:t>
                              </w:r>
                            </w:p>
                            <w:p w14:paraId="471AB97D" w14:textId="77777777" w:rsidR="00903E45" w:rsidRDefault="00903E45" w:rsidP="00181E80">
                              <w:pPr>
                                <w:spacing w:line="310" w:lineRule="exact"/>
                                <w:rPr>
                                  <w:sz w:val="26"/>
                                </w:rPr>
                              </w:pPr>
                              <w:r>
                                <w:rPr>
                                  <w:sz w:val="26"/>
                                </w:rPr>
                                <w:t>LinkedIn</w:t>
                              </w:r>
                            </w:p>
                            <w:p w14:paraId="674AD08B" w14:textId="77777777" w:rsidR="00903E45" w:rsidRDefault="00903E45" w:rsidP="00181E80">
                              <w:pPr>
                                <w:spacing w:line="309" w:lineRule="exact"/>
                                <w:rPr>
                                  <w:sz w:val="26"/>
                                </w:rPr>
                              </w:pPr>
                              <w:proofErr w:type="spellStart"/>
                              <w:r>
                                <w:rPr>
                                  <w:sz w:val="26"/>
                                </w:rPr>
                                <w:t>Organisations</w:t>
                              </w:r>
                              <w:proofErr w:type="spellEnd"/>
                              <w:r>
                                <w:rPr>
                                  <w:sz w:val="26"/>
                                </w:rPr>
                                <w:t xml:space="preserve"> of interest</w:t>
                              </w:r>
                              <w:r>
                                <w:rPr>
                                  <w:spacing w:val="-41"/>
                                  <w:sz w:val="26"/>
                                </w:rPr>
                                <w:t xml:space="preserve"> </w:t>
                              </w:r>
                              <w:r>
                                <w:rPr>
                                  <w:sz w:val="26"/>
                                </w:rPr>
                                <w:t>online</w:t>
                              </w:r>
                            </w:p>
                          </w:txbxContent>
                        </wps:txbx>
                        <wps:bodyPr rot="0" vert="horz" wrap="square" lIns="0" tIns="0" rIns="0" bIns="0" anchor="t" anchorCtr="0" upright="1">
                          <a:noAutofit/>
                        </wps:bodyPr>
                      </wps:wsp>
                      <wps:wsp>
                        <wps:cNvPr id="211" name="Text Box 155"/>
                        <wps:cNvSpPr txBox="1">
                          <a:spLocks noChangeArrowheads="1"/>
                        </wps:cNvSpPr>
                        <wps:spPr bwMode="auto">
                          <a:xfrm>
                            <a:off x="5709" y="3283"/>
                            <a:ext cx="955"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957F0" w14:textId="77777777" w:rsidR="00903E45" w:rsidRDefault="00903E45" w:rsidP="00181E80">
                              <w:pPr>
                                <w:spacing w:line="259" w:lineRule="exact"/>
                                <w:rPr>
                                  <w:b/>
                                  <w:sz w:val="26"/>
                                </w:rPr>
                              </w:pPr>
                              <w:r>
                                <w:rPr>
                                  <w:b/>
                                  <w:sz w:val="26"/>
                                </w:rPr>
                                <w:t>But also:</w:t>
                              </w:r>
                            </w:p>
                          </w:txbxContent>
                        </wps:txbx>
                        <wps:bodyPr rot="0" vert="horz" wrap="square" lIns="0" tIns="0" rIns="0" bIns="0" anchor="t" anchorCtr="0" upright="1">
                          <a:noAutofit/>
                        </wps:bodyPr>
                      </wps:wsp>
                      <wps:wsp>
                        <wps:cNvPr id="212" name="Text Box 156"/>
                        <wps:cNvSpPr txBox="1">
                          <a:spLocks noChangeArrowheads="1"/>
                        </wps:cNvSpPr>
                        <wps:spPr bwMode="auto">
                          <a:xfrm>
                            <a:off x="5709" y="3592"/>
                            <a:ext cx="100"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9D7F2" w14:textId="77777777" w:rsidR="00903E45" w:rsidRDefault="00903E45" w:rsidP="00181E80">
                              <w:pPr>
                                <w:spacing w:line="260" w:lineRule="exact"/>
                                <w:rPr>
                                  <w:sz w:val="26"/>
                                </w:rPr>
                              </w:pPr>
                              <w:r>
                                <w:rPr>
                                  <w:w w:val="99"/>
                                  <w:sz w:val="26"/>
                                </w:rPr>
                                <w:t>-</w:t>
                              </w:r>
                            </w:p>
                            <w:p w14:paraId="632E2665" w14:textId="77777777" w:rsidR="00903E45" w:rsidRDefault="00903E45" w:rsidP="00181E80">
                              <w:pPr>
                                <w:spacing w:line="310" w:lineRule="exact"/>
                                <w:rPr>
                                  <w:sz w:val="26"/>
                                </w:rPr>
                              </w:pPr>
                              <w:r>
                                <w:rPr>
                                  <w:w w:val="99"/>
                                  <w:sz w:val="26"/>
                                </w:rPr>
                                <w:t>-</w:t>
                              </w:r>
                            </w:p>
                            <w:p w14:paraId="7C83D577" w14:textId="77777777" w:rsidR="00903E45" w:rsidRDefault="00903E45" w:rsidP="00181E80">
                              <w:pPr>
                                <w:spacing w:line="310" w:lineRule="exact"/>
                                <w:rPr>
                                  <w:sz w:val="26"/>
                                </w:rPr>
                              </w:pPr>
                              <w:r>
                                <w:rPr>
                                  <w:w w:val="99"/>
                                  <w:sz w:val="26"/>
                                </w:rPr>
                                <w:t>-</w:t>
                              </w:r>
                            </w:p>
                            <w:p w14:paraId="68A14232" w14:textId="77777777" w:rsidR="00903E45" w:rsidRDefault="00903E45" w:rsidP="00181E80">
                              <w:pPr>
                                <w:spacing w:line="310" w:lineRule="exact"/>
                                <w:rPr>
                                  <w:sz w:val="26"/>
                                </w:rPr>
                              </w:pPr>
                              <w:r>
                                <w:rPr>
                                  <w:w w:val="99"/>
                                  <w:sz w:val="26"/>
                                </w:rPr>
                                <w:t>-</w:t>
                              </w:r>
                            </w:p>
                            <w:p w14:paraId="0D755DB2" w14:textId="77777777" w:rsidR="00903E45" w:rsidRDefault="00903E45" w:rsidP="00181E80">
                              <w:pPr>
                                <w:spacing w:line="308" w:lineRule="exact"/>
                                <w:rPr>
                                  <w:sz w:val="26"/>
                                </w:rPr>
                              </w:pPr>
                              <w:r>
                                <w:rPr>
                                  <w:w w:val="99"/>
                                  <w:sz w:val="26"/>
                                </w:rPr>
                                <w:t>-</w:t>
                              </w:r>
                            </w:p>
                          </w:txbxContent>
                        </wps:txbx>
                        <wps:bodyPr rot="0" vert="horz" wrap="square" lIns="0" tIns="0" rIns="0" bIns="0" anchor="t" anchorCtr="0" upright="1">
                          <a:noAutofit/>
                        </wps:bodyPr>
                      </wps:wsp>
                      <wps:wsp>
                        <wps:cNvPr id="213" name="Text Box 157"/>
                        <wps:cNvSpPr txBox="1">
                          <a:spLocks noChangeArrowheads="1"/>
                        </wps:cNvSpPr>
                        <wps:spPr bwMode="auto">
                          <a:xfrm>
                            <a:off x="6056" y="3592"/>
                            <a:ext cx="2405" cy="1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4339A" w14:textId="77777777" w:rsidR="00903E45" w:rsidRDefault="00903E45" w:rsidP="00181E80">
                              <w:pPr>
                                <w:spacing w:line="260" w:lineRule="exact"/>
                                <w:rPr>
                                  <w:sz w:val="26"/>
                                </w:rPr>
                              </w:pPr>
                              <w:r>
                                <w:rPr>
                                  <w:sz w:val="26"/>
                                </w:rPr>
                                <w:t>Family &amp;</w:t>
                              </w:r>
                              <w:r>
                                <w:rPr>
                                  <w:spacing w:val="-16"/>
                                  <w:sz w:val="26"/>
                                </w:rPr>
                                <w:t xml:space="preserve"> </w:t>
                              </w:r>
                              <w:r>
                                <w:rPr>
                                  <w:sz w:val="26"/>
                                </w:rPr>
                                <w:t>friends</w:t>
                              </w:r>
                            </w:p>
                            <w:p w14:paraId="66DC7D40" w14:textId="77777777" w:rsidR="00903E45" w:rsidRDefault="00903E45" w:rsidP="00181E80">
                              <w:pPr>
                                <w:spacing w:before="1" w:line="235" w:lineRule="auto"/>
                                <w:ind w:right="7"/>
                                <w:rPr>
                                  <w:sz w:val="26"/>
                                </w:rPr>
                              </w:pPr>
                              <w:r>
                                <w:rPr>
                                  <w:sz w:val="26"/>
                                </w:rPr>
                                <w:t>Sport / hobby</w:t>
                              </w:r>
                              <w:r>
                                <w:rPr>
                                  <w:spacing w:val="-29"/>
                                  <w:sz w:val="26"/>
                                </w:rPr>
                                <w:t xml:space="preserve"> </w:t>
                              </w:r>
                              <w:r>
                                <w:rPr>
                                  <w:sz w:val="26"/>
                                </w:rPr>
                                <w:t>contacts Volunteering</w:t>
                              </w:r>
                              <w:r>
                                <w:rPr>
                                  <w:spacing w:val="-10"/>
                                  <w:sz w:val="26"/>
                                </w:rPr>
                                <w:t xml:space="preserve"> </w:t>
                              </w:r>
                              <w:r>
                                <w:rPr>
                                  <w:sz w:val="26"/>
                                </w:rPr>
                                <w:t>job</w:t>
                              </w:r>
                            </w:p>
                            <w:p w14:paraId="33BDE614" w14:textId="77777777" w:rsidR="00903E45" w:rsidRDefault="00903E45" w:rsidP="00181E80">
                              <w:pPr>
                                <w:spacing w:line="235" w:lineRule="auto"/>
                                <w:ind w:right="382"/>
                                <w:rPr>
                                  <w:sz w:val="26"/>
                                </w:rPr>
                              </w:pPr>
                              <w:r>
                                <w:rPr>
                                  <w:sz w:val="26"/>
                                </w:rPr>
                                <w:t>on public</w:t>
                              </w:r>
                              <w:r>
                                <w:rPr>
                                  <w:spacing w:val="-20"/>
                                  <w:sz w:val="26"/>
                                </w:rPr>
                                <w:t xml:space="preserve"> </w:t>
                              </w:r>
                              <w:proofErr w:type="gramStart"/>
                              <w:r>
                                <w:rPr>
                                  <w:sz w:val="26"/>
                                </w:rPr>
                                <w:t>transport</w:t>
                              </w:r>
                              <w:proofErr w:type="gramEnd"/>
                              <w:r>
                                <w:rPr>
                                  <w:sz w:val="26"/>
                                </w:rPr>
                                <w:t xml:space="preserve"> social</w:t>
                              </w:r>
                              <w:r>
                                <w:rPr>
                                  <w:spacing w:val="-8"/>
                                  <w:sz w:val="26"/>
                                </w:rPr>
                                <w:t xml:space="preserve"> </w:t>
                              </w:r>
                              <w:r>
                                <w:rPr>
                                  <w:sz w:val="26"/>
                                </w:rPr>
                                <w:t>gatherings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7FA614" id="Group 203" o:spid="_x0000_s1228" style="position:absolute;margin-left:65.4pt;margin-top:10.3pt;width:464.4pt;height:261.15pt;z-index:-251598848;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">
                <v:shape id="Picture 148" o:spid="_x0000_s1229"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Q&#10;l5rFAAAA3AAAAA8AAABkcnMvZG93bnJldi54bWxEj8FqwzAQRO+F/IPYQG+1FFPa4kQJIRAolBzi&#10;GpfcFmtrm1orYym2+/dVIZDjMDNvmM1utp0YafCtYw2rRIEgrpxpudZQfB6f3kD4gGywc0wafsnD&#10;brt42GBm3MRnGvNQiwhhn6GGJoQ+k9JXDVn0ieuJo/ftBoshyqGWZsApwm0nU6VepMWW40KDPR0a&#10;qn7yq9Xw8XU8TK/TKcdTsVJlSbMvLmetH5fzfg0i0Bzu4Vv73WhI1TP8n4lHQG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bUJeaxQAAANwAAAAPAAAAAAAAAAAAAAAAAJwC&#10;AABkcnMvZG93bnJldi54bWxQSwUGAAAAAAQABAD3AAAAjgMAAAAA&#10;">
                  <v:imagedata r:id="rId63" o:title=""/>
                </v:shape>
                <v:shape id="Picture 149" o:spid="_x0000_s1230" type="#_x0000_t75" style="position:absolute;left:8827;top:4479;width:1637;height:8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L&#10;qNbEAAAA3AAAAA8AAABkcnMvZG93bnJldi54bWxEj09rwkAUxO9Cv8PyCt50t/EPJXWVoqg9qg09&#10;P7KvSWj2bciuMfrpu4LgcZiZ3zCLVW9r0VHrK8ca3sYKBHHuTMWFhux7O3oH4QOywdoxabiSh9Xy&#10;ZbDA1LgLH6k7hUJECPsUNZQhNKmUPi/Joh+7hjh6v661GKJsC2lavES4rWWi1FxarDgulNjQuqT8&#10;73S2GprJ9HDLsmK3v23UTM4PCXbyR+vha//5ASJQH57hR/vLaEjUDO5n4hGQy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9LqNbEAAAA3AAAAA8AAAAAAAAAAAAAAAAAnAIA&#10;AGRycy9kb3ducmV2LnhtbFBLBQYAAAAABAAEAPcAAACNAwAAAAA=&#10;">
                  <v:imagedata r:id="rId101" o:title=""/>
                </v:shape>
                <v:rect id="Rectangle 150" o:spid="_x0000_s1231"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7BxQAA&#10;ANwAAAAPAAAAZHJzL2Rvd25yZXYueG1sRI/NbsIwEITvlfoO1lbiBk4jiCBgUIUE5efEzwMs8ZKk&#10;jdeR7UL69jUSUo+jmflGM1t0phE3cr62rOB9kIAgLqyuuVRwPq36YxA+IGtsLJOCX/KwmL++zDDX&#10;9s4Huh1DKSKEfY4KqhDaXEpfVGTQD2xLHL2rdQZDlK6U2uE9wk0j0yTJpMGa40KFLS0rKr6PP0ZB&#10;WA/r0W7Xfi5T3F70OdufJl9Oqd5b9zEFEagL/+Fne6MVpEkGjzPx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lv7sHFAAAA3AAAAA8AAAAAAAAAAAAAAAAAlwIAAGRycy9k&#10;b3ducmV2LnhtbFBLBQYAAAAABAAEAPUAAACJAwAAAAA=&#10;" filled="f" strokeweight=".96pt"/>
                <v:shape id="Text Box 151" o:spid="_x0000_s1232" type="#_x0000_t202" style="position:absolute;left:1761;top:763;width:8274;height:8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EqjnxQAA&#10;ANwAAAAPAAAAZHJzL2Rvd25yZXYueG1sRI9BawIxFITvQv9DeIXeNKkHrVujiCgUCsV1PfT4unnu&#10;Bjcv6ybV7b83QsHjMDPfMPNl7xpxoS5YzxpeRwoEcemN5UrDodgO30CEiGyw8Uwa/ijAcvE0mGNm&#10;/JVzuuxjJRKEQ4Ya6hjbTMpQ1uQwjHxLnLyj7xzGJLtKmg6vCe4aOVZqIh1aTgs1trSuqTztf52G&#10;1TfnG3v++tnlx9wWxUzx5+Sk9ctzv3oHEamPj/B/+8NoGKsp3M+kIyA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SqOfFAAAA3AAAAA8AAAAAAAAAAAAAAAAAlwIAAGRycy9k&#10;b3ducmV2LnhtbFBLBQYAAAAABAAEAPUAAACJAwAAAAA=&#10;" filled="f" stroked="f">
                  <v:textbox inset="0,0,0,0">
                    <w:txbxContent>
                      <w:p w14:paraId="2EC3074E" w14:textId="77777777" w:rsidR="00903E45" w:rsidRDefault="00903E45" w:rsidP="00181E80">
                        <w:pPr>
                          <w:tabs>
                            <w:tab w:val="left" w:pos="8253"/>
                          </w:tabs>
                          <w:spacing w:line="420" w:lineRule="exact"/>
                          <w:ind w:left="105"/>
                          <w:rPr>
                            <w:b/>
                            <w:sz w:val="41"/>
                          </w:rPr>
                        </w:pPr>
                        <w:r>
                          <w:rPr>
                            <w:b/>
                            <w:color w:val="00A8CD"/>
                            <w:sz w:val="41"/>
                            <w:u w:val="single" w:color="57595B"/>
                          </w:rPr>
                          <w:t xml:space="preserve">WHO </w:t>
                        </w:r>
                        <w:r>
                          <w:rPr>
                            <w:b/>
                            <w:color w:val="00A8CD"/>
                            <w:spacing w:val="-6"/>
                            <w:sz w:val="41"/>
                            <w:u w:val="single" w:color="57595B"/>
                          </w:rPr>
                          <w:t xml:space="preserve">TO </w:t>
                        </w:r>
                        <w:r>
                          <w:rPr>
                            <w:b/>
                            <w:color w:val="00A8CD"/>
                            <w:sz w:val="41"/>
                            <w:u w:val="single" w:color="57595B"/>
                          </w:rPr>
                          <w:t>NETWORK</w:t>
                        </w:r>
                        <w:r>
                          <w:rPr>
                            <w:b/>
                            <w:color w:val="00A8CD"/>
                            <w:spacing w:val="25"/>
                            <w:sz w:val="41"/>
                            <w:u w:val="single" w:color="57595B"/>
                          </w:rPr>
                          <w:t xml:space="preserve"> </w:t>
                        </w:r>
                        <w:r>
                          <w:rPr>
                            <w:b/>
                            <w:color w:val="00A8CD"/>
                            <w:sz w:val="41"/>
                            <w:u w:val="single" w:color="57595B"/>
                          </w:rPr>
                          <w:t>WITH</w:t>
                        </w:r>
                        <w:r>
                          <w:rPr>
                            <w:b/>
                            <w:color w:val="00A8CD"/>
                            <w:sz w:val="41"/>
                            <w:u w:val="single" w:color="57595B"/>
                          </w:rPr>
                          <w:tab/>
                        </w:r>
                      </w:p>
                      <w:p w14:paraId="0AFBFB54" w14:textId="77777777" w:rsidR="00903E45" w:rsidRDefault="00903E45" w:rsidP="00181E80">
                        <w:pPr>
                          <w:spacing w:before="84" w:line="312" w:lineRule="exact"/>
                          <w:rPr>
                            <w:sz w:val="26"/>
                          </w:rPr>
                        </w:pPr>
                        <w:r>
                          <w:rPr>
                            <w:sz w:val="26"/>
                          </w:rPr>
                          <w:t>People relevant in your industry, e.g. at:</w:t>
                        </w:r>
                      </w:p>
                    </w:txbxContent>
                  </v:textbox>
                </v:shape>
                <v:shape id="Text Box 152" o:spid="_x0000_s1233" type="#_x0000_t202" style="position:absolute;left:1761;top:1629;width:100;height:2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TyVwQAA&#10;ANwAAAAPAAAAZHJzL2Rvd25yZXYueG1sRE/Pa8IwFL4P9j+EJ3hbEz2Iq0aRsYEgyGo9eHxrnm2w&#10;eemaqPW/Xw7Cjh/f7+V6cK24UR+sZw2TTIEgrryxXGs4ll9vcxAhIhtsPZOGBwVYr15flpgbf+eC&#10;bodYixTCIUcNTYxdLmWoGnIYMt8RJ+7se4cxwb6Wpsd7CnetnCo1kw4tp4YGO/poqLocrk7D5sTF&#10;p/3d/3wX58KW5bvi3eyi9Xg0bBYgIg3xX/x0b42GqUpr05l0BOTq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I08lcEAAADcAAAADwAAAAAAAAAAAAAAAACXAgAAZHJzL2Rvd25y&#10;ZXYueG1sUEsFBgAAAAAEAAQA9QAAAIUDAAAAAA==&#10;" filled="f" stroked="f">
                  <v:textbox inset="0,0,0,0">
                    <w:txbxContent>
                      <w:p w14:paraId="2211B1EE" w14:textId="77777777" w:rsidR="00903E45" w:rsidRDefault="00903E45" w:rsidP="00181E80">
                        <w:pPr>
                          <w:spacing w:line="260" w:lineRule="exact"/>
                          <w:rPr>
                            <w:sz w:val="26"/>
                          </w:rPr>
                        </w:pPr>
                        <w:r>
                          <w:rPr>
                            <w:w w:val="99"/>
                            <w:sz w:val="26"/>
                          </w:rPr>
                          <w:t>-</w:t>
                        </w:r>
                      </w:p>
                      <w:p w14:paraId="1BE3B787" w14:textId="77777777" w:rsidR="00903E45" w:rsidRDefault="00903E45" w:rsidP="00181E80">
                        <w:pPr>
                          <w:spacing w:line="310" w:lineRule="exact"/>
                          <w:rPr>
                            <w:sz w:val="26"/>
                          </w:rPr>
                        </w:pPr>
                        <w:r>
                          <w:rPr>
                            <w:w w:val="99"/>
                            <w:sz w:val="26"/>
                          </w:rPr>
                          <w:t>-</w:t>
                        </w:r>
                      </w:p>
                      <w:p w14:paraId="0A047523" w14:textId="77777777" w:rsidR="00903E45" w:rsidRDefault="00903E45" w:rsidP="00181E80">
                        <w:pPr>
                          <w:spacing w:line="310" w:lineRule="exact"/>
                          <w:rPr>
                            <w:sz w:val="26"/>
                          </w:rPr>
                        </w:pPr>
                        <w:r>
                          <w:rPr>
                            <w:w w:val="99"/>
                            <w:sz w:val="26"/>
                          </w:rPr>
                          <w:t>-</w:t>
                        </w:r>
                      </w:p>
                      <w:p w14:paraId="680E70F1" w14:textId="77777777" w:rsidR="00903E45" w:rsidRDefault="00903E45" w:rsidP="00181E80">
                        <w:pPr>
                          <w:spacing w:line="310" w:lineRule="exact"/>
                          <w:rPr>
                            <w:sz w:val="26"/>
                          </w:rPr>
                        </w:pPr>
                        <w:r>
                          <w:rPr>
                            <w:w w:val="99"/>
                            <w:sz w:val="26"/>
                          </w:rPr>
                          <w:t>-</w:t>
                        </w:r>
                      </w:p>
                      <w:p w14:paraId="0D0FB45B" w14:textId="77777777" w:rsidR="00903E45" w:rsidRDefault="00903E45" w:rsidP="00181E80">
                        <w:pPr>
                          <w:spacing w:line="310" w:lineRule="exact"/>
                          <w:rPr>
                            <w:sz w:val="26"/>
                          </w:rPr>
                        </w:pPr>
                        <w:r>
                          <w:rPr>
                            <w:w w:val="99"/>
                            <w:sz w:val="26"/>
                          </w:rPr>
                          <w:t>-</w:t>
                        </w:r>
                      </w:p>
                      <w:p w14:paraId="2E86C2A1" w14:textId="77777777" w:rsidR="00903E45" w:rsidRDefault="00903E45" w:rsidP="00181E80">
                        <w:pPr>
                          <w:spacing w:line="310" w:lineRule="exact"/>
                          <w:rPr>
                            <w:sz w:val="26"/>
                          </w:rPr>
                        </w:pPr>
                        <w:r>
                          <w:rPr>
                            <w:w w:val="99"/>
                            <w:sz w:val="26"/>
                          </w:rPr>
                          <w:t>-</w:t>
                        </w:r>
                      </w:p>
                      <w:p w14:paraId="02E55D7A" w14:textId="77777777" w:rsidR="00903E45" w:rsidRDefault="00903E45" w:rsidP="00181E80">
                        <w:pPr>
                          <w:spacing w:line="310" w:lineRule="exact"/>
                          <w:rPr>
                            <w:sz w:val="26"/>
                          </w:rPr>
                        </w:pPr>
                        <w:r>
                          <w:rPr>
                            <w:w w:val="99"/>
                            <w:sz w:val="26"/>
                          </w:rPr>
                          <w:t>-</w:t>
                        </w:r>
                      </w:p>
                      <w:p w14:paraId="343FD3A2" w14:textId="77777777" w:rsidR="00903E45" w:rsidRDefault="00903E45" w:rsidP="00181E80">
                        <w:pPr>
                          <w:spacing w:line="309" w:lineRule="exact"/>
                          <w:rPr>
                            <w:sz w:val="26"/>
                          </w:rPr>
                        </w:pPr>
                        <w:r>
                          <w:rPr>
                            <w:w w:val="99"/>
                            <w:sz w:val="26"/>
                          </w:rPr>
                          <w:t>-</w:t>
                        </w:r>
                      </w:p>
                    </w:txbxContent>
                  </v:textbox>
                </v:shape>
                <v:shape id="Text Box 153" o:spid="_x0000_s1234" type="#_x0000_t202" style="position:absolute;left:2108;top:1629;width:6574;height:14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wZkOxQAA&#10;ANwAAAAPAAAAZHJzL2Rvd25yZXYueG1sRI9Ba8JAFITvBf/D8gq91d16kBrdiBSFQqEY48Hja/Yl&#10;Wcy+jdmtpv/eLRR6HGbmG2a1Hl0nrjQE61nDy1SBIK68sdxoOJa751cQISIb7DyThh8KsM4nDyvM&#10;jL9xQddDbESCcMhQQxtjn0kZqpYchqnviZNX+8FhTHJopBnwluCukzOl5tKh5bTQYk9vLVXnw7fT&#10;sDlxsbWXz699URe2LBeKP+ZnrZ8ex80SRKQx/of/2u9Gw0wt4PdMOgIy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vBmQ7FAAAA3AAAAA8AAAAAAAAAAAAAAAAAlwIAAGRycy9k&#10;b3ducmV2LnhtbFBLBQYAAAAABAAEAPUAAACJAwAAAAA=&#10;" filled="f" stroked="f">
                  <v:textbox inset="0,0,0,0">
                    <w:txbxContent>
                      <w:p w14:paraId="0ADAAA67" w14:textId="77777777" w:rsidR="00903E45" w:rsidRDefault="00903E45" w:rsidP="00181E80">
                        <w:pPr>
                          <w:spacing w:line="260" w:lineRule="exact"/>
                          <w:rPr>
                            <w:sz w:val="26"/>
                          </w:rPr>
                        </w:pPr>
                        <w:r>
                          <w:rPr>
                            <w:sz w:val="26"/>
                          </w:rPr>
                          <w:t>Professional associations</w:t>
                        </w:r>
                      </w:p>
                      <w:p w14:paraId="01C7F409" w14:textId="77777777" w:rsidR="00903E45" w:rsidRDefault="00903E45" w:rsidP="00181E80">
                        <w:pPr>
                          <w:spacing w:before="1" w:line="235" w:lineRule="auto"/>
                          <w:ind w:right="2233"/>
                          <w:rPr>
                            <w:sz w:val="26"/>
                          </w:rPr>
                        </w:pPr>
                        <w:r>
                          <w:rPr>
                            <w:sz w:val="26"/>
                          </w:rPr>
                          <w:t>Conferences/seminars/luncheons Careers fairs, openings, exhibitions</w:t>
                        </w:r>
                      </w:p>
                      <w:p w14:paraId="6EE99CBD" w14:textId="77777777" w:rsidR="00903E45" w:rsidRDefault="00903E45" w:rsidP="00181E80">
                        <w:pPr>
                          <w:spacing w:line="235" w:lineRule="auto"/>
                          <w:rPr>
                            <w:sz w:val="26"/>
                          </w:rPr>
                        </w:pPr>
                        <w:r>
                          <w:rPr>
                            <w:spacing w:val="-4"/>
                            <w:sz w:val="26"/>
                          </w:rPr>
                          <w:t>Work</w:t>
                        </w:r>
                        <w:r>
                          <w:rPr>
                            <w:spacing w:val="-7"/>
                            <w:sz w:val="26"/>
                          </w:rPr>
                          <w:t xml:space="preserve"> </w:t>
                        </w:r>
                        <w:r>
                          <w:rPr>
                            <w:sz w:val="26"/>
                          </w:rPr>
                          <w:t>/</w:t>
                        </w:r>
                        <w:r>
                          <w:rPr>
                            <w:spacing w:val="-5"/>
                            <w:sz w:val="26"/>
                          </w:rPr>
                          <w:t xml:space="preserve"> </w:t>
                        </w:r>
                        <w:r>
                          <w:rPr>
                            <w:sz w:val="26"/>
                          </w:rPr>
                          <w:t>volunteering</w:t>
                        </w:r>
                        <w:r>
                          <w:rPr>
                            <w:spacing w:val="-12"/>
                            <w:sz w:val="26"/>
                          </w:rPr>
                          <w:t xml:space="preserve"> </w:t>
                        </w:r>
                        <w:r>
                          <w:rPr>
                            <w:sz w:val="26"/>
                          </w:rPr>
                          <w:t>jobs</w:t>
                        </w:r>
                        <w:r>
                          <w:rPr>
                            <w:spacing w:val="-9"/>
                            <w:sz w:val="26"/>
                          </w:rPr>
                          <w:t xml:space="preserve"> </w:t>
                        </w:r>
                        <w:r>
                          <w:rPr>
                            <w:sz w:val="26"/>
                          </w:rPr>
                          <w:t>/</w:t>
                        </w:r>
                        <w:r>
                          <w:rPr>
                            <w:spacing w:val="-3"/>
                            <w:sz w:val="26"/>
                          </w:rPr>
                          <w:t xml:space="preserve"> </w:t>
                        </w:r>
                        <w:r>
                          <w:rPr>
                            <w:sz w:val="26"/>
                          </w:rPr>
                          <w:t>internships:</w:t>
                        </w:r>
                        <w:r>
                          <w:rPr>
                            <w:spacing w:val="-8"/>
                            <w:sz w:val="26"/>
                          </w:rPr>
                          <w:t xml:space="preserve"> </w:t>
                        </w:r>
                        <w:r>
                          <w:rPr>
                            <w:spacing w:val="-3"/>
                            <w:sz w:val="26"/>
                          </w:rPr>
                          <w:t>offer</w:t>
                        </w:r>
                        <w:r>
                          <w:rPr>
                            <w:spacing w:val="-8"/>
                            <w:sz w:val="26"/>
                          </w:rPr>
                          <w:t xml:space="preserve"> </w:t>
                        </w:r>
                        <w:r>
                          <w:rPr>
                            <w:sz w:val="26"/>
                          </w:rPr>
                          <w:t>to</w:t>
                        </w:r>
                        <w:r>
                          <w:rPr>
                            <w:spacing w:val="-6"/>
                            <w:sz w:val="26"/>
                          </w:rPr>
                          <w:t xml:space="preserve"> </w:t>
                        </w:r>
                        <w:r>
                          <w:rPr>
                            <w:sz w:val="26"/>
                          </w:rPr>
                          <w:t>help</w:t>
                        </w:r>
                        <w:r>
                          <w:rPr>
                            <w:spacing w:val="-8"/>
                            <w:sz w:val="26"/>
                          </w:rPr>
                          <w:t xml:space="preserve"> </w:t>
                        </w:r>
                        <w:r>
                          <w:rPr>
                            <w:sz w:val="26"/>
                          </w:rPr>
                          <w:t>others</w:t>
                        </w:r>
                        <w:r>
                          <w:rPr>
                            <w:spacing w:val="-8"/>
                            <w:sz w:val="26"/>
                          </w:rPr>
                          <w:t xml:space="preserve"> </w:t>
                        </w:r>
                        <w:r>
                          <w:rPr>
                            <w:sz w:val="26"/>
                          </w:rPr>
                          <w:t>out Students,</w:t>
                        </w:r>
                        <w:r>
                          <w:rPr>
                            <w:spacing w:val="-9"/>
                            <w:sz w:val="26"/>
                          </w:rPr>
                          <w:t xml:space="preserve"> </w:t>
                        </w:r>
                        <w:r>
                          <w:rPr>
                            <w:sz w:val="26"/>
                          </w:rPr>
                          <w:t>e.g.</w:t>
                        </w:r>
                        <w:r>
                          <w:rPr>
                            <w:spacing w:val="-8"/>
                            <w:sz w:val="26"/>
                          </w:rPr>
                          <w:t xml:space="preserve"> </w:t>
                        </w:r>
                        <w:r>
                          <w:rPr>
                            <w:sz w:val="26"/>
                          </w:rPr>
                          <w:t>student</w:t>
                        </w:r>
                        <w:r>
                          <w:rPr>
                            <w:spacing w:val="-8"/>
                            <w:sz w:val="26"/>
                          </w:rPr>
                          <w:t xml:space="preserve"> </w:t>
                        </w:r>
                        <w:r>
                          <w:rPr>
                            <w:sz w:val="26"/>
                          </w:rPr>
                          <w:t>clubs,</w:t>
                        </w:r>
                        <w:r>
                          <w:rPr>
                            <w:spacing w:val="-8"/>
                            <w:sz w:val="26"/>
                          </w:rPr>
                          <w:t xml:space="preserve"> </w:t>
                        </w:r>
                        <w:r>
                          <w:rPr>
                            <w:sz w:val="26"/>
                          </w:rPr>
                          <w:t>become</w:t>
                        </w:r>
                        <w:r>
                          <w:rPr>
                            <w:spacing w:val="-8"/>
                            <w:sz w:val="26"/>
                          </w:rPr>
                          <w:t xml:space="preserve"> </w:t>
                        </w:r>
                        <w:r>
                          <w:rPr>
                            <w:sz w:val="26"/>
                          </w:rPr>
                          <w:t>a</w:t>
                        </w:r>
                        <w:r>
                          <w:rPr>
                            <w:spacing w:val="-5"/>
                            <w:sz w:val="26"/>
                          </w:rPr>
                          <w:t xml:space="preserve"> </w:t>
                        </w:r>
                        <w:r>
                          <w:rPr>
                            <w:sz w:val="26"/>
                          </w:rPr>
                          <w:t>committee</w:t>
                        </w:r>
                        <w:r>
                          <w:rPr>
                            <w:spacing w:val="-3"/>
                            <w:sz w:val="26"/>
                          </w:rPr>
                          <w:t xml:space="preserve"> </w:t>
                        </w:r>
                        <w:r>
                          <w:rPr>
                            <w:sz w:val="26"/>
                          </w:rPr>
                          <w:t>member</w:t>
                        </w:r>
                      </w:p>
                    </w:txbxContent>
                  </v:textbox>
                </v:shape>
                <v:shape id="Text Box 154" o:spid="_x0000_s1235" type="#_x0000_t202" style="position:absolute;left:2108;top:3177;width:3314;height:8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qZOwQAA&#10;ANwAAAAPAAAAZHJzL2Rvd25yZXYueG1sRE9Ni8IwEL0L+x/CCN5sqgfRrlFEVlgQFms9eJxtxjbY&#10;TGqT1e6/NwfB4+N9L9e9bcSdOm8cK5gkKQji0mnDlYJTsRvPQfiArLFxTAr+ycN69TFYYqbdg3O6&#10;H0MlYgj7DBXUIbSZlL6syaJPXEscuYvrLIYIu0rqDh8x3DZymqYzadFwbKixpW1N5fX4ZxVszpx/&#10;mdvP7yG/5KYoFinvZ1elRsN+8wkiUB/e4pf7WyuYTu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PyKmTsEAAADcAAAADwAAAAAAAAAAAAAAAACXAgAAZHJzL2Rvd25y&#10;ZXYueG1sUEsFBgAAAAAEAAQA9QAAAIUDAAAAAA==&#10;" filled="f" stroked="f">
                  <v:textbox inset="0,0,0,0">
                    <w:txbxContent>
                      <w:p w14:paraId="08DDFC0A" w14:textId="77777777" w:rsidR="00903E45" w:rsidRDefault="00903E45" w:rsidP="00181E80">
                        <w:pPr>
                          <w:spacing w:line="260" w:lineRule="exact"/>
                          <w:rPr>
                            <w:sz w:val="26"/>
                          </w:rPr>
                        </w:pPr>
                        <w:r>
                          <w:rPr>
                            <w:sz w:val="26"/>
                          </w:rPr>
                          <w:t>Lecturer / tutor</w:t>
                        </w:r>
                      </w:p>
                      <w:p w14:paraId="471AB97D" w14:textId="77777777" w:rsidR="00903E45" w:rsidRDefault="00903E45" w:rsidP="00181E80">
                        <w:pPr>
                          <w:spacing w:line="310" w:lineRule="exact"/>
                          <w:rPr>
                            <w:sz w:val="26"/>
                          </w:rPr>
                        </w:pPr>
                        <w:r>
                          <w:rPr>
                            <w:sz w:val="26"/>
                          </w:rPr>
                          <w:t>LinkedIn</w:t>
                        </w:r>
                      </w:p>
                      <w:p w14:paraId="674AD08B" w14:textId="77777777" w:rsidR="00903E45" w:rsidRDefault="00903E45" w:rsidP="00181E80">
                        <w:pPr>
                          <w:spacing w:line="309" w:lineRule="exact"/>
                          <w:rPr>
                            <w:sz w:val="26"/>
                          </w:rPr>
                        </w:pPr>
                        <w:proofErr w:type="spellStart"/>
                        <w:r>
                          <w:rPr>
                            <w:sz w:val="26"/>
                          </w:rPr>
                          <w:t>Organisations</w:t>
                        </w:r>
                        <w:proofErr w:type="spellEnd"/>
                        <w:r>
                          <w:rPr>
                            <w:sz w:val="26"/>
                          </w:rPr>
                          <w:t xml:space="preserve"> of interest</w:t>
                        </w:r>
                        <w:r>
                          <w:rPr>
                            <w:spacing w:val="-41"/>
                            <w:sz w:val="26"/>
                          </w:rPr>
                          <w:t xml:space="preserve"> </w:t>
                        </w:r>
                        <w:r>
                          <w:rPr>
                            <w:sz w:val="26"/>
                          </w:rPr>
                          <w:t>online</w:t>
                        </w:r>
                      </w:p>
                    </w:txbxContent>
                  </v:textbox>
                </v:shape>
                <v:shape id="Text Box 155" o:spid="_x0000_s1236" type="#_x0000_t202" style="position:absolute;left:5709;top:3283;width:955;height: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gPVxQAA&#10;ANwAAAAPAAAAZHJzL2Rvd25yZXYueG1sRI9Ba8JAFITvgv9heYI33cSDtNFNkNJCoSCN8eDxNftM&#10;FrNv0+xW4793C4Ueh5n5htkWo+3ElQZvHCtIlwkI4tppw42CY/W2eALhA7LGzjEpuJOHIp9Otphp&#10;d+OSrofQiAhhn6GCNoQ+k9LXLVn0S9cTR+/sBoshyqGResBbhNtOrpJkLS0ajgst9vTSUn05/FgF&#10;uxOXr+Z7//VZnktTVc8Jf6wvSs1n424DItAY/sN/7XetYJWm8HsmHgG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uA9XFAAAA3AAAAA8AAAAAAAAAAAAAAAAAlwIAAGRycy9k&#10;b3ducmV2LnhtbFBLBQYAAAAABAAEAPUAAACJAwAAAAA=&#10;" filled="f" stroked="f">
                  <v:textbox inset="0,0,0,0">
                    <w:txbxContent>
                      <w:p w14:paraId="7BB957F0" w14:textId="77777777" w:rsidR="00903E45" w:rsidRDefault="00903E45" w:rsidP="00181E80">
                        <w:pPr>
                          <w:spacing w:line="259" w:lineRule="exact"/>
                          <w:rPr>
                            <w:b/>
                            <w:sz w:val="26"/>
                          </w:rPr>
                        </w:pPr>
                        <w:r>
                          <w:rPr>
                            <w:b/>
                            <w:sz w:val="26"/>
                          </w:rPr>
                          <w:t>But also:</w:t>
                        </w:r>
                      </w:p>
                    </w:txbxContent>
                  </v:textbox>
                </v:shape>
                <v:shape id="Text Box 156" o:spid="_x0000_s1237" type="#_x0000_t202" style="position:absolute;left:5709;top:3592;width:100;height:14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J2ixAAA&#10;ANwAAAAPAAAAZHJzL2Rvd25yZXYueG1sRI9Ba8JAFITvBf/D8gRvdWMO0kZXEVEQBGmMB4/P7DNZ&#10;zL6N2VXTf98tFHocZuYbZr7sbSOe1HnjWMFknIAgLp02XCk4Fdv3DxA+IGtsHJOCb/KwXAze5php&#10;9+KcnsdQiQhhn6GCOoQ2k9KXNVn0Y9cSR+/qOoshyq6SusNXhNtGpkkylRYNx4UaW1rXVN6OD6tg&#10;deZ8Y+6Hy1d+zU1RfCa8n96UGg371QxEoD78h//aO60gnaT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LydosQAAADcAAAADwAAAAAAAAAAAAAAAACXAgAAZHJzL2Rv&#10;d25yZXYueG1sUEsFBgAAAAAEAAQA9QAAAIgDAAAAAA==&#10;" filled="f" stroked="f">
                  <v:textbox inset="0,0,0,0">
                    <w:txbxContent>
                      <w:p w14:paraId="2089D7F2" w14:textId="77777777" w:rsidR="00903E45" w:rsidRDefault="00903E45" w:rsidP="00181E80">
                        <w:pPr>
                          <w:spacing w:line="260" w:lineRule="exact"/>
                          <w:rPr>
                            <w:sz w:val="26"/>
                          </w:rPr>
                        </w:pPr>
                        <w:r>
                          <w:rPr>
                            <w:w w:val="99"/>
                            <w:sz w:val="26"/>
                          </w:rPr>
                          <w:t>-</w:t>
                        </w:r>
                      </w:p>
                      <w:p w14:paraId="632E2665" w14:textId="77777777" w:rsidR="00903E45" w:rsidRDefault="00903E45" w:rsidP="00181E80">
                        <w:pPr>
                          <w:spacing w:line="310" w:lineRule="exact"/>
                          <w:rPr>
                            <w:sz w:val="26"/>
                          </w:rPr>
                        </w:pPr>
                        <w:r>
                          <w:rPr>
                            <w:w w:val="99"/>
                            <w:sz w:val="26"/>
                          </w:rPr>
                          <w:t>-</w:t>
                        </w:r>
                      </w:p>
                      <w:p w14:paraId="7C83D577" w14:textId="77777777" w:rsidR="00903E45" w:rsidRDefault="00903E45" w:rsidP="00181E80">
                        <w:pPr>
                          <w:spacing w:line="310" w:lineRule="exact"/>
                          <w:rPr>
                            <w:sz w:val="26"/>
                          </w:rPr>
                        </w:pPr>
                        <w:r>
                          <w:rPr>
                            <w:w w:val="99"/>
                            <w:sz w:val="26"/>
                          </w:rPr>
                          <w:t>-</w:t>
                        </w:r>
                      </w:p>
                      <w:p w14:paraId="68A14232" w14:textId="77777777" w:rsidR="00903E45" w:rsidRDefault="00903E45" w:rsidP="00181E80">
                        <w:pPr>
                          <w:spacing w:line="310" w:lineRule="exact"/>
                          <w:rPr>
                            <w:sz w:val="26"/>
                          </w:rPr>
                        </w:pPr>
                        <w:r>
                          <w:rPr>
                            <w:w w:val="99"/>
                            <w:sz w:val="26"/>
                          </w:rPr>
                          <w:t>-</w:t>
                        </w:r>
                      </w:p>
                      <w:p w14:paraId="0D755DB2" w14:textId="77777777" w:rsidR="00903E45" w:rsidRDefault="00903E45" w:rsidP="00181E80">
                        <w:pPr>
                          <w:spacing w:line="308" w:lineRule="exact"/>
                          <w:rPr>
                            <w:sz w:val="26"/>
                          </w:rPr>
                        </w:pPr>
                        <w:r>
                          <w:rPr>
                            <w:w w:val="99"/>
                            <w:sz w:val="26"/>
                          </w:rPr>
                          <w:t>-</w:t>
                        </w:r>
                      </w:p>
                    </w:txbxContent>
                  </v:textbox>
                </v:shape>
                <v:shape id="Text Box 157" o:spid="_x0000_s1238" type="#_x0000_t202" style="position:absolute;left:6056;top:3592;width:2405;height:14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8Dg5xAAA&#10;ANwAAAAPAAAAZHJzL2Rvd25yZXYueG1sRI9Ba8JAFITvgv9heYI33aggGl1FikJBKI3pocdn9pks&#10;Zt+m2a3Gf98tCB6HmfmGWW87W4sbtd44VjAZJyCIC6cNlwq+8sNoAcIHZI21Y1LwIA/bTb+3xlS7&#10;O2d0O4VSRAj7FBVUITSplL6oyKIfu4Y4ehfXWgxRtqXULd4j3NZymiRzadFwXKiwobeKiuvp1yrY&#10;fXO2Nz8f58/skpk8XyZ8nF+VGg663QpEoC68ws/2u1Ywncz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A4OcQAAADcAAAADwAAAAAAAAAAAAAAAACXAgAAZHJzL2Rv&#10;d25yZXYueG1sUEsFBgAAAAAEAAQA9QAAAIgDAAAAAA==&#10;" filled="f" stroked="f">
                  <v:textbox inset="0,0,0,0">
                    <w:txbxContent>
                      <w:p w14:paraId="6B24339A" w14:textId="77777777" w:rsidR="00903E45" w:rsidRDefault="00903E45" w:rsidP="00181E80">
                        <w:pPr>
                          <w:spacing w:line="260" w:lineRule="exact"/>
                          <w:rPr>
                            <w:sz w:val="26"/>
                          </w:rPr>
                        </w:pPr>
                        <w:r>
                          <w:rPr>
                            <w:sz w:val="26"/>
                          </w:rPr>
                          <w:t>Family &amp;</w:t>
                        </w:r>
                        <w:r>
                          <w:rPr>
                            <w:spacing w:val="-16"/>
                            <w:sz w:val="26"/>
                          </w:rPr>
                          <w:t xml:space="preserve"> </w:t>
                        </w:r>
                        <w:r>
                          <w:rPr>
                            <w:sz w:val="26"/>
                          </w:rPr>
                          <w:t>friends</w:t>
                        </w:r>
                      </w:p>
                      <w:p w14:paraId="66DC7D40" w14:textId="77777777" w:rsidR="00903E45" w:rsidRDefault="00903E45" w:rsidP="00181E80">
                        <w:pPr>
                          <w:spacing w:before="1" w:line="235" w:lineRule="auto"/>
                          <w:ind w:right="7"/>
                          <w:rPr>
                            <w:sz w:val="26"/>
                          </w:rPr>
                        </w:pPr>
                        <w:r>
                          <w:rPr>
                            <w:sz w:val="26"/>
                          </w:rPr>
                          <w:t>Sport / hobby</w:t>
                        </w:r>
                        <w:r>
                          <w:rPr>
                            <w:spacing w:val="-29"/>
                            <w:sz w:val="26"/>
                          </w:rPr>
                          <w:t xml:space="preserve"> </w:t>
                        </w:r>
                        <w:r>
                          <w:rPr>
                            <w:sz w:val="26"/>
                          </w:rPr>
                          <w:t>contacts Volunteering</w:t>
                        </w:r>
                        <w:r>
                          <w:rPr>
                            <w:spacing w:val="-10"/>
                            <w:sz w:val="26"/>
                          </w:rPr>
                          <w:t xml:space="preserve"> </w:t>
                        </w:r>
                        <w:r>
                          <w:rPr>
                            <w:sz w:val="26"/>
                          </w:rPr>
                          <w:t>job</w:t>
                        </w:r>
                      </w:p>
                      <w:p w14:paraId="33BDE614" w14:textId="77777777" w:rsidR="00903E45" w:rsidRDefault="00903E45" w:rsidP="00181E80">
                        <w:pPr>
                          <w:spacing w:line="235" w:lineRule="auto"/>
                          <w:ind w:right="382"/>
                          <w:rPr>
                            <w:sz w:val="26"/>
                          </w:rPr>
                        </w:pPr>
                        <w:r>
                          <w:rPr>
                            <w:sz w:val="26"/>
                          </w:rPr>
                          <w:t>on public</w:t>
                        </w:r>
                        <w:r>
                          <w:rPr>
                            <w:spacing w:val="-20"/>
                            <w:sz w:val="26"/>
                          </w:rPr>
                          <w:t xml:space="preserve"> </w:t>
                        </w:r>
                        <w:proofErr w:type="gramStart"/>
                        <w:r>
                          <w:rPr>
                            <w:sz w:val="26"/>
                          </w:rPr>
                          <w:t>transport</w:t>
                        </w:r>
                        <w:proofErr w:type="gramEnd"/>
                        <w:r>
                          <w:rPr>
                            <w:sz w:val="26"/>
                          </w:rPr>
                          <w:t xml:space="preserve"> social</w:t>
                        </w:r>
                        <w:r>
                          <w:rPr>
                            <w:spacing w:val="-8"/>
                            <w:sz w:val="26"/>
                          </w:rPr>
                          <w:t xml:space="preserve"> </w:t>
                        </w:r>
                        <w:r>
                          <w:rPr>
                            <w:sz w:val="26"/>
                          </w:rPr>
                          <w:t>gatherings</w:t>
                        </w:r>
                      </w:p>
                    </w:txbxContent>
                  </v:textbox>
                </v:shape>
                <w10:wrap type="topAndBottom" anchorx="page"/>
              </v:group>
            </w:pict>
          </mc:Fallback>
        </mc:AlternateContent>
      </w:r>
    </w:p>
    <w:p w14:paraId="7ED6AA9B" w14:textId="77777777" w:rsidR="00181E80" w:rsidRDefault="00181E80" w:rsidP="00181E80">
      <w:pPr>
        <w:pStyle w:val="BodyText"/>
        <w:spacing w:before="49"/>
        <w:ind w:left="107"/>
      </w:pPr>
      <w:r>
        <w:rPr>
          <w:color w:val="262626"/>
        </w:rPr>
        <w:t>24</w:t>
      </w:r>
    </w:p>
    <w:p w14:paraId="0C5C0608" w14:textId="77777777" w:rsidR="00181E80" w:rsidRDefault="00181E80" w:rsidP="00181E80">
      <w:pPr>
        <w:sectPr w:rsidR="00181E80">
          <w:pgSz w:w="11910" w:h="16840"/>
          <w:pgMar w:top="1660" w:right="1200" w:bottom="1520" w:left="1200" w:header="1334" w:footer="1336" w:gutter="0"/>
          <w:cols w:space="720"/>
        </w:sectPr>
      </w:pPr>
    </w:p>
    <w:p w14:paraId="41601D39" w14:textId="77777777" w:rsidR="00181E80" w:rsidRDefault="00181E80" w:rsidP="00181E80">
      <w:pPr>
        <w:pStyle w:val="BodyText"/>
        <w:rPr>
          <w:sz w:val="20"/>
        </w:rPr>
      </w:pPr>
    </w:p>
    <w:p w14:paraId="1F4DF604" w14:textId="77777777" w:rsidR="00181E80" w:rsidRDefault="00181E80" w:rsidP="00181E80">
      <w:pPr>
        <w:pStyle w:val="BodyText"/>
        <w:rPr>
          <w:sz w:val="20"/>
        </w:rPr>
      </w:pPr>
    </w:p>
    <w:p w14:paraId="0CE3B6EC" w14:textId="77777777" w:rsidR="00181E80" w:rsidRDefault="00181E80" w:rsidP="00181E80">
      <w:pPr>
        <w:pStyle w:val="BodyText"/>
        <w:rPr>
          <w:sz w:val="20"/>
        </w:rPr>
      </w:pPr>
    </w:p>
    <w:p w14:paraId="16ED2972" w14:textId="77777777" w:rsidR="00181E80" w:rsidRDefault="00181E80" w:rsidP="00181E80">
      <w:pPr>
        <w:pStyle w:val="BodyText"/>
        <w:spacing w:before="10"/>
        <w:rPr>
          <w:sz w:val="21"/>
        </w:rPr>
      </w:pPr>
    </w:p>
    <w:p w14:paraId="235BA640" w14:textId="0EACA6D4" w:rsidR="00181E80" w:rsidRDefault="00181E80" w:rsidP="00181E80">
      <w:pPr>
        <w:pStyle w:val="BodyText"/>
        <w:ind w:left="107"/>
        <w:rPr>
          <w:sz w:val="20"/>
        </w:rPr>
      </w:pPr>
      <w:r>
        <w:rPr>
          <w:noProof/>
          <w:sz w:val="20"/>
        </w:rPr>
        <mc:AlternateContent>
          <mc:Choice Requires="wpg">
            <w:drawing>
              <wp:inline distT="0" distB="0" distL="0" distR="0" wp14:anchorId="38130E88" wp14:editId="40E0E48C">
                <wp:extent cx="5897880" cy="3316605"/>
                <wp:effectExtent l="0" t="0" r="7620" b="10795"/>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201"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Text Box 49"/>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12F271" w14:textId="77777777" w:rsidR="00903E45" w:rsidRDefault="00903E45" w:rsidP="00181E80">
                              <w:pPr>
                                <w:spacing w:before="7"/>
                                <w:rPr>
                                  <w:sz w:val="36"/>
                                </w:rPr>
                              </w:pPr>
                            </w:p>
                            <w:p w14:paraId="0FEB967F" w14:textId="77777777" w:rsidR="00903E45" w:rsidRDefault="00903E45" w:rsidP="00181E80">
                              <w:pPr>
                                <w:tabs>
                                  <w:tab w:val="left" w:pos="8687"/>
                                </w:tabs>
                                <w:ind w:left="540"/>
                                <w:rPr>
                                  <w:b/>
                                  <w:sz w:val="41"/>
                                </w:rPr>
                              </w:pPr>
                              <w:r>
                                <w:rPr>
                                  <w:b/>
                                  <w:color w:val="00A8CD"/>
                                  <w:spacing w:val="-3"/>
                                  <w:sz w:val="41"/>
                                  <w:u w:val="single" w:color="57595B"/>
                                </w:rPr>
                                <w:t xml:space="preserve">RESEARCH </w:t>
                              </w:r>
                              <w:r>
                                <w:rPr>
                                  <w:b/>
                                  <w:color w:val="00A8CD"/>
                                  <w:sz w:val="41"/>
                                  <w:u w:val="single" w:color="57595B"/>
                                </w:rPr>
                                <w:t xml:space="preserve">BEFORE </w:t>
                              </w:r>
                              <w:r>
                                <w:rPr>
                                  <w:b/>
                                  <w:color w:val="00A8CD"/>
                                  <w:spacing w:val="-6"/>
                                  <w:sz w:val="41"/>
                                  <w:u w:val="single" w:color="57595B"/>
                                </w:rPr>
                                <w:t>YOU</w:t>
                              </w:r>
                              <w:r>
                                <w:rPr>
                                  <w:b/>
                                  <w:color w:val="00A8CD"/>
                                  <w:spacing w:val="37"/>
                                  <w:sz w:val="41"/>
                                  <w:u w:val="single" w:color="57595B"/>
                                </w:rPr>
                                <w:t xml:space="preserve"> </w:t>
                              </w:r>
                              <w:r>
                                <w:rPr>
                                  <w:b/>
                                  <w:color w:val="00A8CD"/>
                                  <w:sz w:val="41"/>
                                  <w:u w:val="single" w:color="57595B"/>
                                </w:rPr>
                                <w:t>NETWORK</w:t>
                              </w:r>
                              <w:r>
                                <w:rPr>
                                  <w:b/>
                                  <w:color w:val="00A8CD"/>
                                  <w:sz w:val="41"/>
                                  <w:u w:val="single" w:color="57595B"/>
                                </w:rPr>
                                <w:tab/>
                              </w:r>
                            </w:p>
                            <w:p w14:paraId="5BF93783" w14:textId="77777777" w:rsidR="00903E45" w:rsidRDefault="00903E45" w:rsidP="00181E80">
                              <w:pPr>
                                <w:widowControl w:val="0"/>
                                <w:numPr>
                                  <w:ilvl w:val="0"/>
                                  <w:numId w:val="36"/>
                                </w:numPr>
                                <w:tabs>
                                  <w:tab w:val="left" w:pos="919"/>
                                  <w:tab w:val="left" w:pos="920"/>
                                </w:tabs>
                                <w:autoSpaceDE w:val="0"/>
                                <w:autoSpaceDN w:val="0"/>
                                <w:spacing w:before="149" w:line="313" w:lineRule="exact"/>
                                <w:ind w:hanging="349"/>
                                <w:rPr>
                                  <w:sz w:val="26"/>
                                </w:rPr>
                              </w:pPr>
                              <w:r>
                                <w:rPr>
                                  <w:sz w:val="26"/>
                                </w:rPr>
                                <w:t>Prepare</w:t>
                              </w:r>
                              <w:r>
                                <w:rPr>
                                  <w:spacing w:val="-14"/>
                                  <w:sz w:val="26"/>
                                </w:rPr>
                                <w:t xml:space="preserve"> </w:t>
                              </w:r>
                              <w:r>
                                <w:rPr>
                                  <w:sz w:val="26"/>
                                </w:rPr>
                                <w:t>by</w:t>
                              </w:r>
                              <w:r>
                                <w:rPr>
                                  <w:spacing w:val="-12"/>
                                  <w:sz w:val="26"/>
                                </w:rPr>
                                <w:t xml:space="preserve"> </w:t>
                              </w:r>
                              <w:r>
                                <w:rPr>
                                  <w:sz w:val="26"/>
                                </w:rPr>
                                <w:t>doing</w:t>
                              </w:r>
                              <w:r>
                                <w:rPr>
                                  <w:spacing w:val="-14"/>
                                  <w:sz w:val="26"/>
                                </w:rPr>
                                <w:t xml:space="preserve"> </w:t>
                              </w:r>
                              <w:r>
                                <w:rPr>
                                  <w:sz w:val="26"/>
                                </w:rPr>
                                <w:t>your</w:t>
                              </w:r>
                              <w:r>
                                <w:rPr>
                                  <w:spacing w:val="-11"/>
                                  <w:sz w:val="26"/>
                                </w:rPr>
                                <w:t xml:space="preserve"> </w:t>
                              </w:r>
                              <w:r>
                                <w:rPr>
                                  <w:sz w:val="26"/>
                                </w:rPr>
                                <w:t>research:</w:t>
                              </w:r>
                              <w:r>
                                <w:rPr>
                                  <w:spacing w:val="-13"/>
                                  <w:sz w:val="26"/>
                                </w:rPr>
                                <w:t xml:space="preserve"> </w:t>
                              </w:r>
                              <w:r>
                                <w:rPr>
                                  <w:spacing w:val="-3"/>
                                  <w:sz w:val="26"/>
                                </w:rPr>
                                <w:t>Industry,</w:t>
                              </w:r>
                              <w:r>
                                <w:rPr>
                                  <w:spacing w:val="-13"/>
                                  <w:sz w:val="26"/>
                                </w:rPr>
                                <w:t xml:space="preserve"> </w:t>
                              </w:r>
                              <w:proofErr w:type="spellStart"/>
                              <w:r>
                                <w:rPr>
                                  <w:sz w:val="26"/>
                                </w:rPr>
                                <w:t>Organisation</w:t>
                              </w:r>
                              <w:proofErr w:type="spellEnd"/>
                              <w:r>
                                <w:rPr>
                                  <w:sz w:val="26"/>
                                </w:rPr>
                                <w:t>,</w:t>
                              </w:r>
                              <w:r>
                                <w:rPr>
                                  <w:spacing w:val="-14"/>
                                  <w:sz w:val="26"/>
                                </w:rPr>
                                <w:t xml:space="preserve"> </w:t>
                              </w:r>
                              <w:r>
                                <w:rPr>
                                  <w:sz w:val="26"/>
                                </w:rPr>
                                <w:t>Individual</w:t>
                              </w:r>
                            </w:p>
                            <w:p w14:paraId="02D39155" w14:textId="77777777" w:rsidR="00903E45" w:rsidRDefault="00903E45" w:rsidP="00181E80">
                              <w:pPr>
                                <w:widowControl w:val="0"/>
                                <w:numPr>
                                  <w:ilvl w:val="0"/>
                                  <w:numId w:val="36"/>
                                </w:numPr>
                                <w:tabs>
                                  <w:tab w:val="left" w:pos="919"/>
                                  <w:tab w:val="left" w:pos="920"/>
                                </w:tabs>
                                <w:autoSpaceDE w:val="0"/>
                                <w:autoSpaceDN w:val="0"/>
                                <w:spacing w:line="310" w:lineRule="exact"/>
                                <w:ind w:hanging="349"/>
                                <w:rPr>
                                  <w:sz w:val="26"/>
                                </w:rPr>
                              </w:pPr>
                              <w:r>
                                <w:rPr>
                                  <w:sz w:val="26"/>
                                </w:rPr>
                                <w:t>Research</w:t>
                              </w:r>
                              <w:r>
                                <w:rPr>
                                  <w:spacing w:val="-9"/>
                                  <w:sz w:val="26"/>
                                </w:rPr>
                                <w:t xml:space="preserve"> </w:t>
                              </w:r>
                              <w:r>
                                <w:rPr>
                                  <w:sz w:val="26"/>
                                </w:rPr>
                                <w:t>gives</w:t>
                              </w:r>
                              <w:r>
                                <w:rPr>
                                  <w:spacing w:val="-8"/>
                                  <w:sz w:val="26"/>
                                </w:rPr>
                                <w:t xml:space="preserve"> </w:t>
                              </w:r>
                              <w:r>
                                <w:rPr>
                                  <w:sz w:val="26"/>
                                </w:rPr>
                                <w:t>you</w:t>
                              </w:r>
                              <w:r>
                                <w:rPr>
                                  <w:spacing w:val="-6"/>
                                  <w:sz w:val="26"/>
                                </w:rPr>
                                <w:t xml:space="preserve"> </w:t>
                              </w:r>
                              <w:r>
                                <w:rPr>
                                  <w:sz w:val="26"/>
                                </w:rPr>
                                <w:t>conversation</w:t>
                              </w:r>
                              <w:r>
                                <w:rPr>
                                  <w:spacing w:val="-7"/>
                                  <w:sz w:val="26"/>
                                </w:rPr>
                                <w:t xml:space="preserve"> </w:t>
                              </w:r>
                              <w:r>
                                <w:rPr>
                                  <w:sz w:val="26"/>
                                </w:rPr>
                                <w:t>topics</w:t>
                              </w:r>
                              <w:r>
                                <w:rPr>
                                  <w:spacing w:val="-11"/>
                                  <w:sz w:val="26"/>
                                </w:rPr>
                                <w:t xml:space="preserve"> </w:t>
                              </w:r>
                              <w:r>
                                <w:rPr>
                                  <w:sz w:val="26"/>
                                </w:rPr>
                                <w:t>and</w:t>
                              </w:r>
                              <w:r>
                                <w:rPr>
                                  <w:spacing w:val="-6"/>
                                  <w:sz w:val="26"/>
                                </w:rPr>
                                <w:t xml:space="preserve"> </w:t>
                              </w:r>
                              <w:r>
                                <w:rPr>
                                  <w:sz w:val="26"/>
                                </w:rPr>
                                <w:t>questions</w:t>
                              </w:r>
                              <w:r>
                                <w:rPr>
                                  <w:spacing w:val="-8"/>
                                  <w:sz w:val="26"/>
                                </w:rPr>
                                <w:t xml:space="preserve"> </w:t>
                              </w:r>
                              <w:r>
                                <w:rPr>
                                  <w:spacing w:val="-5"/>
                                  <w:sz w:val="26"/>
                                </w:rPr>
                                <w:t>you’d</w:t>
                              </w:r>
                              <w:r>
                                <w:rPr>
                                  <w:spacing w:val="-8"/>
                                  <w:sz w:val="26"/>
                                </w:rPr>
                                <w:t xml:space="preserve"> </w:t>
                              </w:r>
                              <w:r>
                                <w:rPr>
                                  <w:sz w:val="26"/>
                                </w:rPr>
                                <w:t>like</w:t>
                              </w:r>
                              <w:r>
                                <w:rPr>
                                  <w:spacing w:val="-5"/>
                                  <w:sz w:val="26"/>
                                </w:rPr>
                                <w:t xml:space="preserve"> </w:t>
                              </w:r>
                              <w:r>
                                <w:rPr>
                                  <w:sz w:val="26"/>
                                </w:rPr>
                                <w:t>to</w:t>
                              </w:r>
                              <w:r>
                                <w:rPr>
                                  <w:spacing w:val="-5"/>
                                  <w:sz w:val="26"/>
                                </w:rPr>
                                <w:t xml:space="preserve"> </w:t>
                              </w:r>
                              <w:r>
                                <w:rPr>
                                  <w:sz w:val="26"/>
                                </w:rPr>
                                <w:t>ask:</w:t>
                              </w:r>
                            </w:p>
                            <w:p w14:paraId="097B1D35" w14:textId="77777777" w:rsidR="00903E45" w:rsidRDefault="00903E45" w:rsidP="00181E80">
                              <w:pPr>
                                <w:widowControl w:val="0"/>
                                <w:numPr>
                                  <w:ilvl w:val="1"/>
                                  <w:numId w:val="36"/>
                                </w:numPr>
                                <w:tabs>
                                  <w:tab w:val="left" w:pos="1384"/>
                                  <w:tab w:val="left" w:pos="1385"/>
                                </w:tabs>
                                <w:autoSpaceDE w:val="0"/>
                                <w:autoSpaceDN w:val="0"/>
                                <w:spacing w:before="1" w:line="235" w:lineRule="auto"/>
                                <w:ind w:right="340"/>
                                <w:rPr>
                                  <w:sz w:val="26"/>
                                </w:rPr>
                              </w:pPr>
                              <w:r>
                                <w:rPr>
                                  <w:sz w:val="26"/>
                                </w:rPr>
                                <w:t>Find</w:t>
                              </w:r>
                              <w:r>
                                <w:rPr>
                                  <w:spacing w:val="-8"/>
                                  <w:sz w:val="26"/>
                                </w:rPr>
                                <w:t xml:space="preserve"> </w:t>
                              </w:r>
                              <w:r>
                                <w:rPr>
                                  <w:sz w:val="26"/>
                                </w:rPr>
                                <w:t>topics</w:t>
                              </w:r>
                              <w:r>
                                <w:rPr>
                                  <w:spacing w:val="-8"/>
                                  <w:sz w:val="26"/>
                                </w:rPr>
                                <w:t xml:space="preserve"> </w:t>
                              </w:r>
                              <w:r>
                                <w:rPr>
                                  <w:sz w:val="26"/>
                                </w:rPr>
                                <w:t>that</w:t>
                              </w:r>
                              <w:r>
                                <w:rPr>
                                  <w:spacing w:val="-7"/>
                                  <w:sz w:val="26"/>
                                </w:rPr>
                                <w:t xml:space="preserve"> </w:t>
                              </w:r>
                              <w:r>
                                <w:rPr>
                                  <w:sz w:val="26"/>
                                </w:rPr>
                                <w:t>are</w:t>
                              </w:r>
                              <w:r>
                                <w:rPr>
                                  <w:spacing w:val="-5"/>
                                  <w:sz w:val="26"/>
                                </w:rPr>
                                <w:t xml:space="preserve"> </w:t>
                              </w:r>
                              <w:r>
                                <w:rPr>
                                  <w:sz w:val="26"/>
                                </w:rPr>
                                <w:t>common</w:t>
                              </w:r>
                              <w:r>
                                <w:rPr>
                                  <w:spacing w:val="-9"/>
                                  <w:sz w:val="26"/>
                                </w:rPr>
                                <w:t xml:space="preserve"> </w:t>
                              </w:r>
                              <w:r>
                                <w:rPr>
                                  <w:sz w:val="26"/>
                                </w:rPr>
                                <w:t>to</w:t>
                              </w:r>
                              <w:r>
                                <w:rPr>
                                  <w:spacing w:val="-6"/>
                                  <w:sz w:val="26"/>
                                </w:rPr>
                                <w:t xml:space="preserve"> </w:t>
                              </w:r>
                              <w:r>
                                <w:rPr>
                                  <w:sz w:val="26"/>
                                </w:rPr>
                                <w:t>you</w:t>
                              </w:r>
                              <w:r>
                                <w:rPr>
                                  <w:spacing w:val="-9"/>
                                  <w:sz w:val="26"/>
                                </w:rPr>
                                <w:t xml:space="preserve"> </w:t>
                              </w:r>
                              <w:r>
                                <w:rPr>
                                  <w:sz w:val="26"/>
                                </w:rPr>
                                <w:t>and</w:t>
                              </w:r>
                              <w:r>
                                <w:rPr>
                                  <w:spacing w:val="-7"/>
                                  <w:sz w:val="26"/>
                                </w:rPr>
                                <w:t xml:space="preserve"> </w:t>
                              </w:r>
                              <w:r>
                                <w:rPr>
                                  <w:sz w:val="26"/>
                                </w:rPr>
                                <w:t>your</w:t>
                              </w:r>
                              <w:r>
                                <w:rPr>
                                  <w:spacing w:val="-7"/>
                                  <w:sz w:val="26"/>
                                </w:rPr>
                                <w:t xml:space="preserve"> </w:t>
                              </w:r>
                              <w:r>
                                <w:rPr>
                                  <w:sz w:val="26"/>
                                </w:rPr>
                                <w:t>speaking</w:t>
                              </w:r>
                              <w:r>
                                <w:rPr>
                                  <w:spacing w:val="-11"/>
                                  <w:sz w:val="26"/>
                                </w:rPr>
                                <w:t xml:space="preserve"> </w:t>
                              </w:r>
                              <w:r>
                                <w:rPr>
                                  <w:sz w:val="26"/>
                                </w:rPr>
                                <w:t>partner:</w:t>
                              </w:r>
                              <w:r>
                                <w:rPr>
                                  <w:spacing w:val="-10"/>
                                  <w:sz w:val="26"/>
                                </w:rPr>
                                <w:t xml:space="preserve"> </w:t>
                              </w:r>
                              <w:r>
                                <w:rPr>
                                  <w:sz w:val="26"/>
                                </w:rPr>
                                <w:t>building bridges</w:t>
                              </w:r>
                            </w:p>
                            <w:p w14:paraId="531C3DFE" w14:textId="77777777" w:rsidR="00903E45" w:rsidRDefault="00903E45" w:rsidP="00181E80">
                              <w:pPr>
                                <w:widowControl w:val="0"/>
                                <w:numPr>
                                  <w:ilvl w:val="1"/>
                                  <w:numId w:val="36"/>
                                </w:numPr>
                                <w:tabs>
                                  <w:tab w:val="left" w:pos="1384"/>
                                  <w:tab w:val="left" w:pos="1385"/>
                                </w:tabs>
                                <w:autoSpaceDE w:val="0"/>
                                <w:autoSpaceDN w:val="0"/>
                                <w:spacing w:line="235" w:lineRule="auto"/>
                                <w:ind w:right="400"/>
                                <w:rPr>
                                  <w:sz w:val="26"/>
                                </w:rPr>
                              </w:pPr>
                              <w:r>
                                <w:rPr>
                                  <w:sz w:val="26"/>
                                </w:rPr>
                                <w:t>Ask</w:t>
                              </w:r>
                              <w:r>
                                <w:rPr>
                                  <w:spacing w:val="-5"/>
                                  <w:sz w:val="26"/>
                                </w:rPr>
                                <w:t xml:space="preserve"> </w:t>
                              </w:r>
                              <w:r>
                                <w:rPr>
                                  <w:sz w:val="26"/>
                                </w:rPr>
                                <w:t>questions</w:t>
                              </w:r>
                              <w:r>
                                <w:rPr>
                                  <w:spacing w:val="-10"/>
                                  <w:sz w:val="26"/>
                                </w:rPr>
                                <w:t xml:space="preserve"> </w:t>
                              </w:r>
                              <w:r>
                                <w:rPr>
                                  <w:sz w:val="26"/>
                                </w:rPr>
                                <w:t>that</w:t>
                              </w:r>
                              <w:r>
                                <w:rPr>
                                  <w:spacing w:val="-7"/>
                                  <w:sz w:val="26"/>
                                </w:rPr>
                                <w:t xml:space="preserve"> </w:t>
                              </w:r>
                              <w:r>
                                <w:rPr>
                                  <w:sz w:val="26"/>
                                </w:rPr>
                                <w:t>prompt</w:t>
                              </w:r>
                              <w:r>
                                <w:rPr>
                                  <w:spacing w:val="-11"/>
                                  <w:sz w:val="26"/>
                                </w:rPr>
                                <w:t xml:space="preserve"> </w:t>
                              </w:r>
                              <w:r>
                                <w:rPr>
                                  <w:sz w:val="26"/>
                                </w:rPr>
                                <w:t>the</w:t>
                              </w:r>
                              <w:r>
                                <w:rPr>
                                  <w:spacing w:val="-8"/>
                                  <w:sz w:val="26"/>
                                </w:rPr>
                                <w:t xml:space="preserve"> </w:t>
                              </w:r>
                              <w:r>
                                <w:rPr>
                                  <w:sz w:val="26"/>
                                </w:rPr>
                                <w:t>person</w:t>
                              </w:r>
                              <w:r>
                                <w:rPr>
                                  <w:spacing w:val="-11"/>
                                  <w:sz w:val="26"/>
                                </w:rPr>
                                <w:t xml:space="preserve"> </w:t>
                              </w:r>
                              <w:r>
                                <w:rPr>
                                  <w:sz w:val="26"/>
                                </w:rPr>
                                <w:t>to</w:t>
                              </w:r>
                              <w:r>
                                <w:rPr>
                                  <w:spacing w:val="-7"/>
                                  <w:sz w:val="26"/>
                                </w:rPr>
                                <w:t xml:space="preserve"> </w:t>
                              </w:r>
                              <w:r>
                                <w:rPr>
                                  <w:sz w:val="26"/>
                                </w:rPr>
                                <w:t>speak</w:t>
                              </w:r>
                              <w:r>
                                <w:rPr>
                                  <w:spacing w:val="-7"/>
                                  <w:sz w:val="26"/>
                                </w:rPr>
                                <w:t xml:space="preserve"> </w:t>
                              </w:r>
                              <w:r>
                                <w:rPr>
                                  <w:sz w:val="26"/>
                                </w:rPr>
                                <w:t>about</w:t>
                              </w:r>
                              <w:r>
                                <w:rPr>
                                  <w:spacing w:val="-11"/>
                                  <w:sz w:val="26"/>
                                </w:rPr>
                                <w:t xml:space="preserve"> </w:t>
                              </w:r>
                              <w:r>
                                <w:rPr>
                                  <w:sz w:val="26"/>
                                </w:rPr>
                                <w:t>themselves,</w:t>
                              </w:r>
                              <w:r>
                                <w:rPr>
                                  <w:spacing w:val="-11"/>
                                  <w:sz w:val="26"/>
                                </w:rPr>
                                <w:t xml:space="preserve"> </w:t>
                              </w:r>
                              <w:r>
                                <w:rPr>
                                  <w:sz w:val="26"/>
                                </w:rPr>
                                <w:t xml:space="preserve">their </w:t>
                              </w:r>
                              <w:proofErr w:type="spellStart"/>
                              <w:r>
                                <w:rPr>
                                  <w:sz w:val="26"/>
                                </w:rPr>
                                <w:t>organisation</w:t>
                              </w:r>
                              <w:proofErr w:type="spellEnd"/>
                              <w:r>
                                <w:rPr>
                                  <w:sz w:val="26"/>
                                </w:rPr>
                                <w:t xml:space="preserve"> or their industry – ask open</w:t>
                              </w:r>
                              <w:r>
                                <w:rPr>
                                  <w:spacing w:val="-39"/>
                                  <w:sz w:val="26"/>
                                </w:rPr>
                                <w:t xml:space="preserve"> </w:t>
                              </w:r>
                              <w:r>
                                <w:rPr>
                                  <w:sz w:val="26"/>
                                </w:rPr>
                                <w:t>questions</w:t>
                              </w:r>
                            </w:p>
                            <w:p w14:paraId="7D830B88" w14:textId="77777777" w:rsidR="00903E45" w:rsidRDefault="00903E45" w:rsidP="00181E80">
                              <w:pPr>
                                <w:spacing w:before="6"/>
                              </w:pPr>
                            </w:p>
                            <w:p w14:paraId="275E6242" w14:textId="77777777" w:rsidR="00903E45" w:rsidRDefault="00903E45" w:rsidP="00181E80">
                              <w:pPr>
                                <w:spacing w:line="314" w:lineRule="exact"/>
                                <w:ind w:left="571"/>
                                <w:rPr>
                                  <w:sz w:val="26"/>
                                </w:rPr>
                              </w:pPr>
                              <w:r>
                                <w:rPr>
                                  <w:sz w:val="26"/>
                                </w:rPr>
                                <w:t>Research by:</w:t>
                              </w:r>
                            </w:p>
                            <w:p w14:paraId="6AEC4F92" w14:textId="77777777" w:rsidR="00903E45" w:rsidRDefault="00903E45" w:rsidP="00181E80">
                              <w:pPr>
                                <w:widowControl w:val="0"/>
                                <w:numPr>
                                  <w:ilvl w:val="0"/>
                                  <w:numId w:val="36"/>
                                </w:numPr>
                                <w:tabs>
                                  <w:tab w:val="left" w:pos="919"/>
                                  <w:tab w:val="left" w:pos="920"/>
                                </w:tabs>
                                <w:autoSpaceDE w:val="0"/>
                                <w:autoSpaceDN w:val="0"/>
                                <w:spacing w:line="310" w:lineRule="exact"/>
                                <w:ind w:hanging="349"/>
                                <w:rPr>
                                  <w:sz w:val="26"/>
                                </w:rPr>
                              </w:pPr>
                              <w:r>
                                <w:rPr>
                                  <w:sz w:val="26"/>
                                </w:rPr>
                                <w:t>Joining your professional</w:t>
                              </w:r>
                              <w:r>
                                <w:rPr>
                                  <w:spacing w:val="-21"/>
                                  <w:sz w:val="26"/>
                                </w:rPr>
                                <w:t xml:space="preserve"> </w:t>
                              </w:r>
                              <w:r>
                                <w:rPr>
                                  <w:sz w:val="26"/>
                                </w:rPr>
                                <w:t>association</w:t>
                              </w:r>
                            </w:p>
                            <w:p w14:paraId="06B58CD4" w14:textId="77777777" w:rsidR="00903E45" w:rsidRDefault="00903E45" w:rsidP="00181E80">
                              <w:pPr>
                                <w:widowControl w:val="0"/>
                                <w:numPr>
                                  <w:ilvl w:val="0"/>
                                  <w:numId w:val="36"/>
                                </w:numPr>
                                <w:tabs>
                                  <w:tab w:val="left" w:pos="919"/>
                                  <w:tab w:val="left" w:pos="920"/>
                                </w:tabs>
                                <w:autoSpaceDE w:val="0"/>
                                <w:autoSpaceDN w:val="0"/>
                                <w:spacing w:line="313" w:lineRule="exact"/>
                                <w:ind w:hanging="349"/>
                                <w:rPr>
                                  <w:sz w:val="26"/>
                                </w:rPr>
                              </w:pPr>
                              <w:r>
                                <w:rPr>
                                  <w:sz w:val="26"/>
                                </w:rPr>
                                <w:t>Keeping up with the latest in your</w:t>
                              </w:r>
                              <w:r>
                                <w:rPr>
                                  <w:spacing w:val="-33"/>
                                  <w:sz w:val="26"/>
                                </w:rPr>
                                <w:t xml:space="preserve"> </w:t>
                              </w:r>
                              <w:r>
                                <w:rPr>
                                  <w:sz w:val="26"/>
                                </w:rPr>
                                <w:t>industry</w:t>
                              </w:r>
                            </w:p>
                          </w:txbxContent>
                        </wps:txbx>
                        <wps:bodyPr rot="0" vert="horz" wrap="square" lIns="0" tIns="0" rIns="0" bIns="0" anchor="t" anchorCtr="0" upright="1">
                          <a:noAutofit/>
                        </wps:bodyPr>
                      </wps:wsp>
                    </wpg:wgp>
                  </a:graphicData>
                </a:graphic>
              </wp:inline>
            </w:drawing>
          </mc:Choice>
          <mc:Fallback>
            <w:pict>
              <v:group w14:anchorId="38130E88" id="Group 200" o:spid="_x0000_s1239"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">
                <v:shape id="Picture 48" o:spid="_x0000_s1240"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sn&#10;NALDAAAA3AAAAA8AAABkcnMvZG93bnJldi54bWxEj0GLwjAUhO+C/yE8wZsm9eAuXaOIIAjiwW5R&#10;9vZo3rZlm5fSRFv/vVkQPA4z8w2z2gy2EXfqfO1YQzJXIIgLZ2ouNeTf+9knCB+QDTaOScODPGzW&#10;49EKU+N6PtM9C6WIEPYpaqhCaFMpfVGRRT93LXH0fl1nMUTZldJ02Ee4beRCqaW0WHNcqLClXUXF&#10;X3azGo7X/a7/6E8ZnvJEXS40+PznrPV0Mmy/QAQawjv8ah+MhoVK4P9MPAJy/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yc0AsMAAADcAAAADwAAAAAAAAAAAAAAAACcAgAA&#10;ZHJzL2Rvd25yZXYueG1sUEsFBgAAAAAEAAQA9wAAAIwDAAAAAA==&#10;">
                  <v:imagedata r:id="rId63" o:title=""/>
                </v:shape>
                <v:shape id="Text Box 49" o:spid="_x0000_s1241"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Si6xAAA&#10;ANwAAAAPAAAAZHJzL2Rvd25yZXYueG1sRI9Pi8IwFMTvC36H8ARva2oPrlTTIoqwggj+QfD2aJ5t&#10;sXkpTbZ299NvBMHjMDO/YRZZb2rRUesqywom4wgEcW51xYWC82nzOQPhPLLG2jIp+CUHWTr4WGCi&#10;7YMP1B19IQKEXYIKSu+bREqXl2TQjW1DHLybbQ36INtC6hYfAW5qGUfRVBqsOCyU2NCqpPx+/DEK&#10;9qfVdSfPO1xvzVR/Xbq9+zuQUqNhv5yD8NT7d/jV/tYK4iiG55lwBG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bEousQAAADcAAAADwAAAAAAAAAAAAAAAACXAgAAZHJzL2Rv&#10;d25yZXYueG1sUEsFBgAAAAAEAAQA9QAAAIgDAAAAAA==&#10;" filled="f" strokeweight=".96pt">
                  <v:textbox inset="0,0,0,0">
                    <w:txbxContent>
                      <w:p w14:paraId="3612F271" w14:textId="77777777" w:rsidR="00903E45" w:rsidRDefault="00903E45" w:rsidP="00181E80">
                        <w:pPr>
                          <w:spacing w:before="7"/>
                          <w:rPr>
                            <w:sz w:val="36"/>
                          </w:rPr>
                        </w:pPr>
                      </w:p>
                      <w:p w14:paraId="0FEB967F" w14:textId="77777777" w:rsidR="00903E45" w:rsidRDefault="00903E45" w:rsidP="00181E80">
                        <w:pPr>
                          <w:tabs>
                            <w:tab w:val="left" w:pos="8687"/>
                          </w:tabs>
                          <w:ind w:left="540"/>
                          <w:rPr>
                            <w:b/>
                            <w:sz w:val="41"/>
                          </w:rPr>
                        </w:pPr>
                        <w:r>
                          <w:rPr>
                            <w:b/>
                            <w:color w:val="00A8CD"/>
                            <w:spacing w:val="-3"/>
                            <w:sz w:val="41"/>
                            <w:u w:val="single" w:color="57595B"/>
                          </w:rPr>
                          <w:t xml:space="preserve">RESEARCH </w:t>
                        </w:r>
                        <w:r>
                          <w:rPr>
                            <w:b/>
                            <w:color w:val="00A8CD"/>
                            <w:sz w:val="41"/>
                            <w:u w:val="single" w:color="57595B"/>
                          </w:rPr>
                          <w:t xml:space="preserve">BEFORE </w:t>
                        </w:r>
                        <w:r>
                          <w:rPr>
                            <w:b/>
                            <w:color w:val="00A8CD"/>
                            <w:spacing w:val="-6"/>
                            <w:sz w:val="41"/>
                            <w:u w:val="single" w:color="57595B"/>
                          </w:rPr>
                          <w:t>YOU</w:t>
                        </w:r>
                        <w:r>
                          <w:rPr>
                            <w:b/>
                            <w:color w:val="00A8CD"/>
                            <w:spacing w:val="37"/>
                            <w:sz w:val="41"/>
                            <w:u w:val="single" w:color="57595B"/>
                          </w:rPr>
                          <w:t xml:space="preserve"> </w:t>
                        </w:r>
                        <w:r>
                          <w:rPr>
                            <w:b/>
                            <w:color w:val="00A8CD"/>
                            <w:sz w:val="41"/>
                            <w:u w:val="single" w:color="57595B"/>
                          </w:rPr>
                          <w:t>NETWORK</w:t>
                        </w:r>
                        <w:r>
                          <w:rPr>
                            <w:b/>
                            <w:color w:val="00A8CD"/>
                            <w:sz w:val="41"/>
                            <w:u w:val="single" w:color="57595B"/>
                          </w:rPr>
                          <w:tab/>
                        </w:r>
                      </w:p>
                      <w:p w14:paraId="5BF93783" w14:textId="77777777" w:rsidR="00903E45" w:rsidRDefault="00903E45" w:rsidP="00181E80">
                        <w:pPr>
                          <w:widowControl w:val="0"/>
                          <w:numPr>
                            <w:ilvl w:val="0"/>
                            <w:numId w:val="36"/>
                          </w:numPr>
                          <w:tabs>
                            <w:tab w:val="left" w:pos="919"/>
                            <w:tab w:val="left" w:pos="920"/>
                          </w:tabs>
                          <w:autoSpaceDE w:val="0"/>
                          <w:autoSpaceDN w:val="0"/>
                          <w:spacing w:before="149" w:line="313" w:lineRule="exact"/>
                          <w:ind w:hanging="349"/>
                          <w:rPr>
                            <w:sz w:val="26"/>
                          </w:rPr>
                        </w:pPr>
                        <w:r>
                          <w:rPr>
                            <w:sz w:val="26"/>
                          </w:rPr>
                          <w:t>Prepare</w:t>
                        </w:r>
                        <w:r>
                          <w:rPr>
                            <w:spacing w:val="-14"/>
                            <w:sz w:val="26"/>
                          </w:rPr>
                          <w:t xml:space="preserve"> </w:t>
                        </w:r>
                        <w:r>
                          <w:rPr>
                            <w:sz w:val="26"/>
                          </w:rPr>
                          <w:t>by</w:t>
                        </w:r>
                        <w:r>
                          <w:rPr>
                            <w:spacing w:val="-12"/>
                            <w:sz w:val="26"/>
                          </w:rPr>
                          <w:t xml:space="preserve"> </w:t>
                        </w:r>
                        <w:r>
                          <w:rPr>
                            <w:sz w:val="26"/>
                          </w:rPr>
                          <w:t>doing</w:t>
                        </w:r>
                        <w:r>
                          <w:rPr>
                            <w:spacing w:val="-14"/>
                            <w:sz w:val="26"/>
                          </w:rPr>
                          <w:t xml:space="preserve"> </w:t>
                        </w:r>
                        <w:r>
                          <w:rPr>
                            <w:sz w:val="26"/>
                          </w:rPr>
                          <w:t>your</w:t>
                        </w:r>
                        <w:r>
                          <w:rPr>
                            <w:spacing w:val="-11"/>
                            <w:sz w:val="26"/>
                          </w:rPr>
                          <w:t xml:space="preserve"> </w:t>
                        </w:r>
                        <w:r>
                          <w:rPr>
                            <w:sz w:val="26"/>
                          </w:rPr>
                          <w:t>research:</w:t>
                        </w:r>
                        <w:r>
                          <w:rPr>
                            <w:spacing w:val="-13"/>
                            <w:sz w:val="26"/>
                          </w:rPr>
                          <w:t xml:space="preserve"> </w:t>
                        </w:r>
                        <w:r>
                          <w:rPr>
                            <w:spacing w:val="-3"/>
                            <w:sz w:val="26"/>
                          </w:rPr>
                          <w:t>Industry,</w:t>
                        </w:r>
                        <w:r>
                          <w:rPr>
                            <w:spacing w:val="-13"/>
                            <w:sz w:val="26"/>
                          </w:rPr>
                          <w:t xml:space="preserve"> </w:t>
                        </w:r>
                        <w:proofErr w:type="spellStart"/>
                        <w:r>
                          <w:rPr>
                            <w:sz w:val="26"/>
                          </w:rPr>
                          <w:t>Organisation</w:t>
                        </w:r>
                        <w:proofErr w:type="spellEnd"/>
                        <w:r>
                          <w:rPr>
                            <w:sz w:val="26"/>
                          </w:rPr>
                          <w:t>,</w:t>
                        </w:r>
                        <w:r>
                          <w:rPr>
                            <w:spacing w:val="-14"/>
                            <w:sz w:val="26"/>
                          </w:rPr>
                          <w:t xml:space="preserve"> </w:t>
                        </w:r>
                        <w:r>
                          <w:rPr>
                            <w:sz w:val="26"/>
                          </w:rPr>
                          <w:t>Individual</w:t>
                        </w:r>
                      </w:p>
                      <w:p w14:paraId="02D39155" w14:textId="77777777" w:rsidR="00903E45" w:rsidRDefault="00903E45" w:rsidP="00181E80">
                        <w:pPr>
                          <w:widowControl w:val="0"/>
                          <w:numPr>
                            <w:ilvl w:val="0"/>
                            <w:numId w:val="36"/>
                          </w:numPr>
                          <w:tabs>
                            <w:tab w:val="left" w:pos="919"/>
                            <w:tab w:val="left" w:pos="920"/>
                          </w:tabs>
                          <w:autoSpaceDE w:val="0"/>
                          <w:autoSpaceDN w:val="0"/>
                          <w:spacing w:line="310" w:lineRule="exact"/>
                          <w:ind w:hanging="349"/>
                          <w:rPr>
                            <w:sz w:val="26"/>
                          </w:rPr>
                        </w:pPr>
                        <w:r>
                          <w:rPr>
                            <w:sz w:val="26"/>
                          </w:rPr>
                          <w:t>Research</w:t>
                        </w:r>
                        <w:r>
                          <w:rPr>
                            <w:spacing w:val="-9"/>
                            <w:sz w:val="26"/>
                          </w:rPr>
                          <w:t xml:space="preserve"> </w:t>
                        </w:r>
                        <w:r>
                          <w:rPr>
                            <w:sz w:val="26"/>
                          </w:rPr>
                          <w:t>gives</w:t>
                        </w:r>
                        <w:r>
                          <w:rPr>
                            <w:spacing w:val="-8"/>
                            <w:sz w:val="26"/>
                          </w:rPr>
                          <w:t xml:space="preserve"> </w:t>
                        </w:r>
                        <w:r>
                          <w:rPr>
                            <w:sz w:val="26"/>
                          </w:rPr>
                          <w:t>you</w:t>
                        </w:r>
                        <w:r>
                          <w:rPr>
                            <w:spacing w:val="-6"/>
                            <w:sz w:val="26"/>
                          </w:rPr>
                          <w:t xml:space="preserve"> </w:t>
                        </w:r>
                        <w:r>
                          <w:rPr>
                            <w:sz w:val="26"/>
                          </w:rPr>
                          <w:t>conversation</w:t>
                        </w:r>
                        <w:r>
                          <w:rPr>
                            <w:spacing w:val="-7"/>
                            <w:sz w:val="26"/>
                          </w:rPr>
                          <w:t xml:space="preserve"> </w:t>
                        </w:r>
                        <w:r>
                          <w:rPr>
                            <w:sz w:val="26"/>
                          </w:rPr>
                          <w:t>topics</w:t>
                        </w:r>
                        <w:r>
                          <w:rPr>
                            <w:spacing w:val="-11"/>
                            <w:sz w:val="26"/>
                          </w:rPr>
                          <w:t xml:space="preserve"> </w:t>
                        </w:r>
                        <w:r>
                          <w:rPr>
                            <w:sz w:val="26"/>
                          </w:rPr>
                          <w:t>and</w:t>
                        </w:r>
                        <w:r>
                          <w:rPr>
                            <w:spacing w:val="-6"/>
                            <w:sz w:val="26"/>
                          </w:rPr>
                          <w:t xml:space="preserve"> </w:t>
                        </w:r>
                        <w:r>
                          <w:rPr>
                            <w:sz w:val="26"/>
                          </w:rPr>
                          <w:t>questions</w:t>
                        </w:r>
                        <w:r>
                          <w:rPr>
                            <w:spacing w:val="-8"/>
                            <w:sz w:val="26"/>
                          </w:rPr>
                          <w:t xml:space="preserve"> </w:t>
                        </w:r>
                        <w:r>
                          <w:rPr>
                            <w:spacing w:val="-5"/>
                            <w:sz w:val="26"/>
                          </w:rPr>
                          <w:t>you’d</w:t>
                        </w:r>
                        <w:r>
                          <w:rPr>
                            <w:spacing w:val="-8"/>
                            <w:sz w:val="26"/>
                          </w:rPr>
                          <w:t xml:space="preserve"> </w:t>
                        </w:r>
                        <w:r>
                          <w:rPr>
                            <w:sz w:val="26"/>
                          </w:rPr>
                          <w:t>like</w:t>
                        </w:r>
                        <w:r>
                          <w:rPr>
                            <w:spacing w:val="-5"/>
                            <w:sz w:val="26"/>
                          </w:rPr>
                          <w:t xml:space="preserve"> </w:t>
                        </w:r>
                        <w:r>
                          <w:rPr>
                            <w:sz w:val="26"/>
                          </w:rPr>
                          <w:t>to</w:t>
                        </w:r>
                        <w:r>
                          <w:rPr>
                            <w:spacing w:val="-5"/>
                            <w:sz w:val="26"/>
                          </w:rPr>
                          <w:t xml:space="preserve"> </w:t>
                        </w:r>
                        <w:r>
                          <w:rPr>
                            <w:sz w:val="26"/>
                          </w:rPr>
                          <w:t>ask:</w:t>
                        </w:r>
                      </w:p>
                      <w:p w14:paraId="097B1D35" w14:textId="77777777" w:rsidR="00903E45" w:rsidRDefault="00903E45" w:rsidP="00181E80">
                        <w:pPr>
                          <w:widowControl w:val="0"/>
                          <w:numPr>
                            <w:ilvl w:val="1"/>
                            <w:numId w:val="36"/>
                          </w:numPr>
                          <w:tabs>
                            <w:tab w:val="left" w:pos="1384"/>
                            <w:tab w:val="left" w:pos="1385"/>
                          </w:tabs>
                          <w:autoSpaceDE w:val="0"/>
                          <w:autoSpaceDN w:val="0"/>
                          <w:spacing w:before="1" w:line="235" w:lineRule="auto"/>
                          <w:ind w:right="340"/>
                          <w:rPr>
                            <w:sz w:val="26"/>
                          </w:rPr>
                        </w:pPr>
                        <w:r>
                          <w:rPr>
                            <w:sz w:val="26"/>
                          </w:rPr>
                          <w:t>Find</w:t>
                        </w:r>
                        <w:r>
                          <w:rPr>
                            <w:spacing w:val="-8"/>
                            <w:sz w:val="26"/>
                          </w:rPr>
                          <w:t xml:space="preserve"> </w:t>
                        </w:r>
                        <w:r>
                          <w:rPr>
                            <w:sz w:val="26"/>
                          </w:rPr>
                          <w:t>topics</w:t>
                        </w:r>
                        <w:r>
                          <w:rPr>
                            <w:spacing w:val="-8"/>
                            <w:sz w:val="26"/>
                          </w:rPr>
                          <w:t xml:space="preserve"> </w:t>
                        </w:r>
                        <w:r>
                          <w:rPr>
                            <w:sz w:val="26"/>
                          </w:rPr>
                          <w:t>that</w:t>
                        </w:r>
                        <w:r>
                          <w:rPr>
                            <w:spacing w:val="-7"/>
                            <w:sz w:val="26"/>
                          </w:rPr>
                          <w:t xml:space="preserve"> </w:t>
                        </w:r>
                        <w:r>
                          <w:rPr>
                            <w:sz w:val="26"/>
                          </w:rPr>
                          <w:t>are</w:t>
                        </w:r>
                        <w:r>
                          <w:rPr>
                            <w:spacing w:val="-5"/>
                            <w:sz w:val="26"/>
                          </w:rPr>
                          <w:t xml:space="preserve"> </w:t>
                        </w:r>
                        <w:r>
                          <w:rPr>
                            <w:sz w:val="26"/>
                          </w:rPr>
                          <w:t>common</w:t>
                        </w:r>
                        <w:r>
                          <w:rPr>
                            <w:spacing w:val="-9"/>
                            <w:sz w:val="26"/>
                          </w:rPr>
                          <w:t xml:space="preserve"> </w:t>
                        </w:r>
                        <w:r>
                          <w:rPr>
                            <w:sz w:val="26"/>
                          </w:rPr>
                          <w:t>to</w:t>
                        </w:r>
                        <w:r>
                          <w:rPr>
                            <w:spacing w:val="-6"/>
                            <w:sz w:val="26"/>
                          </w:rPr>
                          <w:t xml:space="preserve"> </w:t>
                        </w:r>
                        <w:r>
                          <w:rPr>
                            <w:sz w:val="26"/>
                          </w:rPr>
                          <w:t>you</w:t>
                        </w:r>
                        <w:r>
                          <w:rPr>
                            <w:spacing w:val="-9"/>
                            <w:sz w:val="26"/>
                          </w:rPr>
                          <w:t xml:space="preserve"> </w:t>
                        </w:r>
                        <w:r>
                          <w:rPr>
                            <w:sz w:val="26"/>
                          </w:rPr>
                          <w:t>and</w:t>
                        </w:r>
                        <w:r>
                          <w:rPr>
                            <w:spacing w:val="-7"/>
                            <w:sz w:val="26"/>
                          </w:rPr>
                          <w:t xml:space="preserve"> </w:t>
                        </w:r>
                        <w:r>
                          <w:rPr>
                            <w:sz w:val="26"/>
                          </w:rPr>
                          <w:t>your</w:t>
                        </w:r>
                        <w:r>
                          <w:rPr>
                            <w:spacing w:val="-7"/>
                            <w:sz w:val="26"/>
                          </w:rPr>
                          <w:t xml:space="preserve"> </w:t>
                        </w:r>
                        <w:r>
                          <w:rPr>
                            <w:sz w:val="26"/>
                          </w:rPr>
                          <w:t>speaking</w:t>
                        </w:r>
                        <w:r>
                          <w:rPr>
                            <w:spacing w:val="-11"/>
                            <w:sz w:val="26"/>
                          </w:rPr>
                          <w:t xml:space="preserve"> </w:t>
                        </w:r>
                        <w:r>
                          <w:rPr>
                            <w:sz w:val="26"/>
                          </w:rPr>
                          <w:t>partner:</w:t>
                        </w:r>
                        <w:r>
                          <w:rPr>
                            <w:spacing w:val="-10"/>
                            <w:sz w:val="26"/>
                          </w:rPr>
                          <w:t xml:space="preserve"> </w:t>
                        </w:r>
                        <w:r>
                          <w:rPr>
                            <w:sz w:val="26"/>
                          </w:rPr>
                          <w:t>building bridges</w:t>
                        </w:r>
                      </w:p>
                      <w:p w14:paraId="531C3DFE" w14:textId="77777777" w:rsidR="00903E45" w:rsidRDefault="00903E45" w:rsidP="00181E80">
                        <w:pPr>
                          <w:widowControl w:val="0"/>
                          <w:numPr>
                            <w:ilvl w:val="1"/>
                            <w:numId w:val="36"/>
                          </w:numPr>
                          <w:tabs>
                            <w:tab w:val="left" w:pos="1384"/>
                            <w:tab w:val="left" w:pos="1385"/>
                          </w:tabs>
                          <w:autoSpaceDE w:val="0"/>
                          <w:autoSpaceDN w:val="0"/>
                          <w:spacing w:line="235" w:lineRule="auto"/>
                          <w:ind w:right="400"/>
                          <w:rPr>
                            <w:sz w:val="26"/>
                          </w:rPr>
                        </w:pPr>
                        <w:r>
                          <w:rPr>
                            <w:sz w:val="26"/>
                          </w:rPr>
                          <w:t>Ask</w:t>
                        </w:r>
                        <w:r>
                          <w:rPr>
                            <w:spacing w:val="-5"/>
                            <w:sz w:val="26"/>
                          </w:rPr>
                          <w:t xml:space="preserve"> </w:t>
                        </w:r>
                        <w:r>
                          <w:rPr>
                            <w:sz w:val="26"/>
                          </w:rPr>
                          <w:t>questions</w:t>
                        </w:r>
                        <w:r>
                          <w:rPr>
                            <w:spacing w:val="-10"/>
                            <w:sz w:val="26"/>
                          </w:rPr>
                          <w:t xml:space="preserve"> </w:t>
                        </w:r>
                        <w:r>
                          <w:rPr>
                            <w:sz w:val="26"/>
                          </w:rPr>
                          <w:t>that</w:t>
                        </w:r>
                        <w:r>
                          <w:rPr>
                            <w:spacing w:val="-7"/>
                            <w:sz w:val="26"/>
                          </w:rPr>
                          <w:t xml:space="preserve"> </w:t>
                        </w:r>
                        <w:r>
                          <w:rPr>
                            <w:sz w:val="26"/>
                          </w:rPr>
                          <w:t>prompt</w:t>
                        </w:r>
                        <w:r>
                          <w:rPr>
                            <w:spacing w:val="-11"/>
                            <w:sz w:val="26"/>
                          </w:rPr>
                          <w:t xml:space="preserve"> </w:t>
                        </w:r>
                        <w:r>
                          <w:rPr>
                            <w:sz w:val="26"/>
                          </w:rPr>
                          <w:t>the</w:t>
                        </w:r>
                        <w:r>
                          <w:rPr>
                            <w:spacing w:val="-8"/>
                            <w:sz w:val="26"/>
                          </w:rPr>
                          <w:t xml:space="preserve"> </w:t>
                        </w:r>
                        <w:r>
                          <w:rPr>
                            <w:sz w:val="26"/>
                          </w:rPr>
                          <w:t>person</w:t>
                        </w:r>
                        <w:r>
                          <w:rPr>
                            <w:spacing w:val="-11"/>
                            <w:sz w:val="26"/>
                          </w:rPr>
                          <w:t xml:space="preserve"> </w:t>
                        </w:r>
                        <w:r>
                          <w:rPr>
                            <w:sz w:val="26"/>
                          </w:rPr>
                          <w:t>to</w:t>
                        </w:r>
                        <w:r>
                          <w:rPr>
                            <w:spacing w:val="-7"/>
                            <w:sz w:val="26"/>
                          </w:rPr>
                          <w:t xml:space="preserve"> </w:t>
                        </w:r>
                        <w:r>
                          <w:rPr>
                            <w:sz w:val="26"/>
                          </w:rPr>
                          <w:t>speak</w:t>
                        </w:r>
                        <w:r>
                          <w:rPr>
                            <w:spacing w:val="-7"/>
                            <w:sz w:val="26"/>
                          </w:rPr>
                          <w:t xml:space="preserve"> </w:t>
                        </w:r>
                        <w:r>
                          <w:rPr>
                            <w:sz w:val="26"/>
                          </w:rPr>
                          <w:t>about</w:t>
                        </w:r>
                        <w:r>
                          <w:rPr>
                            <w:spacing w:val="-11"/>
                            <w:sz w:val="26"/>
                          </w:rPr>
                          <w:t xml:space="preserve"> </w:t>
                        </w:r>
                        <w:r>
                          <w:rPr>
                            <w:sz w:val="26"/>
                          </w:rPr>
                          <w:t>themselves,</w:t>
                        </w:r>
                        <w:r>
                          <w:rPr>
                            <w:spacing w:val="-11"/>
                            <w:sz w:val="26"/>
                          </w:rPr>
                          <w:t xml:space="preserve"> </w:t>
                        </w:r>
                        <w:r>
                          <w:rPr>
                            <w:sz w:val="26"/>
                          </w:rPr>
                          <w:t xml:space="preserve">their </w:t>
                        </w:r>
                        <w:proofErr w:type="spellStart"/>
                        <w:r>
                          <w:rPr>
                            <w:sz w:val="26"/>
                          </w:rPr>
                          <w:t>organisation</w:t>
                        </w:r>
                        <w:proofErr w:type="spellEnd"/>
                        <w:r>
                          <w:rPr>
                            <w:sz w:val="26"/>
                          </w:rPr>
                          <w:t xml:space="preserve"> or their industry – ask open</w:t>
                        </w:r>
                        <w:r>
                          <w:rPr>
                            <w:spacing w:val="-39"/>
                            <w:sz w:val="26"/>
                          </w:rPr>
                          <w:t xml:space="preserve"> </w:t>
                        </w:r>
                        <w:r>
                          <w:rPr>
                            <w:sz w:val="26"/>
                          </w:rPr>
                          <w:t>questions</w:t>
                        </w:r>
                      </w:p>
                      <w:p w14:paraId="7D830B88" w14:textId="77777777" w:rsidR="00903E45" w:rsidRDefault="00903E45" w:rsidP="00181E80">
                        <w:pPr>
                          <w:spacing w:before="6"/>
                        </w:pPr>
                      </w:p>
                      <w:p w14:paraId="275E6242" w14:textId="77777777" w:rsidR="00903E45" w:rsidRDefault="00903E45" w:rsidP="00181E80">
                        <w:pPr>
                          <w:spacing w:line="314" w:lineRule="exact"/>
                          <w:ind w:left="571"/>
                          <w:rPr>
                            <w:sz w:val="26"/>
                          </w:rPr>
                        </w:pPr>
                        <w:r>
                          <w:rPr>
                            <w:sz w:val="26"/>
                          </w:rPr>
                          <w:t>Research by:</w:t>
                        </w:r>
                      </w:p>
                      <w:p w14:paraId="6AEC4F92" w14:textId="77777777" w:rsidR="00903E45" w:rsidRDefault="00903E45" w:rsidP="00181E80">
                        <w:pPr>
                          <w:widowControl w:val="0"/>
                          <w:numPr>
                            <w:ilvl w:val="0"/>
                            <w:numId w:val="36"/>
                          </w:numPr>
                          <w:tabs>
                            <w:tab w:val="left" w:pos="919"/>
                            <w:tab w:val="left" w:pos="920"/>
                          </w:tabs>
                          <w:autoSpaceDE w:val="0"/>
                          <w:autoSpaceDN w:val="0"/>
                          <w:spacing w:line="310" w:lineRule="exact"/>
                          <w:ind w:hanging="349"/>
                          <w:rPr>
                            <w:sz w:val="26"/>
                          </w:rPr>
                        </w:pPr>
                        <w:r>
                          <w:rPr>
                            <w:sz w:val="26"/>
                          </w:rPr>
                          <w:t>Joining your professional</w:t>
                        </w:r>
                        <w:r>
                          <w:rPr>
                            <w:spacing w:val="-21"/>
                            <w:sz w:val="26"/>
                          </w:rPr>
                          <w:t xml:space="preserve"> </w:t>
                        </w:r>
                        <w:r>
                          <w:rPr>
                            <w:sz w:val="26"/>
                          </w:rPr>
                          <w:t>association</w:t>
                        </w:r>
                      </w:p>
                      <w:p w14:paraId="06B58CD4" w14:textId="77777777" w:rsidR="00903E45" w:rsidRDefault="00903E45" w:rsidP="00181E80">
                        <w:pPr>
                          <w:widowControl w:val="0"/>
                          <w:numPr>
                            <w:ilvl w:val="0"/>
                            <w:numId w:val="36"/>
                          </w:numPr>
                          <w:tabs>
                            <w:tab w:val="left" w:pos="919"/>
                            <w:tab w:val="left" w:pos="920"/>
                          </w:tabs>
                          <w:autoSpaceDE w:val="0"/>
                          <w:autoSpaceDN w:val="0"/>
                          <w:spacing w:line="313" w:lineRule="exact"/>
                          <w:ind w:hanging="349"/>
                          <w:rPr>
                            <w:sz w:val="26"/>
                          </w:rPr>
                        </w:pPr>
                        <w:r>
                          <w:rPr>
                            <w:sz w:val="26"/>
                          </w:rPr>
                          <w:t>Keeping up with the latest in your</w:t>
                        </w:r>
                        <w:r>
                          <w:rPr>
                            <w:spacing w:val="-33"/>
                            <w:sz w:val="26"/>
                          </w:rPr>
                          <w:t xml:space="preserve"> </w:t>
                        </w:r>
                        <w:r>
                          <w:rPr>
                            <w:sz w:val="26"/>
                          </w:rPr>
                          <w:t>industry</w:t>
                        </w:r>
                      </w:p>
                    </w:txbxContent>
                  </v:textbox>
                </v:shape>
                <w10:anchorlock/>
              </v:group>
            </w:pict>
          </mc:Fallback>
        </mc:AlternateContent>
      </w:r>
    </w:p>
    <w:p w14:paraId="0E05A2B2" w14:textId="77777777" w:rsidR="00181E80" w:rsidRDefault="00181E80" w:rsidP="00181E80">
      <w:pPr>
        <w:pStyle w:val="BodyText"/>
        <w:spacing w:before="74"/>
        <w:ind w:left="107"/>
      </w:pPr>
      <w:r>
        <w:rPr>
          <w:noProof/>
        </w:rPr>
        <w:drawing>
          <wp:anchor distT="0" distB="0" distL="0" distR="0" simplePos="0" relativeHeight="251702272" behindDoc="1" locked="0" layoutInCell="1" allowOverlap="1" wp14:anchorId="143BEF34" wp14:editId="5A5464C6">
            <wp:simplePos x="0" y="0"/>
            <wp:positionH relativeFrom="page">
              <wp:posOffset>5605271</wp:posOffset>
            </wp:positionH>
            <wp:positionV relativeFrom="paragraph">
              <wp:posOffset>-603970</wp:posOffset>
            </wp:positionV>
            <wp:extent cx="1043529" cy="511016"/>
            <wp:effectExtent l="0" t="0" r="0" b="0"/>
            <wp:wrapNone/>
            <wp:docPr id="14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88" cstate="print"/>
                    <a:stretch>
                      <a:fillRect/>
                    </a:stretch>
                  </pic:blipFill>
                  <pic:spPr>
                    <a:xfrm>
                      <a:off x="0" y="0"/>
                      <a:ext cx="1043529" cy="511016"/>
                    </a:xfrm>
                    <a:prstGeom prst="rect">
                      <a:avLst/>
                    </a:prstGeom>
                  </pic:spPr>
                </pic:pic>
              </a:graphicData>
            </a:graphic>
          </wp:anchor>
        </w:drawing>
      </w:r>
      <w:r>
        <w:rPr>
          <w:noProof/>
        </w:rPr>
        <w:drawing>
          <wp:anchor distT="0" distB="0" distL="0" distR="0" simplePos="0" relativeHeight="251703296" behindDoc="1" locked="0" layoutInCell="1" allowOverlap="1" wp14:anchorId="72AAD352" wp14:editId="1E79F75D">
            <wp:simplePos x="0" y="0"/>
            <wp:positionH relativeFrom="page">
              <wp:posOffset>5605271</wp:posOffset>
            </wp:positionH>
            <wp:positionV relativeFrom="paragraph">
              <wp:posOffset>3372144</wp:posOffset>
            </wp:positionV>
            <wp:extent cx="1043529" cy="511016"/>
            <wp:effectExtent l="0" t="0" r="0" b="0"/>
            <wp:wrapNone/>
            <wp:docPr id="14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88" cstate="print"/>
                    <a:stretch>
                      <a:fillRect/>
                    </a:stretch>
                  </pic:blipFill>
                  <pic:spPr>
                    <a:xfrm>
                      <a:off x="0" y="0"/>
                      <a:ext cx="1043529" cy="511016"/>
                    </a:xfrm>
                    <a:prstGeom prst="rect">
                      <a:avLst/>
                    </a:prstGeom>
                  </pic:spPr>
                </pic:pic>
              </a:graphicData>
            </a:graphic>
          </wp:anchor>
        </w:drawing>
      </w:r>
      <w:r>
        <w:rPr>
          <w:color w:val="262626"/>
        </w:rPr>
        <w:t>25</w:t>
      </w:r>
    </w:p>
    <w:p w14:paraId="093F380C" w14:textId="77777777" w:rsidR="00181E80" w:rsidRDefault="00181E80" w:rsidP="00181E80">
      <w:pPr>
        <w:pStyle w:val="BodyText"/>
        <w:rPr>
          <w:sz w:val="20"/>
        </w:rPr>
      </w:pPr>
    </w:p>
    <w:p w14:paraId="5955CC5F" w14:textId="77777777" w:rsidR="00181E80" w:rsidRDefault="00181E80" w:rsidP="00181E80">
      <w:pPr>
        <w:pStyle w:val="BodyText"/>
        <w:rPr>
          <w:sz w:val="20"/>
        </w:rPr>
      </w:pPr>
    </w:p>
    <w:p w14:paraId="4B8E3233" w14:textId="7E046FF8" w:rsidR="00181E80" w:rsidRDefault="00181E80" w:rsidP="00181E80">
      <w:pPr>
        <w:pStyle w:val="BodyText"/>
        <w:spacing w:before="8"/>
        <w:rPr>
          <w:sz w:val="13"/>
        </w:rPr>
      </w:pPr>
      <w:r>
        <w:rPr>
          <w:noProof/>
          <w:sz w:val="22"/>
        </w:rPr>
        <mc:AlternateContent>
          <mc:Choice Requires="wpg">
            <w:drawing>
              <wp:anchor distT="0" distB="0" distL="0" distR="0" simplePos="0" relativeHeight="251718656" behindDoc="1" locked="0" layoutInCell="1" allowOverlap="1" wp14:anchorId="4E213E66" wp14:editId="6A73F82B">
                <wp:simplePos x="0" y="0"/>
                <wp:positionH relativeFrom="page">
                  <wp:posOffset>830580</wp:posOffset>
                </wp:positionH>
                <wp:positionV relativeFrom="paragraph">
                  <wp:posOffset>130810</wp:posOffset>
                </wp:positionV>
                <wp:extent cx="5897880" cy="3316605"/>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198" name="Picture 1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Text Box 160"/>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DEC461" w14:textId="77777777" w:rsidR="00903E45" w:rsidRDefault="00903E45" w:rsidP="00181E80">
                              <w:pPr>
                                <w:spacing w:before="7"/>
                                <w:rPr>
                                  <w:sz w:val="36"/>
                                </w:rPr>
                              </w:pPr>
                            </w:p>
                            <w:p w14:paraId="24208CE4"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NETWORKING</w:t>
                              </w:r>
                              <w:r>
                                <w:rPr>
                                  <w:b/>
                                  <w:color w:val="00A8CD"/>
                                  <w:spacing w:val="8"/>
                                  <w:sz w:val="41"/>
                                  <w:u w:val="single" w:color="57595B"/>
                                </w:rPr>
                                <w:t xml:space="preserve"> </w:t>
                              </w:r>
                              <w:r>
                                <w:rPr>
                                  <w:b/>
                                  <w:color w:val="00A8CD"/>
                                  <w:sz w:val="41"/>
                                  <w:u w:val="single" w:color="57595B"/>
                                </w:rPr>
                                <w:t>DO’S</w:t>
                              </w:r>
                              <w:r>
                                <w:rPr>
                                  <w:b/>
                                  <w:color w:val="00A8CD"/>
                                  <w:sz w:val="41"/>
                                  <w:u w:val="single" w:color="57595B"/>
                                </w:rPr>
                                <w:tab/>
                              </w:r>
                            </w:p>
                            <w:p w14:paraId="0FC9BD87" w14:textId="77777777" w:rsidR="00903E45" w:rsidRDefault="00903E45" w:rsidP="00181E80">
                              <w:pPr>
                                <w:widowControl w:val="0"/>
                                <w:numPr>
                                  <w:ilvl w:val="0"/>
                                  <w:numId w:val="35"/>
                                </w:numPr>
                                <w:tabs>
                                  <w:tab w:val="left" w:pos="887"/>
                                  <w:tab w:val="left" w:pos="888"/>
                                </w:tabs>
                                <w:autoSpaceDE w:val="0"/>
                                <w:autoSpaceDN w:val="0"/>
                                <w:spacing w:before="233" w:line="313" w:lineRule="exact"/>
                                <w:rPr>
                                  <w:sz w:val="26"/>
                                </w:rPr>
                              </w:pPr>
                              <w:r>
                                <w:rPr>
                                  <w:sz w:val="26"/>
                                </w:rPr>
                                <w:t>See</w:t>
                              </w:r>
                              <w:r>
                                <w:rPr>
                                  <w:spacing w:val="-5"/>
                                  <w:sz w:val="26"/>
                                </w:rPr>
                                <w:t xml:space="preserve"> </w:t>
                              </w:r>
                              <w:r>
                                <w:rPr>
                                  <w:sz w:val="26"/>
                                </w:rPr>
                                <w:t>networking</w:t>
                              </w:r>
                              <w:r>
                                <w:rPr>
                                  <w:spacing w:val="-7"/>
                                  <w:sz w:val="26"/>
                                </w:rPr>
                                <w:t xml:space="preserve"> </w:t>
                              </w:r>
                              <w:r>
                                <w:rPr>
                                  <w:sz w:val="26"/>
                                </w:rPr>
                                <w:t>as</w:t>
                              </w:r>
                              <w:r>
                                <w:rPr>
                                  <w:spacing w:val="-6"/>
                                  <w:sz w:val="26"/>
                                </w:rPr>
                                <w:t xml:space="preserve"> </w:t>
                              </w:r>
                              <w:r>
                                <w:rPr>
                                  <w:sz w:val="26"/>
                                </w:rPr>
                                <w:t>an</w:t>
                              </w:r>
                              <w:r>
                                <w:rPr>
                                  <w:spacing w:val="-3"/>
                                  <w:sz w:val="26"/>
                                </w:rPr>
                                <w:t xml:space="preserve"> </w:t>
                              </w:r>
                              <w:r>
                                <w:rPr>
                                  <w:sz w:val="26"/>
                                </w:rPr>
                                <w:t>opportunity</w:t>
                              </w:r>
                              <w:r>
                                <w:rPr>
                                  <w:spacing w:val="-10"/>
                                  <w:sz w:val="26"/>
                                </w:rPr>
                                <w:t xml:space="preserve"> </w:t>
                              </w:r>
                              <w:r>
                                <w:rPr>
                                  <w:sz w:val="26"/>
                                </w:rPr>
                                <w:t>to</w:t>
                              </w:r>
                              <w:r>
                                <w:rPr>
                                  <w:spacing w:val="-5"/>
                                  <w:sz w:val="26"/>
                                </w:rPr>
                                <w:t xml:space="preserve"> </w:t>
                              </w:r>
                              <w:r>
                                <w:rPr>
                                  <w:sz w:val="26"/>
                                </w:rPr>
                                <w:t>help</w:t>
                              </w:r>
                              <w:r>
                                <w:rPr>
                                  <w:spacing w:val="-8"/>
                                  <w:sz w:val="26"/>
                                </w:rPr>
                                <w:t xml:space="preserve"> </w:t>
                              </w:r>
                              <w:r>
                                <w:rPr>
                                  <w:sz w:val="26"/>
                                </w:rPr>
                                <w:t>and</w:t>
                              </w:r>
                              <w:r>
                                <w:rPr>
                                  <w:spacing w:val="-6"/>
                                  <w:sz w:val="26"/>
                                </w:rPr>
                                <w:t xml:space="preserve"> </w:t>
                              </w:r>
                              <w:r>
                                <w:rPr>
                                  <w:sz w:val="26"/>
                                </w:rPr>
                                <w:t>learn</w:t>
                              </w:r>
                              <w:r>
                                <w:rPr>
                                  <w:spacing w:val="-7"/>
                                  <w:sz w:val="26"/>
                                </w:rPr>
                                <w:t xml:space="preserve"> </w:t>
                              </w:r>
                              <w:r>
                                <w:rPr>
                                  <w:sz w:val="26"/>
                                </w:rPr>
                                <w:t>(what’s</w:t>
                              </w:r>
                              <w:r>
                                <w:rPr>
                                  <w:spacing w:val="-5"/>
                                  <w:sz w:val="26"/>
                                </w:rPr>
                                <w:t xml:space="preserve"> </w:t>
                              </w:r>
                              <w:r>
                                <w:rPr>
                                  <w:sz w:val="26"/>
                                </w:rPr>
                                <w:t>in</w:t>
                              </w:r>
                              <w:r>
                                <w:rPr>
                                  <w:spacing w:val="-3"/>
                                  <w:sz w:val="26"/>
                                </w:rPr>
                                <w:t xml:space="preserve"> </w:t>
                              </w:r>
                              <w:r>
                                <w:rPr>
                                  <w:sz w:val="26"/>
                                </w:rPr>
                                <w:t>it</w:t>
                              </w:r>
                              <w:r>
                                <w:rPr>
                                  <w:spacing w:val="-7"/>
                                  <w:sz w:val="26"/>
                                </w:rPr>
                                <w:t xml:space="preserve"> </w:t>
                              </w:r>
                              <w:r>
                                <w:rPr>
                                  <w:sz w:val="26"/>
                                </w:rPr>
                                <w:t>for</w:t>
                              </w:r>
                              <w:r>
                                <w:rPr>
                                  <w:spacing w:val="-6"/>
                                  <w:sz w:val="26"/>
                                </w:rPr>
                                <w:t xml:space="preserve"> </w:t>
                              </w:r>
                              <w:r>
                                <w:rPr>
                                  <w:sz w:val="26"/>
                                </w:rPr>
                                <w:t>them?)</w:t>
                              </w:r>
                            </w:p>
                            <w:p w14:paraId="4978AE72"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Have</w:t>
                              </w:r>
                              <w:r>
                                <w:rPr>
                                  <w:spacing w:val="-6"/>
                                  <w:sz w:val="26"/>
                                </w:rPr>
                                <w:t xml:space="preserve"> </w:t>
                              </w:r>
                              <w:r>
                                <w:rPr>
                                  <w:sz w:val="26"/>
                                </w:rPr>
                                <w:t>goals</w:t>
                              </w:r>
                              <w:r>
                                <w:rPr>
                                  <w:spacing w:val="-2"/>
                                  <w:sz w:val="26"/>
                                </w:rPr>
                                <w:t xml:space="preserve"> </w:t>
                              </w:r>
                              <w:r>
                                <w:rPr>
                                  <w:sz w:val="26"/>
                                </w:rPr>
                                <w:t>in</w:t>
                              </w:r>
                              <w:r>
                                <w:rPr>
                                  <w:spacing w:val="-6"/>
                                  <w:sz w:val="26"/>
                                </w:rPr>
                                <w:t xml:space="preserve"> </w:t>
                              </w:r>
                              <w:r>
                                <w:rPr>
                                  <w:sz w:val="26"/>
                                </w:rPr>
                                <w:t>mind:</w:t>
                              </w:r>
                              <w:r>
                                <w:rPr>
                                  <w:spacing w:val="-6"/>
                                  <w:sz w:val="26"/>
                                </w:rPr>
                                <w:t xml:space="preserve"> </w:t>
                              </w:r>
                              <w:r>
                                <w:rPr>
                                  <w:sz w:val="26"/>
                                </w:rPr>
                                <w:t>what</w:t>
                              </w:r>
                              <w:r>
                                <w:rPr>
                                  <w:spacing w:val="-8"/>
                                  <w:sz w:val="26"/>
                                </w:rPr>
                                <w:t xml:space="preserve"> </w:t>
                              </w:r>
                              <w:r>
                                <w:rPr>
                                  <w:sz w:val="26"/>
                                </w:rPr>
                                <w:t>do</w:t>
                              </w:r>
                              <w:r>
                                <w:rPr>
                                  <w:spacing w:val="-5"/>
                                  <w:sz w:val="26"/>
                                </w:rPr>
                                <w:t xml:space="preserve"> </w:t>
                              </w:r>
                              <w:r>
                                <w:rPr>
                                  <w:sz w:val="26"/>
                                </w:rPr>
                                <w:t>you</w:t>
                              </w:r>
                              <w:r>
                                <w:rPr>
                                  <w:spacing w:val="-8"/>
                                  <w:sz w:val="26"/>
                                </w:rPr>
                                <w:t xml:space="preserve"> </w:t>
                              </w:r>
                              <w:r>
                                <w:rPr>
                                  <w:sz w:val="26"/>
                                </w:rPr>
                                <w:t>want</w:t>
                              </w:r>
                              <w:r>
                                <w:rPr>
                                  <w:spacing w:val="-8"/>
                                  <w:sz w:val="26"/>
                                </w:rPr>
                                <w:t xml:space="preserve"> </w:t>
                              </w:r>
                              <w:r>
                                <w:rPr>
                                  <w:sz w:val="26"/>
                                </w:rPr>
                                <w:t>to</w:t>
                              </w:r>
                              <w:r>
                                <w:rPr>
                                  <w:spacing w:val="-4"/>
                                  <w:sz w:val="26"/>
                                </w:rPr>
                                <w:t xml:space="preserve"> </w:t>
                              </w:r>
                              <w:r>
                                <w:rPr>
                                  <w:sz w:val="26"/>
                                </w:rPr>
                                <w:t>get</w:t>
                              </w:r>
                              <w:r>
                                <w:rPr>
                                  <w:spacing w:val="-3"/>
                                  <w:sz w:val="26"/>
                                </w:rPr>
                                <w:t xml:space="preserve"> </w:t>
                              </w:r>
                              <w:r>
                                <w:rPr>
                                  <w:sz w:val="26"/>
                                </w:rPr>
                                <w:t>out</w:t>
                              </w:r>
                              <w:r>
                                <w:rPr>
                                  <w:spacing w:val="-3"/>
                                  <w:sz w:val="26"/>
                                </w:rPr>
                                <w:t xml:space="preserve"> </w:t>
                              </w:r>
                              <w:r>
                                <w:rPr>
                                  <w:sz w:val="26"/>
                                </w:rPr>
                                <w:t>of</w:t>
                              </w:r>
                              <w:r>
                                <w:rPr>
                                  <w:spacing w:val="-8"/>
                                  <w:sz w:val="26"/>
                                </w:rPr>
                                <w:t xml:space="preserve"> </w:t>
                              </w:r>
                              <w:r>
                                <w:rPr>
                                  <w:sz w:val="26"/>
                                </w:rPr>
                                <w:t>it?</w:t>
                              </w:r>
                              <w:r>
                                <w:rPr>
                                  <w:spacing w:val="-4"/>
                                  <w:sz w:val="26"/>
                                </w:rPr>
                                <w:t xml:space="preserve"> </w:t>
                              </w:r>
                              <w:r>
                                <w:rPr>
                                  <w:sz w:val="26"/>
                                </w:rPr>
                                <w:t>(aside</w:t>
                              </w:r>
                              <w:r>
                                <w:rPr>
                                  <w:spacing w:val="-4"/>
                                  <w:sz w:val="26"/>
                                </w:rPr>
                                <w:t xml:space="preserve"> </w:t>
                              </w:r>
                              <w:r>
                                <w:rPr>
                                  <w:sz w:val="26"/>
                                </w:rPr>
                                <w:t>from</w:t>
                              </w:r>
                              <w:r>
                                <w:rPr>
                                  <w:spacing w:val="-7"/>
                                  <w:sz w:val="26"/>
                                </w:rPr>
                                <w:t xml:space="preserve"> </w:t>
                              </w:r>
                              <w:r>
                                <w:rPr>
                                  <w:sz w:val="26"/>
                                </w:rPr>
                                <w:t>a</w:t>
                              </w:r>
                              <w:r>
                                <w:rPr>
                                  <w:spacing w:val="-4"/>
                                  <w:sz w:val="26"/>
                                </w:rPr>
                                <w:t xml:space="preserve"> </w:t>
                              </w:r>
                              <w:r>
                                <w:rPr>
                                  <w:sz w:val="26"/>
                                </w:rPr>
                                <w:t>job!)</w:t>
                              </w:r>
                            </w:p>
                            <w:p w14:paraId="35C9336A"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Use your interpersonal skills in connecting with</w:t>
                              </w:r>
                              <w:r>
                                <w:rPr>
                                  <w:spacing w:val="-37"/>
                                  <w:sz w:val="26"/>
                                </w:rPr>
                                <w:t xml:space="preserve"> </w:t>
                              </w:r>
                              <w:r>
                                <w:rPr>
                                  <w:sz w:val="26"/>
                                </w:rPr>
                                <w:t>people</w:t>
                              </w:r>
                            </w:p>
                            <w:p w14:paraId="02C647D9"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 xml:space="preserve">Ask </w:t>
                              </w:r>
                              <w:r>
                                <w:rPr>
                                  <w:spacing w:val="-3"/>
                                  <w:sz w:val="26"/>
                                </w:rPr>
                                <w:t xml:space="preserve">‘good’ </w:t>
                              </w:r>
                              <w:r>
                                <w:rPr>
                                  <w:sz w:val="26"/>
                                </w:rPr>
                                <w:t xml:space="preserve">questions / </w:t>
                              </w:r>
                              <w:r>
                                <w:rPr>
                                  <w:spacing w:val="-3"/>
                                  <w:sz w:val="26"/>
                                </w:rPr>
                                <w:t>offer ‘good’</w:t>
                              </w:r>
                              <w:r>
                                <w:rPr>
                                  <w:spacing w:val="-19"/>
                                  <w:sz w:val="26"/>
                                </w:rPr>
                                <w:t xml:space="preserve"> </w:t>
                              </w:r>
                              <w:r>
                                <w:rPr>
                                  <w:sz w:val="26"/>
                                </w:rPr>
                                <w:t>information</w:t>
                              </w:r>
                            </w:p>
                            <w:p w14:paraId="0BBEF73F"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Consider</w:t>
                              </w:r>
                              <w:r>
                                <w:rPr>
                                  <w:spacing w:val="-9"/>
                                  <w:sz w:val="26"/>
                                </w:rPr>
                                <w:t xml:space="preserve"> </w:t>
                              </w:r>
                              <w:r>
                                <w:rPr>
                                  <w:sz w:val="26"/>
                                </w:rPr>
                                <w:t>your</w:t>
                              </w:r>
                              <w:r>
                                <w:rPr>
                                  <w:spacing w:val="-9"/>
                                  <w:sz w:val="26"/>
                                </w:rPr>
                                <w:t xml:space="preserve"> </w:t>
                              </w:r>
                              <w:r>
                                <w:rPr>
                                  <w:sz w:val="26"/>
                                </w:rPr>
                                <w:t>(online)</w:t>
                              </w:r>
                              <w:r>
                                <w:rPr>
                                  <w:spacing w:val="-7"/>
                                  <w:sz w:val="26"/>
                                </w:rPr>
                                <w:t xml:space="preserve"> </w:t>
                              </w:r>
                              <w:r>
                                <w:rPr>
                                  <w:sz w:val="26"/>
                                </w:rPr>
                                <w:t>personal</w:t>
                              </w:r>
                              <w:r>
                                <w:rPr>
                                  <w:spacing w:val="-7"/>
                                  <w:sz w:val="26"/>
                                </w:rPr>
                                <w:t xml:space="preserve"> </w:t>
                              </w:r>
                              <w:r>
                                <w:rPr>
                                  <w:sz w:val="26"/>
                                </w:rPr>
                                <w:t>brand</w:t>
                              </w:r>
                              <w:r>
                                <w:rPr>
                                  <w:spacing w:val="-11"/>
                                  <w:sz w:val="26"/>
                                </w:rPr>
                                <w:t xml:space="preserve"> </w:t>
                              </w:r>
                              <w:r>
                                <w:rPr>
                                  <w:sz w:val="26"/>
                                </w:rPr>
                                <w:t>and</w:t>
                              </w:r>
                              <w:r>
                                <w:rPr>
                                  <w:spacing w:val="-5"/>
                                  <w:sz w:val="26"/>
                                </w:rPr>
                                <w:t xml:space="preserve"> </w:t>
                              </w:r>
                              <w:r>
                                <w:rPr>
                                  <w:sz w:val="26"/>
                                </w:rPr>
                                <w:t>effective</w:t>
                              </w:r>
                              <w:r>
                                <w:rPr>
                                  <w:spacing w:val="-6"/>
                                  <w:sz w:val="26"/>
                                </w:rPr>
                                <w:t xml:space="preserve"> </w:t>
                              </w:r>
                              <w:r>
                                <w:rPr>
                                  <w:sz w:val="26"/>
                                </w:rPr>
                                <w:t>self-promotion</w:t>
                              </w:r>
                            </w:p>
                            <w:p w14:paraId="381FF432"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Use</w:t>
                              </w:r>
                              <w:r>
                                <w:rPr>
                                  <w:spacing w:val="-6"/>
                                  <w:sz w:val="26"/>
                                </w:rPr>
                                <w:t xml:space="preserve"> </w:t>
                              </w:r>
                              <w:r>
                                <w:rPr>
                                  <w:sz w:val="26"/>
                                </w:rPr>
                                <w:t>LinkedIn</w:t>
                              </w:r>
                              <w:r>
                                <w:rPr>
                                  <w:spacing w:val="-10"/>
                                  <w:sz w:val="26"/>
                                </w:rPr>
                                <w:t xml:space="preserve"> </w:t>
                              </w:r>
                              <w:r>
                                <w:rPr>
                                  <w:sz w:val="26"/>
                                </w:rPr>
                                <w:t>/</w:t>
                              </w:r>
                              <w:r>
                                <w:rPr>
                                  <w:spacing w:val="-5"/>
                                  <w:sz w:val="26"/>
                                </w:rPr>
                                <w:t xml:space="preserve"> </w:t>
                              </w:r>
                              <w:r>
                                <w:rPr>
                                  <w:sz w:val="26"/>
                                </w:rPr>
                                <w:t>social</w:t>
                              </w:r>
                              <w:r>
                                <w:rPr>
                                  <w:spacing w:val="-9"/>
                                  <w:sz w:val="26"/>
                                </w:rPr>
                                <w:t xml:space="preserve"> </w:t>
                              </w:r>
                              <w:r>
                                <w:rPr>
                                  <w:sz w:val="26"/>
                                </w:rPr>
                                <w:t>media:</w:t>
                              </w:r>
                              <w:r>
                                <w:rPr>
                                  <w:spacing w:val="-8"/>
                                  <w:sz w:val="26"/>
                                </w:rPr>
                                <w:t xml:space="preserve"> </w:t>
                              </w:r>
                              <w:r>
                                <w:rPr>
                                  <w:sz w:val="26"/>
                                </w:rPr>
                                <w:t>respond</w:t>
                              </w:r>
                              <w:r>
                                <w:rPr>
                                  <w:spacing w:val="-12"/>
                                  <w:sz w:val="26"/>
                                </w:rPr>
                                <w:t xml:space="preserve"> </w:t>
                              </w:r>
                              <w:r>
                                <w:rPr>
                                  <w:sz w:val="26"/>
                                </w:rPr>
                                <w:t>to</w:t>
                              </w:r>
                              <w:r>
                                <w:rPr>
                                  <w:spacing w:val="-6"/>
                                  <w:sz w:val="26"/>
                                </w:rPr>
                                <w:t xml:space="preserve"> </w:t>
                              </w:r>
                              <w:r>
                                <w:rPr>
                                  <w:sz w:val="26"/>
                                </w:rPr>
                                <w:t>questions</w:t>
                              </w:r>
                              <w:r>
                                <w:rPr>
                                  <w:spacing w:val="-11"/>
                                  <w:sz w:val="26"/>
                                </w:rPr>
                                <w:t xml:space="preserve"> </w:t>
                              </w:r>
                              <w:r>
                                <w:rPr>
                                  <w:sz w:val="26"/>
                                </w:rPr>
                                <w:t>/</w:t>
                              </w:r>
                              <w:r>
                                <w:rPr>
                                  <w:spacing w:val="-5"/>
                                  <w:sz w:val="26"/>
                                </w:rPr>
                                <w:t xml:space="preserve"> </w:t>
                              </w:r>
                              <w:r>
                                <w:rPr>
                                  <w:sz w:val="26"/>
                                </w:rPr>
                                <w:t>start</w:t>
                              </w:r>
                              <w:r>
                                <w:rPr>
                                  <w:spacing w:val="-8"/>
                                  <w:sz w:val="26"/>
                                </w:rPr>
                                <w:t xml:space="preserve"> </w:t>
                              </w:r>
                              <w:r>
                                <w:rPr>
                                  <w:sz w:val="26"/>
                                </w:rPr>
                                <w:t>online</w:t>
                              </w:r>
                              <w:r>
                                <w:rPr>
                                  <w:spacing w:val="-11"/>
                                  <w:sz w:val="26"/>
                                </w:rPr>
                                <w:t xml:space="preserve"> </w:t>
                              </w:r>
                              <w:r>
                                <w:rPr>
                                  <w:sz w:val="26"/>
                                </w:rPr>
                                <w:t>conversations</w:t>
                              </w:r>
                            </w:p>
                            <w:p w14:paraId="3CE7F780" w14:textId="77777777" w:rsidR="00903E45" w:rsidRDefault="00903E45" w:rsidP="00181E80">
                              <w:pPr>
                                <w:widowControl w:val="0"/>
                                <w:numPr>
                                  <w:ilvl w:val="0"/>
                                  <w:numId w:val="35"/>
                                </w:numPr>
                                <w:tabs>
                                  <w:tab w:val="left" w:pos="887"/>
                                  <w:tab w:val="left" w:pos="888"/>
                                </w:tabs>
                                <w:autoSpaceDE w:val="0"/>
                                <w:autoSpaceDN w:val="0"/>
                                <w:spacing w:before="1" w:line="235" w:lineRule="auto"/>
                                <w:ind w:right="355"/>
                                <w:rPr>
                                  <w:sz w:val="26"/>
                                </w:rPr>
                              </w:pPr>
                              <w:r>
                                <w:rPr>
                                  <w:sz w:val="26"/>
                                </w:rPr>
                                <w:t>Think</w:t>
                              </w:r>
                              <w:r>
                                <w:rPr>
                                  <w:spacing w:val="-11"/>
                                  <w:sz w:val="26"/>
                                </w:rPr>
                                <w:t xml:space="preserve"> </w:t>
                              </w:r>
                              <w:r>
                                <w:rPr>
                                  <w:sz w:val="26"/>
                                </w:rPr>
                                <w:t>laterally</w:t>
                              </w:r>
                              <w:r>
                                <w:rPr>
                                  <w:spacing w:val="-10"/>
                                  <w:sz w:val="26"/>
                                </w:rPr>
                                <w:t xml:space="preserve"> </w:t>
                              </w:r>
                              <w:r>
                                <w:rPr>
                                  <w:sz w:val="26"/>
                                </w:rPr>
                                <w:t>–</w:t>
                              </w:r>
                              <w:r>
                                <w:rPr>
                                  <w:spacing w:val="-6"/>
                                  <w:sz w:val="26"/>
                                </w:rPr>
                                <w:t xml:space="preserve"> </w:t>
                              </w:r>
                              <w:r>
                                <w:rPr>
                                  <w:sz w:val="26"/>
                                </w:rPr>
                                <w:t>are</w:t>
                              </w:r>
                              <w:r>
                                <w:rPr>
                                  <w:spacing w:val="-6"/>
                                  <w:sz w:val="26"/>
                                </w:rPr>
                                <w:t xml:space="preserve"> </w:t>
                              </w:r>
                              <w:r>
                                <w:rPr>
                                  <w:sz w:val="26"/>
                                </w:rPr>
                                <w:t>you</w:t>
                              </w:r>
                              <w:r>
                                <w:rPr>
                                  <w:spacing w:val="-10"/>
                                  <w:sz w:val="26"/>
                                </w:rPr>
                                <w:t xml:space="preserve"> </w:t>
                              </w:r>
                              <w:r>
                                <w:rPr>
                                  <w:sz w:val="26"/>
                                </w:rPr>
                                <w:t>interested</w:t>
                              </w:r>
                              <w:r>
                                <w:rPr>
                                  <w:spacing w:val="-11"/>
                                  <w:sz w:val="26"/>
                                </w:rPr>
                                <w:t xml:space="preserve"> </w:t>
                              </w:r>
                              <w:r>
                                <w:rPr>
                                  <w:sz w:val="26"/>
                                </w:rPr>
                                <w:t>in</w:t>
                              </w:r>
                              <w:r>
                                <w:rPr>
                                  <w:spacing w:val="-5"/>
                                  <w:sz w:val="26"/>
                                </w:rPr>
                                <w:t xml:space="preserve"> </w:t>
                              </w:r>
                              <w:r>
                                <w:rPr>
                                  <w:sz w:val="26"/>
                                </w:rPr>
                                <w:t>applying</w:t>
                              </w:r>
                              <w:r>
                                <w:rPr>
                                  <w:spacing w:val="-17"/>
                                  <w:sz w:val="26"/>
                                </w:rPr>
                                <w:t xml:space="preserve"> </w:t>
                              </w:r>
                              <w:r>
                                <w:rPr>
                                  <w:sz w:val="26"/>
                                </w:rPr>
                                <w:t>your</w:t>
                              </w:r>
                              <w:r>
                                <w:rPr>
                                  <w:spacing w:val="-8"/>
                                  <w:sz w:val="26"/>
                                </w:rPr>
                                <w:t xml:space="preserve"> </w:t>
                              </w:r>
                              <w:r>
                                <w:rPr>
                                  <w:sz w:val="26"/>
                                </w:rPr>
                                <w:t>knowledge</w:t>
                              </w:r>
                              <w:r>
                                <w:rPr>
                                  <w:spacing w:val="-6"/>
                                  <w:sz w:val="26"/>
                                </w:rPr>
                                <w:t xml:space="preserve"> </w:t>
                              </w:r>
                              <w:r>
                                <w:rPr>
                                  <w:sz w:val="26"/>
                                </w:rPr>
                                <w:t>and</w:t>
                              </w:r>
                              <w:r>
                                <w:rPr>
                                  <w:spacing w:val="-15"/>
                                  <w:sz w:val="26"/>
                                </w:rPr>
                                <w:t xml:space="preserve"> </w:t>
                              </w:r>
                              <w:r>
                                <w:rPr>
                                  <w:sz w:val="26"/>
                                </w:rPr>
                                <w:t>skills</w:t>
                              </w:r>
                              <w:r>
                                <w:rPr>
                                  <w:spacing w:val="-4"/>
                                  <w:sz w:val="26"/>
                                </w:rPr>
                                <w:t xml:space="preserve"> </w:t>
                              </w:r>
                              <w:r>
                                <w:rPr>
                                  <w:sz w:val="26"/>
                                </w:rPr>
                                <w:t>in</w:t>
                              </w:r>
                              <w:r>
                                <w:rPr>
                                  <w:spacing w:val="-9"/>
                                  <w:sz w:val="26"/>
                                </w:rPr>
                                <w:t xml:space="preserve"> </w:t>
                              </w:r>
                              <w:r>
                                <w:rPr>
                                  <w:sz w:val="26"/>
                                </w:rPr>
                                <w:t>a different industry? Network there,</w:t>
                              </w:r>
                              <w:r>
                                <w:rPr>
                                  <w:spacing w:val="-29"/>
                                  <w:sz w:val="26"/>
                                </w:rPr>
                                <w:t xml:space="preserve"> </w:t>
                              </w:r>
                              <w:r>
                                <w:rPr>
                                  <w:sz w:val="26"/>
                                </w:rPr>
                                <w:t>too.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13E66" id="Group 197" o:spid="_x0000_s1242" style="position:absolute;margin-left:65.4pt;margin-top:10.3pt;width:464.4pt;height:261.15pt;z-index:-251597824;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">
                <v:shape id="Picture 159" o:spid="_x0000_s1243"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y&#10;aWTEAAAA3AAAAA8AAABkcnMvZG93bnJldi54bWxEj0FrwkAQhe8F/8MyQm91owdro6uIIBTEgzFY&#10;vA3ZMQlmZ0N2a9J/3zkI3mZ4b977ZrUZXKMe1IXas4HpJAFFXHhbc2kgP+8/FqBCRLbYeCYDfxRg&#10;sx69rTC1vucTPbJYKgnhkKKBKsY21ToUFTkME98Si3bzncMoa1dq22Ev4a7RsySZa4c1S0OFLe0q&#10;Ku7ZrzNw+Nnv+s/+mOExnyaXCw0hv56MeR8P2yWoSEN8mZ/X31bwv4RWnpEJ9Po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kyaWTEAAAA3AAAAA8AAAAAAAAAAAAAAAAAnAIA&#10;AGRycy9kb3ducmV2LnhtbFBLBQYAAAAABAAEAPcAAACNAwAAAAA=&#10;">
                  <v:imagedata r:id="rId63" o:title=""/>
                </v:shape>
                <v:shape id="Text Box 160" o:spid="_x0000_s1244"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Ok4wxAAA&#10;ANwAAAAPAAAAZHJzL2Rvd25yZXYueG1sRE9Na8JAEL0L/Q/LFHrTjR5sk2YjohQqhIBGCr0N2TEJ&#10;ZmdDdhtjf323UOhtHu9z0s1kOjHS4FrLCpaLCARxZXXLtYJz+TZ/AeE8ssbOMim4k4NN9jBLMdH2&#10;xkcaT74WIYRdggoa7/tESlc1ZNAtbE8cuIsdDPoAh1rqAW8h3HRyFUVrabDl0NBgT7uGquvpyygo&#10;yt1nLs857g9mrZ8/xsJ9H0mpp8dp+wrC0+T/xX/udx3mxzH8PhMukNk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DpOMMQAAADcAAAADwAAAAAAAAAAAAAAAACXAgAAZHJzL2Rv&#10;d25yZXYueG1sUEsFBgAAAAAEAAQA9QAAAIgDAAAAAA==&#10;" filled="f" strokeweight=".96pt">
                  <v:textbox inset="0,0,0,0">
                    <w:txbxContent>
                      <w:p w14:paraId="53DEC461" w14:textId="77777777" w:rsidR="00903E45" w:rsidRDefault="00903E45" w:rsidP="00181E80">
                        <w:pPr>
                          <w:spacing w:before="7"/>
                          <w:rPr>
                            <w:sz w:val="36"/>
                          </w:rPr>
                        </w:pPr>
                      </w:p>
                      <w:p w14:paraId="24208CE4"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NETWORKING</w:t>
                        </w:r>
                        <w:r>
                          <w:rPr>
                            <w:b/>
                            <w:color w:val="00A8CD"/>
                            <w:spacing w:val="8"/>
                            <w:sz w:val="41"/>
                            <w:u w:val="single" w:color="57595B"/>
                          </w:rPr>
                          <w:t xml:space="preserve"> </w:t>
                        </w:r>
                        <w:r>
                          <w:rPr>
                            <w:b/>
                            <w:color w:val="00A8CD"/>
                            <w:sz w:val="41"/>
                            <w:u w:val="single" w:color="57595B"/>
                          </w:rPr>
                          <w:t>DO’S</w:t>
                        </w:r>
                        <w:r>
                          <w:rPr>
                            <w:b/>
                            <w:color w:val="00A8CD"/>
                            <w:sz w:val="41"/>
                            <w:u w:val="single" w:color="57595B"/>
                          </w:rPr>
                          <w:tab/>
                        </w:r>
                      </w:p>
                      <w:p w14:paraId="0FC9BD87" w14:textId="77777777" w:rsidR="00903E45" w:rsidRDefault="00903E45" w:rsidP="00181E80">
                        <w:pPr>
                          <w:widowControl w:val="0"/>
                          <w:numPr>
                            <w:ilvl w:val="0"/>
                            <w:numId w:val="35"/>
                          </w:numPr>
                          <w:tabs>
                            <w:tab w:val="left" w:pos="887"/>
                            <w:tab w:val="left" w:pos="888"/>
                          </w:tabs>
                          <w:autoSpaceDE w:val="0"/>
                          <w:autoSpaceDN w:val="0"/>
                          <w:spacing w:before="233" w:line="313" w:lineRule="exact"/>
                          <w:rPr>
                            <w:sz w:val="26"/>
                          </w:rPr>
                        </w:pPr>
                        <w:r>
                          <w:rPr>
                            <w:sz w:val="26"/>
                          </w:rPr>
                          <w:t>See</w:t>
                        </w:r>
                        <w:r>
                          <w:rPr>
                            <w:spacing w:val="-5"/>
                            <w:sz w:val="26"/>
                          </w:rPr>
                          <w:t xml:space="preserve"> </w:t>
                        </w:r>
                        <w:r>
                          <w:rPr>
                            <w:sz w:val="26"/>
                          </w:rPr>
                          <w:t>networking</w:t>
                        </w:r>
                        <w:r>
                          <w:rPr>
                            <w:spacing w:val="-7"/>
                            <w:sz w:val="26"/>
                          </w:rPr>
                          <w:t xml:space="preserve"> </w:t>
                        </w:r>
                        <w:r>
                          <w:rPr>
                            <w:sz w:val="26"/>
                          </w:rPr>
                          <w:t>as</w:t>
                        </w:r>
                        <w:r>
                          <w:rPr>
                            <w:spacing w:val="-6"/>
                            <w:sz w:val="26"/>
                          </w:rPr>
                          <w:t xml:space="preserve"> </w:t>
                        </w:r>
                        <w:r>
                          <w:rPr>
                            <w:sz w:val="26"/>
                          </w:rPr>
                          <w:t>an</w:t>
                        </w:r>
                        <w:r>
                          <w:rPr>
                            <w:spacing w:val="-3"/>
                            <w:sz w:val="26"/>
                          </w:rPr>
                          <w:t xml:space="preserve"> </w:t>
                        </w:r>
                        <w:r>
                          <w:rPr>
                            <w:sz w:val="26"/>
                          </w:rPr>
                          <w:t>opportunity</w:t>
                        </w:r>
                        <w:r>
                          <w:rPr>
                            <w:spacing w:val="-10"/>
                            <w:sz w:val="26"/>
                          </w:rPr>
                          <w:t xml:space="preserve"> </w:t>
                        </w:r>
                        <w:r>
                          <w:rPr>
                            <w:sz w:val="26"/>
                          </w:rPr>
                          <w:t>to</w:t>
                        </w:r>
                        <w:r>
                          <w:rPr>
                            <w:spacing w:val="-5"/>
                            <w:sz w:val="26"/>
                          </w:rPr>
                          <w:t xml:space="preserve"> </w:t>
                        </w:r>
                        <w:r>
                          <w:rPr>
                            <w:sz w:val="26"/>
                          </w:rPr>
                          <w:t>help</w:t>
                        </w:r>
                        <w:r>
                          <w:rPr>
                            <w:spacing w:val="-8"/>
                            <w:sz w:val="26"/>
                          </w:rPr>
                          <w:t xml:space="preserve"> </w:t>
                        </w:r>
                        <w:r>
                          <w:rPr>
                            <w:sz w:val="26"/>
                          </w:rPr>
                          <w:t>and</w:t>
                        </w:r>
                        <w:r>
                          <w:rPr>
                            <w:spacing w:val="-6"/>
                            <w:sz w:val="26"/>
                          </w:rPr>
                          <w:t xml:space="preserve"> </w:t>
                        </w:r>
                        <w:r>
                          <w:rPr>
                            <w:sz w:val="26"/>
                          </w:rPr>
                          <w:t>learn</w:t>
                        </w:r>
                        <w:r>
                          <w:rPr>
                            <w:spacing w:val="-7"/>
                            <w:sz w:val="26"/>
                          </w:rPr>
                          <w:t xml:space="preserve"> </w:t>
                        </w:r>
                        <w:r>
                          <w:rPr>
                            <w:sz w:val="26"/>
                          </w:rPr>
                          <w:t>(what’s</w:t>
                        </w:r>
                        <w:r>
                          <w:rPr>
                            <w:spacing w:val="-5"/>
                            <w:sz w:val="26"/>
                          </w:rPr>
                          <w:t xml:space="preserve"> </w:t>
                        </w:r>
                        <w:r>
                          <w:rPr>
                            <w:sz w:val="26"/>
                          </w:rPr>
                          <w:t>in</w:t>
                        </w:r>
                        <w:r>
                          <w:rPr>
                            <w:spacing w:val="-3"/>
                            <w:sz w:val="26"/>
                          </w:rPr>
                          <w:t xml:space="preserve"> </w:t>
                        </w:r>
                        <w:r>
                          <w:rPr>
                            <w:sz w:val="26"/>
                          </w:rPr>
                          <w:t>it</w:t>
                        </w:r>
                        <w:r>
                          <w:rPr>
                            <w:spacing w:val="-7"/>
                            <w:sz w:val="26"/>
                          </w:rPr>
                          <w:t xml:space="preserve"> </w:t>
                        </w:r>
                        <w:r>
                          <w:rPr>
                            <w:sz w:val="26"/>
                          </w:rPr>
                          <w:t>for</w:t>
                        </w:r>
                        <w:r>
                          <w:rPr>
                            <w:spacing w:val="-6"/>
                            <w:sz w:val="26"/>
                          </w:rPr>
                          <w:t xml:space="preserve"> </w:t>
                        </w:r>
                        <w:r>
                          <w:rPr>
                            <w:sz w:val="26"/>
                          </w:rPr>
                          <w:t>them?)</w:t>
                        </w:r>
                      </w:p>
                      <w:p w14:paraId="4978AE72"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Have</w:t>
                        </w:r>
                        <w:r>
                          <w:rPr>
                            <w:spacing w:val="-6"/>
                            <w:sz w:val="26"/>
                          </w:rPr>
                          <w:t xml:space="preserve"> </w:t>
                        </w:r>
                        <w:r>
                          <w:rPr>
                            <w:sz w:val="26"/>
                          </w:rPr>
                          <w:t>goals</w:t>
                        </w:r>
                        <w:r>
                          <w:rPr>
                            <w:spacing w:val="-2"/>
                            <w:sz w:val="26"/>
                          </w:rPr>
                          <w:t xml:space="preserve"> </w:t>
                        </w:r>
                        <w:r>
                          <w:rPr>
                            <w:sz w:val="26"/>
                          </w:rPr>
                          <w:t>in</w:t>
                        </w:r>
                        <w:r>
                          <w:rPr>
                            <w:spacing w:val="-6"/>
                            <w:sz w:val="26"/>
                          </w:rPr>
                          <w:t xml:space="preserve"> </w:t>
                        </w:r>
                        <w:r>
                          <w:rPr>
                            <w:sz w:val="26"/>
                          </w:rPr>
                          <w:t>mind:</w:t>
                        </w:r>
                        <w:r>
                          <w:rPr>
                            <w:spacing w:val="-6"/>
                            <w:sz w:val="26"/>
                          </w:rPr>
                          <w:t xml:space="preserve"> </w:t>
                        </w:r>
                        <w:r>
                          <w:rPr>
                            <w:sz w:val="26"/>
                          </w:rPr>
                          <w:t>what</w:t>
                        </w:r>
                        <w:r>
                          <w:rPr>
                            <w:spacing w:val="-8"/>
                            <w:sz w:val="26"/>
                          </w:rPr>
                          <w:t xml:space="preserve"> </w:t>
                        </w:r>
                        <w:r>
                          <w:rPr>
                            <w:sz w:val="26"/>
                          </w:rPr>
                          <w:t>do</w:t>
                        </w:r>
                        <w:r>
                          <w:rPr>
                            <w:spacing w:val="-5"/>
                            <w:sz w:val="26"/>
                          </w:rPr>
                          <w:t xml:space="preserve"> </w:t>
                        </w:r>
                        <w:r>
                          <w:rPr>
                            <w:sz w:val="26"/>
                          </w:rPr>
                          <w:t>you</w:t>
                        </w:r>
                        <w:r>
                          <w:rPr>
                            <w:spacing w:val="-8"/>
                            <w:sz w:val="26"/>
                          </w:rPr>
                          <w:t xml:space="preserve"> </w:t>
                        </w:r>
                        <w:r>
                          <w:rPr>
                            <w:sz w:val="26"/>
                          </w:rPr>
                          <w:t>want</w:t>
                        </w:r>
                        <w:r>
                          <w:rPr>
                            <w:spacing w:val="-8"/>
                            <w:sz w:val="26"/>
                          </w:rPr>
                          <w:t xml:space="preserve"> </w:t>
                        </w:r>
                        <w:r>
                          <w:rPr>
                            <w:sz w:val="26"/>
                          </w:rPr>
                          <w:t>to</w:t>
                        </w:r>
                        <w:r>
                          <w:rPr>
                            <w:spacing w:val="-4"/>
                            <w:sz w:val="26"/>
                          </w:rPr>
                          <w:t xml:space="preserve"> </w:t>
                        </w:r>
                        <w:r>
                          <w:rPr>
                            <w:sz w:val="26"/>
                          </w:rPr>
                          <w:t>get</w:t>
                        </w:r>
                        <w:r>
                          <w:rPr>
                            <w:spacing w:val="-3"/>
                            <w:sz w:val="26"/>
                          </w:rPr>
                          <w:t xml:space="preserve"> </w:t>
                        </w:r>
                        <w:r>
                          <w:rPr>
                            <w:sz w:val="26"/>
                          </w:rPr>
                          <w:t>out</w:t>
                        </w:r>
                        <w:r>
                          <w:rPr>
                            <w:spacing w:val="-3"/>
                            <w:sz w:val="26"/>
                          </w:rPr>
                          <w:t xml:space="preserve"> </w:t>
                        </w:r>
                        <w:r>
                          <w:rPr>
                            <w:sz w:val="26"/>
                          </w:rPr>
                          <w:t>of</w:t>
                        </w:r>
                        <w:r>
                          <w:rPr>
                            <w:spacing w:val="-8"/>
                            <w:sz w:val="26"/>
                          </w:rPr>
                          <w:t xml:space="preserve"> </w:t>
                        </w:r>
                        <w:r>
                          <w:rPr>
                            <w:sz w:val="26"/>
                          </w:rPr>
                          <w:t>it?</w:t>
                        </w:r>
                        <w:r>
                          <w:rPr>
                            <w:spacing w:val="-4"/>
                            <w:sz w:val="26"/>
                          </w:rPr>
                          <w:t xml:space="preserve"> </w:t>
                        </w:r>
                        <w:r>
                          <w:rPr>
                            <w:sz w:val="26"/>
                          </w:rPr>
                          <w:t>(aside</w:t>
                        </w:r>
                        <w:r>
                          <w:rPr>
                            <w:spacing w:val="-4"/>
                            <w:sz w:val="26"/>
                          </w:rPr>
                          <w:t xml:space="preserve"> </w:t>
                        </w:r>
                        <w:r>
                          <w:rPr>
                            <w:sz w:val="26"/>
                          </w:rPr>
                          <w:t>from</w:t>
                        </w:r>
                        <w:r>
                          <w:rPr>
                            <w:spacing w:val="-7"/>
                            <w:sz w:val="26"/>
                          </w:rPr>
                          <w:t xml:space="preserve"> </w:t>
                        </w:r>
                        <w:r>
                          <w:rPr>
                            <w:sz w:val="26"/>
                          </w:rPr>
                          <w:t>a</w:t>
                        </w:r>
                        <w:r>
                          <w:rPr>
                            <w:spacing w:val="-4"/>
                            <w:sz w:val="26"/>
                          </w:rPr>
                          <w:t xml:space="preserve"> </w:t>
                        </w:r>
                        <w:r>
                          <w:rPr>
                            <w:sz w:val="26"/>
                          </w:rPr>
                          <w:t>job!)</w:t>
                        </w:r>
                      </w:p>
                      <w:p w14:paraId="35C9336A"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Use your interpersonal skills in connecting with</w:t>
                        </w:r>
                        <w:r>
                          <w:rPr>
                            <w:spacing w:val="-37"/>
                            <w:sz w:val="26"/>
                          </w:rPr>
                          <w:t xml:space="preserve"> </w:t>
                        </w:r>
                        <w:r>
                          <w:rPr>
                            <w:sz w:val="26"/>
                          </w:rPr>
                          <w:t>people</w:t>
                        </w:r>
                      </w:p>
                      <w:p w14:paraId="02C647D9"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 xml:space="preserve">Ask </w:t>
                        </w:r>
                        <w:r>
                          <w:rPr>
                            <w:spacing w:val="-3"/>
                            <w:sz w:val="26"/>
                          </w:rPr>
                          <w:t xml:space="preserve">‘good’ </w:t>
                        </w:r>
                        <w:r>
                          <w:rPr>
                            <w:sz w:val="26"/>
                          </w:rPr>
                          <w:t xml:space="preserve">questions / </w:t>
                        </w:r>
                        <w:r>
                          <w:rPr>
                            <w:spacing w:val="-3"/>
                            <w:sz w:val="26"/>
                          </w:rPr>
                          <w:t>offer ‘good’</w:t>
                        </w:r>
                        <w:r>
                          <w:rPr>
                            <w:spacing w:val="-19"/>
                            <w:sz w:val="26"/>
                          </w:rPr>
                          <w:t xml:space="preserve"> </w:t>
                        </w:r>
                        <w:r>
                          <w:rPr>
                            <w:sz w:val="26"/>
                          </w:rPr>
                          <w:t>information</w:t>
                        </w:r>
                      </w:p>
                      <w:p w14:paraId="0BBEF73F"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Consider</w:t>
                        </w:r>
                        <w:r>
                          <w:rPr>
                            <w:spacing w:val="-9"/>
                            <w:sz w:val="26"/>
                          </w:rPr>
                          <w:t xml:space="preserve"> </w:t>
                        </w:r>
                        <w:r>
                          <w:rPr>
                            <w:sz w:val="26"/>
                          </w:rPr>
                          <w:t>your</w:t>
                        </w:r>
                        <w:r>
                          <w:rPr>
                            <w:spacing w:val="-9"/>
                            <w:sz w:val="26"/>
                          </w:rPr>
                          <w:t xml:space="preserve"> </w:t>
                        </w:r>
                        <w:r>
                          <w:rPr>
                            <w:sz w:val="26"/>
                          </w:rPr>
                          <w:t>(online)</w:t>
                        </w:r>
                        <w:r>
                          <w:rPr>
                            <w:spacing w:val="-7"/>
                            <w:sz w:val="26"/>
                          </w:rPr>
                          <w:t xml:space="preserve"> </w:t>
                        </w:r>
                        <w:r>
                          <w:rPr>
                            <w:sz w:val="26"/>
                          </w:rPr>
                          <w:t>personal</w:t>
                        </w:r>
                        <w:r>
                          <w:rPr>
                            <w:spacing w:val="-7"/>
                            <w:sz w:val="26"/>
                          </w:rPr>
                          <w:t xml:space="preserve"> </w:t>
                        </w:r>
                        <w:r>
                          <w:rPr>
                            <w:sz w:val="26"/>
                          </w:rPr>
                          <w:t>brand</w:t>
                        </w:r>
                        <w:r>
                          <w:rPr>
                            <w:spacing w:val="-11"/>
                            <w:sz w:val="26"/>
                          </w:rPr>
                          <w:t xml:space="preserve"> </w:t>
                        </w:r>
                        <w:r>
                          <w:rPr>
                            <w:sz w:val="26"/>
                          </w:rPr>
                          <w:t>and</w:t>
                        </w:r>
                        <w:r>
                          <w:rPr>
                            <w:spacing w:val="-5"/>
                            <w:sz w:val="26"/>
                          </w:rPr>
                          <w:t xml:space="preserve"> </w:t>
                        </w:r>
                        <w:r>
                          <w:rPr>
                            <w:sz w:val="26"/>
                          </w:rPr>
                          <w:t>effective</w:t>
                        </w:r>
                        <w:r>
                          <w:rPr>
                            <w:spacing w:val="-6"/>
                            <w:sz w:val="26"/>
                          </w:rPr>
                          <w:t xml:space="preserve"> </w:t>
                        </w:r>
                        <w:r>
                          <w:rPr>
                            <w:sz w:val="26"/>
                          </w:rPr>
                          <w:t>self-promotion</w:t>
                        </w:r>
                      </w:p>
                      <w:p w14:paraId="381FF432" w14:textId="77777777" w:rsidR="00903E45" w:rsidRDefault="00903E45" w:rsidP="00181E80">
                        <w:pPr>
                          <w:widowControl w:val="0"/>
                          <w:numPr>
                            <w:ilvl w:val="0"/>
                            <w:numId w:val="35"/>
                          </w:numPr>
                          <w:tabs>
                            <w:tab w:val="left" w:pos="887"/>
                            <w:tab w:val="left" w:pos="888"/>
                          </w:tabs>
                          <w:autoSpaceDE w:val="0"/>
                          <w:autoSpaceDN w:val="0"/>
                          <w:spacing w:line="310" w:lineRule="exact"/>
                          <w:rPr>
                            <w:sz w:val="26"/>
                          </w:rPr>
                        </w:pPr>
                        <w:r>
                          <w:rPr>
                            <w:sz w:val="26"/>
                          </w:rPr>
                          <w:t>Use</w:t>
                        </w:r>
                        <w:r>
                          <w:rPr>
                            <w:spacing w:val="-6"/>
                            <w:sz w:val="26"/>
                          </w:rPr>
                          <w:t xml:space="preserve"> </w:t>
                        </w:r>
                        <w:r>
                          <w:rPr>
                            <w:sz w:val="26"/>
                          </w:rPr>
                          <w:t>LinkedIn</w:t>
                        </w:r>
                        <w:r>
                          <w:rPr>
                            <w:spacing w:val="-10"/>
                            <w:sz w:val="26"/>
                          </w:rPr>
                          <w:t xml:space="preserve"> </w:t>
                        </w:r>
                        <w:r>
                          <w:rPr>
                            <w:sz w:val="26"/>
                          </w:rPr>
                          <w:t>/</w:t>
                        </w:r>
                        <w:r>
                          <w:rPr>
                            <w:spacing w:val="-5"/>
                            <w:sz w:val="26"/>
                          </w:rPr>
                          <w:t xml:space="preserve"> </w:t>
                        </w:r>
                        <w:r>
                          <w:rPr>
                            <w:sz w:val="26"/>
                          </w:rPr>
                          <w:t>social</w:t>
                        </w:r>
                        <w:r>
                          <w:rPr>
                            <w:spacing w:val="-9"/>
                            <w:sz w:val="26"/>
                          </w:rPr>
                          <w:t xml:space="preserve"> </w:t>
                        </w:r>
                        <w:r>
                          <w:rPr>
                            <w:sz w:val="26"/>
                          </w:rPr>
                          <w:t>media:</w:t>
                        </w:r>
                        <w:r>
                          <w:rPr>
                            <w:spacing w:val="-8"/>
                            <w:sz w:val="26"/>
                          </w:rPr>
                          <w:t xml:space="preserve"> </w:t>
                        </w:r>
                        <w:r>
                          <w:rPr>
                            <w:sz w:val="26"/>
                          </w:rPr>
                          <w:t>respond</w:t>
                        </w:r>
                        <w:r>
                          <w:rPr>
                            <w:spacing w:val="-12"/>
                            <w:sz w:val="26"/>
                          </w:rPr>
                          <w:t xml:space="preserve"> </w:t>
                        </w:r>
                        <w:r>
                          <w:rPr>
                            <w:sz w:val="26"/>
                          </w:rPr>
                          <w:t>to</w:t>
                        </w:r>
                        <w:r>
                          <w:rPr>
                            <w:spacing w:val="-6"/>
                            <w:sz w:val="26"/>
                          </w:rPr>
                          <w:t xml:space="preserve"> </w:t>
                        </w:r>
                        <w:r>
                          <w:rPr>
                            <w:sz w:val="26"/>
                          </w:rPr>
                          <w:t>questions</w:t>
                        </w:r>
                        <w:r>
                          <w:rPr>
                            <w:spacing w:val="-11"/>
                            <w:sz w:val="26"/>
                          </w:rPr>
                          <w:t xml:space="preserve"> </w:t>
                        </w:r>
                        <w:r>
                          <w:rPr>
                            <w:sz w:val="26"/>
                          </w:rPr>
                          <w:t>/</w:t>
                        </w:r>
                        <w:r>
                          <w:rPr>
                            <w:spacing w:val="-5"/>
                            <w:sz w:val="26"/>
                          </w:rPr>
                          <w:t xml:space="preserve"> </w:t>
                        </w:r>
                        <w:r>
                          <w:rPr>
                            <w:sz w:val="26"/>
                          </w:rPr>
                          <w:t>start</w:t>
                        </w:r>
                        <w:r>
                          <w:rPr>
                            <w:spacing w:val="-8"/>
                            <w:sz w:val="26"/>
                          </w:rPr>
                          <w:t xml:space="preserve"> </w:t>
                        </w:r>
                        <w:r>
                          <w:rPr>
                            <w:sz w:val="26"/>
                          </w:rPr>
                          <w:t>online</w:t>
                        </w:r>
                        <w:r>
                          <w:rPr>
                            <w:spacing w:val="-11"/>
                            <w:sz w:val="26"/>
                          </w:rPr>
                          <w:t xml:space="preserve"> </w:t>
                        </w:r>
                        <w:r>
                          <w:rPr>
                            <w:sz w:val="26"/>
                          </w:rPr>
                          <w:t>conversations</w:t>
                        </w:r>
                      </w:p>
                      <w:p w14:paraId="3CE7F780" w14:textId="77777777" w:rsidR="00903E45" w:rsidRDefault="00903E45" w:rsidP="00181E80">
                        <w:pPr>
                          <w:widowControl w:val="0"/>
                          <w:numPr>
                            <w:ilvl w:val="0"/>
                            <w:numId w:val="35"/>
                          </w:numPr>
                          <w:tabs>
                            <w:tab w:val="left" w:pos="887"/>
                            <w:tab w:val="left" w:pos="888"/>
                          </w:tabs>
                          <w:autoSpaceDE w:val="0"/>
                          <w:autoSpaceDN w:val="0"/>
                          <w:spacing w:before="1" w:line="235" w:lineRule="auto"/>
                          <w:ind w:right="355"/>
                          <w:rPr>
                            <w:sz w:val="26"/>
                          </w:rPr>
                        </w:pPr>
                        <w:r>
                          <w:rPr>
                            <w:sz w:val="26"/>
                          </w:rPr>
                          <w:t>Think</w:t>
                        </w:r>
                        <w:r>
                          <w:rPr>
                            <w:spacing w:val="-11"/>
                            <w:sz w:val="26"/>
                          </w:rPr>
                          <w:t xml:space="preserve"> </w:t>
                        </w:r>
                        <w:r>
                          <w:rPr>
                            <w:sz w:val="26"/>
                          </w:rPr>
                          <w:t>laterally</w:t>
                        </w:r>
                        <w:r>
                          <w:rPr>
                            <w:spacing w:val="-10"/>
                            <w:sz w:val="26"/>
                          </w:rPr>
                          <w:t xml:space="preserve"> </w:t>
                        </w:r>
                        <w:r>
                          <w:rPr>
                            <w:sz w:val="26"/>
                          </w:rPr>
                          <w:t>–</w:t>
                        </w:r>
                        <w:r>
                          <w:rPr>
                            <w:spacing w:val="-6"/>
                            <w:sz w:val="26"/>
                          </w:rPr>
                          <w:t xml:space="preserve"> </w:t>
                        </w:r>
                        <w:r>
                          <w:rPr>
                            <w:sz w:val="26"/>
                          </w:rPr>
                          <w:t>are</w:t>
                        </w:r>
                        <w:r>
                          <w:rPr>
                            <w:spacing w:val="-6"/>
                            <w:sz w:val="26"/>
                          </w:rPr>
                          <w:t xml:space="preserve"> </w:t>
                        </w:r>
                        <w:r>
                          <w:rPr>
                            <w:sz w:val="26"/>
                          </w:rPr>
                          <w:t>you</w:t>
                        </w:r>
                        <w:r>
                          <w:rPr>
                            <w:spacing w:val="-10"/>
                            <w:sz w:val="26"/>
                          </w:rPr>
                          <w:t xml:space="preserve"> </w:t>
                        </w:r>
                        <w:r>
                          <w:rPr>
                            <w:sz w:val="26"/>
                          </w:rPr>
                          <w:t>interested</w:t>
                        </w:r>
                        <w:r>
                          <w:rPr>
                            <w:spacing w:val="-11"/>
                            <w:sz w:val="26"/>
                          </w:rPr>
                          <w:t xml:space="preserve"> </w:t>
                        </w:r>
                        <w:r>
                          <w:rPr>
                            <w:sz w:val="26"/>
                          </w:rPr>
                          <w:t>in</w:t>
                        </w:r>
                        <w:r>
                          <w:rPr>
                            <w:spacing w:val="-5"/>
                            <w:sz w:val="26"/>
                          </w:rPr>
                          <w:t xml:space="preserve"> </w:t>
                        </w:r>
                        <w:r>
                          <w:rPr>
                            <w:sz w:val="26"/>
                          </w:rPr>
                          <w:t>applying</w:t>
                        </w:r>
                        <w:r>
                          <w:rPr>
                            <w:spacing w:val="-17"/>
                            <w:sz w:val="26"/>
                          </w:rPr>
                          <w:t xml:space="preserve"> </w:t>
                        </w:r>
                        <w:r>
                          <w:rPr>
                            <w:sz w:val="26"/>
                          </w:rPr>
                          <w:t>your</w:t>
                        </w:r>
                        <w:r>
                          <w:rPr>
                            <w:spacing w:val="-8"/>
                            <w:sz w:val="26"/>
                          </w:rPr>
                          <w:t xml:space="preserve"> </w:t>
                        </w:r>
                        <w:r>
                          <w:rPr>
                            <w:sz w:val="26"/>
                          </w:rPr>
                          <w:t>knowledge</w:t>
                        </w:r>
                        <w:r>
                          <w:rPr>
                            <w:spacing w:val="-6"/>
                            <w:sz w:val="26"/>
                          </w:rPr>
                          <w:t xml:space="preserve"> </w:t>
                        </w:r>
                        <w:r>
                          <w:rPr>
                            <w:sz w:val="26"/>
                          </w:rPr>
                          <w:t>and</w:t>
                        </w:r>
                        <w:r>
                          <w:rPr>
                            <w:spacing w:val="-15"/>
                            <w:sz w:val="26"/>
                          </w:rPr>
                          <w:t xml:space="preserve"> </w:t>
                        </w:r>
                        <w:r>
                          <w:rPr>
                            <w:sz w:val="26"/>
                          </w:rPr>
                          <w:t>skills</w:t>
                        </w:r>
                        <w:r>
                          <w:rPr>
                            <w:spacing w:val="-4"/>
                            <w:sz w:val="26"/>
                          </w:rPr>
                          <w:t xml:space="preserve"> </w:t>
                        </w:r>
                        <w:r>
                          <w:rPr>
                            <w:sz w:val="26"/>
                          </w:rPr>
                          <w:t>in</w:t>
                        </w:r>
                        <w:r>
                          <w:rPr>
                            <w:spacing w:val="-9"/>
                            <w:sz w:val="26"/>
                          </w:rPr>
                          <w:t xml:space="preserve"> </w:t>
                        </w:r>
                        <w:r>
                          <w:rPr>
                            <w:sz w:val="26"/>
                          </w:rPr>
                          <w:t>a different industry? Network there,</w:t>
                        </w:r>
                        <w:r>
                          <w:rPr>
                            <w:spacing w:val="-29"/>
                            <w:sz w:val="26"/>
                          </w:rPr>
                          <w:t xml:space="preserve"> </w:t>
                        </w:r>
                        <w:r>
                          <w:rPr>
                            <w:sz w:val="26"/>
                          </w:rPr>
                          <w:t>too.</w:t>
                        </w:r>
                      </w:p>
                    </w:txbxContent>
                  </v:textbox>
                </v:shape>
                <w10:wrap type="topAndBottom" anchorx="page"/>
              </v:group>
            </w:pict>
          </mc:Fallback>
        </mc:AlternateContent>
      </w:r>
    </w:p>
    <w:p w14:paraId="2928B8A1" w14:textId="77777777" w:rsidR="00181E80" w:rsidRDefault="00181E80" w:rsidP="00181E80">
      <w:pPr>
        <w:pStyle w:val="BodyText"/>
        <w:spacing w:before="49"/>
        <w:ind w:left="107"/>
      </w:pPr>
      <w:r>
        <w:rPr>
          <w:color w:val="262626"/>
        </w:rPr>
        <w:t>26</w:t>
      </w:r>
    </w:p>
    <w:p w14:paraId="1A3FB3C2" w14:textId="77777777" w:rsidR="00181E80" w:rsidRDefault="00181E80" w:rsidP="00181E80">
      <w:pPr>
        <w:sectPr w:rsidR="00181E80">
          <w:pgSz w:w="11910" w:h="16840"/>
          <w:pgMar w:top="1660" w:right="1200" w:bottom="1520" w:left="1200" w:header="1334" w:footer="1336" w:gutter="0"/>
          <w:cols w:space="720"/>
        </w:sectPr>
      </w:pPr>
    </w:p>
    <w:p w14:paraId="18DFE6F5" w14:textId="77777777" w:rsidR="00181E80" w:rsidRDefault="00181E80" w:rsidP="00181E80">
      <w:pPr>
        <w:pStyle w:val="BodyText"/>
        <w:rPr>
          <w:sz w:val="20"/>
        </w:rPr>
      </w:pPr>
    </w:p>
    <w:p w14:paraId="60ABF16F" w14:textId="77777777" w:rsidR="00181E80" w:rsidRDefault="00181E80" w:rsidP="00181E80">
      <w:pPr>
        <w:pStyle w:val="BodyText"/>
        <w:rPr>
          <w:sz w:val="20"/>
        </w:rPr>
      </w:pPr>
    </w:p>
    <w:p w14:paraId="3F5A2483" w14:textId="77777777" w:rsidR="00181E80" w:rsidRDefault="00181E80" w:rsidP="00181E80">
      <w:pPr>
        <w:pStyle w:val="BodyText"/>
        <w:rPr>
          <w:sz w:val="20"/>
        </w:rPr>
      </w:pPr>
    </w:p>
    <w:p w14:paraId="003792BB" w14:textId="77777777" w:rsidR="00181E80" w:rsidRDefault="00181E80" w:rsidP="00181E80">
      <w:pPr>
        <w:pStyle w:val="BodyText"/>
        <w:spacing w:before="10"/>
        <w:rPr>
          <w:sz w:val="21"/>
        </w:rPr>
      </w:pPr>
    </w:p>
    <w:p w14:paraId="6F04BAF1" w14:textId="5BDA8EE7" w:rsidR="00181E80" w:rsidRDefault="00181E80" w:rsidP="00181E80">
      <w:pPr>
        <w:pStyle w:val="BodyText"/>
        <w:ind w:left="107"/>
        <w:rPr>
          <w:sz w:val="20"/>
        </w:rPr>
      </w:pPr>
      <w:r>
        <w:rPr>
          <w:noProof/>
          <w:sz w:val="20"/>
        </w:rPr>
        <mc:AlternateContent>
          <mc:Choice Requires="wpg">
            <w:drawing>
              <wp:inline distT="0" distB="0" distL="0" distR="0" wp14:anchorId="6C63C00B" wp14:editId="7B28809A">
                <wp:extent cx="5897880" cy="3316605"/>
                <wp:effectExtent l="0" t="0" r="7620" b="10795"/>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195"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Text Box 52"/>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07A7409" w14:textId="77777777" w:rsidR="00903E45" w:rsidRDefault="00903E45" w:rsidP="00181E80">
                              <w:pPr>
                                <w:spacing w:before="7"/>
                                <w:rPr>
                                  <w:sz w:val="37"/>
                                </w:rPr>
                              </w:pPr>
                            </w:p>
                            <w:p w14:paraId="44C231B8"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 xml:space="preserve">NETWORKING </w:t>
                              </w:r>
                              <w:r>
                                <w:rPr>
                                  <w:b/>
                                  <w:color w:val="00A8CD"/>
                                  <w:spacing w:val="-16"/>
                                  <w:sz w:val="41"/>
                                  <w:u w:val="single" w:color="57595B"/>
                                </w:rPr>
                                <w:t>AT</w:t>
                              </w:r>
                              <w:r>
                                <w:rPr>
                                  <w:b/>
                                  <w:color w:val="00A8CD"/>
                                  <w:spacing w:val="14"/>
                                  <w:sz w:val="41"/>
                                  <w:u w:val="single" w:color="57595B"/>
                                </w:rPr>
                                <w:t xml:space="preserve"> </w:t>
                              </w:r>
                              <w:r>
                                <w:rPr>
                                  <w:b/>
                                  <w:color w:val="00A8CD"/>
                                  <w:sz w:val="41"/>
                                  <w:u w:val="single" w:color="57595B"/>
                                </w:rPr>
                                <w:t>EVENTS</w:t>
                              </w:r>
                              <w:r>
                                <w:rPr>
                                  <w:b/>
                                  <w:color w:val="00A8CD"/>
                                  <w:sz w:val="41"/>
                                  <w:u w:val="single" w:color="57595B"/>
                                </w:rPr>
                                <w:tab/>
                              </w:r>
                            </w:p>
                            <w:p w14:paraId="68FA3F60" w14:textId="77777777" w:rsidR="00903E45" w:rsidRDefault="00903E45" w:rsidP="00181E80">
                              <w:pPr>
                                <w:spacing w:before="178"/>
                                <w:ind w:left="551"/>
                                <w:rPr>
                                  <w:sz w:val="26"/>
                                </w:rPr>
                              </w:pPr>
                              <w:r>
                                <w:rPr>
                                  <w:sz w:val="26"/>
                                </w:rPr>
                                <w:t>e.g. Careers Fairs, Professional Association events, conferences, etc.</w:t>
                              </w:r>
                            </w:p>
                            <w:p w14:paraId="635E366A" w14:textId="77777777" w:rsidR="00903E45" w:rsidRDefault="00903E45" w:rsidP="00181E80">
                              <w:pPr>
                                <w:widowControl w:val="0"/>
                                <w:numPr>
                                  <w:ilvl w:val="0"/>
                                  <w:numId w:val="34"/>
                                </w:numPr>
                                <w:tabs>
                                  <w:tab w:val="left" w:pos="728"/>
                                </w:tabs>
                                <w:autoSpaceDE w:val="0"/>
                                <w:autoSpaceDN w:val="0"/>
                                <w:spacing w:before="52"/>
                                <w:ind w:hanging="177"/>
                                <w:rPr>
                                  <w:sz w:val="26"/>
                                </w:rPr>
                              </w:pPr>
                              <w:r>
                                <w:rPr>
                                  <w:sz w:val="26"/>
                                </w:rPr>
                                <w:t>Get the lay of the</w:t>
                              </w:r>
                              <w:r>
                                <w:rPr>
                                  <w:spacing w:val="-9"/>
                                  <w:sz w:val="26"/>
                                </w:rPr>
                                <w:t xml:space="preserve"> </w:t>
                              </w:r>
                              <w:r>
                                <w:rPr>
                                  <w:sz w:val="26"/>
                                </w:rPr>
                                <w:t>land</w:t>
                              </w:r>
                            </w:p>
                            <w:p w14:paraId="305A79F8"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Know who is attending (if you</w:t>
                              </w:r>
                              <w:r>
                                <w:rPr>
                                  <w:spacing w:val="-31"/>
                                  <w:sz w:val="26"/>
                                </w:rPr>
                                <w:t xml:space="preserve"> </w:t>
                              </w:r>
                              <w:r>
                                <w:rPr>
                                  <w:sz w:val="26"/>
                                </w:rPr>
                                <w:t>can)</w:t>
                              </w:r>
                            </w:p>
                            <w:p w14:paraId="1A05E36E" w14:textId="77777777" w:rsidR="00903E45" w:rsidRDefault="00903E45" w:rsidP="00181E80">
                              <w:pPr>
                                <w:widowControl w:val="0"/>
                                <w:numPr>
                                  <w:ilvl w:val="0"/>
                                  <w:numId w:val="34"/>
                                </w:numPr>
                                <w:tabs>
                                  <w:tab w:val="left" w:pos="728"/>
                                </w:tabs>
                                <w:autoSpaceDE w:val="0"/>
                                <w:autoSpaceDN w:val="0"/>
                                <w:spacing w:before="54"/>
                                <w:ind w:hanging="177"/>
                                <w:rPr>
                                  <w:sz w:val="26"/>
                                </w:rPr>
                              </w:pPr>
                              <w:r>
                                <w:rPr>
                                  <w:sz w:val="26"/>
                                </w:rPr>
                                <w:t>Bring</w:t>
                              </w:r>
                              <w:r>
                                <w:rPr>
                                  <w:spacing w:val="-9"/>
                                  <w:sz w:val="26"/>
                                </w:rPr>
                                <w:t xml:space="preserve"> </w:t>
                              </w:r>
                              <w:r>
                                <w:rPr>
                                  <w:sz w:val="26"/>
                                </w:rPr>
                                <w:t>a friend</w:t>
                              </w:r>
                              <w:r>
                                <w:rPr>
                                  <w:spacing w:val="-4"/>
                                  <w:sz w:val="26"/>
                                </w:rPr>
                                <w:t xml:space="preserve"> </w:t>
                              </w:r>
                              <w:r>
                                <w:rPr>
                                  <w:sz w:val="26"/>
                                </w:rPr>
                                <w:t>if</w:t>
                              </w:r>
                              <w:r>
                                <w:rPr>
                                  <w:spacing w:val="-5"/>
                                  <w:sz w:val="26"/>
                                </w:rPr>
                                <w:t xml:space="preserve"> </w:t>
                              </w:r>
                              <w:r>
                                <w:rPr>
                                  <w:sz w:val="26"/>
                                </w:rPr>
                                <w:t>unsure</w:t>
                              </w:r>
                              <w:r>
                                <w:rPr>
                                  <w:spacing w:val="-7"/>
                                  <w:sz w:val="26"/>
                                </w:rPr>
                                <w:t xml:space="preserve"> </w:t>
                              </w:r>
                              <w:r>
                                <w:rPr>
                                  <w:sz w:val="26"/>
                                </w:rPr>
                                <w:t>/</w:t>
                              </w:r>
                              <w:r>
                                <w:rPr>
                                  <w:spacing w:val="-2"/>
                                  <w:sz w:val="26"/>
                                </w:rPr>
                                <w:t xml:space="preserve"> </w:t>
                              </w:r>
                              <w:r>
                                <w:rPr>
                                  <w:sz w:val="26"/>
                                </w:rPr>
                                <w:t>nervous</w:t>
                              </w:r>
                              <w:r>
                                <w:rPr>
                                  <w:spacing w:val="-9"/>
                                  <w:sz w:val="26"/>
                                </w:rPr>
                                <w:t xml:space="preserve"> </w:t>
                              </w:r>
                              <w:r>
                                <w:rPr>
                                  <w:sz w:val="26"/>
                                </w:rPr>
                                <w:t>but</w:t>
                              </w:r>
                              <w:r>
                                <w:rPr>
                                  <w:spacing w:val="-1"/>
                                  <w:sz w:val="26"/>
                                </w:rPr>
                                <w:t xml:space="preserve"> </w:t>
                              </w:r>
                              <w:r>
                                <w:rPr>
                                  <w:sz w:val="26"/>
                                </w:rPr>
                                <w:t>(eventually)</w:t>
                              </w:r>
                              <w:r>
                                <w:rPr>
                                  <w:spacing w:val="-9"/>
                                  <w:sz w:val="26"/>
                                </w:rPr>
                                <w:t xml:space="preserve"> </w:t>
                              </w:r>
                              <w:r>
                                <w:rPr>
                                  <w:sz w:val="26"/>
                                </w:rPr>
                                <w:t>go</w:t>
                              </w:r>
                              <w:r>
                                <w:rPr>
                                  <w:spacing w:val="-4"/>
                                  <w:sz w:val="26"/>
                                </w:rPr>
                                <w:t xml:space="preserve"> </w:t>
                              </w:r>
                              <w:r>
                                <w:rPr>
                                  <w:sz w:val="26"/>
                                </w:rPr>
                                <w:t>it</w:t>
                              </w:r>
                              <w:r>
                                <w:rPr>
                                  <w:spacing w:val="1"/>
                                  <w:sz w:val="26"/>
                                </w:rPr>
                                <w:t xml:space="preserve"> </w:t>
                              </w:r>
                              <w:r>
                                <w:rPr>
                                  <w:sz w:val="26"/>
                                </w:rPr>
                                <w:t>alone</w:t>
                              </w:r>
                            </w:p>
                            <w:p w14:paraId="6EF2BF9C"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Find the right moment: introduce</w:t>
                              </w:r>
                              <w:r>
                                <w:rPr>
                                  <w:spacing w:val="-24"/>
                                  <w:sz w:val="26"/>
                                </w:rPr>
                                <w:t xml:space="preserve"> </w:t>
                              </w:r>
                              <w:r>
                                <w:rPr>
                                  <w:sz w:val="26"/>
                                </w:rPr>
                                <w:t>yourself</w:t>
                              </w:r>
                            </w:p>
                            <w:p w14:paraId="71ADBCE7" w14:textId="77777777" w:rsidR="00903E45" w:rsidRDefault="00903E45" w:rsidP="00181E80">
                              <w:pPr>
                                <w:widowControl w:val="0"/>
                                <w:numPr>
                                  <w:ilvl w:val="0"/>
                                  <w:numId w:val="34"/>
                                </w:numPr>
                                <w:tabs>
                                  <w:tab w:val="left" w:pos="728"/>
                                </w:tabs>
                                <w:autoSpaceDE w:val="0"/>
                                <w:autoSpaceDN w:val="0"/>
                                <w:spacing w:before="54"/>
                                <w:ind w:hanging="177"/>
                                <w:rPr>
                                  <w:sz w:val="26"/>
                                </w:rPr>
                              </w:pPr>
                              <w:r>
                                <w:rPr>
                                  <w:sz w:val="26"/>
                                </w:rPr>
                                <w:t>Have your ‘elevator’ pitch</w:t>
                              </w:r>
                              <w:r>
                                <w:rPr>
                                  <w:spacing w:val="-19"/>
                                  <w:sz w:val="26"/>
                                </w:rPr>
                                <w:t xml:space="preserve"> </w:t>
                              </w:r>
                              <w:r>
                                <w:rPr>
                                  <w:sz w:val="26"/>
                                </w:rPr>
                                <w:t>ready</w:t>
                              </w:r>
                            </w:p>
                            <w:p w14:paraId="3134E63A" w14:textId="77777777" w:rsidR="00903E45" w:rsidRDefault="00903E45" w:rsidP="00181E80">
                              <w:pPr>
                                <w:widowControl w:val="0"/>
                                <w:numPr>
                                  <w:ilvl w:val="0"/>
                                  <w:numId w:val="34"/>
                                </w:numPr>
                                <w:tabs>
                                  <w:tab w:val="left" w:pos="728"/>
                                </w:tabs>
                                <w:autoSpaceDE w:val="0"/>
                                <w:autoSpaceDN w:val="0"/>
                                <w:spacing w:before="53"/>
                                <w:ind w:hanging="177"/>
                                <w:rPr>
                                  <w:sz w:val="26"/>
                                </w:rPr>
                              </w:pPr>
                              <w:r>
                                <w:rPr>
                                  <w:sz w:val="26"/>
                                </w:rPr>
                                <w:t>Ask questions</w:t>
                              </w:r>
                              <w:r>
                                <w:rPr>
                                  <w:spacing w:val="-6"/>
                                  <w:sz w:val="26"/>
                                </w:rPr>
                                <w:t xml:space="preserve"> </w:t>
                              </w:r>
                              <w:r>
                                <w:rPr>
                                  <w:sz w:val="26"/>
                                </w:rPr>
                                <w:t>and</w:t>
                              </w:r>
                              <w:r>
                                <w:rPr>
                                  <w:spacing w:val="-5"/>
                                  <w:sz w:val="26"/>
                                </w:rPr>
                                <w:t xml:space="preserve"> </w:t>
                              </w:r>
                              <w:r>
                                <w:rPr>
                                  <w:sz w:val="26"/>
                                </w:rPr>
                                <w:t>be</w:t>
                              </w:r>
                              <w:r>
                                <w:rPr>
                                  <w:spacing w:val="-3"/>
                                  <w:sz w:val="26"/>
                                </w:rPr>
                                <w:t xml:space="preserve"> </w:t>
                              </w:r>
                              <w:r>
                                <w:rPr>
                                  <w:sz w:val="26"/>
                                </w:rPr>
                                <w:t>a</w:t>
                              </w:r>
                              <w:r>
                                <w:rPr>
                                  <w:spacing w:val="-3"/>
                                  <w:sz w:val="26"/>
                                </w:rPr>
                                <w:t xml:space="preserve"> </w:t>
                              </w:r>
                              <w:r>
                                <w:rPr>
                                  <w:sz w:val="26"/>
                                </w:rPr>
                                <w:t>good</w:t>
                              </w:r>
                              <w:r>
                                <w:rPr>
                                  <w:spacing w:val="-5"/>
                                  <w:sz w:val="26"/>
                                </w:rPr>
                                <w:t xml:space="preserve"> </w:t>
                              </w:r>
                              <w:r>
                                <w:rPr>
                                  <w:sz w:val="26"/>
                                </w:rPr>
                                <w:t>listener:</w:t>
                              </w:r>
                              <w:r>
                                <w:rPr>
                                  <w:spacing w:val="-8"/>
                                  <w:sz w:val="26"/>
                                </w:rPr>
                                <w:t xml:space="preserve"> </w:t>
                              </w:r>
                              <w:r>
                                <w:rPr>
                                  <w:sz w:val="26"/>
                                </w:rPr>
                                <w:t>focus</w:t>
                              </w:r>
                              <w:r>
                                <w:rPr>
                                  <w:spacing w:val="-7"/>
                                  <w:sz w:val="26"/>
                                </w:rPr>
                                <w:t xml:space="preserve"> </w:t>
                              </w:r>
                              <w:r>
                                <w:rPr>
                                  <w:sz w:val="26"/>
                                </w:rPr>
                                <w:t>on</w:t>
                              </w:r>
                              <w:r>
                                <w:rPr>
                                  <w:spacing w:val="-5"/>
                                  <w:sz w:val="26"/>
                                </w:rPr>
                                <w:t xml:space="preserve"> </w:t>
                              </w:r>
                              <w:r>
                                <w:rPr>
                                  <w:sz w:val="26"/>
                                </w:rPr>
                                <w:t>the</w:t>
                              </w:r>
                              <w:r>
                                <w:rPr>
                                  <w:spacing w:val="-3"/>
                                  <w:sz w:val="26"/>
                                </w:rPr>
                                <w:t xml:space="preserve"> </w:t>
                              </w:r>
                              <w:r>
                                <w:rPr>
                                  <w:sz w:val="26"/>
                                </w:rPr>
                                <w:t>other</w:t>
                              </w:r>
                              <w:r>
                                <w:rPr>
                                  <w:spacing w:val="-5"/>
                                  <w:sz w:val="26"/>
                                </w:rPr>
                                <w:t xml:space="preserve"> </w:t>
                              </w:r>
                              <w:r>
                                <w:rPr>
                                  <w:sz w:val="26"/>
                                </w:rPr>
                                <w:t>person</w:t>
                              </w:r>
                            </w:p>
                            <w:p w14:paraId="5570FFBC" w14:textId="77777777" w:rsidR="00903E45" w:rsidRDefault="00903E45" w:rsidP="00181E80">
                              <w:pPr>
                                <w:widowControl w:val="0"/>
                                <w:numPr>
                                  <w:ilvl w:val="0"/>
                                  <w:numId w:val="34"/>
                                </w:numPr>
                                <w:tabs>
                                  <w:tab w:val="left" w:pos="728"/>
                                </w:tabs>
                                <w:autoSpaceDE w:val="0"/>
                                <w:autoSpaceDN w:val="0"/>
                                <w:spacing w:before="59" w:line="235" w:lineRule="auto"/>
                                <w:ind w:right="1022"/>
                                <w:rPr>
                                  <w:sz w:val="26"/>
                                </w:rPr>
                              </w:pPr>
                              <w:r>
                                <w:rPr>
                                  <w:sz w:val="26"/>
                                </w:rPr>
                                <w:t>Respect</w:t>
                              </w:r>
                              <w:r>
                                <w:rPr>
                                  <w:spacing w:val="-10"/>
                                  <w:sz w:val="26"/>
                                </w:rPr>
                                <w:t xml:space="preserve"> </w:t>
                              </w:r>
                              <w:r>
                                <w:rPr>
                                  <w:sz w:val="26"/>
                                </w:rPr>
                                <w:t>boundaries:</w:t>
                              </w:r>
                              <w:r>
                                <w:rPr>
                                  <w:spacing w:val="-12"/>
                                  <w:sz w:val="26"/>
                                </w:rPr>
                                <w:t xml:space="preserve"> </w:t>
                              </w:r>
                              <w:r>
                                <w:rPr>
                                  <w:sz w:val="26"/>
                                </w:rPr>
                                <w:t>don’t</w:t>
                              </w:r>
                              <w:r>
                                <w:rPr>
                                  <w:spacing w:val="-13"/>
                                  <w:sz w:val="26"/>
                                </w:rPr>
                                <w:t xml:space="preserve"> </w:t>
                              </w:r>
                              <w:r>
                                <w:rPr>
                                  <w:sz w:val="26"/>
                                </w:rPr>
                                <w:t>be</w:t>
                              </w:r>
                              <w:r>
                                <w:rPr>
                                  <w:spacing w:val="-8"/>
                                  <w:sz w:val="26"/>
                                </w:rPr>
                                <w:t xml:space="preserve"> </w:t>
                              </w:r>
                              <w:r>
                                <w:rPr>
                                  <w:sz w:val="26"/>
                                </w:rPr>
                                <w:t>too</w:t>
                              </w:r>
                              <w:r>
                                <w:rPr>
                                  <w:spacing w:val="-7"/>
                                  <w:sz w:val="26"/>
                                </w:rPr>
                                <w:t xml:space="preserve"> </w:t>
                              </w:r>
                              <w:r>
                                <w:rPr>
                                  <w:sz w:val="26"/>
                                </w:rPr>
                                <w:t>eager</w:t>
                              </w:r>
                              <w:r>
                                <w:rPr>
                                  <w:spacing w:val="-9"/>
                                  <w:sz w:val="26"/>
                                </w:rPr>
                                <w:t xml:space="preserve"> </w:t>
                              </w:r>
                              <w:r>
                                <w:rPr>
                                  <w:spacing w:val="-3"/>
                                  <w:sz w:val="26"/>
                                </w:rPr>
                                <w:t>for</w:t>
                              </w:r>
                              <w:r>
                                <w:rPr>
                                  <w:spacing w:val="-9"/>
                                  <w:sz w:val="26"/>
                                </w:rPr>
                                <w:t xml:space="preserve"> </w:t>
                              </w:r>
                              <w:r>
                                <w:rPr>
                                  <w:sz w:val="26"/>
                                </w:rPr>
                                <w:t>information,</w:t>
                              </w:r>
                              <w:r>
                                <w:rPr>
                                  <w:spacing w:val="-12"/>
                                  <w:sz w:val="26"/>
                                </w:rPr>
                                <w:t xml:space="preserve"> </w:t>
                              </w:r>
                              <w:proofErr w:type="spellStart"/>
                              <w:r>
                                <w:rPr>
                                  <w:sz w:val="26"/>
                                </w:rPr>
                                <w:t>monopolise</w:t>
                              </w:r>
                              <w:proofErr w:type="spellEnd"/>
                              <w:r>
                                <w:rPr>
                                  <w:sz w:val="26"/>
                                </w:rPr>
                                <w:t>,</w:t>
                              </w:r>
                              <w:r>
                                <w:rPr>
                                  <w:spacing w:val="-10"/>
                                  <w:sz w:val="26"/>
                                </w:rPr>
                                <w:t xml:space="preserve"> </w:t>
                              </w:r>
                              <w:r>
                                <w:rPr>
                                  <w:sz w:val="26"/>
                                </w:rPr>
                                <w:t>or too pushy with your</w:t>
                              </w:r>
                              <w:r>
                                <w:rPr>
                                  <w:spacing w:val="-19"/>
                                  <w:sz w:val="26"/>
                                </w:rPr>
                                <w:t xml:space="preserve"> </w:t>
                              </w:r>
                              <w:r>
                                <w:rPr>
                                  <w:sz w:val="26"/>
                                </w:rPr>
                                <w:t>agenda</w:t>
                              </w:r>
                            </w:p>
                            <w:p w14:paraId="6B0F9FC4"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Follow-up!</w:t>
                              </w:r>
                            </w:p>
                          </w:txbxContent>
                        </wps:txbx>
                        <wps:bodyPr rot="0" vert="horz" wrap="square" lIns="0" tIns="0" rIns="0" bIns="0" anchor="t" anchorCtr="0" upright="1">
                          <a:noAutofit/>
                        </wps:bodyPr>
                      </wps:wsp>
                    </wpg:wgp>
                  </a:graphicData>
                </a:graphic>
              </wp:inline>
            </w:drawing>
          </mc:Choice>
          <mc:Fallback>
            <w:pict>
              <v:group w14:anchorId="6C63C00B" id="Group 194" o:spid="_x0000_s1245"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">
                <v:shape id="Picture 51" o:spid="_x0000_s1246"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z&#10;xvrCAAAA3AAAAA8AAABkcnMvZG93bnJldi54bWxET02LwjAQvS/4H8II3tZUwVWrUUQQFhYP1lLx&#10;NjRjW2wmpcna7r/fCIK3ebzPWW97U4sHta6yrGAyjkAQ51ZXXChIz4fPBQjnkTXWlknBHznYbgYf&#10;a4y17fhEj8QXIoSwi1FB6X0TS+nykgy6sW2IA3ezrUEfYFtI3WIXwk0tp1H0JQ1WHBpKbGhfUn5P&#10;fo2Cn8th3827Y4LHdBJlGfUuvZ6UGg373QqEp96/xS/3tw7zlzN4PhMukJt/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HM8b6wgAAANwAAAAPAAAAAAAAAAAAAAAAAJwCAABk&#10;cnMvZG93bnJldi54bWxQSwUGAAAAAAQABAD3AAAAiwMAAAAA&#10;">
                  <v:imagedata r:id="rId63" o:title=""/>
                </v:shape>
                <v:shape id="Text Box 52" o:spid="_x0000_s1247"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pdpCwwAA&#10;ANwAAAAPAAAAZHJzL2Rvd25yZXYueG1sRE9Na8JAEL0X+h+WKfRWN+0hrdFVikWoEAJGEbwN2TEJ&#10;ZmdDdk1if70rFLzN433OfDmaRvTUudqygvdJBIK4sLrmUsF+t377AuE8ssbGMim4koPl4vlpjom2&#10;A2+pz30pQgi7BBVU3reJlK6oyKCb2JY4cCfbGfQBdqXUHQ4h3DTyI4piabDm0FBhS6uKinN+MQqy&#10;3eqYyn2KPxsT689Dn7m/LSn1+jJ+z0B4Gv1D/O/+1WH+NIb7M+ECub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pdpCwwAAANwAAAAPAAAAAAAAAAAAAAAAAJcCAABkcnMvZG93&#10;bnJldi54bWxQSwUGAAAAAAQABAD1AAAAhwMAAAAA&#10;" filled="f" strokeweight=".96pt">
                  <v:textbox inset="0,0,0,0">
                    <w:txbxContent>
                      <w:p w14:paraId="107A7409" w14:textId="77777777" w:rsidR="00903E45" w:rsidRDefault="00903E45" w:rsidP="00181E80">
                        <w:pPr>
                          <w:spacing w:before="7"/>
                          <w:rPr>
                            <w:sz w:val="37"/>
                          </w:rPr>
                        </w:pPr>
                      </w:p>
                      <w:p w14:paraId="44C231B8" w14:textId="77777777" w:rsidR="00903E45" w:rsidRDefault="00903E45" w:rsidP="00181E80">
                        <w:pPr>
                          <w:tabs>
                            <w:tab w:val="left" w:pos="8687"/>
                          </w:tabs>
                          <w:ind w:left="561"/>
                          <w:rPr>
                            <w:b/>
                            <w:sz w:val="41"/>
                          </w:rPr>
                        </w:pPr>
                        <w:r>
                          <w:rPr>
                            <w:color w:val="00A8CD"/>
                            <w:spacing w:val="-61"/>
                            <w:sz w:val="41"/>
                            <w:u w:val="single" w:color="57595B"/>
                          </w:rPr>
                          <w:t xml:space="preserve"> </w:t>
                        </w:r>
                        <w:r>
                          <w:rPr>
                            <w:b/>
                            <w:color w:val="00A8CD"/>
                            <w:sz w:val="41"/>
                            <w:u w:val="single" w:color="57595B"/>
                          </w:rPr>
                          <w:t xml:space="preserve">NETWORKING </w:t>
                        </w:r>
                        <w:r>
                          <w:rPr>
                            <w:b/>
                            <w:color w:val="00A8CD"/>
                            <w:spacing w:val="-16"/>
                            <w:sz w:val="41"/>
                            <w:u w:val="single" w:color="57595B"/>
                          </w:rPr>
                          <w:t>AT</w:t>
                        </w:r>
                        <w:r>
                          <w:rPr>
                            <w:b/>
                            <w:color w:val="00A8CD"/>
                            <w:spacing w:val="14"/>
                            <w:sz w:val="41"/>
                            <w:u w:val="single" w:color="57595B"/>
                          </w:rPr>
                          <w:t xml:space="preserve"> </w:t>
                        </w:r>
                        <w:r>
                          <w:rPr>
                            <w:b/>
                            <w:color w:val="00A8CD"/>
                            <w:sz w:val="41"/>
                            <w:u w:val="single" w:color="57595B"/>
                          </w:rPr>
                          <w:t>EVENTS</w:t>
                        </w:r>
                        <w:r>
                          <w:rPr>
                            <w:b/>
                            <w:color w:val="00A8CD"/>
                            <w:sz w:val="41"/>
                            <w:u w:val="single" w:color="57595B"/>
                          </w:rPr>
                          <w:tab/>
                        </w:r>
                      </w:p>
                      <w:p w14:paraId="68FA3F60" w14:textId="77777777" w:rsidR="00903E45" w:rsidRDefault="00903E45" w:rsidP="00181E80">
                        <w:pPr>
                          <w:spacing w:before="178"/>
                          <w:ind w:left="551"/>
                          <w:rPr>
                            <w:sz w:val="26"/>
                          </w:rPr>
                        </w:pPr>
                        <w:r>
                          <w:rPr>
                            <w:sz w:val="26"/>
                          </w:rPr>
                          <w:t>e.g. Careers Fairs, Professional Association events, conferences, etc.</w:t>
                        </w:r>
                      </w:p>
                      <w:p w14:paraId="635E366A" w14:textId="77777777" w:rsidR="00903E45" w:rsidRDefault="00903E45" w:rsidP="00181E80">
                        <w:pPr>
                          <w:widowControl w:val="0"/>
                          <w:numPr>
                            <w:ilvl w:val="0"/>
                            <w:numId w:val="34"/>
                          </w:numPr>
                          <w:tabs>
                            <w:tab w:val="left" w:pos="728"/>
                          </w:tabs>
                          <w:autoSpaceDE w:val="0"/>
                          <w:autoSpaceDN w:val="0"/>
                          <w:spacing w:before="52"/>
                          <w:ind w:hanging="177"/>
                          <w:rPr>
                            <w:sz w:val="26"/>
                          </w:rPr>
                        </w:pPr>
                        <w:r>
                          <w:rPr>
                            <w:sz w:val="26"/>
                          </w:rPr>
                          <w:t>Get the lay of the</w:t>
                        </w:r>
                        <w:r>
                          <w:rPr>
                            <w:spacing w:val="-9"/>
                            <w:sz w:val="26"/>
                          </w:rPr>
                          <w:t xml:space="preserve"> </w:t>
                        </w:r>
                        <w:r>
                          <w:rPr>
                            <w:sz w:val="26"/>
                          </w:rPr>
                          <w:t>land</w:t>
                        </w:r>
                      </w:p>
                      <w:p w14:paraId="305A79F8"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Know who is attending (if you</w:t>
                        </w:r>
                        <w:r>
                          <w:rPr>
                            <w:spacing w:val="-31"/>
                            <w:sz w:val="26"/>
                          </w:rPr>
                          <w:t xml:space="preserve"> </w:t>
                        </w:r>
                        <w:r>
                          <w:rPr>
                            <w:sz w:val="26"/>
                          </w:rPr>
                          <w:t>can)</w:t>
                        </w:r>
                      </w:p>
                      <w:p w14:paraId="1A05E36E" w14:textId="77777777" w:rsidR="00903E45" w:rsidRDefault="00903E45" w:rsidP="00181E80">
                        <w:pPr>
                          <w:widowControl w:val="0"/>
                          <w:numPr>
                            <w:ilvl w:val="0"/>
                            <w:numId w:val="34"/>
                          </w:numPr>
                          <w:tabs>
                            <w:tab w:val="left" w:pos="728"/>
                          </w:tabs>
                          <w:autoSpaceDE w:val="0"/>
                          <w:autoSpaceDN w:val="0"/>
                          <w:spacing w:before="54"/>
                          <w:ind w:hanging="177"/>
                          <w:rPr>
                            <w:sz w:val="26"/>
                          </w:rPr>
                        </w:pPr>
                        <w:r>
                          <w:rPr>
                            <w:sz w:val="26"/>
                          </w:rPr>
                          <w:t>Bring</w:t>
                        </w:r>
                        <w:r>
                          <w:rPr>
                            <w:spacing w:val="-9"/>
                            <w:sz w:val="26"/>
                          </w:rPr>
                          <w:t xml:space="preserve"> </w:t>
                        </w:r>
                        <w:r>
                          <w:rPr>
                            <w:sz w:val="26"/>
                          </w:rPr>
                          <w:t>a friend</w:t>
                        </w:r>
                        <w:r>
                          <w:rPr>
                            <w:spacing w:val="-4"/>
                            <w:sz w:val="26"/>
                          </w:rPr>
                          <w:t xml:space="preserve"> </w:t>
                        </w:r>
                        <w:r>
                          <w:rPr>
                            <w:sz w:val="26"/>
                          </w:rPr>
                          <w:t>if</w:t>
                        </w:r>
                        <w:r>
                          <w:rPr>
                            <w:spacing w:val="-5"/>
                            <w:sz w:val="26"/>
                          </w:rPr>
                          <w:t xml:space="preserve"> </w:t>
                        </w:r>
                        <w:r>
                          <w:rPr>
                            <w:sz w:val="26"/>
                          </w:rPr>
                          <w:t>unsure</w:t>
                        </w:r>
                        <w:r>
                          <w:rPr>
                            <w:spacing w:val="-7"/>
                            <w:sz w:val="26"/>
                          </w:rPr>
                          <w:t xml:space="preserve"> </w:t>
                        </w:r>
                        <w:r>
                          <w:rPr>
                            <w:sz w:val="26"/>
                          </w:rPr>
                          <w:t>/</w:t>
                        </w:r>
                        <w:r>
                          <w:rPr>
                            <w:spacing w:val="-2"/>
                            <w:sz w:val="26"/>
                          </w:rPr>
                          <w:t xml:space="preserve"> </w:t>
                        </w:r>
                        <w:r>
                          <w:rPr>
                            <w:sz w:val="26"/>
                          </w:rPr>
                          <w:t>nervous</w:t>
                        </w:r>
                        <w:r>
                          <w:rPr>
                            <w:spacing w:val="-9"/>
                            <w:sz w:val="26"/>
                          </w:rPr>
                          <w:t xml:space="preserve"> </w:t>
                        </w:r>
                        <w:r>
                          <w:rPr>
                            <w:sz w:val="26"/>
                          </w:rPr>
                          <w:t>but</w:t>
                        </w:r>
                        <w:r>
                          <w:rPr>
                            <w:spacing w:val="-1"/>
                            <w:sz w:val="26"/>
                          </w:rPr>
                          <w:t xml:space="preserve"> </w:t>
                        </w:r>
                        <w:r>
                          <w:rPr>
                            <w:sz w:val="26"/>
                          </w:rPr>
                          <w:t>(eventually)</w:t>
                        </w:r>
                        <w:r>
                          <w:rPr>
                            <w:spacing w:val="-9"/>
                            <w:sz w:val="26"/>
                          </w:rPr>
                          <w:t xml:space="preserve"> </w:t>
                        </w:r>
                        <w:r>
                          <w:rPr>
                            <w:sz w:val="26"/>
                          </w:rPr>
                          <w:t>go</w:t>
                        </w:r>
                        <w:r>
                          <w:rPr>
                            <w:spacing w:val="-4"/>
                            <w:sz w:val="26"/>
                          </w:rPr>
                          <w:t xml:space="preserve"> </w:t>
                        </w:r>
                        <w:r>
                          <w:rPr>
                            <w:sz w:val="26"/>
                          </w:rPr>
                          <w:t>it</w:t>
                        </w:r>
                        <w:r>
                          <w:rPr>
                            <w:spacing w:val="1"/>
                            <w:sz w:val="26"/>
                          </w:rPr>
                          <w:t xml:space="preserve"> </w:t>
                        </w:r>
                        <w:r>
                          <w:rPr>
                            <w:sz w:val="26"/>
                          </w:rPr>
                          <w:t>alone</w:t>
                        </w:r>
                      </w:p>
                      <w:p w14:paraId="6EF2BF9C"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Find the right moment: introduce</w:t>
                        </w:r>
                        <w:r>
                          <w:rPr>
                            <w:spacing w:val="-24"/>
                            <w:sz w:val="26"/>
                          </w:rPr>
                          <w:t xml:space="preserve"> </w:t>
                        </w:r>
                        <w:r>
                          <w:rPr>
                            <w:sz w:val="26"/>
                          </w:rPr>
                          <w:t>yourself</w:t>
                        </w:r>
                      </w:p>
                      <w:p w14:paraId="71ADBCE7" w14:textId="77777777" w:rsidR="00903E45" w:rsidRDefault="00903E45" w:rsidP="00181E80">
                        <w:pPr>
                          <w:widowControl w:val="0"/>
                          <w:numPr>
                            <w:ilvl w:val="0"/>
                            <w:numId w:val="34"/>
                          </w:numPr>
                          <w:tabs>
                            <w:tab w:val="left" w:pos="728"/>
                          </w:tabs>
                          <w:autoSpaceDE w:val="0"/>
                          <w:autoSpaceDN w:val="0"/>
                          <w:spacing w:before="54"/>
                          <w:ind w:hanging="177"/>
                          <w:rPr>
                            <w:sz w:val="26"/>
                          </w:rPr>
                        </w:pPr>
                        <w:r>
                          <w:rPr>
                            <w:sz w:val="26"/>
                          </w:rPr>
                          <w:t>Have your ‘elevator’ pitch</w:t>
                        </w:r>
                        <w:r>
                          <w:rPr>
                            <w:spacing w:val="-19"/>
                            <w:sz w:val="26"/>
                          </w:rPr>
                          <w:t xml:space="preserve"> </w:t>
                        </w:r>
                        <w:r>
                          <w:rPr>
                            <w:sz w:val="26"/>
                          </w:rPr>
                          <w:t>ready</w:t>
                        </w:r>
                      </w:p>
                      <w:p w14:paraId="3134E63A" w14:textId="77777777" w:rsidR="00903E45" w:rsidRDefault="00903E45" w:rsidP="00181E80">
                        <w:pPr>
                          <w:widowControl w:val="0"/>
                          <w:numPr>
                            <w:ilvl w:val="0"/>
                            <w:numId w:val="34"/>
                          </w:numPr>
                          <w:tabs>
                            <w:tab w:val="left" w:pos="728"/>
                          </w:tabs>
                          <w:autoSpaceDE w:val="0"/>
                          <w:autoSpaceDN w:val="0"/>
                          <w:spacing w:before="53"/>
                          <w:ind w:hanging="177"/>
                          <w:rPr>
                            <w:sz w:val="26"/>
                          </w:rPr>
                        </w:pPr>
                        <w:r>
                          <w:rPr>
                            <w:sz w:val="26"/>
                          </w:rPr>
                          <w:t>Ask questions</w:t>
                        </w:r>
                        <w:r>
                          <w:rPr>
                            <w:spacing w:val="-6"/>
                            <w:sz w:val="26"/>
                          </w:rPr>
                          <w:t xml:space="preserve"> </w:t>
                        </w:r>
                        <w:r>
                          <w:rPr>
                            <w:sz w:val="26"/>
                          </w:rPr>
                          <w:t>and</w:t>
                        </w:r>
                        <w:r>
                          <w:rPr>
                            <w:spacing w:val="-5"/>
                            <w:sz w:val="26"/>
                          </w:rPr>
                          <w:t xml:space="preserve"> </w:t>
                        </w:r>
                        <w:r>
                          <w:rPr>
                            <w:sz w:val="26"/>
                          </w:rPr>
                          <w:t>be</w:t>
                        </w:r>
                        <w:r>
                          <w:rPr>
                            <w:spacing w:val="-3"/>
                            <w:sz w:val="26"/>
                          </w:rPr>
                          <w:t xml:space="preserve"> </w:t>
                        </w:r>
                        <w:r>
                          <w:rPr>
                            <w:sz w:val="26"/>
                          </w:rPr>
                          <w:t>a</w:t>
                        </w:r>
                        <w:r>
                          <w:rPr>
                            <w:spacing w:val="-3"/>
                            <w:sz w:val="26"/>
                          </w:rPr>
                          <w:t xml:space="preserve"> </w:t>
                        </w:r>
                        <w:r>
                          <w:rPr>
                            <w:sz w:val="26"/>
                          </w:rPr>
                          <w:t>good</w:t>
                        </w:r>
                        <w:r>
                          <w:rPr>
                            <w:spacing w:val="-5"/>
                            <w:sz w:val="26"/>
                          </w:rPr>
                          <w:t xml:space="preserve"> </w:t>
                        </w:r>
                        <w:r>
                          <w:rPr>
                            <w:sz w:val="26"/>
                          </w:rPr>
                          <w:t>listener:</w:t>
                        </w:r>
                        <w:r>
                          <w:rPr>
                            <w:spacing w:val="-8"/>
                            <w:sz w:val="26"/>
                          </w:rPr>
                          <w:t xml:space="preserve"> </w:t>
                        </w:r>
                        <w:r>
                          <w:rPr>
                            <w:sz w:val="26"/>
                          </w:rPr>
                          <w:t>focus</w:t>
                        </w:r>
                        <w:r>
                          <w:rPr>
                            <w:spacing w:val="-7"/>
                            <w:sz w:val="26"/>
                          </w:rPr>
                          <w:t xml:space="preserve"> </w:t>
                        </w:r>
                        <w:r>
                          <w:rPr>
                            <w:sz w:val="26"/>
                          </w:rPr>
                          <w:t>on</w:t>
                        </w:r>
                        <w:r>
                          <w:rPr>
                            <w:spacing w:val="-5"/>
                            <w:sz w:val="26"/>
                          </w:rPr>
                          <w:t xml:space="preserve"> </w:t>
                        </w:r>
                        <w:r>
                          <w:rPr>
                            <w:sz w:val="26"/>
                          </w:rPr>
                          <w:t>the</w:t>
                        </w:r>
                        <w:r>
                          <w:rPr>
                            <w:spacing w:val="-3"/>
                            <w:sz w:val="26"/>
                          </w:rPr>
                          <w:t xml:space="preserve"> </w:t>
                        </w:r>
                        <w:r>
                          <w:rPr>
                            <w:sz w:val="26"/>
                          </w:rPr>
                          <w:t>other</w:t>
                        </w:r>
                        <w:r>
                          <w:rPr>
                            <w:spacing w:val="-5"/>
                            <w:sz w:val="26"/>
                          </w:rPr>
                          <w:t xml:space="preserve"> </w:t>
                        </w:r>
                        <w:r>
                          <w:rPr>
                            <w:sz w:val="26"/>
                          </w:rPr>
                          <w:t>person</w:t>
                        </w:r>
                      </w:p>
                      <w:p w14:paraId="5570FFBC" w14:textId="77777777" w:rsidR="00903E45" w:rsidRDefault="00903E45" w:rsidP="00181E80">
                        <w:pPr>
                          <w:widowControl w:val="0"/>
                          <w:numPr>
                            <w:ilvl w:val="0"/>
                            <w:numId w:val="34"/>
                          </w:numPr>
                          <w:tabs>
                            <w:tab w:val="left" w:pos="728"/>
                          </w:tabs>
                          <w:autoSpaceDE w:val="0"/>
                          <w:autoSpaceDN w:val="0"/>
                          <w:spacing w:before="59" w:line="235" w:lineRule="auto"/>
                          <w:ind w:right="1022"/>
                          <w:rPr>
                            <w:sz w:val="26"/>
                          </w:rPr>
                        </w:pPr>
                        <w:r>
                          <w:rPr>
                            <w:sz w:val="26"/>
                          </w:rPr>
                          <w:t>Respect</w:t>
                        </w:r>
                        <w:r>
                          <w:rPr>
                            <w:spacing w:val="-10"/>
                            <w:sz w:val="26"/>
                          </w:rPr>
                          <w:t xml:space="preserve"> </w:t>
                        </w:r>
                        <w:r>
                          <w:rPr>
                            <w:sz w:val="26"/>
                          </w:rPr>
                          <w:t>boundaries:</w:t>
                        </w:r>
                        <w:r>
                          <w:rPr>
                            <w:spacing w:val="-12"/>
                            <w:sz w:val="26"/>
                          </w:rPr>
                          <w:t xml:space="preserve"> </w:t>
                        </w:r>
                        <w:r>
                          <w:rPr>
                            <w:sz w:val="26"/>
                          </w:rPr>
                          <w:t>don’t</w:t>
                        </w:r>
                        <w:r>
                          <w:rPr>
                            <w:spacing w:val="-13"/>
                            <w:sz w:val="26"/>
                          </w:rPr>
                          <w:t xml:space="preserve"> </w:t>
                        </w:r>
                        <w:r>
                          <w:rPr>
                            <w:sz w:val="26"/>
                          </w:rPr>
                          <w:t>be</w:t>
                        </w:r>
                        <w:r>
                          <w:rPr>
                            <w:spacing w:val="-8"/>
                            <w:sz w:val="26"/>
                          </w:rPr>
                          <w:t xml:space="preserve"> </w:t>
                        </w:r>
                        <w:r>
                          <w:rPr>
                            <w:sz w:val="26"/>
                          </w:rPr>
                          <w:t>too</w:t>
                        </w:r>
                        <w:r>
                          <w:rPr>
                            <w:spacing w:val="-7"/>
                            <w:sz w:val="26"/>
                          </w:rPr>
                          <w:t xml:space="preserve"> </w:t>
                        </w:r>
                        <w:r>
                          <w:rPr>
                            <w:sz w:val="26"/>
                          </w:rPr>
                          <w:t>eager</w:t>
                        </w:r>
                        <w:r>
                          <w:rPr>
                            <w:spacing w:val="-9"/>
                            <w:sz w:val="26"/>
                          </w:rPr>
                          <w:t xml:space="preserve"> </w:t>
                        </w:r>
                        <w:r>
                          <w:rPr>
                            <w:spacing w:val="-3"/>
                            <w:sz w:val="26"/>
                          </w:rPr>
                          <w:t>for</w:t>
                        </w:r>
                        <w:r>
                          <w:rPr>
                            <w:spacing w:val="-9"/>
                            <w:sz w:val="26"/>
                          </w:rPr>
                          <w:t xml:space="preserve"> </w:t>
                        </w:r>
                        <w:r>
                          <w:rPr>
                            <w:sz w:val="26"/>
                          </w:rPr>
                          <w:t>information,</w:t>
                        </w:r>
                        <w:r>
                          <w:rPr>
                            <w:spacing w:val="-12"/>
                            <w:sz w:val="26"/>
                          </w:rPr>
                          <w:t xml:space="preserve"> </w:t>
                        </w:r>
                        <w:proofErr w:type="spellStart"/>
                        <w:r>
                          <w:rPr>
                            <w:sz w:val="26"/>
                          </w:rPr>
                          <w:t>monopolise</w:t>
                        </w:r>
                        <w:proofErr w:type="spellEnd"/>
                        <w:r>
                          <w:rPr>
                            <w:sz w:val="26"/>
                          </w:rPr>
                          <w:t>,</w:t>
                        </w:r>
                        <w:r>
                          <w:rPr>
                            <w:spacing w:val="-10"/>
                            <w:sz w:val="26"/>
                          </w:rPr>
                          <w:t xml:space="preserve"> </w:t>
                        </w:r>
                        <w:r>
                          <w:rPr>
                            <w:sz w:val="26"/>
                          </w:rPr>
                          <w:t>or too pushy with your</w:t>
                        </w:r>
                        <w:r>
                          <w:rPr>
                            <w:spacing w:val="-19"/>
                            <w:sz w:val="26"/>
                          </w:rPr>
                          <w:t xml:space="preserve"> </w:t>
                        </w:r>
                        <w:r>
                          <w:rPr>
                            <w:sz w:val="26"/>
                          </w:rPr>
                          <w:t>agenda</w:t>
                        </w:r>
                      </w:p>
                      <w:p w14:paraId="6B0F9FC4" w14:textId="77777777" w:rsidR="00903E45" w:rsidRDefault="00903E45" w:rsidP="00181E80">
                        <w:pPr>
                          <w:widowControl w:val="0"/>
                          <w:numPr>
                            <w:ilvl w:val="0"/>
                            <w:numId w:val="34"/>
                          </w:numPr>
                          <w:tabs>
                            <w:tab w:val="left" w:pos="728"/>
                          </w:tabs>
                          <w:autoSpaceDE w:val="0"/>
                          <w:autoSpaceDN w:val="0"/>
                          <w:spacing w:before="55"/>
                          <w:ind w:hanging="177"/>
                          <w:rPr>
                            <w:sz w:val="26"/>
                          </w:rPr>
                        </w:pPr>
                        <w:r>
                          <w:rPr>
                            <w:sz w:val="26"/>
                          </w:rPr>
                          <w:t>Follow-up!</w:t>
                        </w:r>
                      </w:p>
                    </w:txbxContent>
                  </v:textbox>
                </v:shape>
                <w10:anchorlock/>
              </v:group>
            </w:pict>
          </mc:Fallback>
        </mc:AlternateContent>
      </w:r>
    </w:p>
    <w:p w14:paraId="2384936F" w14:textId="02778F5B" w:rsidR="00181E80" w:rsidRDefault="00181E80" w:rsidP="00181E80">
      <w:pPr>
        <w:pStyle w:val="BodyText"/>
        <w:spacing w:before="74"/>
        <w:ind w:left="107"/>
      </w:pPr>
      <w:r>
        <w:rPr>
          <w:noProof/>
        </w:rPr>
        <mc:AlternateContent>
          <mc:Choice Requires="wps">
            <w:drawing>
              <wp:anchor distT="0" distB="0" distL="114300" distR="114300" simplePos="0" relativeHeight="251704320" behindDoc="1" locked="0" layoutInCell="1" allowOverlap="1" wp14:anchorId="49CB62E7" wp14:editId="4D0636F7">
                <wp:simplePos x="0" y="0"/>
                <wp:positionH relativeFrom="page">
                  <wp:posOffset>1198880</wp:posOffset>
                </wp:positionH>
                <wp:positionV relativeFrom="paragraph">
                  <wp:posOffset>1270635</wp:posOffset>
                </wp:positionV>
                <wp:extent cx="5160010" cy="5715"/>
                <wp:effectExtent l="0" t="0" r="0" b="0"/>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0010" cy="5715"/>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D581E" id="Rectangle 193" o:spid="_x0000_s1026" style="position:absolute;margin-left:94.4pt;margin-top:100.05pt;width:406.3pt;height:.4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" fillcolor="#57595b" stroked="f">
                <w10:wrap anchorx="page"/>
              </v:rect>
            </w:pict>
          </mc:Fallback>
        </mc:AlternateContent>
      </w:r>
      <w:r>
        <w:rPr>
          <w:noProof/>
        </w:rPr>
        <w:drawing>
          <wp:anchor distT="0" distB="0" distL="0" distR="0" simplePos="0" relativeHeight="251705344" behindDoc="1" locked="0" layoutInCell="1" allowOverlap="1" wp14:anchorId="481366F4" wp14:editId="2B617303">
            <wp:simplePos x="0" y="0"/>
            <wp:positionH relativeFrom="page">
              <wp:posOffset>5202935</wp:posOffset>
            </wp:positionH>
            <wp:positionV relativeFrom="paragraph">
              <wp:posOffset>1755861</wp:posOffset>
            </wp:positionV>
            <wp:extent cx="1330580" cy="1448752"/>
            <wp:effectExtent l="0" t="0" r="0" b="0"/>
            <wp:wrapNone/>
            <wp:docPr id="1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102" cstate="print"/>
                    <a:stretch>
                      <a:fillRect/>
                    </a:stretch>
                  </pic:blipFill>
                  <pic:spPr>
                    <a:xfrm>
                      <a:off x="0" y="0"/>
                      <a:ext cx="1330580" cy="1448752"/>
                    </a:xfrm>
                    <a:prstGeom prst="rect">
                      <a:avLst/>
                    </a:prstGeom>
                  </pic:spPr>
                </pic:pic>
              </a:graphicData>
            </a:graphic>
          </wp:anchor>
        </w:drawing>
      </w:r>
      <w:r>
        <w:rPr>
          <w:color w:val="262626"/>
        </w:rPr>
        <w:t>27</w:t>
      </w:r>
    </w:p>
    <w:p w14:paraId="3018D022" w14:textId="77777777" w:rsidR="00181E80" w:rsidRDefault="00181E80" w:rsidP="00181E80">
      <w:pPr>
        <w:pStyle w:val="BodyText"/>
        <w:rPr>
          <w:sz w:val="20"/>
        </w:rPr>
      </w:pPr>
    </w:p>
    <w:p w14:paraId="42F574C7" w14:textId="77777777" w:rsidR="00181E80" w:rsidRDefault="00181E80" w:rsidP="00181E80">
      <w:pPr>
        <w:pStyle w:val="BodyText"/>
        <w:rPr>
          <w:sz w:val="20"/>
        </w:rPr>
      </w:pPr>
    </w:p>
    <w:p w14:paraId="5D8DDA9F" w14:textId="3639E00F" w:rsidR="00181E80" w:rsidRDefault="00181E80" w:rsidP="00181E80">
      <w:pPr>
        <w:pStyle w:val="BodyText"/>
        <w:spacing w:before="8"/>
        <w:rPr>
          <w:sz w:val="13"/>
        </w:rPr>
      </w:pPr>
      <w:r>
        <w:rPr>
          <w:noProof/>
          <w:sz w:val="22"/>
        </w:rPr>
        <mc:AlternateContent>
          <mc:Choice Requires="wpg">
            <w:drawing>
              <wp:anchor distT="0" distB="0" distL="0" distR="0" simplePos="0" relativeHeight="251719680" behindDoc="1" locked="0" layoutInCell="1" allowOverlap="1" wp14:anchorId="1A9E09F8" wp14:editId="35310FDA">
                <wp:simplePos x="0" y="0"/>
                <wp:positionH relativeFrom="page">
                  <wp:posOffset>830580</wp:posOffset>
                </wp:positionH>
                <wp:positionV relativeFrom="paragraph">
                  <wp:posOffset>130810</wp:posOffset>
                </wp:positionV>
                <wp:extent cx="5897880" cy="3316605"/>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191" name="Picture 1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Text Box 163"/>
                        <wps:cNvSpPr txBox="1">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CBA7C18" w14:textId="77777777" w:rsidR="00903E45" w:rsidRDefault="00903E45" w:rsidP="00181E80">
                              <w:pPr>
                                <w:spacing w:before="11"/>
                                <w:rPr>
                                  <w:sz w:val="38"/>
                                </w:rPr>
                              </w:pPr>
                            </w:p>
                            <w:p w14:paraId="193797D0" w14:textId="77777777" w:rsidR="00903E45" w:rsidRDefault="00903E45" w:rsidP="00181E80">
                              <w:pPr>
                                <w:spacing w:before="1"/>
                                <w:ind w:left="604"/>
                                <w:rPr>
                                  <w:b/>
                                  <w:sz w:val="36"/>
                                </w:rPr>
                              </w:pPr>
                              <w:r>
                                <w:rPr>
                                  <w:b/>
                                  <w:color w:val="00A8CD"/>
                                  <w:sz w:val="36"/>
                                </w:rPr>
                                <w:t>GREAT CONVERSATIONS</w:t>
                              </w:r>
                            </w:p>
                            <w:p w14:paraId="04C7BA0B" w14:textId="77777777" w:rsidR="00903E45" w:rsidRDefault="00903E45" w:rsidP="00181E80">
                              <w:pPr>
                                <w:spacing w:before="185"/>
                                <w:ind w:left="551"/>
                                <w:rPr>
                                  <w:sz w:val="20"/>
                                </w:rPr>
                              </w:pPr>
                              <w:r>
                                <w:rPr>
                                  <w:w w:val="105"/>
                                  <w:sz w:val="20"/>
                                </w:rPr>
                                <w:t>What do your conversations look like when you’re on a good date / making a new friend?</w:t>
                              </w:r>
                            </w:p>
                            <w:p w14:paraId="7D38E34D" w14:textId="77777777" w:rsidR="00903E45" w:rsidRDefault="00903E45" w:rsidP="00181E80">
                              <w:pPr>
                                <w:spacing w:before="3"/>
                                <w:ind w:left="551"/>
                                <w:rPr>
                                  <w:i/>
                                  <w:sz w:val="20"/>
                                </w:rPr>
                              </w:pPr>
                              <w:r>
                                <w:rPr>
                                  <w:i/>
                                  <w:w w:val="105"/>
                                  <w:sz w:val="20"/>
                                </w:rPr>
                                <w:t>What you say</w:t>
                              </w:r>
                            </w:p>
                            <w:p w14:paraId="0A7500BB" w14:textId="77777777" w:rsidR="00903E45" w:rsidRDefault="00903E45" w:rsidP="00181E80">
                              <w:pPr>
                                <w:widowControl w:val="0"/>
                                <w:numPr>
                                  <w:ilvl w:val="0"/>
                                  <w:numId w:val="33"/>
                                </w:numPr>
                                <w:tabs>
                                  <w:tab w:val="left" w:pos="728"/>
                                </w:tabs>
                                <w:autoSpaceDE w:val="0"/>
                                <w:autoSpaceDN w:val="0"/>
                                <w:spacing w:before="3"/>
                                <w:ind w:hanging="177"/>
                                <w:rPr>
                                  <w:sz w:val="20"/>
                                </w:rPr>
                              </w:pPr>
                              <w:r>
                                <w:rPr>
                                  <w:w w:val="105"/>
                                  <w:sz w:val="20"/>
                                </w:rPr>
                                <w:t xml:space="preserve">Make small talk, e.g. “What’s your </w:t>
                              </w:r>
                              <w:proofErr w:type="spellStart"/>
                              <w:r>
                                <w:rPr>
                                  <w:w w:val="105"/>
                                  <w:sz w:val="20"/>
                                </w:rPr>
                                <w:t>favourite</w:t>
                              </w:r>
                              <w:proofErr w:type="spellEnd"/>
                              <w:r>
                                <w:rPr>
                                  <w:w w:val="105"/>
                                  <w:sz w:val="20"/>
                                </w:rPr>
                                <w:t xml:space="preserve"> restaurant in the</w:t>
                              </w:r>
                              <w:r>
                                <w:rPr>
                                  <w:spacing w:val="-33"/>
                                  <w:w w:val="105"/>
                                  <w:sz w:val="20"/>
                                </w:rPr>
                                <w:t xml:space="preserve"> </w:t>
                              </w:r>
                              <w:r>
                                <w:rPr>
                                  <w:w w:val="105"/>
                                  <w:sz w:val="20"/>
                                </w:rPr>
                                <w:t>city?”</w:t>
                              </w:r>
                            </w:p>
                            <w:p w14:paraId="45A9ADDF" w14:textId="77777777" w:rsidR="00903E45" w:rsidRDefault="00903E45" w:rsidP="00181E80">
                              <w:pPr>
                                <w:widowControl w:val="0"/>
                                <w:numPr>
                                  <w:ilvl w:val="0"/>
                                  <w:numId w:val="33"/>
                                </w:numPr>
                                <w:tabs>
                                  <w:tab w:val="left" w:pos="728"/>
                                </w:tabs>
                                <w:autoSpaceDE w:val="0"/>
                                <w:autoSpaceDN w:val="0"/>
                                <w:spacing w:before="6"/>
                                <w:ind w:hanging="177"/>
                                <w:rPr>
                                  <w:sz w:val="20"/>
                                </w:rPr>
                              </w:pPr>
                              <w:r>
                                <w:rPr>
                                  <w:w w:val="105"/>
                                  <w:sz w:val="20"/>
                                </w:rPr>
                                <w:t>Ask questions / talk about</w:t>
                              </w:r>
                              <w:r>
                                <w:rPr>
                                  <w:spacing w:val="-12"/>
                                  <w:w w:val="105"/>
                                  <w:sz w:val="20"/>
                                </w:rPr>
                                <w:t xml:space="preserve"> </w:t>
                              </w:r>
                              <w:r>
                                <w:rPr>
                                  <w:w w:val="105"/>
                                  <w:sz w:val="20"/>
                                </w:rPr>
                                <w:t>them</w:t>
                              </w:r>
                            </w:p>
                            <w:p w14:paraId="198016BC" w14:textId="77777777" w:rsidR="00903E45" w:rsidRDefault="00903E45" w:rsidP="00181E80">
                              <w:pPr>
                                <w:widowControl w:val="0"/>
                                <w:numPr>
                                  <w:ilvl w:val="1"/>
                                  <w:numId w:val="33"/>
                                </w:numPr>
                                <w:tabs>
                                  <w:tab w:val="left" w:pos="1005"/>
                                </w:tabs>
                                <w:autoSpaceDE w:val="0"/>
                                <w:autoSpaceDN w:val="0"/>
                                <w:spacing w:before="3"/>
                                <w:rPr>
                                  <w:sz w:val="20"/>
                                </w:rPr>
                              </w:pPr>
                              <w:r>
                                <w:rPr>
                                  <w:w w:val="105"/>
                                  <w:sz w:val="20"/>
                                </w:rPr>
                                <w:t>Ask follow-up questions to get to know</w:t>
                              </w:r>
                              <w:r>
                                <w:rPr>
                                  <w:spacing w:val="-10"/>
                                  <w:w w:val="105"/>
                                  <w:sz w:val="20"/>
                                </w:rPr>
                                <w:t xml:space="preserve"> </w:t>
                              </w:r>
                              <w:r>
                                <w:rPr>
                                  <w:w w:val="105"/>
                                  <w:sz w:val="20"/>
                                </w:rPr>
                                <w:t>them</w:t>
                              </w:r>
                            </w:p>
                            <w:p w14:paraId="61F4F227" w14:textId="77777777" w:rsidR="00903E45" w:rsidRDefault="00903E45" w:rsidP="00181E80">
                              <w:pPr>
                                <w:widowControl w:val="0"/>
                                <w:numPr>
                                  <w:ilvl w:val="0"/>
                                  <w:numId w:val="33"/>
                                </w:numPr>
                                <w:tabs>
                                  <w:tab w:val="left" w:pos="728"/>
                                </w:tabs>
                                <w:autoSpaceDE w:val="0"/>
                                <w:autoSpaceDN w:val="0"/>
                                <w:spacing w:before="3"/>
                                <w:ind w:hanging="177"/>
                                <w:rPr>
                                  <w:sz w:val="20"/>
                                </w:rPr>
                              </w:pPr>
                              <w:r>
                                <w:rPr>
                                  <w:spacing w:val="-3"/>
                                  <w:w w:val="105"/>
                                  <w:sz w:val="20"/>
                                </w:rPr>
                                <w:t xml:space="preserve">Offer </w:t>
                              </w:r>
                              <w:r>
                                <w:rPr>
                                  <w:w w:val="105"/>
                                  <w:sz w:val="20"/>
                                </w:rPr>
                                <w:t>information about</w:t>
                              </w:r>
                              <w:r>
                                <w:rPr>
                                  <w:spacing w:val="4"/>
                                  <w:w w:val="105"/>
                                  <w:sz w:val="20"/>
                                </w:rPr>
                                <w:t xml:space="preserve"> </w:t>
                              </w:r>
                              <w:r>
                                <w:rPr>
                                  <w:w w:val="105"/>
                                  <w:sz w:val="20"/>
                                </w:rPr>
                                <w:t>yourself</w:t>
                              </w:r>
                            </w:p>
                            <w:p w14:paraId="0CFAA36E" w14:textId="77777777" w:rsidR="00903E45" w:rsidRDefault="00903E45" w:rsidP="00181E80">
                              <w:pPr>
                                <w:widowControl w:val="0"/>
                                <w:numPr>
                                  <w:ilvl w:val="1"/>
                                  <w:numId w:val="33"/>
                                </w:numPr>
                                <w:tabs>
                                  <w:tab w:val="left" w:pos="1005"/>
                                </w:tabs>
                                <w:autoSpaceDE w:val="0"/>
                                <w:autoSpaceDN w:val="0"/>
                                <w:spacing w:before="3"/>
                                <w:rPr>
                                  <w:sz w:val="20"/>
                                </w:rPr>
                              </w:pPr>
                              <w:r>
                                <w:rPr>
                                  <w:w w:val="105"/>
                                  <w:sz w:val="20"/>
                                </w:rPr>
                                <w:t>Differences and similarities: building</w:t>
                              </w:r>
                              <w:r>
                                <w:rPr>
                                  <w:spacing w:val="-19"/>
                                  <w:w w:val="105"/>
                                  <w:sz w:val="20"/>
                                </w:rPr>
                                <w:t xml:space="preserve"> </w:t>
                              </w:r>
                              <w:r>
                                <w:rPr>
                                  <w:w w:val="105"/>
                                  <w:sz w:val="20"/>
                                </w:rPr>
                                <w:t>bridges</w:t>
                              </w:r>
                            </w:p>
                            <w:p w14:paraId="065C5D99" w14:textId="77777777" w:rsidR="00903E45" w:rsidRDefault="00903E45" w:rsidP="00181E80">
                              <w:pPr>
                                <w:spacing w:before="3"/>
                                <w:ind w:left="551"/>
                                <w:rPr>
                                  <w:i/>
                                  <w:sz w:val="20"/>
                                </w:rPr>
                              </w:pPr>
                              <w:r>
                                <w:rPr>
                                  <w:i/>
                                  <w:w w:val="105"/>
                                  <w:sz w:val="20"/>
                                </w:rPr>
                                <w:t>Non-verbal communication</w:t>
                              </w:r>
                            </w:p>
                            <w:p w14:paraId="207F779F" w14:textId="77777777" w:rsidR="00903E45" w:rsidRDefault="00903E45" w:rsidP="00181E80">
                              <w:pPr>
                                <w:widowControl w:val="0"/>
                                <w:numPr>
                                  <w:ilvl w:val="0"/>
                                  <w:numId w:val="33"/>
                                </w:numPr>
                                <w:tabs>
                                  <w:tab w:val="left" w:pos="728"/>
                                </w:tabs>
                                <w:autoSpaceDE w:val="0"/>
                                <w:autoSpaceDN w:val="0"/>
                                <w:spacing w:before="5"/>
                                <w:ind w:hanging="177"/>
                                <w:rPr>
                                  <w:sz w:val="20"/>
                                </w:rPr>
                              </w:pPr>
                              <w:r>
                                <w:rPr>
                                  <w:w w:val="105"/>
                                  <w:sz w:val="20"/>
                                </w:rPr>
                                <w:t>Body language: smile, eye contact, nodding, body movements,</w:t>
                              </w:r>
                              <w:r>
                                <w:rPr>
                                  <w:spacing w:val="-20"/>
                                  <w:w w:val="105"/>
                                  <w:sz w:val="20"/>
                                </w:rPr>
                                <w:t xml:space="preserve"> </w:t>
                              </w:r>
                              <w:proofErr w:type="spellStart"/>
                              <w:r>
                                <w:rPr>
                                  <w:w w:val="105"/>
                                  <w:sz w:val="20"/>
                                </w:rPr>
                                <w:t>etc</w:t>
                              </w:r>
                              <w:proofErr w:type="spellEnd"/>
                              <w:r>
                                <w:rPr>
                                  <w:w w:val="105"/>
                                  <w:sz w:val="20"/>
                                </w:rPr>
                                <w:t>….</w:t>
                              </w:r>
                            </w:p>
                            <w:p w14:paraId="551CDBB6" w14:textId="77777777" w:rsidR="00903E45" w:rsidRDefault="00903E45" w:rsidP="00181E80">
                              <w:pPr>
                                <w:widowControl w:val="0"/>
                                <w:numPr>
                                  <w:ilvl w:val="0"/>
                                  <w:numId w:val="33"/>
                                </w:numPr>
                                <w:tabs>
                                  <w:tab w:val="left" w:pos="728"/>
                                </w:tabs>
                                <w:autoSpaceDE w:val="0"/>
                                <w:autoSpaceDN w:val="0"/>
                                <w:spacing w:before="3"/>
                                <w:ind w:hanging="177"/>
                                <w:rPr>
                                  <w:sz w:val="20"/>
                                </w:rPr>
                              </w:pPr>
                              <w:r>
                                <w:rPr>
                                  <w:w w:val="105"/>
                                  <w:sz w:val="20"/>
                                </w:rPr>
                                <w:t>Pitch, tone of voice,</w:t>
                              </w:r>
                              <w:r>
                                <w:rPr>
                                  <w:spacing w:val="-3"/>
                                  <w:w w:val="105"/>
                                  <w:sz w:val="20"/>
                                </w:rPr>
                                <w:t xml:space="preserve"> </w:t>
                              </w:r>
                              <w:r>
                                <w:rPr>
                                  <w:w w:val="105"/>
                                  <w:sz w:val="20"/>
                                </w:rPr>
                                <w:t>enthusiasm</w:t>
                              </w:r>
                            </w:p>
                            <w:p w14:paraId="4F25C3DC" w14:textId="77777777" w:rsidR="00903E45" w:rsidRDefault="00903E45" w:rsidP="00181E80"/>
                            <w:p w14:paraId="76D7BA97" w14:textId="77777777" w:rsidR="00903E45" w:rsidRDefault="00903E45" w:rsidP="00181E80">
                              <w:pPr>
                                <w:spacing w:before="4"/>
                                <w:rPr>
                                  <w:sz w:val="19"/>
                                </w:rPr>
                              </w:pPr>
                            </w:p>
                            <w:p w14:paraId="4D1E33BB" w14:textId="77777777" w:rsidR="00903E45" w:rsidRDefault="00903E45" w:rsidP="00181E80">
                              <w:pPr>
                                <w:ind w:left="551"/>
                                <w:rPr>
                                  <w:sz w:val="20"/>
                                </w:rPr>
                              </w:pPr>
                              <w:r>
                                <w:rPr>
                                  <w:w w:val="105"/>
                                  <w:sz w:val="20"/>
                                </w:rPr>
                                <w:t>Dating and networking are not so different!</w:t>
                              </w:r>
                            </w:p>
                            <w:p w14:paraId="1AB376F6" w14:textId="77777777" w:rsidR="00903E45" w:rsidRDefault="00903E45" w:rsidP="00181E80">
                              <w:pPr>
                                <w:spacing w:before="43" w:line="189" w:lineRule="auto"/>
                                <w:ind w:left="551" w:right="1857"/>
                              </w:pPr>
                              <w:r>
                                <w:rPr>
                                  <w:w w:val="105"/>
                                  <w:sz w:val="20"/>
                                </w:rPr>
                                <w:t>Just</w:t>
                              </w:r>
                              <w:r>
                                <w:rPr>
                                  <w:spacing w:val="-12"/>
                                  <w:w w:val="105"/>
                                  <w:sz w:val="20"/>
                                </w:rPr>
                                <w:t xml:space="preserve"> </w:t>
                              </w:r>
                              <w:r>
                                <w:rPr>
                                  <w:w w:val="105"/>
                                  <w:sz w:val="20"/>
                                </w:rPr>
                                <w:t>like</w:t>
                              </w:r>
                              <w:r>
                                <w:rPr>
                                  <w:spacing w:val="-14"/>
                                  <w:w w:val="105"/>
                                  <w:sz w:val="20"/>
                                </w:rPr>
                                <w:t xml:space="preserve"> </w:t>
                              </w:r>
                              <w:r>
                                <w:rPr>
                                  <w:w w:val="105"/>
                                  <w:sz w:val="20"/>
                                </w:rPr>
                                <w:t>the</w:t>
                              </w:r>
                              <w:r>
                                <w:rPr>
                                  <w:spacing w:val="-11"/>
                                  <w:w w:val="105"/>
                                  <w:sz w:val="20"/>
                                </w:rPr>
                                <w:t xml:space="preserve"> </w:t>
                              </w:r>
                              <w:r>
                                <w:rPr>
                                  <w:w w:val="105"/>
                                  <w:sz w:val="20"/>
                                </w:rPr>
                                <w:t>interactions</w:t>
                              </w:r>
                              <w:r>
                                <w:rPr>
                                  <w:spacing w:val="-11"/>
                                  <w:w w:val="105"/>
                                  <w:sz w:val="20"/>
                                </w:rPr>
                                <w:t xml:space="preserve"> </w:t>
                              </w:r>
                              <w:r>
                                <w:rPr>
                                  <w:w w:val="105"/>
                                  <w:sz w:val="20"/>
                                </w:rPr>
                                <w:t>between</w:t>
                              </w:r>
                              <w:r>
                                <w:rPr>
                                  <w:spacing w:val="-13"/>
                                  <w:w w:val="105"/>
                                  <w:sz w:val="20"/>
                                </w:rPr>
                                <w:t xml:space="preserve"> </w:t>
                              </w:r>
                              <w:r>
                                <w:rPr>
                                  <w:w w:val="105"/>
                                  <w:sz w:val="20"/>
                                </w:rPr>
                                <w:t>saying</w:t>
                              </w:r>
                              <w:r>
                                <w:rPr>
                                  <w:spacing w:val="-13"/>
                                  <w:w w:val="105"/>
                                  <w:sz w:val="20"/>
                                </w:rPr>
                                <w:t xml:space="preserve"> </w:t>
                              </w:r>
                              <w:r>
                                <w:rPr>
                                  <w:w w:val="105"/>
                                  <w:sz w:val="20"/>
                                </w:rPr>
                                <w:t>“hi”</w:t>
                              </w:r>
                              <w:r>
                                <w:rPr>
                                  <w:spacing w:val="-10"/>
                                  <w:w w:val="105"/>
                                  <w:sz w:val="20"/>
                                </w:rPr>
                                <w:t xml:space="preserve"> </w:t>
                              </w:r>
                              <w:r>
                                <w:rPr>
                                  <w:w w:val="105"/>
                                  <w:sz w:val="20"/>
                                </w:rPr>
                                <w:t>and</w:t>
                              </w:r>
                              <w:r>
                                <w:rPr>
                                  <w:spacing w:val="-14"/>
                                  <w:w w:val="105"/>
                                  <w:sz w:val="20"/>
                                </w:rPr>
                                <w:t xml:space="preserve"> </w:t>
                              </w:r>
                              <w:r>
                                <w:rPr>
                                  <w:w w:val="105"/>
                                  <w:sz w:val="20"/>
                                </w:rPr>
                                <w:t>“I</w:t>
                              </w:r>
                              <w:r>
                                <w:rPr>
                                  <w:spacing w:val="-11"/>
                                  <w:w w:val="105"/>
                                  <w:sz w:val="20"/>
                                </w:rPr>
                                <w:t xml:space="preserve"> </w:t>
                              </w:r>
                              <w:r>
                                <w:rPr>
                                  <w:w w:val="105"/>
                                  <w:sz w:val="20"/>
                                </w:rPr>
                                <w:t>love</w:t>
                              </w:r>
                              <w:r>
                                <w:rPr>
                                  <w:spacing w:val="-12"/>
                                  <w:w w:val="105"/>
                                  <w:sz w:val="20"/>
                                </w:rPr>
                                <w:t xml:space="preserve"> </w:t>
                              </w:r>
                              <w:r>
                                <w:rPr>
                                  <w:spacing w:val="-5"/>
                                  <w:w w:val="105"/>
                                  <w:sz w:val="20"/>
                                </w:rPr>
                                <w:t>you!”,</w:t>
                              </w:r>
                              <w:r>
                                <w:rPr>
                                  <w:spacing w:val="-10"/>
                                  <w:w w:val="105"/>
                                  <w:sz w:val="20"/>
                                </w:rPr>
                                <w:t xml:space="preserve"> </w:t>
                              </w:r>
                              <w:r>
                                <w:rPr>
                                  <w:w w:val="105"/>
                                  <w:sz w:val="20"/>
                                </w:rPr>
                                <w:t>there</w:t>
                              </w:r>
                              <w:r>
                                <w:rPr>
                                  <w:spacing w:val="-14"/>
                                  <w:w w:val="105"/>
                                  <w:sz w:val="20"/>
                                </w:rPr>
                                <w:t xml:space="preserve"> </w:t>
                              </w:r>
                              <w:r>
                                <w:rPr>
                                  <w:w w:val="105"/>
                                  <w:sz w:val="20"/>
                                </w:rPr>
                                <w:t>are</w:t>
                              </w:r>
                              <w:r>
                                <w:rPr>
                                  <w:spacing w:val="-12"/>
                                  <w:w w:val="105"/>
                                  <w:sz w:val="20"/>
                                </w:rPr>
                                <w:t xml:space="preserve"> </w:t>
                              </w:r>
                              <w:r>
                                <w:rPr>
                                  <w:w w:val="105"/>
                                  <w:sz w:val="20"/>
                                </w:rPr>
                                <w:t>similar interactions</w:t>
                              </w:r>
                              <w:r>
                                <w:rPr>
                                  <w:spacing w:val="-9"/>
                                  <w:w w:val="105"/>
                                  <w:sz w:val="20"/>
                                </w:rPr>
                                <w:t xml:space="preserve"> </w:t>
                              </w:r>
                              <w:r>
                                <w:rPr>
                                  <w:w w:val="105"/>
                                  <w:sz w:val="20"/>
                                </w:rPr>
                                <w:t>between</w:t>
                              </w:r>
                              <w:r>
                                <w:rPr>
                                  <w:spacing w:val="-9"/>
                                  <w:w w:val="105"/>
                                  <w:sz w:val="20"/>
                                </w:rPr>
                                <w:t xml:space="preserve"> </w:t>
                              </w:r>
                              <w:r>
                                <w:rPr>
                                  <w:w w:val="105"/>
                                  <w:sz w:val="20"/>
                                </w:rPr>
                                <w:t>“hi”</w:t>
                              </w:r>
                              <w:r>
                                <w:rPr>
                                  <w:spacing w:val="-13"/>
                                  <w:w w:val="105"/>
                                  <w:sz w:val="20"/>
                                </w:rPr>
                                <w:t xml:space="preserve"> </w:t>
                              </w:r>
                              <w:r>
                                <w:rPr>
                                  <w:w w:val="105"/>
                                  <w:sz w:val="20"/>
                                </w:rPr>
                                <w:t>and</w:t>
                              </w:r>
                              <w:r>
                                <w:rPr>
                                  <w:spacing w:val="-9"/>
                                  <w:w w:val="105"/>
                                  <w:sz w:val="20"/>
                                </w:rPr>
                                <w:t xml:space="preserve"> </w:t>
                              </w:r>
                              <w:r>
                                <w:rPr>
                                  <w:w w:val="105"/>
                                  <w:sz w:val="20"/>
                                </w:rPr>
                                <w:t>“thank</w:t>
                              </w:r>
                              <w:r>
                                <w:rPr>
                                  <w:spacing w:val="-12"/>
                                  <w:w w:val="105"/>
                                  <w:sz w:val="20"/>
                                </w:rPr>
                                <w:t xml:space="preserve"> </w:t>
                              </w:r>
                              <w:r>
                                <w:rPr>
                                  <w:w w:val="105"/>
                                  <w:sz w:val="20"/>
                                </w:rPr>
                                <w:t>you</w:t>
                              </w:r>
                              <w:r>
                                <w:rPr>
                                  <w:spacing w:val="-10"/>
                                  <w:w w:val="105"/>
                                  <w:sz w:val="20"/>
                                </w:rPr>
                                <w:t xml:space="preserve"> </w:t>
                              </w:r>
                              <w:r>
                                <w:rPr>
                                  <w:w w:val="105"/>
                                  <w:sz w:val="20"/>
                                </w:rPr>
                                <w:t>for</w:t>
                              </w:r>
                              <w:r>
                                <w:rPr>
                                  <w:spacing w:val="-8"/>
                                  <w:w w:val="105"/>
                                  <w:sz w:val="20"/>
                                </w:rPr>
                                <w:t xml:space="preserve"> </w:t>
                              </w:r>
                              <w:r>
                                <w:rPr>
                                  <w:w w:val="105"/>
                                  <w:sz w:val="20"/>
                                </w:rPr>
                                <w:t>offering</w:t>
                              </w:r>
                              <w:r>
                                <w:rPr>
                                  <w:spacing w:val="-9"/>
                                  <w:w w:val="105"/>
                                  <w:sz w:val="20"/>
                                </w:rPr>
                                <w:t xml:space="preserve"> </w:t>
                              </w:r>
                              <w:r>
                                <w:rPr>
                                  <w:w w:val="105"/>
                                  <w:sz w:val="20"/>
                                </w:rPr>
                                <w:t>me</w:t>
                              </w:r>
                              <w:r>
                                <w:rPr>
                                  <w:spacing w:val="-11"/>
                                  <w:w w:val="105"/>
                                  <w:sz w:val="20"/>
                                </w:rPr>
                                <w:t xml:space="preserve"> </w:t>
                              </w:r>
                              <w:r>
                                <w:rPr>
                                  <w:w w:val="105"/>
                                  <w:sz w:val="20"/>
                                </w:rPr>
                                <w:t>this</w:t>
                              </w:r>
                              <w:r>
                                <w:rPr>
                                  <w:spacing w:val="-12"/>
                                  <w:w w:val="105"/>
                                  <w:sz w:val="20"/>
                                </w:rPr>
                                <w:t xml:space="preserve"> </w:t>
                              </w:r>
                              <w:r>
                                <w:rPr>
                                  <w:w w:val="105"/>
                                  <w:sz w:val="20"/>
                                </w:rPr>
                                <w:t>opportunity</w:t>
                              </w:r>
                              <w:r>
                                <w:rPr>
                                  <w:w w:val="105"/>
                                  <w:sz w:val="2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9E09F8" id="Group 190" o:spid="_x0000_s1248" style="position:absolute;margin-left:65.4pt;margin-top:10.3pt;width:464.4pt;height:261.15pt;z-index:-251596800;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">
                <v:shape id="Picture 162" o:spid="_x0000_s1249"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I&#10;wPnBAAAA3AAAAA8AAABkcnMvZG93bnJldi54bWxET02LwjAQvQv+hzDC3jSth3WtRhFBWFg82C2K&#10;t6EZ22IzKU209d8bQfA2j/c5y3VvanGn1lWWFcSTCARxbnXFhYLsfzf+AeE8ssbaMil4kIP1ajhY&#10;YqJtxwe6p74QIYRdggpK75tESpeXZNBNbEMcuIttDfoA20LqFrsQbmo5jaJvabDi0FBiQ9uS8mt6&#10;Mwr+TrttN+v2Ke6zODoeqXfZ+aDU16jfLEB46v1H/Hb/6jB/HsPrmXCBXD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gIwPnBAAAA3AAAAA8AAAAAAAAAAAAAAAAAnAIAAGRy&#10;cy9kb3ducmV2LnhtbFBLBQYAAAAABAAEAPcAAACKAwAAAAA=&#10;">
                  <v:imagedata r:id="rId63" o:title=""/>
                </v:shape>
                <v:shape id="Text Box 163" o:spid="_x0000_s1250" type="#_x0000_t202"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ntxBwQAA&#10;ANwAAAAPAAAAZHJzL2Rvd25yZXYueG1sRE/LqsIwEN0L/kMYwZ2muvB6q1FEERRE8IHgbmjGtthM&#10;ShNrvV9vBOHu5nCeM503phA1VS63rGDQj0AQJ1bnnCo4n9a9MQjnkTUWlknBixzMZ+3WFGNtn3yg&#10;+uhTEULYxagg876MpXRJRgZd35bEgbvZyqAPsEqlrvAZwk0hh1E0kgZzDg0ZlrTMKLkfH0bB/rS8&#10;7uR5h6utGemfS713fwdSqttpFhMQnhr/L/66NzrM/x3C55lwgZy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p7cQcEAAADcAAAADwAAAAAAAAAAAAAAAACXAgAAZHJzL2Rvd25y&#10;ZXYueG1sUEsFBgAAAAAEAAQA9QAAAIUDAAAAAA==&#10;" filled="f" strokeweight=".96pt">
                  <v:textbox inset="0,0,0,0">
                    <w:txbxContent>
                      <w:p w14:paraId="7CBA7C18" w14:textId="77777777" w:rsidR="00903E45" w:rsidRDefault="00903E45" w:rsidP="00181E80">
                        <w:pPr>
                          <w:spacing w:before="11"/>
                          <w:rPr>
                            <w:sz w:val="38"/>
                          </w:rPr>
                        </w:pPr>
                      </w:p>
                      <w:p w14:paraId="193797D0" w14:textId="77777777" w:rsidR="00903E45" w:rsidRDefault="00903E45" w:rsidP="00181E80">
                        <w:pPr>
                          <w:spacing w:before="1"/>
                          <w:ind w:left="604"/>
                          <w:rPr>
                            <w:b/>
                            <w:sz w:val="36"/>
                          </w:rPr>
                        </w:pPr>
                        <w:r>
                          <w:rPr>
                            <w:b/>
                            <w:color w:val="00A8CD"/>
                            <w:sz w:val="36"/>
                          </w:rPr>
                          <w:t>GREAT CONVERSATIONS</w:t>
                        </w:r>
                      </w:p>
                      <w:p w14:paraId="04C7BA0B" w14:textId="77777777" w:rsidR="00903E45" w:rsidRDefault="00903E45" w:rsidP="00181E80">
                        <w:pPr>
                          <w:spacing w:before="185"/>
                          <w:ind w:left="551"/>
                          <w:rPr>
                            <w:sz w:val="20"/>
                          </w:rPr>
                        </w:pPr>
                        <w:r>
                          <w:rPr>
                            <w:w w:val="105"/>
                            <w:sz w:val="20"/>
                          </w:rPr>
                          <w:t>What do your conversations look like when you’re on a good date / making a new friend?</w:t>
                        </w:r>
                      </w:p>
                      <w:p w14:paraId="7D38E34D" w14:textId="77777777" w:rsidR="00903E45" w:rsidRDefault="00903E45" w:rsidP="00181E80">
                        <w:pPr>
                          <w:spacing w:before="3"/>
                          <w:ind w:left="551"/>
                          <w:rPr>
                            <w:i/>
                            <w:sz w:val="20"/>
                          </w:rPr>
                        </w:pPr>
                        <w:r>
                          <w:rPr>
                            <w:i/>
                            <w:w w:val="105"/>
                            <w:sz w:val="20"/>
                          </w:rPr>
                          <w:t>What you say</w:t>
                        </w:r>
                      </w:p>
                      <w:p w14:paraId="0A7500BB" w14:textId="77777777" w:rsidR="00903E45" w:rsidRDefault="00903E45" w:rsidP="00181E80">
                        <w:pPr>
                          <w:widowControl w:val="0"/>
                          <w:numPr>
                            <w:ilvl w:val="0"/>
                            <w:numId w:val="33"/>
                          </w:numPr>
                          <w:tabs>
                            <w:tab w:val="left" w:pos="728"/>
                          </w:tabs>
                          <w:autoSpaceDE w:val="0"/>
                          <w:autoSpaceDN w:val="0"/>
                          <w:spacing w:before="3"/>
                          <w:ind w:hanging="177"/>
                          <w:rPr>
                            <w:sz w:val="20"/>
                          </w:rPr>
                        </w:pPr>
                        <w:r>
                          <w:rPr>
                            <w:w w:val="105"/>
                            <w:sz w:val="20"/>
                          </w:rPr>
                          <w:t xml:space="preserve">Make small talk, e.g. “What’s your </w:t>
                        </w:r>
                        <w:proofErr w:type="spellStart"/>
                        <w:r>
                          <w:rPr>
                            <w:w w:val="105"/>
                            <w:sz w:val="20"/>
                          </w:rPr>
                          <w:t>favourite</w:t>
                        </w:r>
                        <w:proofErr w:type="spellEnd"/>
                        <w:r>
                          <w:rPr>
                            <w:w w:val="105"/>
                            <w:sz w:val="20"/>
                          </w:rPr>
                          <w:t xml:space="preserve"> restaurant in the</w:t>
                        </w:r>
                        <w:r>
                          <w:rPr>
                            <w:spacing w:val="-33"/>
                            <w:w w:val="105"/>
                            <w:sz w:val="20"/>
                          </w:rPr>
                          <w:t xml:space="preserve"> </w:t>
                        </w:r>
                        <w:r>
                          <w:rPr>
                            <w:w w:val="105"/>
                            <w:sz w:val="20"/>
                          </w:rPr>
                          <w:t>city?”</w:t>
                        </w:r>
                      </w:p>
                      <w:p w14:paraId="45A9ADDF" w14:textId="77777777" w:rsidR="00903E45" w:rsidRDefault="00903E45" w:rsidP="00181E80">
                        <w:pPr>
                          <w:widowControl w:val="0"/>
                          <w:numPr>
                            <w:ilvl w:val="0"/>
                            <w:numId w:val="33"/>
                          </w:numPr>
                          <w:tabs>
                            <w:tab w:val="left" w:pos="728"/>
                          </w:tabs>
                          <w:autoSpaceDE w:val="0"/>
                          <w:autoSpaceDN w:val="0"/>
                          <w:spacing w:before="6"/>
                          <w:ind w:hanging="177"/>
                          <w:rPr>
                            <w:sz w:val="20"/>
                          </w:rPr>
                        </w:pPr>
                        <w:r>
                          <w:rPr>
                            <w:w w:val="105"/>
                            <w:sz w:val="20"/>
                          </w:rPr>
                          <w:t>Ask questions / talk about</w:t>
                        </w:r>
                        <w:r>
                          <w:rPr>
                            <w:spacing w:val="-12"/>
                            <w:w w:val="105"/>
                            <w:sz w:val="20"/>
                          </w:rPr>
                          <w:t xml:space="preserve"> </w:t>
                        </w:r>
                        <w:r>
                          <w:rPr>
                            <w:w w:val="105"/>
                            <w:sz w:val="20"/>
                          </w:rPr>
                          <w:t>them</w:t>
                        </w:r>
                      </w:p>
                      <w:p w14:paraId="198016BC" w14:textId="77777777" w:rsidR="00903E45" w:rsidRDefault="00903E45" w:rsidP="00181E80">
                        <w:pPr>
                          <w:widowControl w:val="0"/>
                          <w:numPr>
                            <w:ilvl w:val="1"/>
                            <w:numId w:val="33"/>
                          </w:numPr>
                          <w:tabs>
                            <w:tab w:val="left" w:pos="1005"/>
                          </w:tabs>
                          <w:autoSpaceDE w:val="0"/>
                          <w:autoSpaceDN w:val="0"/>
                          <w:spacing w:before="3"/>
                          <w:rPr>
                            <w:sz w:val="20"/>
                          </w:rPr>
                        </w:pPr>
                        <w:r>
                          <w:rPr>
                            <w:w w:val="105"/>
                            <w:sz w:val="20"/>
                          </w:rPr>
                          <w:t>Ask follow-up questions to get to know</w:t>
                        </w:r>
                        <w:r>
                          <w:rPr>
                            <w:spacing w:val="-10"/>
                            <w:w w:val="105"/>
                            <w:sz w:val="20"/>
                          </w:rPr>
                          <w:t xml:space="preserve"> </w:t>
                        </w:r>
                        <w:r>
                          <w:rPr>
                            <w:w w:val="105"/>
                            <w:sz w:val="20"/>
                          </w:rPr>
                          <w:t>them</w:t>
                        </w:r>
                      </w:p>
                      <w:p w14:paraId="61F4F227" w14:textId="77777777" w:rsidR="00903E45" w:rsidRDefault="00903E45" w:rsidP="00181E80">
                        <w:pPr>
                          <w:widowControl w:val="0"/>
                          <w:numPr>
                            <w:ilvl w:val="0"/>
                            <w:numId w:val="33"/>
                          </w:numPr>
                          <w:tabs>
                            <w:tab w:val="left" w:pos="728"/>
                          </w:tabs>
                          <w:autoSpaceDE w:val="0"/>
                          <w:autoSpaceDN w:val="0"/>
                          <w:spacing w:before="3"/>
                          <w:ind w:hanging="177"/>
                          <w:rPr>
                            <w:sz w:val="20"/>
                          </w:rPr>
                        </w:pPr>
                        <w:r>
                          <w:rPr>
                            <w:spacing w:val="-3"/>
                            <w:w w:val="105"/>
                            <w:sz w:val="20"/>
                          </w:rPr>
                          <w:t xml:space="preserve">Offer </w:t>
                        </w:r>
                        <w:r>
                          <w:rPr>
                            <w:w w:val="105"/>
                            <w:sz w:val="20"/>
                          </w:rPr>
                          <w:t>information about</w:t>
                        </w:r>
                        <w:r>
                          <w:rPr>
                            <w:spacing w:val="4"/>
                            <w:w w:val="105"/>
                            <w:sz w:val="20"/>
                          </w:rPr>
                          <w:t xml:space="preserve"> </w:t>
                        </w:r>
                        <w:r>
                          <w:rPr>
                            <w:w w:val="105"/>
                            <w:sz w:val="20"/>
                          </w:rPr>
                          <w:t>yourself</w:t>
                        </w:r>
                      </w:p>
                      <w:p w14:paraId="0CFAA36E" w14:textId="77777777" w:rsidR="00903E45" w:rsidRDefault="00903E45" w:rsidP="00181E80">
                        <w:pPr>
                          <w:widowControl w:val="0"/>
                          <w:numPr>
                            <w:ilvl w:val="1"/>
                            <w:numId w:val="33"/>
                          </w:numPr>
                          <w:tabs>
                            <w:tab w:val="left" w:pos="1005"/>
                          </w:tabs>
                          <w:autoSpaceDE w:val="0"/>
                          <w:autoSpaceDN w:val="0"/>
                          <w:spacing w:before="3"/>
                          <w:rPr>
                            <w:sz w:val="20"/>
                          </w:rPr>
                        </w:pPr>
                        <w:r>
                          <w:rPr>
                            <w:w w:val="105"/>
                            <w:sz w:val="20"/>
                          </w:rPr>
                          <w:t>Differences and similarities: building</w:t>
                        </w:r>
                        <w:r>
                          <w:rPr>
                            <w:spacing w:val="-19"/>
                            <w:w w:val="105"/>
                            <w:sz w:val="20"/>
                          </w:rPr>
                          <w:t xml:space="preserve"> </w:t>
                        </w:r>
                        <w:r>
                          <w:rPr>
                            <w:w w:val="105"/>
                            <w:sz w:val="20"/>
                          </w:rPr>
                          <w:t>bridges</w:t>
                        </w:r>
                      </w:p>
                      <w:p w14:paraId="065C5D99" w14:textId="77777777" w:rsidR="00903E45" w:rsidRDefault="00903E45" w:rsidP="00181E80">
                        <w:pPr>
                          <w:spacing w:before="3"/>
                          <w:ind w:left="551"/>
                          <w:rPr>
                            <w:i/>
                            <w:sz w:val="20"/>
                          </w:rPr>
                        </w:pPr>
                        <w:r>
                          <w:rPr>
                            <w:i/>
                            <w:w w:val="105"/>
                            <w:sz w:val="20"/>
                          </w:rPr>
                          <w:t>Non-verbal communication</w:t>
                        </w:r>
                      </w:p>
                      <w:p w14:paraId="207F779F" w14:textId="77777777" w:rsidR="00903E45" w:rsidRDefault="00903E45" w:rsidP="00181E80">
                        <w:pPr>
                          <w:widowControl w:val="0"/>
                          <w:numPr>
                            <w:ilvl w:val="0"/>
                            <w:numId w:val="33"/>
                          </w:numPr>
                          <w:tabs>
                            <w:tab w:val="left" w:pos="728"/>
                          </w:tabs>
                          <w:autoSpaceDE w:val="0"/>
                          <w:autoSpaceDN w:val="0"/>
                          <w:spacing w:before="5"/>
                          <w:ind w:hanging="177"/>
                          <w:rPr>
                            <w:sz w:val="20"/>
                          </w:rPr>
                        </w:pPr>
                        <w:r>
                          <w:rPr>
                            <w:w w:val="105"/>
                            <w:sz w:val="20"/>
                          </w:rPr>
                          <w:t>Body language: smile, eye contact, nodding, body movements,</w:t>
                        </w:r>
                        <w:r>
                          <w:rPr>
                            <w:spacing w:val="-20"/>
                            <w:w w:val="105"/>
                            <w:sz w:val="20"/>
                          </w:rPr>
                          <w:t xml:space="preserve"> </w:t>
                        </w:r>
                        <w:proofErr w:type="spellStart"/>
                        <w:r>
                          <w:rPr>
                            <w:w w:val="105"/>
                            <w:sz w:val="20"/>
                          </w:rPr>
                          <w:t>etc</w:t>
                        </w:r>
                        <w:proofErr w:type="spellEnd"/>
                        <w:r>
                          <w:rPr>
                            <w:w w:val="105"/>
                            <w:sz w:val="20"/>
                          </w:rPr>
                          <w:t>….</w:t>
                        </w:r>
                      </w:p>
                      <w:p w14:paraId="551CDBB6" w14:textId="77777777" w:rsidR="00903E45" w:rsidRDefault="00903E45" w:rsidP="00181E80">
                        <w:pPr>
                          <w:widowControl w:val="0"/>
                          <w:numPr>
                            <w:ilvl w:val="0"/>
                            <w:numId w:val="33"/>
                          </w:numPr>
                          <w:tabs>
                            <w:tab w:val="left" w:pos="728"/>
                          </w:tabs>
                          <w:autoSpaceDE w:val="0"/>
                          <w:autoSpaceDN w:val="0"/>
                          <w:spacing w:before="3"/>
                          <w:ind w:hanging="177"/>
                          <w:rPr>
                            <w:sz w:val="20"/>
                          </w:rPr>
                        </w:pPr>
                        <w:r>
                          <w:rPr>
                            <w:w w:val="105"/>
                            <w:sz w:val="20"/>
                          </w:rPr>
                          <w:t>Pitch, tone of voice,</w:t>
                        </w:r>
                        <w:r>
                          <w:rPr>
                            <w:spacing w:val="-3"/>
                            <w:w w:val="105"/>
                            <w:sz w:val="20"/>
                          </w:rPr>
                          <w:t xml:space="preserve"> </w:t>
                        </w:r>
                        <w:r>
                          <w:rPr>
                            <w:w w:val="105"/>
                            <w:sz w:val="20"/>
                          </w:rPr>
                          <w:t>enthusiasm</w:t>
                        </w:r>
                      </w:p>
                      <w:p w14:paraId="4F25C3DC" w14:textId="77777777" w:rsidR="00903E45" w:rsidRDefault="00903E45" w:rsidP="00181E80"/>
                      <w:p w14:paraId="76D7BA97" w14:textId="77777777" w:rsidR="00903E45" w:rsidRDefault="00903E45" w:rsidP="00181E80">
                        <w:pPr>
                          <w:spacing w:before="4"/>
                          <w:rPr>
                            <w:sz w:val="19"/>
                          </w:rPr>
                        </w:pPr>
                      </w:p>
                      <w:p w14:paraId="4D1E33BB" w14:textId="77777777" w:rsidR="00903E45" w:rsidRDefault="00903E45" w:rsidP="00181E80">
                        <w:pPr>
                          <w:ind w:left="551"/>
                          <w:rPr>
                            <w:sz w:val="20"/>
                          </w:rPr>
                        </w:pPr>
                        <w:r>
                          <w:rPr>
                            <w:w w:val="105"/>
                            <w:sz w:val="20"/>
                          </w:rPr>
                          <w:t>Dating and networking are not so different!</w:t>
                        </w:r>
                      </w:p>
                      <w:p w14:paraId="1AB376F6" w14:textId="77777777" w:rsidR="00903E45" w:rsidRDefault="00903E45" w:rsidP="00181E80">
                        <w:pPr>
                          <w:spacing w:before="43" w:line="189" w:lineRule="auto"/>
                          <w:ind w:left="551" w:right="1857"/>
                        </w:pPr>
                        <w:r>
                          <w:rPr>
                            <w:w w:val="105"/>
                            <w:sz w:val="20"/>
                          </w:rPr>
                          <w:t>Just</w:t>
                        </w:r>
                        <w:r>
                          <w:rPr>
                            <w:spacing w:val="-12"/>
                            <w:w w:val="105"/>
                            <w:sz w:val="20"/>
                          </w:rPr>
                          <w:t xml:space="preserve"> </w:t>
                        </w:r>
                        <w:r>
                          <w:rPr>
                            <w:w w:val="105"/>
                            <w:sz w:val="20"/>
                          </w:rPr>
                          <w:t>like</w:t>
                        </w:r>
                        <w:r>
                          <w:rPr>
                            <w:spacing w:val="-14"/>
                            <w:w w:val="105"/>
                            <w:sz w:val="20"/>
                          </w:rPr>
                          <w:t xml:space="preserve"> </w:t>
                        </w:r>
                        <w:r>
                          <w:rPr>
                            <w:w w:val="105"/>
                            <w:sz w:val="20"/>
                          </w:rPr>
                          <w:t>the</w:t>
                        </w:r>
                        <w:r>
                          <w:rPr>
                            <w:spacing w:val="-11"/>
                            <w:w w:val="105"/>
                            <w:sz w:val="20"/>
                          </w:rPr>
                          <w:t xml:space="preserve"> </w:t>
                        </w:r>
                        <w:r>
                          <w:rPr>
                            <w:w w:val="105"/>
                            <w:sz w:val="20"/>
                          </w:rPr>
                          <w:t>interactions</w:t>
                        </w:r>
                        <w:r>
                          <w:rPr>
                            <w:spacing w:val="-11"/>
                            <w:w w:val="105"/>
                            <w:sz w:val="20"/>
                          </w:rPr>
                          <w:t xml:space="preserve"> </w:t>
                        </w:r>
                        <w:r>
                          <w:rPr>
                            <w:w w:val="105"/>
                            <w:sz w:val="20"/>
                          </w:rPr>
                          <w:t>between</w:t>
                        </w:r>
                        <w:r>
                          <w:rPr>
                            <w:spacing w:val="-13"/>
                            <w:w w:val="105"/>
                            <w:sz w:val="20"/>
                          </w:rPr>
                          <w:t xml:space="preserve"> </w:t>
                        </w:r>
                        <w:r>
                          <w:rPr>
                            <w:w w:val="105"/>
                            <w:sz w:val="20"/>
                          </w:rPr>
                          <w:t>saying</w:t>
                        </w:r>
                        <w:r>
                          <w:rPr>
                            <w:spacing w:val="-13"/>
                            <w:w w:val="105"/>
                            <w:sz w:val="20"/>
                          </w:rPr>
                          <w:t xml:space="preserve"> </w:t>
                        </w:r>
                        <w:r>
                          <w:rPr>
                            <w:w w:val="105"/>
                            <w:sz w:val="20"/>
                          </w:rPr>
                          <w:t>“hi”</w:t>
                        </w:r>
                        <w:r>
                          <w:rPr>
                            <w:spacing w:val="-10"/>
                            <w:w w:val="105"/>
                            <w:sz w:val="20"/>
                          </w:rPr>
                          <w:t xml:space="preserve"> </w:t>
                        </w:r>
                        <w:r>
                          <w:rPr>
                            <w:w w:val="105"/>
                            <w:sz w:val="20"/>
                          </w:rPr>
                          <w:t>and</w:t>
                        </w:r>
                        <w:r>
                          <w:rPr>
                            <w:spacing w:val="-14"/>
                            <w:w w:val="105"/>
                            <w:sz w:val="20"/>
                          </w:rPr>
                          <w:t xml:space="preserve"> </w:t>
                        </w:r>
                        <w:r>
                          <w:rPr>
                            <w:w w:val="105"/>
                            <w:sz w:val="20"/>
                          </w:rPr>
                          <w:t>“I</w:t>
                        </w:r>
                        <w:r>
                          <w:rPr>
                            <w:spacing w:val="-11"/>
                            <w:w w:val="105"/>
                            <w:sz w:val="20"/>
                          </w:rPr>
                          <w:t xml:space="preserve"> </w:t>
                        </w:r>
                        <w:r>
                          <w:rPr>
                            <w:w w:val="105"/>
                            <w:sz w:val="20"/>
                          </w:rPr>
                          <w:t>love</w:t>
                        </w:r>
                        <w:r>
                          <w:rPr>
                            <w:spacing w:val="-12"/>
                            <w:w w:val="105"/>
                            <w:sz w:val="20"/>
                          </w:rPr>
                          <w:t xml:space="preserve"> </w:t>
                        </w:r>
                        <w:r>
                          <w:rPr>
                            <w:spacing w:val="-5"/>
                            <w:w w:val="105"/>
                            <w:sz w:val="20"/>
                          </w:rPr>
                          <w:t>you!”,</w:t>
                        </w:r>
                        <w:r>
                          <w:rPr>
                            <w:spacing w:val="-10"/>
                            <w:w w:val="105"/>
                            <w:sz w:val="20"/>
                          </w:rPr>
                          <w:t xml:space="preserve"> </w:t>
                        </w:r>
                        <w:r>
                          <w:rPr>
                            <w:w w:val="105"/>
                            <w:sz w:val="20"/>
                          </w:rPr>
                          <w:t>there</w:t>
                        </w:r>
                        <w:r>
                          <w:rPr>
                            <w:spacing w:val="-14"/>
                            <w:w w:val="105"/>
                            <w:sz w:val="20"/>
                          </w:rPr>
                          <w:t xml:space="preserve"> </w:t>
                        </w:r>
                        <w:r>
                          <w:rPr>
                            <w:w w:val="105"/>
                            <w:sz w:val="20"/>
                          </w:rPr>
                          <w:t>are</w:t>
                        </w:r>
                        <w:r>
                          <w:rPr>
                            <w:spacing w:val="-12"/>
                            <w:w w:val="105"/>
                            <w:sz w:val="20"/>
                          </w:rPr>
                          <w:t xml:space="preserve"> </w:t>
                        </w:r>
                        <w:r>
                          <w:rPr>
                            <w:w w:val="105"/>
                            <w:sz w:val="20"/>
                          </w:rPr>
                          <w:t>similar interactions</w:t>
                        </w:r>
                        <w:r>
                          <w:rPr>
                            <w:spacing w:val="-9"/>
                            <w:w w:val="105"/>
                            <w:sz w:val="20"/>
                          </w:rPr>
                          <w:t xml:space="preserve"> </w:t>
                        </w:r>
                        <w:r>
                          <w:rPr>
                            <w:w w:val="105"/>
                            <w:sz w:val="20"/>
                          </w:rPr>
                          <w:t>between</w:t>
                        </w:r>
                        <w:r>
                          <w:rPr>
                            <w:spacing w:val="-9"/>
                            <w:w w:val="105"/>
                            <w:sz w:val="20"/>
                          </w:rPr>
                          <w:t xml:space="preserve"> </w:t>
                        </w:r>
                        <w:r>
                          <w:rPr>
                            <w:w w:val="105"/>
                            <w:sz w:val="20"/>
                          </w:rPr>
                          <w:t>“hi”</w:t>
                        </w:r>
                        <w:r>
                          <w:rPr>
                            <w:spacing w:val="-13"/>
                            <w:w w:val="105"/>
                            <w:sz w:val="20"/>
                          </w:rPr>
                          <w:t xml:space="preserve"> </w:t>
                        </w:r>
                        <w:r>
                          <w:rPr>
                            <w:w w:val="105"/>
                            <w:sz w:val="20"/>
                          </w:rPr>
                          <w:t>and</w:t>
                        </w:r>
                        <w:r>
                          <w:rPr>
                            <w:spacing w:val="-9"/>
                            <w:w w:val="105"/>
                            <w:sz w:val="20"/>
                          </w:rPr>
                          <w:t xml:space="preserve"> </w:t>
                        </w:r>
                        <w:r>
                          <w:rPr>
                            <w:w w:val="105"/>
                            <w:sz w:val="20"/>
                          </w:rPr>
                          <w:t>“thank</w:t>
                        </w:r>
                        <w:r>
                          <w:rPr>
                            <w:spacing w:val="-12"/>
                            <w:w w:val="105"/>
                            <w:sz w:val="20"/>
                          </w:rPr>
                          <w:t xml:space="preserve"> </w:t>
                        </w:r>
                        <w:r>
                          <w:rPr>
                            <w:w w:val="105"/>
                            <w:sz w:val="20"/>
                          </w:rPr>
                          <w:t>you</w:t>
                        </w:r>
                        <w:r>
                          <w:rPr>
                            <w:spacing w:val="-10"/>
                            <w:w w:val="105"/>
                            <w:sz w:val="20"/>
                          </w:rPr>
                          <w:t xml:space="preserve"> </w:t>
                        </w:r>
                        <w:r>
                          <w:rPr>
                            <w:w w:val="105"/>
                            <w:sz w:val="20"/>
                          </w:rPr>
                          <w:t>for</w:t>
                        </w:r>
                        <w:r>
                          <w:rPr>
                            <w:spacing w:val="-8"/>
                            <w:w w:val="105"/>
                            <w:sz w:val="20"/>
                          </w:rPr>
                          <w:t xml:space="preserve"> </w:t>
                        </w:r>
                        <w:r>
                          <w:rPr>
                            <w:w w:val="105"/>
                            <w:sz w:val="20"/>
                          </w:rPr>
                          <w:t>offering</w:t>
                        </w:r>
                        <w:r>
                          <w:rPr>
                            <w:spacing w:val="-9"/>
                            <w:w w:val="105"/>
                            <w:sz w:val="20"/>
                          </w:rPr>
                          <w:t xml:space="preserve"> </w:t>
                        </w:r>
                        <w:r>
                          <w:rPr>
                            <w:w w:val="105"/>
                            <w:sz w:val="20"/>
                          </w:rPr>
                          <w:t>me</w:t>
                        </w:r>
                        <w:r>
                          <w:rPr>
                            <w:spacing w:val="-11"/>
                            <w:w w:val="105"/>
                            <w:sz w:val="20"/>
                          </w:rPr>
                          <w:t xml:space="preserve"> </w:t>
                        </w:r>
                        <w:r>
                          <w:rPr>
                            <w:w w:val="105"/>
                            <w:sz w:val="20"/>
                          </w:rPr>
                          <w:t>this</w:t>
                        </w:r>
                        <w:r>
                          <w:rPr>
                            <w:spacing w:val="-12"/>
                            <w:w w:val="105"/>
                            <w:sz w:val="20"/>
                          </w:rPr>
                          <w:t xml:space="preserve"> </w:t>
                        </w:r>
                        <w:r>
                          <w:rPr>
                            <w:w w:val="105"/>
                            <w:sz w:val="20"/>
                          </w:rPr>
                          <w:t>opportunity</w:t>
                        </w:r>
                        <w:r>
                          <w:rPr>
                            <w:w w:val="105"/>
                            <w:sz w:val="22"/>
                          </w:rPr>
                          <w:t>!”</w:t>
                        </w:r>
                      </w:p>
                    </w:txbxContent>
                  </v:textbox>
                </v:shape>
                <w10:wrap type="topAndBottom" anchorx="page"/>
              </v:group>
            </w:pict>
          </mc:Fallback>
        </mc:AlternateContent>
      </w:r>
    </w:p>
    <w:p w14:paraId="2608E7EB" w14:textId="77777777" w:rsidR="00181E80" w:rsidRDefault="00181E80" w:rsidP="00181E80">
      <w:pPr>
        <w:pStyle w:val="BodyText"/>
        <w:spacing w:before="49"/>
        <w:ind w:left="107"/>
      </w:pPr>
      <w:r>
        <w:rPr>
          <w:color w:val="262626"/>
        </w:rPr>
        <w:t>28</w:t>
      </w:r>
    </w:p>
    <w:p w14:paraId="3EB5FA43" w14:textId="77777777" w:rsidR="00181E80" w:rsidRDefault="00181E80" w:rsidP="00181E80">
      <w:pPr>
        <w:sectPr w:rsidR="00181E80">
          <w:pgSz w:w="11910" w:h="16840"/>
          <w:pgMar w:top="1660" w:right="1200" w:bottom="1520" w:left="1200" w:header="1334" w:footer="1336" w:gutter="0"/>
          <w:cols w:space="720"/>
        </w:sectPr>
      </w:pPr>
    </w:p>
    <w:p w14:paraId="664EB8A6" w14:textId="77777777" w:rsidR="00181E80" w:rsidRDefault="00181E80" w:rsidP="00181E80">
      <w:pPr>
        <w:pStyle w:val="BodyText"/>
        <w:rPr>
          <w:sz w:val="20"/>
        </w:rPr>
      </w:pPr>
    </w:p>
    <w:p w14:paraId="750EB01D" w14:textId="77777777" w:rsidR="00181E80" w:rsidRDefault="00181E80" w:rsidP="00181E80">
      <w:pPr>
        <w:pStyle w:val="BodyText"/>
        <w:rPr>
          <w:sz w:val="20"/>
        </w:rPr>
      </w:pPr>
    </w:p>
    <w:p w14:paraId="4F873362" w14:textId="77777777" w:rsidR="00181E80" w:rsidRDefault="00181E80" w:rsidP="00181E80">
      <w:pPr>
        <w:pStyle w:val="BodyText"/>
        <w:rPr>
          <w:sz w:val="20"/>
        </w:rPr>
      </w:pPr>
    </w:p>
    <w:p w14:paraId="10CB1158" w14:textId="77777777" w:rsidR="00181E80" w:rsidRDefault="00181E80" w:rsidP="00181E80">
      <w:pPr>
        <w:pStyle w:val="BodyText"/>
        <w:spacing w:before="10"/>
        <w:rPr>
          <w:sz w:val="21"/>
        </w:rPr>
      </w:pPr>
    </w:p>
    <w:p w14:paraId="59650F2B" w14:textId="310DEC3D" w:rsidR="00181E80" w:rsidRDefault="00181E80" w:rsidP="00181E80">
      <w:pPr>
        <w:pStyle w:val="BodyText"/>
        <w:ind w:left="107"/>
        <w:rPr>
          <w:sz w:val="20"/>
        </w:rPr>
      </w:pPr>
      <w:r>
        <w:rPr>
          <w:noProof/>
          <w:sz w:val="20"/>
        </w:rPr>
        <mc:AlternateContent>
          <mc:Choice Requires="wpg">
            <w:drawing>
              <wp:inline distT="0" distB="0" distL="0" distR="0" wp14:anchorId="3BF11E99" wp14:editId="0F28F364">
                <wp:extent cx="5897880" cy="3316605"/>
                <wp:effectExtent l="0" t="0" r="7620" b="10795"/>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188"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Text Box 55"/>
                        <wps:cNvSpPr txBox="1">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B3C4B8" w14:textId="77777777" w:rsidR="00903E45" w:rsidRDefault="00903E45" w:rsidP="00181E80">
                              <w:pPr>
                                <w:spacing w:before="7"/>
                                <w:rPr>
                                  <w:sz w:val="45"/>
                                </w:rPr>
                              </w:pPr>
                            </w:p>
                            <w:p w14:paraId="498E9957" w14:textId="77777777" w:rsidR="00903E45" w:rsidRDefault="00903E45" w:rsidP="00181E80">
                              <w:pPr>
                                <w:tabs>
                                  <w:tab w:val="left" w:pos="8687"/>
                                </w:tabs>
                                <w:ind w:left="561"/>
                                <w:rPr>
                                  <w:b/>
                                  <w:sz w:val="31"/>
                                </w:rPr>
                              </w:pPr>
                              <w:r>
                                <w:rPr>
                                  <w:color w:val="00A8CD"/>
                                  <w:spacing w:val="-35"/>
                                  <w:w w:val="99"/>
                                  <w:sz w:val="31"/>
                                  <w:u w:val="single" w:color="57595B"/>
                                </w:rPr>
                                <w:t xml:space="preserve"> </w:t>
                              </w:r>
                              <w:r>
                                <w:rPr>
                                  <w:b/>
                                  <w:color w:val="00A8CD"/>
                                  <w:spacing w:val="-7"/>
                                  <w:sz w:val="31"/>
                                  <w:u w:val="single" w:color="57595B"/>
                                </w:rPr>
                                <w:t xml:space="preserve">WHAT </w:t>
                              </w:r>
                              <w:r>
                                <w:rPr>
                                  <w:b/>
                                  <w:color w:val="00A8CD"/>
                                  <w:spacing w:val="-3"/>
                                  <w:sz w:val="31"/>
                                  <w:u w:val="single" w:color="57595B"/>
                                </w:rPr>
                                <w:t xml:space="preserve">TO </w:t>
                              </w:r>
                              <w:r>
                                <w:rPr>
                                  <w:b/>
                                  <w:color w:val="00A8CD"/>
                                  <w:spacing w:val="-12"/>
                                  <w:sz w:val="31"/>
                                  <w:u w:val="single" w:color="57595B"/>
                                </w:rPr>
                                <w:t xml:space="preserve">SAY </w:t>
                              </w:r>
                              <w:r>
                                <w:rPr>
                                  <w:b/>
                                  <w:color w:val="00A8CD"/>
                                  <w:sz w:val="31"/>
                                  <w:u w:val="single" w:color="57595B"/>
                                </w:rPr>
                                <w:t>IN A PROFESSIONAL</w:t>
                              </w:r>
                              <w:r>
                                <w:rPr>
                                  <w:b/>
                                  <w:color w:val="00A8CD"/>
                                  <w:spacing w:val="3"/>
                                  <w:sz w:val="31"/>
                                  <w:u w:val="single" w:color="57595B"/>
                                </w:rPr>
                                <w:t xml:space="preserve"> </w:t>
                              </w:r>
                              <w:r>
                                <w:rPr>
                                  <w:b/>
                                  <w:color w:val="00A8CD"/>
                                  <w:sz w:val="31"/>
                                  <w:u w:val="single" w:color="57595B"/>
                                </w:rPr>
                                <w:t>SETTING</w:t>
                              </w:r>
                              <w:r>
                                <w:rPr>
                                  <w:b/>
                                  <w:color w:val="00A8CD"/>
                                  <w:sz w:val="31"/>
                                  <w:u w:val="single" w:color="57595B"/>
                                </w:rPr>
                                <w:tab/>
                              </w:r>
                            </w:p>
                            <w:p w14:paraId="7E9D77EB" w14:textId="77777777" w:rsidR="00903E45" w:rsidRDefault="00903E45" w:rsidP="00181E80">
                              <w:pPr>
                                <w:spacing w:before="58" w:line="281" w:lineRule="exact"/>
                                <w:ind w:left="604"/>
                                <w:rPr>
                                  <w:sz w:val="23"/>
                                </w:rPr>
                              </w:pPr>
                              <w:r>
                                <w:rPr>
                                  <w:sz w:val="23"/>
                                </w:rPr>
                                <w:t>Imagine you’re at a networking event. How do you approach someone?</w:t>
                              </w:r>
                            </w:p>
                            <w:p w14:paraId="7A0E5FFD" w14:textId="77777777" w:rsidR="00903E45" w:rsidRDefault="00903E45" w:rsidP="00181E80">
                              <w:pPr>
                                <w:spacing w:line="243" w:lineRule="exact"/>
                                <w:ind w:left="604"/>
                                <w:rPr>
                                  <w:sz w:val="20"/>
                                </w:rPr>
                              </w:pPr>
                              <w:r>
                                <w:rPr>
                                  <w:color w:val="FF0000"/>
                                  <w:w w:val="105"/>
                                  <w:sz w:val="20"/>
                                </w:rPr>
                                <w:t>Introduction</w:t>
                              </w:r>
                            </w:p>
                            <w:p w14:paraId="1485633A" w14:textId="77777777" w:rsidR="00903E45" w:rsidRDefault="00903E45" w:rsidP="00181E80">
                              <w:pPr>
                                <w:widowControl w:val="0"/>
                                <w:numPr>
                                  <w:ilvl w:val="0"/>
                                  <w:numId w:val="32"/>
                                </w:numPr>
                                <w:tabs>
                                  <w:tab w:val="left" w:pos="969"/>
                                  <w:tab w:val="left" w:pos="970"/>
                                </w:tabs>
                                <w:autoSpaceDE w:val="0"/>
                                <w:autoSpaceDN w:val="0"/>
                                <w:spacing w:line="218" w:lineRule="exact"/>
                                <w:ind w:hanging="349"/>
                                <w:rPr>
                                  <w:sz w:val="18"/>
                                </w:rPr>
                              </w:pPr>
                              <w:r>
                                <w:rPr>
                                  <w:sz w:val="18"/>
                                </w:rPr>
                                <w:t>Timing, (e.g. eye contact), or: “Do you mind if I join you?” (to join a</w:t>
                              </w:r>
                              <w:r>
                                <w:rPr>
                                  <w:spacing w:val="8"/>
                                  <w:sz w:val="18"/>
                                </w:rPr>
                                <w:t xml:space="preserve"> </w:t>
                              </w:r>
                              <w:r>
                                <w:rPr>
                                  <w:sz w:val="18"/>
                                </w:rPr>
                                <w:t>group)</w:t>
                              </w:r>
                            </w:p>
                            <w:p w14:paraId="5C3C545A" w14:textId="77777777" w:rsidR="00903E45" w:rsidRDefault="00903E45" w:rsidP="00181E80">
                              <w:pPr>
                                <w:widowControl w:val="0"/>
                                <w:numPr>
                                  <w:ilvl w:val="0"/>
                                  <w:numId w:val="32"/>
                                </w:numPr>
                                <w:tabs>
                                  <w:tab w:val="left" w:pos="969"/>
                                  <w:tab w:val="left" w:pos="970"/>
                                </w:tabs>
                                <w:autoSpaceDE w:val="0"/>
                                <w:autoSpaceDN w:val="0"/>
                                <w:spacing w:line="219" w:lineRule="exact"/>
                                <w:ind w:hanging="349"/>
                                <w:rPr>
                                  <w:sz w:val="18"/>
                                </w:rPr>
                              </w:pPr>
                              <w:r>
                                <w:rPr>
                                  <w:sz w:val="18"/>
                                </w:rPr>
                                <w:t xml:space="preserve">“Hello, my name is…” [and shake hands] and make small talk (e.g.: “How do you know x?”; </w:t>
                              </w:r>
                              <w:r>
                                <w:rPr>
                                  <w:spacing w:val="-3"/>
                                  <w:sz w:val="18"/>
                                </w:rPr>
                                <w:t>“Great</w:t>
                              </w:r>
                              <w:r>
                                <w:rPr>
                                  <w:spacing w:val="7"/>
                                  <w:sz w:val="18"/>
                                </w:rPr>
                                <w:t xml:space="preserve"> </w:t>
                              </w:r>
                              <w:r>
                                <w:rPr>
                                  <w:sz w:val="18"/>
                                </w:rPr>
                                <w:t>food!”)</w:t>
                              </w:r>
                            </w:p>
                            <w:p w14:paraId="117CE7F3" w14:textId="77777777" w:rsidR="00903E45" w:rsidRDefault="00903E45" w:rsidP="00181E80">
                              <w:pPr>
                                <w:spacing w:before="1" w:line="243" w:lineRule="exact"/>
                                <w:ind w:left="604"/>
                                <w:rPr>
                                  <w:sz w:val="20"/>
                                </w:rPr>
                              </w:pPr>
                              <w:r>
                                <w:rPr>
                                  <w:color w:val="FF0000"/>
                                  <w:w w:val="105"/>
                                  <w:sz w:val="20"/>
                                </w:rPr>
                                <w:t>Elevator pitch</w:t>
                              </w:r>
                            </w:p>
                            <w:p w14:paraId="7FDB144A" w14:textId="77777777" w:rsidR="00903E45" w:rsidRDefault="00903E45" w:rsidP="00181E80">
                              <w:pPr>
                                <w:widowControl w:val="0"/>
                                <w:numPr>
                                  <w:ilvl w:val="0"/>
                                  <w:numId w:val="32"/>
                                </w:numPr>
                                <w:tabs>
                                  <w:tab w:val="left" w:pos="970"/>
                                </w:tabs>
                                <w:autoSpaceDE w:val="0"/>
                                <w:autoSpaceDN w:val="0"/>
                                <w:spacing w:before="35" w:line="189" w:lineRule="auto"/>
                                <w:ind w:right="230"/>
                                <w:jc w:val="both"/>
                                <w:rPr>
                                  <w:sz w:val="18"/>
                                </w:rPr>
                              </w:pPr>
                              <w:r>
                                <w:rPr>
                                  <w:sz w:val="18"/>
                                </w:rPr>
                                <w:t xml:space="preserve">“I wanted to come up and talk to you because I’m interested in your </w:t>
                              </w:r>
                              <w:proofErr w:type="spellStart"/>
                              <w:r>
                                <w:rPr>
                                  <w:sz w:val="18"/>
                                </w:rPr>
                                <w:t>organisation</w:t>
                              </w:r>
                              <w:proofErr w:type="spellEnd"/>
                              <w:r>
                                <w:rPr>
                                  <w:sz w:val="18"/>
                                </w:rPr>
                                <w:t xml:space="preserve"> – I study [A], I’m working on [B; experience &amp; skills], I’m interested in the field of [C], and </w:t>
                              </w:r>
                              <w:r>
                                <w:rPr>
                                  <w:spacing w:val="-4"/>
                                  <w:sz w:val="18"/>
                                </w:rPr>
                                <w:t xml:space="preserve">I’d </w:t>
                              </w:r>
                              <w:r>
                                <w:rPr>
                                  <w:sz w:val="18"/>
                                </w:rPr>
                                <w:t xml:space="preserve">love to work in [D; type of </w:t>
                              </w:r>
                              <w:proofErr w:type="spellStart"/>
                              <w:r>
                                <w:rPr>
                                  <w:sz w:val="18"/>
                                </w:rPr>
                                <w:t>organisation</w:t>
                              </w:r>
                              <w:proofErr w:type="spellEnd"/>
                              <w:r>
                                <w:rPr>
                                  <w:sz w:val="18"/>
                                </w:rPr>
                                <w:t xml:space="preserve">], doing </w:t>
                              </w:r>
                              <w:r>
                                <w:rPr>
                                  <w:spacing w:val="-4"/>
                                  <w:sz w:val="18"/>
                                </w:rPr>
                                <w:t xml:space="preserve">[E]”. </w:t>
                              </w:r>
                              <w:r>
                                <w:rPr>
                                  <w:sz w:val="18"/>
                                </w:rPr>
                                <w:t>(Provide reasons for C, D and</w:t>
                              </w:r>
                              <w:r>
                                <w:rPr>
                                  <w:spacing w:val="9"/>
                                  <w:sz w:val="18"/>
                                </w:rPr>
                                <w:t xml:space="preserve"> </w:t>
                              </w:r>
                              <w:r>
                                <w:rPr>
                                  <w:sz w:val="18"/>
                                </w:rPr>
                                <w:t>E).</w:t>
                              </w:r>
                            </w:p>
                            <w:p w14:paraId="12A651DF" w14:textId="77777777" w:rsidR="00903E45" w:rsidRDefault="00903E45" w:rsidP="00181E80">
                              <w:pPr>
                                <w:spacing w:before="12" w:line="243" w:lineRule="exact"/>
                                <w:ind w:left="604"/>
                                <w:jc w:val="both"/>
                                <w:rPr>
                                  <w:sz w:val="20"/>
                                </w:rPr>
                              </w:pPr>
                              <w:r>
                                <w:rPr>
                                  <w:color w:val="FF0000"/>
                                  <w:w w:val="105"/>
                                  <w:sz w:val="20"/>
                                </w:rPr>
                                <w:t>What you’d like to talk to them about</w:t>
                              </w:r>
                            </w:p>
                            <w:p w14:paraId="119F9C93" w14:textId="77777777" w:rsidR="00903E45" w:rsidRDefault="00903E45" w:rsidP="00181E80">
                              <w:pPr>
                                <w:widowControl w:val="0"/>
                                <w:numPr>
                                  <w:ilvl w:val="0"/>
                                  <w:numId w:val="32"/>
                                </w:numPr>
                                <w:tabs>
                                  <w:tab w:val="left" w:pos="969"/>
                                  <w:tab w:val="left" w:pos="970"/>
                                </w:tabs>
                                <w:autoSpaceDE w:val="0"/>
                                <w:autoSpaceDN w:val="0"/>
                                <w:spacing w:before="35" w:line="189" w:lineRule="auto"/>
                                <w:ind w:right="153"/>
                                <w:rPr>
                                  <w:sz w:val="18"/>
                                </w:rPr>
                              </w:pPr>
                              <w:r>
                                <w:rPr>
                                  <w:sz w:val="18"/>
                                </w:rPr>
                                <w:t xml:space="preserve">Ask a general question: “I know broadly that your </w:t>
                              </w:r>
                              <w:proofErr w:type="spellStart"/>
                              <w:r>
                                <w:rPr>
                                  <w:sz w:val="18"/>
                                </w:rPr>
                                <w:t>organisation</w:t>
                              </w:r>
                              <w:proofErr w:type="spellEnd"/>
                              <w:r>
                                <w:rPr>
                                  <w:sz w:val="18"/>
                                </w:rPr>
                                <w:t xml:space="preserve"> does X – can you tell me more specifically about what type of business are you</w:t>
                              </w:r>
                              <w:r>
                                <w:rPr>
                                  <w:spacing w:val="11"/>
                                  <w:sz w:val="18"/>
                                </w:rPr>
                                <w:t xml:space="preserve"> </w:t>
                              </w:r>
                              <w:r>
                                <w:rPr>
                                  <w:sz w:val="18"/>
                                </w:rPr>
                                <w:t>in?”</w:t>
                              </w:r>
                            </w:p>
                            <w:p w14:paraId="33466E99" w14:textId="77777777" w:rsidR="00903E45" w:rsidRDefault="00903E45" w:rsidP="00181E80">
                              <w:pPr>
                                <w:widowControl w:val="0"/>
                                <w:numPr>
                                  <w:ilvl w:val="0"/>
                                  <w:numId w:val="32"/>
                                </w:numPr>
                                <w:tabs>
                                  <w:tab w:val="left" w:pos="969"/>
                                  <w:tab w:val="left" w:pos="970"/>
                                </w:tabs>
                                <w:autoSpaceDE w:val="0"/>
                                <w:autoSpaceDN w:val="0"/>
                                <w:spacing w:before="9" w:line="218" w:lineRule="exact"/>
                                <w:ind w:hanging="349"/>
                                <w:rPr>
                                  <w:sz w:val="18"/>
                                </w:rPr>
                              </w:pPr>
                              <w:r>
                                <w:rPr>
                                  <w:sz w:val="18"/>
                                </w:rPr>
                                <w:t xml:space="preserve">Ask follow-up questions to </w:t>
                              </w:r>
                              <w:r>
                                <w:rPr>
                                  <w:spacing w:val="-3"/>
                                  <w:sz w:val="18"/>
                                </w:rPr>
                                <w:t xml:space="preserve">keep </w:t>
                              </w:r>
                              <w:r>
                                <w:rPr>
                                  <w:sz w:val="18"/>
                                </w:rPr>
                                <w:t>conversation going, e.g. “What do you mean by</w:t>
                              </w:r>
                              <w:r>
                                <w:rPr>
                                  <w:spacing w:val="31"/>
                                  <w:sz w:val="18"/>
                                </w:rPr>
                                <w:t xml:space="preserve"> </w:t>
                              </w:r>
                              <w:r>
                                <w:rPr>
                                  <w:sz w:val="18"/>
                                </w:rPr>
                                <w:t>that?”</w:t>
                              </w:r>
                            </w:p>
                            <w:p w14:paraId="300DAA17" w14:textId="77777777" w:rsidR="00903E45" w:rsidRDefault="00903E45" w:rsidP="00181E80">
                              <w:pPr>
                                <w:widowControl w:val="0"/>
                                <w:numPr>
                                  <w:ilvl w:val="0"/>
                                  <w:numId w:val="32"/>
                                </w:numPr>
                                <w:tabs>
                                  <w:tab w:val="left" w:pos="969"/>
                                  <w:tab w:val="left" w:pos="970"/>
                                </w:tabs>
                                <w:autoSpaceDE w:val="0"/>
                                <w:autoSpaceDN w:val="0"/>
                                <w:spacing w:line="216" w:lineRule="exact"/>
                                <w:ind w:hanging="349"/>
                                <w:rPr>
                                  <w:sz w:val="18"/>
                                </w:rPr>
                              </w:pPr>
                              <w:r>
                                <w:rPr>
                                  <w:sz w:val="18"/>
                                </w:rPr>
                                <w:t xml:space="preserve">“I know your </w:t>
                              </w:r>
                              <w:proofErr w:type="spellStart"/>
                              <w:r>
                                <w:rPr>
                                  <w:sz w:val="18"/>
                                </w:rPr>
                                <w:t>organisation</w:t>
                              </w:r>
                              <w:proofErr w:type="spellEnd"/>
                              <w:r>
                                <w:rPr>
                                  <w:sz w:val="18"/>
                                </w:rPr>
                                <w:t xml:space="preserve"> … and I…” [state the</w:t>
                              </w:r>
                              <w:r>
                                <w:rPr>
                                  <w:spacing w:val="14"/>
                                  <w:sz w:val="18"/>
                                </w:rPr>
                                <w:t xml:space="preserve"> </w:t>
                              </w:r>
                              <w:r>
                                <w:rPr>
                                  <w:sz w:val="18"/>
                                </w:rPr>
                                <w:t>alignment]</w:t>
                              </w:r>
                            </w:p>
                            <w:p w14:paraId="17430B46" w14:textId="77777777" w:rsidR="00903E45" w:rsidRDefault="00903E45" w:rsidP="00181E80">
                              <w:pPr>
                                <w:widowControl w:val="0"/>
                                <w:numPr>
                                  <w:ilvl w:val="0"/>
                                  <w:numId w:val="32"/>
                                </w:numPr>
                                <w:tabs>
                                  <w:tab w:val="left" w:pos="969"/>
                                  <w:tab w:val="left" w:pos="970"/>
                                </w:tabs>
                                <w:autoSpaceDE w:val="0"/>
                                <w:autoSpaceDN w:val="0"/>
                                <w:spacing w:before="34" w:line="189" w:lineRule="auto"/>
                                <w:ind w:right="275"/>
                                <w:rPr>
                                  <w:sz w:val="18"/>
                                </w:rPr>
                              </w:pPr>
                              <w:r>
                                <w:rPr>
                                  <w:sz w:val="18"/>
                                </w:rPr>
                                <w:t>Offer information: “That reminds me of [X], who/that did [Y]; have you heard about that?” Focus on helping / introduce them to someone you</w:t>
                              </w:r>
                              <w:r>
                                <w:rPr>
                                  <w:spacing w:val="11"/>
                                  <w:sz w:val="18"/>
                                </w:rPr>
                                <w:t xml:space="preserve"> </w:t>
                              </w:r>
                              <w:r>
                                <w:rPr>
                                  <w:spacing w:val="-3"/>
                                  <w:sz w:val="18"/>
                                </w:rPr>
                                <w:t>know.</w:t>
                              </w:r>
                            </w:p>
                            <w:p w14:paraId="02144AE2" w14:textId="77777777" w:rsidR="00903E45" w:rsidRDefault="00903E45" w:rsidP="00181E80">
                              <w:pPr>
                                <w:spacing w:before="13" w:line="243" w:lineRule="exact"/>
                                <w:ind w:left="604"/>
                                <w:rPr>
                                  <w:sz w:val="20"/>
                                </w:rPr>
                              </w:pPr>
                              <w:r>
                                <w:rPr>
                                  <w:color w:val="FF0000"/>
                                  <w:w w:val="105"/>
                                  <w:sz w:val="20"/>
                                </w:rPr>
                                <w:t>Close</w:t>
                              </w:r>
                            </w:p>
                            <w:p w14:paraId="5F897A65" w14:textId="77777777" w:rsidR="00903E45" w:rsidRDefault="00903E45" w:rsidP="00181E80">
                              <w:pPr>
                                <w:widowControl w:val="0"/>
                                <w:numPr>
                                  <w:ilvl w:val="0"/>
                                  <w:numId w:val="32"/>
                                </w:numPr>
                                <w:tabs>
                                  <w:tab w:val="left" w:pos="952"/>
                                  <w:tab w:val="left" w:pos="953"/>
                                </w:tabs>
                                <w:autoSpaceDE w:val="0"/>
                                <w:autoSpaceDN w:val="0"/>
                                <w:spacing w:line="219" w:lineRule="exact"/>
                                <w:ind w:left="952" w:hanging="349"/>
                                <w:rPr>
                                  <w:sz w:val="18"/>
                                </w:rPr>
                              </w:pPr>
                              <w:r>
                                <w:rPr>
                                  <w:sz w:val="18"/>
                                </w:rPr>
                                <w:t>“Nice to meet you; thanks for your</w:t>
                              </w:r>
                              <w:r>
                                <w:rPr>
                                  <w:spacing w:val="7"/>
                                  <w:sz w:val="18"/>
                                </w:rPr>
                                <w:t xml:space="preserve"> </w:t>
                              </w:r>
                              <w:r>
                                <w:rPr>
                                  <w:spacing w:val="-3"/>
                                  <w:sz w:val="18"/>
                                </w:rPr>
                                <w:t>time.”</w:t>
                              </w:r>
                            </w:p>
                            <w:p w14:paraId="38295AAC" w14:textId="77777777" w:rsidR="00903E45" w:rsidRDefault="00903E45" w:rsidP="00181E80">
                              <w:pPr>
                                <w:spacing w:before="152"/>
                                <w:ind w:left="604"/>
                                <w:jc w:val="both"/>
                                <w:rPr>
                                  <w:sz w:val="18"/>
                                </w:rPr>
                              </w:pPr>
                              <w:r>
                                <w:rPr>
                                  <w:color w:val="00AF50"/>
                                  <w:sz w:val="18"/>
                                </w:rPr>
                                <w:t>Use your interpersonal skills to read the situation and decide how best to start and proceed</w:t>
                              </w:r>
                            </w:p>
                          </w:txbxContent>
                        </wps:txbx>
                        <wps:bodyPr rot="0" vert="horz" wrap="square" lIns="0" tIns="0" rIns="0" bIns="0" anchor="t" anchorCtr="0" upright="1">
                          <a:noAutofit/>
                        </wps:bodyPr>
                      </wps:wsp>
                    </wpg:wgp>
                  </a:graphicData>
                </a:graphic>
              </wp:inline>
            </w:drawing>
          </mc:Choice>
          <mc:Fallback>
            <w:pict>
              <v:group w14:anchorId="3BF11E99" id="Group 187" o:spid="_x0000_s1251"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">
                <v:shape id="Picture 54" o:spid="_x0000_s1252"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r&#10;/7nEAAAA3AAAAA8AAABkcnMvZG93bnJldi54bWxEj0GLwkAMhe8L/ochgrd1qgdXqqOIIAjiwW5x&#10;2VvoxLbYyZTOaOu/N4eFvSW8l/e+rLeDa9STulB7NjCbJqCIC29rLg3k34fPJagQkS02nsnAiwJs&#10;N6OPNabW93yhZxZLJSEcUjRQxdimWoeiIodh6lti0W6+cxhl7UptO+wl3DV6niQL7bBmaaiwpX1F&#10;xT17OAOnn8O+/+rPGZ7zWXK90hDy34sxk/GwW4GKNMR/89/10Qr+UmjlGZlAb9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zr/7nEAAAA3AAAAA8AAAAAAAAAAAAAAAAAnAIA&#10;AGRycy9kb3ducmV2LnhtbFBLBQYAAAAABAAEAPcAAACNAwAAAAA=&#10;">
                  <v:imagedata r:id="rId63" o:title=""/>
                </v:shape>
                <v:shape id="Text Box 55" o:spid="_x0000_s1253" type="#_x0000_t202"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49jtxAAA&#10;ANwAAAAPAAAAZHJzL2Rvd25yZXYueG1sRE9Na8JAEL0X+h+WEbzVjT1Em7oJxVKoEASjCN6G7DQJ&#10;zc6G7DaJ/nq3UOhtHu9zNtlkWjFQ7xrLCpaLCARxaXXDlYLT8eNpDcJ5ZI2tZVJwJQdZ+viwwUTb&#10;kQ80FL4SIYRdggpq77tESlfWZNAtbEccuC/bG/QB9pXUPY4h3LTyOYpiabDh0FBjR9uayu/ixyjY&#10;H7eXXJ5yfN+ZWK/Ow97dDqTUfDa9vYLwNPl/8Z/7U4f56xf4fSZcIN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ePY7cQAAADcAAAADwAAAAAAAAAAAAAAAACXAgAAZHJzL2Rv&#10;d25yZXYueG1sUEsFBgAAAAAEAAQA9QAAAIgDAAAAAA==&#10;" filled="f" strokeweight=".96pt">
                  <v:textbox inset="0,0,0,0">
                    <w:txbxContent>
                      <w:p w14:paraId="56B3C4B8" w14:textId="77777777" w:rsidR="00903E45" w:rsidRDefault="00903E45" w:rsidP="00181E80">
                        <w:pPr>
                          <w:spacing w:before="7"/>
                          <w:rPr>
                            <w:sz w:val="45"/>
                          </w:rPr>
                        </w:pPr>
                      </w:p>
                      <w:p w14:paraId="498E9957" w14:textId="77777777" w:rsidR="00903E45" w:rsidRDefault="00903E45" w:rsidP="00181E80">
                        <w:pPr>
                          <w:tabs>
                            <w:tab w:val="left" w:pos="8687"/>
                          </w:tabs>
                          <w:ind w:left="561"/>
                          <w:rPr>
                            <w:b/>
                            <w:sz w:val="31"/>
                          </w:rPr>
                        </w:pPr>
                        <w:r>
                          <w:rPr>
                            <w:color w:val="00A8CD"/>
                            <w:spacing w:val="-35"/>
                            <w:w w:val="99"/>
                            <w:sz w:val="31"/>
                            <w:u w:val="single" w:color="57595B"/>
                          </w:rPr>
                          <w:t xml:space="preserve"> </w:t>
                        </w:r>
                        <w:r>
                          <w:rPr>
                            <w:b/>
                            <w:color w:val="00A8CD"/>
                            <w:spacing w:val="-7"/>
                            <w:sz w:val="31"/>
                            <w:u w:val="single" w:color="57595B"/>
                          </w:rPr>
                          <w:t xml:space="preserve">WHAT </w:t>
                        </w:r>
                        <w:r>
                          <w:rPr>
                            <w:b/>
                            <w:color w:val="00A8CD"/>
                            <w:spacing w:val="-3"/>
                            <w:sz w:val="31"/>
                            <w:u w:val="single" w:color="57595B"/>
                          </w:rPr>
                          <w:t xml:space="preserve">TO </w:t>
                        </w:r>
                        <w:r>
                          <w:rPr>
                            <w:b/>
                            <w:color w:val="00A8CD"/>
                            <w:spacing w:val="-12"/>
                            <w:sz w:val="31"/>
                            <w:u w:val="single" w:color="57595B"/>
                          </w:rPr>
                          <w:t xml:space="preserve">SAY </w:t>
                        </w:r>
                        <w:r>
                          <w:rPr>
                            <w:b/>
                            <w:color w:val="00A8CD"/>
                            <w:sz w:val="31"/>
                            <w:u w:val="single" w:color="57595B"/>
                          </w:rPr>
                          <w:t>IN A PROFESSIONAL</w:t>
                        </w:r>
                        <w:r>
                          <w:rPr>
                            <w:b/>
                            <w:color w:val="00A8CD"/>
                            <w:spacing w:val="3"/>
                            <w:sz w:val="31"/>
                            <w:u w:val="single" w:color="57595B"/>
                          </w:rPr>
                          <w:t xml:space="preserve"> </w:t>
                        </w:r>
                        <w:r>
                          <w:rPr>
                            <w:b/>
                            <w:color w:val="00A8CD"/>
                            <w:sz w:val="31"/>
                            <w:u w:val="single" w:color="57595B"/>
                          </w:rPr>
                          <w:t>SETTING</w:t>
                        </w:r>
                        <w:r>
                          <w:rPr>
                            <w:b/>
                            <w:color w:val="00A8CD"/>
                            <w:sz w:val="31"/>
                            <w:u w:val="single" w:color="57595B"/>
                          </w:rPr>
                          <w:tab/>
                        </w:r>
                      </w:p>
                      <w:p w14:paraId="7E9D77EB" w14:textId="77777777" w:rsidR="00903E45" w:rsidRDefault="00903E45" w:rsidP="00181E80">
                        <w:pPr>
                          <w:spacing w:before="58" w:line="281" w:lineRule="exact"/>
                          <w:ind w:left="604"/>
                          <w:rPr>
                            <w:sz w:val="23"/>
                          </w:rPr>
                        </w:pPr>
                        <w:r>
                          <w:rPr>
                            <w:sz w:val="23"/>
                          </w:rPr>
                          <w:t>Imagine you’re at a networking event. How do you approach someone?</w:t>
                        </w:r>
                      </w:p>
                      <w:p w14:paraId="7A0E5FFD" w14:textId="77777777" w:rsidR="00903E45" w:rsidRDefault="00903E45" w:rsidP="00181E80">
                        <w:pPr>
                          <w:spacing w:line="243" w:lineRule="exact"/>
                          <w:ind w:left="604"/>
                          <w:rPr>
                            <w:sz w:val="20"/>
                          </w:rPr>
                        </w:pPr>
                        <w:r>
                          <w:rPr>
                            <w:color w:val="FF0000"/>
                            <w:w w:val="105"/>
                            <w:sz w:val="20"/>
                          </w:rPr>
                          <w:t>Introduction</w:t>
                        </w:r>
                      </w:p>
                      <w:p w14:paraId="1485633A" w14:textId="77777777" w:rsidR="00903E45" w:rsidRDefault="00903E45" w:rsidP="00181E80">
                        <w:pPr>
                          <w:widowControl w:val="0"/>
                          <w:numPr>
                            <w:ilvl w:val="0"/>
                            <w:numId w:val="32"/>
                          </w:numPr>
                          <w:tabs>
                            <w:tab w:val="left" w:pos="969"/>
                            <w:tab w:val="left" w:pos="970"/>
                          </w:tabs>
                          <w:autoSpaceDE w:val="0"/>
                          <w:autoSpaceDN w:val="0"/>
                          <w:spacing w:line="218" w:lineRule="exact"/>
                          <w:ind w:hanging="349"/>
                          <w:rPr>
                            <w:sz w:val="18"/>
                          </w:rPr>
                        </w:pPr>
                        <w:r>
                          <w:rPr>
                            <w:sz w:val="18"/>
                          </w:rPr>
                          <w:t>Timing, (e.g. eye contact), or: “Do you mind if I join you?” (to join a</w:t>
                        </w:r>
                        <w:r>
                          <w:rPr>
                            <w:spacing w:val="8"/>
                            <w:sz w:val="18"/>
                          </w:rPr>
                          <w:t xml:space="preserve"> </w:t>
                        </w:r>
                        <w:r>
                          <w:rPr>
                            <w:sz w:val="18"/>
                          </w:rPr>
                          <w:t>group)</w:t>
                        </w:r>
                      </w:p>
                      <w:p w14:paraId="5C3C545A" w14:textId="77777777" w:rsidR="00903E45" w:rsidRDefault="00903E45" w:rsidP="00181E80">
                        <w:pPr>
                          <w:widowControl w:val="0"/>
                          <w:numPr>
                            <w:ilvl w:val="0"/>
                            <w:numId w:val="32"/>
                          </w:numPr>
                          <w:tabs>
                            <w:tab w:val="left" w:pos="969"/>
                            <w:tab w:val="left" w:pos="970"/>
                          </w:tabs>
                          <w:autoSpaceDE w:val="0"/>
                          <w:autoSpaceDN w:val="0"/>
                          <w:spacing w:line="219" w:lineRule="exact"/>
                          <w:ind w:hanging="349"/>
                          <w:rPr>
                            <w:sz w:val="18"/>
                          </w:rPr>
                        </w:pPr>
                        <w:r>
                          <w:rPr>
                            <w:sz w:val="18"/>
                          </w:rPr>
                          <w:t xml:space="preserve">“Hello, my name is…” [and shake hands] and make small talk (e.g.: “How do you know x?”; </w:t>
                        </w:r>
                        <w:r>
                          <w:rPr>
                            <w:spacing w:val="-3"/>
                            <w:sz w:val="18"/>
                          </w:rPr>
                          <w:t>“Great</w:t>
                        </w:r>
                        <w:r>
                          <w:rPr>
                            <w:spacing w:val="7"/>
                            <w:sz w:val="18"/>
                          </w:rPr>
                          <w:t xml:space="preserve"> </w:t>
                        </w:r>
                        <w:r>
                          <w:rPr>
                            <w:sz w:val="18"/>
                          </w:rPr>
                          <w:t>food!”)</w:t>
                        </w:r>
                      </w:p>
                      <w:p w14:paraId="117CE7F3" w14:textId="77777777" w:rsidR="00903E45" w:rsidRDefault="00903E45" w:rsidP="00181E80">
                        <w:pPr>
                          <w:spacing w:before="1" w:line="243" w:lineRule="exact"/>
                          <w:ind w:left="604"/>
                          <w:rPr>
                            <w:sz w:val="20"/>
                          </w:rPr>
                        </w:pPr>
                        <w:r>
                          <w:rPr>
                            <w:color w:val="FF0000"/>
                            <w:w w:val="105"/>
                            <w:sz w:val="20"/>
                          </w:rPr>
                          <w:t>Elevator pitch</w:t>
                        </w:r>
                      </w:p>
                      <w:p w14:paraId="7FDB144A" w14:textId="77777777" w:rsidR="00903E45" w:rsidRDefault="00903E45" w:rsidP="00181E80">
                        <w:pPr>
                          <w:widowControl w:val="0"/>
                          <w:numPr>
                            <w:ilvl w:val="0"/>
                            <w:numId w:val="32"/>
                          </w:numPr>
                          <w:tabs>
                            <w:tab w:val="left" w:pos="970"/>
                          </w:tabs>
                          <w:autoSpaceDE w:val="0"/>
                          <w:autoSpaceDN w:val="0"/>
                          <w:spacing w:before="35" w:line="189" w:lineRule="auto"/>
                          <w:ind w:right="230"/>
                          <w:jc w:val="both"/>
                          <w:rPr>
                            <w:sz w:val="18"/>
                          </w:rPr>
                        </w:pPr>
                        <w:r>
                          <w:rPr>
                            <w:sz w:val="18"/>
                          </w:rPr>
                          <w:t xml:space="preserve">“I wanted to come up and talk to you because I’m interested in your </w:t>
                        </w:r>
                        <w:proofErr w:type="spellStart"/>
                        <w:r>
                          <w:rPr>
                            <w:sz w:val="18"/>
                          </w:rPr>
                          <w:t>organisation</w:t>
                        </w:r>
                        <w:proofErr w:type="spellEnd"/>
                        <w:r>
                          <w:rPr>
                            <w:sz w:val="18"/>
                          </w:rPr>
                          <w:t xml:space="preserve"> – I study [A], I’m working on [B; experience &amp; skills], I’m interested in the field of [C], and </w:t>
                        </w:r>
                        <w:r>
                          <w:rPr>
                            <w:spacing w:val="-4"/>
                            <w:sz w:val="18"/>
                          </w:rPr>
                          <w:t xml:space="preserve">I’d </w:t>
                        </w:r>
                        <w:r>
                          <w:rPr>
                            <w:sz w:val="18"/>
                          </w:rPr>
                          <w:t xml:space="preserve">love to work in [D; type of </w:t>
                        </w:r>
                        <w:proofErr w:type="spellStart"/>
                        <w:r>
                          <w:rPr>
                            <w:sz w:val="18"/>
                          </w:rPr>
                          <w:t>organisation</w:t>
                        </w:r>
                        <w:proofErr w:type="spellEnd"/>
                        <w:r>
                          <w:rPr>
                            <w:sz w:val="18"/>
                          </w:rPr>
                          <w:t xml:space="preserve">], doing </w:t>
                        </w:r>
                        <w:r>
                          <w:rPr>
                            <w:spacing w:val="-4"/>
                            <w:sz w:val="18"/>
                          </w:rPr>
                          <w:t xml:space="preserve">[E]”. </w:t>
                        </w:r>
                        <w:r>
                          <w:rPr>
                            <w:sz w:val="18"/>
                          </w:rPr>
                          <w:t>(Provide reasons for C, D and</w:t>
                        </w:r>
                        <w:r>
                          <w:rPr>
                            <w:spacing w:val="9"/>
                            <w:sz w:val="18"/>
                          </w:rPr>
                          <w:t xml:space="preserve"> </w:t>
                        </w:r>
                        <w:r>
                          <w:rPr>
                            <w:sz w:val="18"/>
                          </w:rPr>
                          <w:t>E).</w:t>
                        </w:r>
                      </w:p>
                      <w:p w14:paraId="12A651DF" w14:textId="77777777" w:rsidR="00903E45" w:rsidRDefault="00903E45" w:rsidP="00181E80">
                        <w:pPr>
                          <w:spacing w:before="12" w:line="243" w:lineRule="exact"/>
                          <w:ind w:left="604"/>
                          <w:jc w:val="both"/>
                          <w:rPr>
                            <w:sz w:val="20"/>
                          </w:rPr>
                        </w:pPr>
                        <w:r>
                          <w:rPr>
                            <w:color w:val="FF0000"/>
                            <w:w w:val="105"/>
                            <w:sz w:val="20"/>
                          </w:rPr>
                          <w:t>What you’d like to talk to them about</w:t>
                        </w:r>
                      </w:p>
                      <w:p w14:paraId="119F9C93" w14:textId="77777777" w:rsidR="00903E45" w:rsidRDefault="00903E45" w:rsidP="00181E80">
                        <w:pPr>
                          <w:widowControl w:val="0"/>
                          <w:numPr>
                            <w:ilvl w:val="0"/>
                            <w:numId w:val="32"/>
                          </w:numPr>
                          <w:tabs>
                            <w:tab w:val="left" w:pos="969"/>
                            <w:tab w:val="left" w:pos="970"/>
                          </w:tabs>
                          <w:autoSpaceDE w:val="0"/>
                          <w:autoSpaceDN w:val="0"/>
                          <w:spacing w:before="35" w:line="189" w:lineRule="auto"/>
                          <w:ind w:right="153"/>
                          <w:rPr>
                            <w:sz w:val="18"/>
                          </w:rPr>
                        </w:pPr>
                        <w:r>
                          <w:rPr>
                            <w:sz w:val="18"/>
                          </w:rPr>
                          <w:t xml:space="preserve">Ask a general question: “I know broadly that your </w:t>
                        </w:r>
                        <w:proofErr w:type="spellStart"/>
                        <w:r>
                          <w:rPr>
                            <w:sz w:val="18"/>
                          </w:rPr>
                          <w:t>organisation</w:t>
                        </w:r>
                        <w:proofErr w:type="spellEnd"/>
                        <w:r>
                          <w:rPr>
                            <w:sz w:val="18"/>
                          </w:rPr>
                          <w:t xml:space="preserve"> does X – can you tell me more specifically about what type of business are you</w:t>
                        </w:r>
                        <w:r>
                          <w:rPr>
                            <w:spacing w:val="11"/>
                            <w:sz w:val="18"/>
                          </w:rPr>
                          <w:t xml:space="preserve"> </w:t>
                        </w:r>
                        <w:r>
                          <w:rPr>
                            <w:sz w:val="18"/>
                          </w:rPr>
                          <w:t>in?”</w:t>
                        </w:r>
                      </w:p>
                      <w:p w14:paraId="33466E99" w14:textId="77777777" w:rsidR="00903E45" w:rsidRDefault="00903E45" w:rsidP="00181E80">
                        <w:pPr>
                          <w:widowControl w:val="0"/>
                          <w:numPr>
                            <w:ilvl w:val="0"/>
                            <w:numId w:val="32"/>
                          </w:numPr>
                          <w:tabs>
                            <w:tab w:val="left" w:pos="969"/>
                            <w:tab w:val="left" w:pos="970"/>
                          </w:tabs>
                          <w:autoSpaceDE w:val="0"/>
                          <w:autoSpaceDN w:val="0"/>
                          <w:spacing w:before="9" w:line="218" w:lineRule="exact"/>
                          <w:ind w:hanging="349"/>
                          <w:rPr>
                            <w:sz w:val="18"/>
                          </w:rPr>
                        </w:pPr>
                        <w:r>
                          <w:rPr>
                            <w:sz w:val="18"/>
                          </w:rPr>
                          <w:t xml:space="preserve">Ask follow-up questions to </w:t>
                        </w:r>
                        <w:r>
                          <w:rPr>
                            <w:spacing w:val="-3"/>
                            <w:sz w:val="18"/>
                          </w:rPr>
                          <w:t xml:space="preserve">keep </w:t>
                        </w:r>
                        <w:r>
                          <w:rPr>
                            <w:sz w:val="18"/>
                          </w:rPr>
                          <w:t>conversation going, e.g. “What do you mean by</w:t>
                        </w:r>
                        <w:r>
                          <w:rPr>
                            <w:spacing w:val="31"/>
                            <w:sz w:val="18"/>
                          </w:rPr>
                          <w:t xml:space="preserve"> </w:t>
                        </w:r>
                        <w:r>
                          <w:rPr>
                            <w:sz w:val="18"/>
                          </w:rPr>
                          <w:t>that?”</w:t>
                        </w:r>
                      </w:p>
                      <w:p w14:paraId="300DAA17" w14:textId="77777777" w:rsidR="00903E45" w:rsidRDefault="00903E45" w:rsidP="00181E80">
                        <w:pPr>
                          <w:widowControl w:val="0"/>
                          <w:numPr>
                            <w:ilvl w:val="0"/>
                            <w:numId w:val="32"/>
                          </w:numPr>
                          <w:tabs>
                            <w:tab w:val="left" w:pos="969"/>
                            <w:tab w:val="left" w:pos="970"/>
                          </w:tabs>
                          <w:autoSpaceDE w:val="0"/>
                          <w:autoSpaceDN w:val="0"/>
                          <w:spacing w:line="216" w:lineRule="exact"/>
                          <w:ind w:hanging="349"/>
                          <w:rPr>
                            <w:sz w:val="18"/>
                          </w:rPr>
                        </w:pPr>
                        <w:r>
                          <w:rPr>
                            <w:sz w:val="18"/>
                          </w:rPr>
                          <w:t xml:space="preserve">“I know your </w:t>
                        </w:r>
                        <w:proofErr w:type="spellStart"/>
                        <w:r>
                          <w:rPr>
                            <w:sz w:val="18"/>
                          </w:rPr>
                          <w:t>organisation</w:t>
                        </w:r>
                        <w:proofErr w:type="spellEnd"/>
                        <w:r>
                          <w:rPr>
                            <w:sz w:val="18"/>
                          </w:rPr>
                          <w:t xml:space="preserve"> … and I…” [state the</w:t>
                        </w:r>
                        <w:r>
                          <w:rPr>
                            <w:spacing w:val="14"/>
                            <w:sz w:val="18"/>
                          </w:rPr>
                          <w:t xml:space="preserve"> </w:t>
                        </w:r>
                        <w:r>
                          <w:rPr>
                            <w:sz w:val="18"/>
                          </w:rPr>
                          <w:t>alignment]</w:t>
                        </w:r>
                      </w:p>
                      <w:p w14:paraId="17430B46" w14:textId="77777777" w:rsidR="00903E45" w:rsidRDefault="00903E45" w:rsidP="00181E80">
                        <w:pPr>
                          <w:widowControl w:val="0"/>
                          <w:numPr>
                            <w:ilvl w:val="0"/>
                            <w:numId w:val="32"/>
                          </w:numPr>
                          <w:tabs>
                            <w:tab w:val="left" w:pos="969"/>
                            <w:tab w:val="left" w:pos="970"/>
                          </w:tabs>
                          <w:autoSpaceDE w:val="0"/>
                          <w:autoSpaceDN w:val="0"/>
                          <w:spacing w:before="34" w:line="189" w:lineRule="auto"/>
                          <w:ind w:right="275"/>
                          <w:rPr>
                            <w:sz w:val="18"/>
                          </w:rPr>
                        </w:pPr>
                        <w:r>
                          <w:rPr>
                            <w:sz w:val="18"/>
                          </w:rPr>
                          <w:t>Offer information: “That reminds me of [X], who/that did [Y]; have you heard about that?” Focus on helping / introduce them to someone you</w:t>
                        </w:r>
                        <w:r>
                          <w:rPr>
                            <w:spacing w:val="11"/>
                            <w:sz w:val="18"/>
                          </w:rPr>
                          <w:t xml:space="preserve"> </w:t>
                        </w:r>
                        <w:r>
                          <w:rPr>
                            <w:spacing w:val="-3"/>
                            <w:sz w:val="18"/>
                          </w:rPr>
                          <w:t>know.</w:t>
                        </w:r>
                      </w:p>
                      <w:p w14:paraId="02144AE2" w14:textId="77777777" w:rsidR="00903E45" w:rsidRDefault="00903E45" w:rsidP="00181E80">
                        <w:pPr>
                          <w:spacing w:before="13" w:line="243" w:lineRule="exact"/>
                          <w:ind w:left="604"/>
                          <w:rPr>
                            <w:sz w:val="20"/>
                          </w:rPr>
                        </w:pPr>
                        <w:r>
                          <w:rPr>
                            <w:color w:val="FF0000"/>
                            <w:w w:val="105"/>
                            <w:sz w:val="20"/>
                          </w:rPr>
                          <w:t>Close</w:t>
                        </w:r>
                      </w:p>
                      <w:p w14:paraId="5F897A65" w14:textId="77777777" w:rsidR="00903E45" w:rsidRDefault="00903E45" w:rsidP="00181E80">
                        <w:pPr>
                          <w:widowControl w:val="0"/>
                          <w:numPr>
                            <w:ilvl w:val="0"/>
                            <w:numId w:val="32"/>
                          </w:numPr>
                          <w:tabs>
                            <w:tab w:val="left" w:pos="952"/>
                            <w:tab w:val="left" w:pos="953"/>
                          </w:tabs>
                          <w:autoSpaceDE w:val="0"/>
                          <w:autoSpaceDN w:val="0"/>
                          <w:spacing w:line="219" w:lineRule="exact"/>
                          <w:ind w:left="952" w:hanging="349"/>
                          <w:rPr>
                            <w:sz w:val="18"/>
                          </w:rPr>
                        </w:pPr>
                        <w:r>
                          <w:rPr>
                            <w:sz w:val="18"/>
                          </w:rPr>
                          <w:t>“Nice to meet you; thanks for your</w:t>
                        </w:r>
                        <w:r>
                          <w:rPr>
                            <w:spacing w:val="7"/>
                            <w:sz w:val="18"/>
                          </w:rPr>
                          <w:t xml:space="preserve"> </w:t>
                        </w:r>
                        <w:r>
                          <w:rPr>
                            <w:spacing w:val="-3"/>
                            <w:sz w:val="18"/>
                          </w:rPr>
                          <w:t>time.”</w:t>
                        </w:r>
                      </w:p>
                      <w:p w14:paraId="38295AAC" w14:textId="77777777" w:rsidR="00903E45" w:rsidRDefault="00903E45" w:rsidP="00181E80">
                        <w:pPr>
                          <w:spacing w:before="152"/>
                          <w:ind w:left="604"/>
                          <w:jc w:val="both"/>
                          <w:rPr>
                            <w:sz w:val="18"/>
                          </w:rPr>
                        </w:pPr>
                        <w:r>
                          <w:rPr>
                            <w:color w:val="00AF50"/>
                            <w:sz w:val="18"/>
                          </w:rPr>
                          <w:t>Use your interpersonal skills to read the situation and decide how best to start and proceed</w:t>
                        </w:r>
                      </w:p>
                    </w:txbxContent>
                  </v:textbox>
                </v:shape>
                <w10:anchorlock/>
              </v:group>
            </w:pict>
          </mc:Fallback>
        </mc:AlternateContent>
      </w:r>
    </w:p>
    <w:p w14:paraId="1503D94A" w14:textId="77777777" w:rsidR="00181E80" w:rsidRDefault="00181E80" w:rsidP="00181E80">
      <w:pPr>
        <w:pStyle w:val="BodyText"/>
        <w:spacing w:before="74"/>
        <w:ind w:left="107"/>
      </w:pPr>
      <w:r>
        <w:rPr>
          <w:color w:val="262626"/>
        </w:rPr>
        <w:t>29</w:t>
      </w:r>
    </w:p>
    <w:p w14:paraId="4FB3983D" w14:textId="77777777" w:rsidR="00181E80" w:rsidRDefault="00181E80" w:rsidP="00181E80">
      <w:pPr>
        <w:pStyle w:val="BodyText"/>
        <w:rPr>
          <w:sz w:val="20"/>
        </w:rPr>
      </w:pPr>
    </w:p>
    <w:p w14:paraId="37E44A61" w14:textId="77777777" w:rsidR="00181E80" w:rsidRDefault="00181E80" w:rsidP="00181E80">
      <w:pPr>
        <w:pStyle w:val="BodyText"/>
        <w:rPr>
          <w:sz w:val="20"/>
        </w:rPr>
      </w:pPr>
    </w:p>
    <w:p w14:paraId="4C064C7F" w14:textId="42F57EAA" w:rsidR="00181E80" w:rsidRDefault="00181E80" w:rsidP="00181E80">
      <w:pPr>
        <w:pStyle w:val="BodyText"/>
        <w:spacing w:before="8"/>
        <w:rPr>
          <w:sz w:val="13"/>
        </w:rPr>
      </w:pPr>
      <w:r>
        <w:rPr>
          <w:noProof/>
          <w:sz w:val="22"/>
        </w:rPr>
        <mc:AlternateContent>
          <mc:Choice Requires="wpg">
            <w:drawing>
              <wp:anchor distT="0" distB="0" distL="0" distR="0" simplePos="0" relativeHeight="251720704" behindDoc="1" locked="0" layoutInCell="1" allowOverlap="1" wp14:anchorId="2C2FB391" wp14:editId="241489C1">
                <wp:simplePos x="0" y="0"/>
                <wp:positionH relativeFrom="page">
                  <wp:posOffset>830580</wp:posOffset>
                </wp:positionH>
                <wp:positionV relativeFrom="paragraph">
                  <wp:posOffset>130810</wp:posOffset>
                </wp:positionV>
                <wp:extent cx="5897880" cy="3316605"/>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183" name="Picture 1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166"/>
                        <wps:cNvSpPr>
                          <a:spLocks noChangeArrowheads="1"/>
                        </wps:cNvSpPr>
                        <wps:spPr bwMode="auto">
                          <a:xfrm>
                            <a:off x="1888" y="1171"/>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1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891" y="338"/>
                            <a:ext cx="6483" cy="4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Rectangle 168"/>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4AACF" id="Group 182" o:spid="_x0000_s1026" style="position:absolute;margin-left:65.4pt;margin-top:10.3pt;width:464.4pt;height:261.15pt;z-index:-251595776;mso-wrap-distance-left:0;mso-wrap-distance-right:0;mso-position-horizontal-relative:page"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">
                <v:shape id="Picture 165" o:spid="_x0000_s1027"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P&#10;bcjCAAAA3AAAAA8AAABkcnMvZG93bnJldi54bWxET01rwkAQvQv+h2WE3nSjBZXUVYoQKJQcEoPi&#10;bchOk9DsbMiuSfrvu0Kht3m8zzmcJtOKgXrXWFawXkUgiEurG64UFJdkuQfhPLLG1jIp+CEHp+N8&#10;dsBY25EzGnJfiRDCLkYFtfddLKUrazLoVrYjDtyX7Q36APtK6h7HEG5auYmirTTYcGiosaNzTeV3&#10;/jAKPm/JedyNaY5psY6uV5pccc+UellM728gPE3+X/zn/tBh/v4Vns+EC+Tx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iT23IwgAAANwAAAAPAAAAAAAAAAAAAAAAAJwCAABk&#10;cnMvZG93bnJldi54bWxQSwUGAAAAAAQABAD3AAAAiwMAAAAA&#10;">
                  <v:imagedata r:id="rId79" o:title=""/>
                </v:shape>
                <v:rect id="Rectangle 166" o:spid="_x0000_s1028" style="position:absolute;left:1888;top:1171;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wOjwwAA&#10;ANwAAAAPAAAAZHJzL2Rvd25yZXYueG1sRE9Na8JAEL0X/A/LCL3VjUVEUjchFCzSizTNweOYnSap&#10;u7Mxu5r477uFQm/zeJ+zzSdrxI0G3zlWsFwkIIhrpztuFFSfu6cNCB+QNRrHpOBOHvJs9rDFVLuR&#10;P+hWhkbEEPYpKmhD6FMpfd2SRb9wPXHkvtxgMUQ4NFIPOMZwa+RzkqylxY5jQ4s9vbZUn8urVYBH&#10;Yy7nQq/69elyKMoRq7fvd6Ue51PxAiLQFP7Ff+69jvM3K/h9Jl4gs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NwOjwwAAANwAAAAPAAAAAAAAAAAAAAAAAJcCAABkcnMvZG93&#10;bnJldi54bWxQSwUGAAAAAAQABAD1AAAAhwMAAAAA&#10;" fillcolor="#57595b" stroked="f"/>
                <v:shape id="Picture 167" o:spid="_x0000_s1029" type="#_x0000_t75" style="position:absolute;left:1891;top:338;width:6483;height:48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wk&#10;6KzEAAAA3AAAAA8AAABkcnMvZG93bnJldi54bWxET0trwkAQvgv+h2WEXqRuLFRCdBUpLUrpwUcP&#10;HifZMQlmZ8PuRuO/7xYEb/PxPWex6k0jruR8bVnBdJKAIC6srrlU8Hv8ek1B+ICssbFMCu7kYbUc&#10;DhaYaXvjPV0PoRQxhH2GCqoQ2kxKX1Rk0E9sSxy5s3UGQ4SulNrhLYabRr4lyUwarDk2VNjSR0XF&#10;5dAZBZ/raf79M9tv8nTjtvn42N1Pu06pl1G/noMI1Ien+OHe6jg/fYf/Z+IFcvk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wk6KzEAAAA3AAAAA8AAAAAAAAAAAAAAAAAnAIA&#10;AGRycy9kb3ducmV2LnhtbFBLBQYAAAAABAAEAPcAAACNAwAAAAA=&#10;">
                  <v:imagedata r:id="rId104" o:title=""/>
                </v:shape>
                <v:rect id="Rectangle 168" o:spid="_x0000_s1030"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mYznwgAA&#10;ANwAAAAPAAAAZHJzL2Rvd25yZXYueG1sRE9LbsIwEN1X4g7WILEjDohGNGAQQuoPVkAOMI2HJG08&#10;jmwXwu1xJaTu5ul9Z7nuTSsu5HxjWcEkSUEQl1Y3XCkoTq/jOQgfkDW2lknBjTysV4OnJebaXvlA&#10;l2OoRAxhn6OCOoQul9KXNRn0ie2II3e2zmCI0FVSO7zGcNPKaZpm0mDDsaHGjrY1lT/HX6MgvM2a&#10;592ue99O8fNLF9n+9PLtlBoN+80CRKA+/Isf7g8d588z+HsmXi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ZjOfCAAAA3AAAAA8AAAAAAAAAAAAAAAAAlwIAAGRycy9kb3du&#10;cmV2LnhtbFBLBQYAAAAABAAEAPUAAACGAwAAAAA=&#10;" filled="f" strokeweight=".96pt"/>
                <w10:wrap type="topAndBottom" anchorx="page"/>
              </v:group>
            </w:pict>
          </mc:Fallback>
        </mc:AlternateContent>
      </w:r>
    </w:p>
    <w:p w14:paraId="28B17523" w14:textId="77777777" w:rsidR="00181E80" w:rsidRDefault="00181E80" w:rsidP="00181E80">
      <w:pPr>
        <w:pStyle w:val="BodyText"/>
        <w:spacing w:before="49"/>
        <w:ind w:left="107"/>
      </w:pPr>
      <w:r>
        <w:rPr>
          <w:color w:val="262626"/>
        </w:rPr>
        <w:t>30</w:t>
      </w:r>
    </w:p>
    <w:p w14:paraId="3AE780C1" w14:textId="77777777" w:rsidR="00181E80" w:rsidRDefault="00181E80" w:rsidP="00181E80">
      <w:pPr>
        <w:sectPr w:rsidR="00181E80">
          <w:pgSz w:w="11910" w:h="16840"/>
          <w:pgMar w:top="1660" w:right="1200" w:bottom="1520" w:left="1200" w:header="1334" w:footer="1336" w:gutter="0"/>
          <w:cols w:space="720"/>
        </w:sectPr>
      </w:pPr>
    </w:p>
    <w:p w14:paraId="5E433910" w14:textId="77777777" w:rsidR="00181E80" w:rsidRDefault="00181E80" w:rsidP="00181E80">
      <w:pPr>
        <w:pStyle w:val="BodyText"/>
        <w:rPr>
          <w:sz w:val="20"/>
        </w:rPr>
      </w:pPr>
    </w:p>
    <w:p w14:paraId="53F1098E" w14:textId="77777777" w:rsidR="00181E80" w:rsidRDefault="00181E80" w:rsidP="00181E80">
      <w:pPr>
        <w:pStyle w:val="BodyText"/>
        <w:rPr>
          <w:sz w:val="20"/>
        </w:rPr>
      </w:pPr>
    </w:p>
    <w:p w14:paraId="61087842" w14:textId="77777777" w:rsidR="00181E80" w:rsidRDefault="00181E80" w:rsidP="00181E80">
      <w:pPr>
        <w:pStyle w:val="BodyText"/>
        <w:rPr>
          <w:sz w:val="20"/>
        </w:rPr>
      </w:pPr>
    </w:p>
    <w:p w14:paraId="1CFA567E" w14:textId="77777777" w:rsidR="00181E80" w:rsidRDefault="00181E80" w:rsidP="00181E80">
      <w:pPr>
        <w:pStyle w:val="BodyText"/>
        <w:spacing w:before="10"/>
        <w:rPr>
          <w:sz w:val="21"/>
        </w:rPr>
      </w:pPr>
    </w:p>
    <w:p w14:paraId="4AD4E36F" w14:textId="302F5E83" w:rsidR="00181E80" w:rsidRDefault="00181E80" w:rsidP="00181E80">
      <w:pPr>
        <w:pStyle w:val="BodyText"/>
        <w:ind w:left="107"/>
        <w:rPr>
          <w:sz w:val="20"/>
        </w:rPr>
      </w:pPr>
      <w:r>
        <w:rPr>
          <w:noProof/>
          <w:sz w:val="20"/>
        </w:rPr>
        <mc:AlternateContent>
          <mc:Choice Requires="wpg">
            <w:drawing>
              <wp:inline distT="0" distB="0" distL="0" distR="0" wp14:anchorId="3D088F4D" wp14:editId="6B9E3A4C">
                <wp:extent cx="5897880" cy="3316605"/>
                <wp:effectExtent l="0" t="0" r="7620" b="10795"/>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0" y="0"/>
                          <a:chExt cx="9288" cy="5223"/>
                        </a:xfrm>
                      </wpg:grpSpPr>
                      <pic:pic xmlns:pic="http://schemas.openxmlformats.org/drawingml/2006/picture">
                        <pic:nvPicPr>
                          <pic:cNvPr id="180" name="Picture 5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934" y="1104"/>
                            <a:ext cx="2777" cy="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Rectangle 58"/>
                        <wps:cNvSpPr>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6B1D7E" id="Group 179" o:spid="_x0000_s1026" style="width:464.4pt;height:261.15pt;mso-position-horizontal-relative:char;mso-position-vertical-relative:line"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">
                <v:shape id="Picture 57" o:spid="_x0000_s1027" type="#_x0000_t75" style="position:absolute;left:2934;top:1104;width:2777;height:3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k&#10;BAXEAAAA3AAAAA8AAABkcnMvZG93bnJldi54bWxEj09rwzAMxe+DfgejQW+rvUD/kNUto2Ow20jb&#10;9SxiLc4WyyH22vTbT4dCbxLv6b2f1tsxdOpMQ2ojW3ieGVDEdXQtNxaOh/enFaiUkR12kcnClRJs&#10;N5OHNZYuXrii8z43SkI4lWjB59yXWqfaU8A0iz2xaN9xCJhlHRrtBrxIeOh0YcxCB2xZGjz2tPNU&#10;/+7/ggXyb5WZL4vlz/yr+azbqjglc7J2+ji+voDKNOa7+Xb94QR/JfjyjEyg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MkBAXEAAAA3AAAAA8AAAAAAAAAAAAAAAAAnAIA&#10;AGRycy9kb3ducmV2LnhtbFBLBQYAAAAABAAEAPcAAACNAwAAAAA=&#10;">
                  <v:imagedata r:id="rId106" o:title=""/>
                </v:shape>
                <v:rect id="Rectangle 58" o:spid="_x0000_s1028"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cBSTwAAA&#10;ANwAAAAPAAAAZHJzL2Rvd25yZXYueG1sRE/bisIwEH0X9h/CCL5pqqi4XaMsgvenVT9gthnbajMp&#10;SdTu328Ewbc5nOtM542pxJ2cLy0r6PcSEMSZ1SXnCk7HZXcCwgdkjZVlUvBHHuazj9YUU20f/EP3&#10;Q8hFDGGfooIihDqV0mcFGfQ9WxNH7mydwRChy6V2+IjhppKDJBlLgyXHhgJrWhSUXQ83oyCshuVo&#10;t6vXiwFuf/VpvD9+XpxSnXbz/QUiUBPe4pd7o+P8SR+ez8QL5O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gcBSTwAAAANwAAAAPAAAAAAAAAAAAAAAAAJcCAABkcnMvZG93bnJl&#10;di54bWxQSwUGAAAAAAQABAD1AAAAhAMAAAAA&#10;" filled="f" strokeweight=".96pt"/>
                <w10:anchorlock/>
              </v:group>
            </w:pict>
          </mc:Fallback>
        </mc:AlternateContent>
      </w:r>
    </w:p>
    <w:p w14:paraId="6425F3FC" w14:textId="77777777" w:rsidR="00181E80" w:rsidRDefault="00181E80" w:rsidP="00181E80">
      <w:pPr>
        <w:pStyle w:val="BodyText"/>
        <w:spacing w:before="48"/>
        <w:ind w:left="107"/>
      </w:pPr>
      <w:r>
        <w:rPr>
          <w:color w:val="262626"/>
        </w:rPr>
        <w:t>31</w:t>
      </w:r>
    </w:p>
    <w:p w14:paraId="1F0E0282" w14:textId="77777777" w:rsidR="00181E80" w:rsidRDefault="00181E80" w:rsidP="00181E80">
      <w:pPr>
        <w:pStyle w:val="BodyText"/>
        <w:rPr>
          <w:sz w:val="20"/>
        </w:rPr>
      </w:pPr>
    </w:p>
    <w:p w14:paraId="778307A5" w14:textId="77777777" w:rsidR="00181E80" w:rsidRDefault="00181E80" w:rsidP="00181E80">
      <w:pPr>
        <w:pStyle w:val="BodyText"/>
        <w:rPr>
          <w:sz w:val="20"/>
        </w:rPr>
      </w:pPr>
    </w:p>
    <w:p w14:paraId="78C93DA6" w14:textId="4240017F" w:rsidR="00181E80" w:rsidRDefault="00181E80" w:rsidP="00181E80">
      <w:pPr>
        <w:pStyle w:val="BodyText"/>
        <w:spacing w:before="8"/>
        <w:rPr>
          <w:sz w:val="13"/>
        </w:rPr>
      </w:pPr>
      <w:r>
        <w:rPr>
          <w:noProof/>
          <w:sz w:val="22"/>
        </w:rPr>
        <mc:AlternateContent>
          <mc:Choice Requires="wpg">
            <w:drawing>
              <wp:anchor distT="0" distB="0" distL="0" distR="0" simplePos="0" relativeHeight="251721728" behindDoc="1" locked="0" layoutInCell="1" allowOverlap="1" wp14:anchorId="0C6E5DB5" wp14:editId="60EEBFC6">
                <wp:simplePos x="0" y="0"/>
                <wp:positionH relativeFrom="page">
                  <wp:posOffset>830580</wp:posOffset>
                </wp:positionH>
                <wp:positionV relativeFrom="paragraph">
                  <wp:posOffset>130810</wp:posOffset>
                </wp:positionV>
                <wp:extent cx="5897880" cy="3316605"/>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169" name="Picture 1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171"/>
                        <wps:cNvSpPr>
                          <a:spLocks noChangeArrowheads="1"/>
                        </wps:cNvSpPr>
                        <wps:spPr bwMode="auto">
                          <a:xfrm>
                            <a:off x="1888" y="1171"/>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1" name="Picture 1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829" y="453"/>
                            <a:ext cx="1287"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7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6223" y="3549"/>
                            <a:ext cx="381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Rectangle 174"/>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Text Box 175"/>
                        <wps:cNvSpPr txBox="1">
                          <a:spLocks noChangeArrowheads="1"/>
                        </wps:cNvSpPr>
                        <wps:spPr bwMode="auto">
                          <a:xfrm>
                            <a:off x="1931" y="745"/>
                            <a:ext cx="3345"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7183D" w14:textId="77777777" w:rsidR="00903E45" w:rsidRDefault="00903E45" w:rsidP="00181E80">
                              <w:pPr>
                                <w:spacing w:line="362" w:lineRule="exact"/>
                                <w:rPr>
                                  <w:b/>
                                  <w:sz w:val="36"/>
                                </w:rPr>
                              </w:pPr>
                              <w:r>
                                <w:rPr>
                                  <w:b/>
                                  <w:color w:val="00A8CD"/>
                                  <w:sz w:val="36"/>
                                </w:rPr>
                                <w:t>CAREERS UC SERVICES</w:t>
                              </w:r>
                            </w:p>
                          </w:txbxContent>
                        </wps:txbx>
                        <wps:bodyPr rot="0" vert="horz" wrap="square" lIns="0" tIns="0" rIns="0" bIns="0" anchor="t" anchorCtr="0" upright="1">
                          <a:noAutofit/>
                        </wps:bodyPr>
                      </wps:wsp>
                      <wps:wsp>
                        <wps:cNvPr id="175" name="Text Box 176"/>
                        <wps:cNvSpPr txBox="1">
                          <a:spLocks noChangeArrowheads="1"/>
                        </wps:cNvSpPr>
                        <wps:spPr bwMode="auto">
                          <a:xfrm>
                            <a:off x="7163" y="545"/>
                            <a:ext cx="1478"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29BD5" w14:textId="77777777" w:rsidR="00903E45" w:rsidRDefault="00903E45" w:rsidP="00181E80">
                              <w:pPr>
                                <w:spacing w:line="235" w:lineRule="exact"/>
                                <w:rPr>
                                  <w:b/>
                                  <w:sz w:val="23"/>
                                </w:rPr>
                              </w:pPr>
                              <w:r>
                                <w:rPr>
                                  <w:b/>
                                  <w:sz w:val="23"/>
                                </w:rPr>
                                <w:t>facebook.com/</w:t>
                              </w:r>
                            </w:p>
                            <w:p w14:paraId="5D5105E8" w14:textId="77777777" w:rsidR="00903E45" w:rsidRDefault="00903E45" w:rsidP="00181E80">
                              <w:pPr>
                                <w:spacing w:line="276" w:lineRule="exact"/>
                                <w:rPr>
                                  <w:b/>
                                  <w:sz w:val="23"/>
                                </w:rPr>
                              </w:pPr>
                              <w:proofErr w:type="spellStart"/>
                              <w:r>
                                <w:rPr>
                                  <w:b/>
                                  <w:sz w:val="23"/>
                                </w:rPr>
                                <w:t>UCCareers</w:t>
                              </w:r>
                              <w:proofErr w:type="spellEnd"/>
                            </w:p>
                          </w:txbxContent>
                        </wps:txbx>
                        <wps:bodyPr rot="0" vert="horz" wrap="square" lIns="0" tIns="0" rIns="0" bIns="0" anchor="t" anchorCtr="0" upright="1">
                          <a:noAutofit/>
                        </wps:bodyPr>
                      </wps:wsp>
                      <wps:wsp>
                        <wps:cNvPr id="176" name="Text Box 177"/>
                        <wps:cNvSpPr txBox="1">
                          <a:spLocks noChangeArrowheads="1"/>
                        </wps:cNvSpPr>
                        <wps:spPr bwMode="auto">
                          <a:xfrm>
                            <a:off x="1975" y="1428"/>
                            <a:ext cx="3389" cy="3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9C3B9" w14:textId="77777777" w:rsidR="00903E45" w:rsidRDefault="00903E45" w:rsidP="00181E80">
                              <w:pPr>
                                <w:spacing w:line="236" w:lineRule="exact"/>
                                <w:rPr>
                                  <w:b/>
                                  <w:sz w:val="23"/>
                                </w:rPr>
                              </w:pPr>
                              <w:r>
                                <w:rPr>
                                  <w:b/>
                                  <w:sz w:val="23"/>
                                </w:rPr>
                                <w:t>Current Students and Recent Grads</w:t>
                              </w:r>
                            </w:p>
                            <w:p w14:paraId="54C689F7" w14:textId="77777777" w:rsidR="00903E45" w:rsidRDefault="00903E45" w:rsidP="00181E80">
                              <w:pPr>
                                <w:widowControl w:val="0"/>
                                <w:numPr>
                                  <w:ilvl w:val="0"/>
                                  <w:numId w:val="31"/>
                                </w:numPr>
                                <w:tabs>
                                  <w:tab w:val="left" w:pos="219"/>
                                </w:tabs>
                                <w:autoSpaceDE w:val="0"/>
                                <w:autoSpaceDN w:val="0"/>
                                <w:spacing w:before="53"/>
                                <w:rPr>
                                  <w:sz w:val="23"/>
                                </w:rPr>
                              </w:pPr>
                              <w:r>
                                <w:rPr>
                                  <w:sz w:val="23"/>
                                </w:rPr>
                                <w:t>Jobs and Grad Positions</w:t>
                              </w:r>
                            </w:p>
                            <w:p w14:paraId="5FA7A8F0" w14:textId="77777777" w:rsidR="00903E45" w:rsidRDefault="00903E45" w:rsidP="00181E80">
                              <w:pPr>
                                <w:widowControl w:val="0"/>
                                <w:numPr>
                                  <w:ilvl w:val="0"/>
                                  <w:numId w:val="31"/>
                                </w:numPr>
                                <w:tabs>
                                  <w:tab w:val="left" w:pos="219"/>
                                </w:tabs>
                                <w:autoSpaceDE w:val="0"/>
                                <w:autoSpaceDN w:val="0"/>
                                <w:spacing w:before="52"/>
                                <w:rPr>
                                  <w:sz w:val="23"/>
                                </w:rPr>
                              </w:pPr>
                              <w:r>
                                <w:rPr>
                                  <w:sz w:val="23"/>
                                </w:rPr>
                                <w:t>Jobs on</w:t>
                              </w:r>
                              <w:r>
                                <w:rPr>
                                  <w:spacing w:val="2"/>
                                  <w:sz w:val="23"/>
                                </w:rPr>
                                <w:t xml:space="preserve"> </w:t>
                              </w:r>
                              <w:r>
                                <w:rPr>
                                  <w:sz w:val="23"/>
                                </w:rPr>
                                <w:t>Campus</w:t>
                              </w:r>
                            </w:p>
                            <w:p w14:paraId="3E08E1B8" w14:textId="77777777" w:rsidR="00903E45" w:rsidRDefault="00903E45" w:rsidP="00181E80">
                              <w:pPr>
                                <w:widowControl w:val="0"/>
                                <w:numPr>
                                  <w:ilvl w:val="0"/>
                                  <w:numId w:val="31"/>
                                </w:numPr>
                                <w:tabs>
                                  <w:tab w:val="left" w:pos="219"/>
                                </w:tabs>
                                <w:autoSpaceDE w:val="0"/>
                                <w:autoSpaceDN w:val="0"/>
                                <w:spacing w:before="56"/>
                                <w:rPr>
                                  <w:sz w:val="23"/>
                                </w:rPr>
                              </w:pPr>
                              <w:r>
                                <w:rPr>
                                  <w:sz w:val="23"/>
                                </w:rPr>
                                <w:t>Workshops</w:t>
                              </w:r>
                            </w:p>
                            <w:p w14:paraId="75C8243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Employer</w:t>
                              </w:r>
                              <w:r>
                                <w:rPr>
                                  <w:spacing w:val="4"/>
                                  <w:sz w:val="23"/>
                                </w:rPr>
                                <w:t xml:space="preserve"> </w:t>
                              </w:r>
                              <w:r>
                                <w:rPr>
                                  <w:spacing w:val="-3"/>
                                  <w:sz w:val="23"/>
                                </w:rPr>
                                <w:t>Events</w:t>
                              </w:r>
                            </w:p>
                            <w:p w14:paraId="1A2219B1" w14:textId="77777777" w:rsidR="00903E45" w:rsidRDefault="00903E45" w:rsidP="00181E80">
                              <w:pPr>
                                <w:widowControl w:val="0"/>
                                <w:numPr>
                                  <w:ilvl w:val="0"/>
                                  <w:numId w:val="31"/>
                                </w:numPr>
                                <w:tabs>
                                  <w:tab w:val="left" w:pos="219"/>
                                </w:tabs>
                                <w:autoSpaceDE w:val="0"/>
                                <w:autoSpaceDN w:val="0"/>
                                <w:spacing w:before="52"/>
                                <w:rPr>
                                  <w:sz w:val="23"/>
                                </w:rPr>
                              </w:pPr>
                              <w:r>
                                <w:rPr>
                                  <w:sz w:val="23"/>
                                </w:rPr>
                                <w:t>Guidance and career</w:t>
                              </w:r>
                              <w:r>
                                <w:rPr>
                                  <w:spacing w:val="13"/>
                                  <w:sz w:val="23"/>
                                </w:rPr>
                                <w:t xml:space="preserve"> </w:t>
                              </w:r>
                              <w:r>
                                <w:rPr>
                                  <w:sz w:val="23"/>
                                </w:rPr>
                                <w:t>advice</w:t>
                              </w:r>
                            </w:p>
                            <w:p w14:paraId="2940485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 xml:space="preserve">Careers </w:t>
                              </w:r>
                              <w:r>
                                <w:rPr>
                                  <w:spacing w:val="-4"/>
                                  <w:sz w:val="23"/>
                                </w:rPr>
                                <w:t>Toolkit</w:t>
                              </w:r>
                              <w:r>
                                <w:rPr>
                                  <w:spacing w:val="3"/>
                                  <w:sz w:val="23"/>
                                </w:rPr>
                                <w:t xml:space="preserve"> </w:t>
                              </w:r>
                              <w:r>
                                <w:rPr>
                                  <w:sz w:val="23"/>
                                </w:rPr>
                                <w:t>(resources)</w:t>
                              </w:r>
                            </w:p>
                            <w:p w14:paraId="2223C517" w14:textId="77777777" w:rsidR="00903E45" w:rsidRDefault="00903E45" w:rsidP="00181E80">
                              <w:pPr>
                                <w:widowControl w:val="0"/>
                                <w:numPr>
                                  <w:ilvl w:val="0"/>
                                  <w:numId w:val="31"/>
                                </w:numPr>
                                <w:tabs>
                                  <w:tab w:val="left" w:pos="219"/>
                                </w:tabs>
                                <w:autoSpaceDE w:val="0"/>
                                <w:autoSpaceDN w:val="0"/>
                                <w:spacing w:before="55"/>
                                <w:rPr>
                                  <w:sz w:val="23"/>
                                </w:rPr>
                              </w:pPr>
                              <w:r>
                                <w:rPr>
                                  <w:sz w:val="23"/>
                                </w:rPr>
                                <w:t>Internships</w:t>
                              </w:r>
                            </w:p>
                            <w:p w14:paraId="514CBF8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Placements</w:t>
                              </w:r>
                            </w:p>
                            <w:p w14:paraId="085C4C0D" w14:textId="77777777" w:rsidR="00903E45" w:rsidRDefault="00903E45" w:rsidP="00181E80">
                              <w:pPr>
                                <w:widowControl w:val="0"/>
                                <w:numPr>
                                  <w:ilvl w:val="0"/>
                                  <w:numId w:val="31"/>
                                </w:numPr>
                                <w:tabs>
                                  <w:tab w:val="left" w:pos="219"/>
                                </w:tabs>
                                <w:autoSpaceDE w:val="0"/>
                                <w:autoSpaceDN w:val="0"/>
                                <w:spacing w:before="53"/>
                                <w:rPr>
                                  <w:sz w:val="23"/>
                                </w:rPr>
                              </w:pPr>
                              <w:r>
                                <w:rPr>
                                  <w:sz w:val="23"/>
                                </w:rPr>
                                <w:t>Volunteering</w:t>
                              </w:r>
                            </w:p>
                            <w:p w14:paraId="57DE566E" w14:textId="77777777" w:rsidR="00903E45" w:rsidRDefault="00903E45" w:rsidP="00181E80">
                              <w:pPr>
                                <w:widowControl w:val="0"/>
                                <w:numPr>
                                  <w:ilvl w:val="0"/>
                                  <w:numId w:val="31"/>
                                </w:numPr>
                                <w:tabs>
                                  <w:tab w:val="left" w:pos="219"/>
                                </w:tabs>
                                <w:autoSpaceDE w:val="0"/>
                                <w:autoSpaceDN w:val="0"/>
                                <w:spacing w:before="55" w:line="277" w:lineRule="exact"/>
                                <w:rPr>
                                  <w:sz w:val="23"/>
                                </w:rPr>
                              </w:pPr>
                              <w:r>
                                <w:rPr>
                                  <w:sz w:val="23"/>
                                </w:rPr>
                                <w:t>Canberra</w:t>
                              </w:r>
                              <w:r>
                                <w:rPr>
                                  <w:spacing w:val="-1"/>
                                  <w:sz w:val="23"/>
                                </w:rPr>
                                <w:t xml:space="preserve"> </w:t>
                              </w:r>
                              <w:r>
                                <w:rPr>
                                  <w:sz w:val="23"/>
                                </w:rPr>
                                <w:t>Award</w:t>
                              </w:r>
                            </w:p>
                          </w:txbxContent>
                        </wps:txbx>
                        <wps:bodyPr rot="0" vert="horz" wrap="square" lIns="0" tIns="0" rIns="0" bIns="0" anchor="t" anchorCtr="0" upright="1">
                          <a:noAutofit/>
                        </wps:bodyPr>
                      </wps:wsp>
                      <wps:wsp>
                        <wps:cNvPr id="177" name="Text Box 178"/>
                        <wps:cNvSpPr txBox="1">
                          <a:spLocks noChangeArrowheads="1"/>
                        </wps:cNvSpPr>
                        <wps:spPr bwMode="auto">
                          <a:xfrm>
                            <a:off x="6276" y="1440"/>
                            <a:ext cx="2456"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DC66" w14:textId="77777777" w:rsidR="00903E45" w:rsidRDefault="00903E45" w:rsidP="00181E80">
                              <w:pPr>
                                <w:spacing w:line="233" w:lineRule="exact"/>
                                <w:rPr>
                                  <w:sz w:val="23"/>
                                </w:rPr>
                              </w:pPr>
                              <w:r>
                                <w:rPr>
                                  <w:b/>
                                  <w:sz w:val="23"/>
                                </w:rPr>
                                <w:t xml:space="preserve">Visit us: </w:t>
                              </w:r>
                              <w:r>
                                <w:rPr>
                                  <w:sz w:val="23"/>
                                </w:rPr>
                                <w:t>Careers UC, 1C42</w:t>
                              </w:r>
                            </w:p>
                          </w:txbxContent>
                        </wps:txbx>
                        <wps:bodyPr rot="0" vert="horz" wrap="square" lIns="0" tIns="0" rIns="0" bIns="0" anchor="t" anchorCtr="0" upright="1">
                          <a:noAutofit/>
                        </wps:bodyPr>
                      </wps:wsp>
                      <wps:wsp>
                        <wps:cNvPr id="178" name="Text Box 179"/>
                        <wps:cNvSpPr txBox="1">
                          <a:spLocks noChangeArrowheads="1"/>
                        </wps:cNvSpPr>
                        <wps:spPr bwMode="auto">
                          <a:xfrm>
                            <a:off x="6276" y="1964"/>
                            <a:ext cx="3582"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E04F6" w14:textId="77777777" w:rsidR="00903E45" w:rsidRDefault="00903E45" w:rsidP="00181E80">
                              <w:pPr>
                                <w:spacing w:line="268" w:lineRule="exact"/>
                                <w:rPr>
                                  <w:sz w:val="23"/>
                                </w:rPr>
                              </w:pPr>
                              <w:r>
                                <w:rPr>
                                  <w:b/>
                                  <w:sz w:val="23"/>
                                </w:rPr>
                                <w:t xml:space="preserve">Contact us: </w:t>
                              </w:r>
                              <w:r>
                                <w:rPr>
                                  <w:color w:val="00A8CD"/>
                                  <w:spacing w:val="-99"/>
                                  <w:sz w:val="23"/>
                                  <w:u w:val="single" w:color="00A8CD"/>
                                </w:rPr>
                                <w:t>c</w:t>
                              </w:r>
                              <w:r>
                                <w:rPr>
                                  <w:color w:val="00A8CD"/>
                                  <w:spacing w:val="46"/>
                                  <w:sz w:val="23"/>
                                </w:rPr>
                                <w:t xml:space="preserve"> </w:t>
                              </w:r>
                              <w:hyperlink r:id="rId109">
                                <w:r>
                                  <w:rPr>
                                    <w:color w:val="00A8CD"/>
                                    <w:sz w:val="23"/>
                                    <w:u w:val="single" w:color="00A8CD"/>
                                  </w:rPr>
                                  <w:t>areers@canberra.edu.au</w:t>
                                </w:r>
                              </w:hyperlink>
                            </w:p>
                            <w:p w14:paraId="3C4142F6" w14:textId="77777777" w:rsidR="00903E45" w:rsidRDefault="00903E45" w:rsidP="00181E80">
                              <w:pPr>
                                <w:spacing w:line="280" w:lineRule="exact"/>
                                <w:rPr>
                                  <w:sz w:val="23"/>
                                </w:rPr>
                              </w:pPr>
                              <w:r>
                                <w:rPr>
                                  <w:b/>
                                  <w:sz w:val="23"/>
                                </w:rPr>
                                <w:t xml:space="preserve">Web: </w:t>
                              </w:r>
                              <w:r>
                                <w:rPr>
                                  <w:color w:val="00A8CD"/>
                                  <w:spacing w:val="-125"/>
                                  <w:sz w:val="23"/>
                                  <w:u w:val="single" w:color="00A8CD"/>
                                </w:rPr>
                                <w:t>C</w:t>
                              </w:r>
                              <w:r>
                                <w:rPr>
                                  <w:color w:val="00A8CD"/>
                                  <w:spacing w:val="74"/>
                                  <w:sz w:val="23"/>
                                </w:rPr>
                                <w:t xml:space="preserve"> </w:t>
                              </w:r>
                              <w:proofErr w:type="spellStart"/>
                              <w:r>
                                <w:rPr>
                                  <w:color w:val="00A8CD"/>
                                  <w:sz w:val="23"/>
                                  <w:u w:val="single" w:color="00A8CD"/>
                                </w:rPr>
                                <w:t>areers</w:t>
                              </w:r>
                              <w:proofErr w:type="spellEnd"/>
                              <w:r>
                                <w:rPr>
                                  <w:color w:val="00A8CD"/>
                                  <w:sz w:val="23"/>
                                  <w:u w:val="single" w:color="00A8CD"/>
                                </w:rPr>
                                <w:t xml:space="preserve"> UC </w:t>
                              </w:r>
                              <w:r>
                                <w:rPr>
                                  <w:color w:val="00A8CD"/>
                                  <w:spacing w:val="-3"/>
                                  <w:sz w:val="23"/>
                                  <w:u w:val="single" w:color="00A8CD"/>
                                </w:rPr>
                                <w:t>Website</w:t>
                              </w:r>
                            </w:p>
                            <w:p w14:paraId="2EB298EE" w14:textId="77777777" w:rsidR="00903E45" w:rsidRDefault="00903E45" w:rsidP="00181E80">
                              <w:pPr>
                                <w:spacing w:before="7"/>
                              </w:pPr>
                            </w:p>
                            <w:p w14:paraId="14A1B9D5" w14:textId="77777777" w:rsidR="00903E45" w:rsidRDefault="00903E45" w:rsidP="00181E80">
                              <w:pPr>
                                <w:spacing w:line="280" w:lineRule="exact"/>
                                <w:rPr>
                                  <w:sz w:val="23"/>
                                </w:rPr>
                              </w:pPr>
                              <w:r>
                                <w:rPr>
                                  <w:b/>
                                  <w:sz w:val="23"/>
                                </w:rPr>
                                <w:t xml:space="preserve">Contact us: </w:t>
                              </w:r>
                              <w:r>
                                <w:rPr>
                                  <w:color w:val="00A8CD"/>
                                  <w:spacing w:val="-167"/>
                                  <w:sz w:val="23"/>
                                  <w:u w:val="single" w:color="00A8CD"/>
                                </w:rPr>
                                <w:t>w</w:t>
                              </w:r>
                              <w:r>
                                <w:rPr>
                                  <w:color w:val="00A8CD"/>
                                  <w:spacing w:val="116"/>
                                  <w:sz w:val="23"/>
                                </w:rPr>
                                <w:t xml:space="preserve"> </w:t>
                              </w:r>
                              <w:hyperlink r:id="rId110">
                                <w:r>
                                  <w:rPr>
                                    <w:color w:val="00A8CD"/>
                                    <w:sz w:val="23"/>
                                    <w:u w:val="single" w:color="00A8CD"/>
                                  </w:rPr>
                                  <w:t>il@canberra.edu.au</w:t>
                                </w:r>
                              </w:hyperlink>
                            </w:p>
                            <w:p w14:paraId="1B62CBEA" w14:textId="77777777" w:rsidR="00903E45" w:rsidRDefault="00903E45" w:rsidP="00181E80">
                              <w:pPr>
                                <w:spacing w:line="276" w:lineRule="exact"/>
                                <w:rPr>
                                  <w:sz w:val="23"/>
                                </w:rPr>
                              </w:pPr>
                              <w:r>
                                <w:rPr>
                                  <w:b/>
                                  <w:sz w:val="23"/>
                                </w:rPr>
                                <w:t xml:space="preserve">Web: </w:t>
                              </w:r>
                              <w:r>
                                <w:rPr>
                                  <w:color w:val="00A8CD"/>
                                  <w:spacing w:val="-208"/>
                                  <w:sz w:val="23"/>
                                  <w:u w:val="single" w:color="00A8CD"/>
                                </w:rPr>
                                <w:t>W</w:t>
                              </w:r>
                              <w:r>
                                <w:rPr>
                                  <w:color w:val="00A8CD"/>
                                  <w:spacing w:val="155"/>
                                  <w:sz w:val="23"/>
                                </w:rPr>
                                <w:t xml:space="preserve"> </w:t>
                              </w:r>
                              <w:r>
                                <w:rPr>
                                  <w:color w:val="00A8CD"/>
                                  <w:sz w:val="23"/>
                                  <w:u w:val="single" w:color="00A8CD"/>
                                </w:rPr>
                                <w:t xml:space="preserve">IL </w:t>
                              </w:r>
                              <w:r>
                                <w:rPr>
                                  <w:color w:val="00A8CD"/>
                                  <w:spacing w:val="-3"/>
                                  <w:sz w:val="23"/>
                                  <w:u w:val="single" w:color="00A8CD"/>
                                </w:rPr>
                                <w:t>Website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E5DB5" id="Group 168" o:spid="_x0000_s1254" style="position:absolute;margin-left:65.4pt;margin-top:10.3pt;width:464.4pt;height:261.15pt;z-index:-251594752;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">
                <v:shape id="Picture 170" o:spid="_x0000_s1255"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Or&#10;vNjDAAAA3AAAAA8AAABkcnMvZG93bnJldi54bWxET01rwkAQvQv+h2WE3nSjh7SNriKBgFA8mAaL&#10;tyE7JsHsbMiuSfrvu4VCb/N4n7M7TKYVA/WusaxgvYpAEJdWN1wpKD6z5RsI55E1tpZJwTc5OOzn&#10;sx0m2o58oSH3lQgh7BJUUHvfJVK6siaDbmU74sDdbW/QB9hXUvc4hnDTyk0UxdJgw6Ghxo7SmspH&#10;/jQKPr6ydHwdzzmei3V0vdLkittFqZfFdNyC8DT5f/Gf+6TD/Pgdfp8JF8j9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6u82MMAAADcAAAADwAAAAAAAAAAAAAAAACcAgAA&#10;ZHJzL2Rvd25yZXYueG1sUEsFBgAAAAAEAAQA9wAAAIwDAAAAAA==&#10;">
                  <v:imagedata r:id="rId63" o:title=""/>
                </v:shape>
                <v:rect id="Rectangle 171" o:spid="_x0000_s1256" style="position:absolute;left:1888;top:1171;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2XWHxQAA&#10;ANwAAAAPAAAAZHJzL2Rvd25yZXYueG1sRI9Bb8IwDIXvk/gPkZF2GynTxKZCQBUS07TLtI4DR9OY&#10;tpA4pclo9+/nw6TdbL3n9z6vNqN36kZ9bAMbmM8yUMRVsC3XBvZfu4cXUDEhW3SBycAPRdisJ3cr&#10;zG0Y+JNuZaqVhHDM0UCTUpdrHauGPMZZ6IhFO4XeY5K1r7XtcZBw7/Rjli20x5alocGOtg1Vl/Lb&#10;G8CDc9dLYZ+6xfH6UZQD7l/P78bcT8diCSrRmP7Nf9dvVvCfBV+ekQn0+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ZdYfFAAAA3AAAAA8AAAAAAAAAAAAAAAAAlwIAAGRycy9k&#10;b3ducmV2LnhtbFBLBQYAAAAABAAEAPUAAACJAwAAAAA=&#10;" fillcolor="#57595b" stroked="f"/>
                <v:shape id="Picture 172" o:spid="_x0000_s1257" type="#_x0000_t75" style="position:absolute;left:5829;top:453;width:1287;height:6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u&#10;Aym/AAAA3AAAAA8AAABkcnMvZG93bnJldi54bWxET02LwjAQvQv+hzCCN0314Eo1ioiCXha2K56H&#10;ZmyKzSQkUeu/3yws7G0e73PW29524kkhto4VzKYFCOLa6ZYbBZfv42QJIiZkjZ1jUvCmCNvNcLDG&#10;UrsXf9GzSo3IIRxLVGBS8qWUsTZkMU6dJ87czQWLKcPQSB3wlcNtJ+dFsZAWW84NBj3tDdX36mEV&#10;PO7nz9B0/nqYW3+uTIztBZdKjUf9bgUiUZ/+xX/uk87zP2bw+0y+QG5+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rrgMpvwAAANwAAAAPAAAAAAAAAAAAAAAAAJwCAABkcnMv&#10;ZG93bnJldi54bWxQSwUGAAAAAAQABAD3AAAAiAMAAAAA&#10;">
                  <v:imagedata r:id="rId111" o:title=""/>
                </v:shape>
                <v:shape id="Picture 173" o:spid="_x0000_s1258" type="#_x0000_t75" style="position:absolute;left:6223;top:3549;width:3812;height:17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I&#10;IQ7FAAAA3AAAAA8AAABkcnMvZG93bnJldi54bWxET0trAjEQvhf8D2EEL6VmFaxlaxQtKAu9+MQe&#10;p5vp7uJmst1Ejf31plDobT6+50xmwdTiQq2rLCsY9BMQxLnVFRcK9rvl0wsI55E11pZJwY0czKad&#10;hwmm2l55Q5etL0QMYZeigtL7JpXS5SUZdH3bEEfuy7YGfYRtIXWL1xhuajlMkmdpsOLYUGJDbyXl&#10;p+3ZKPh8DGufr7KwHh+/s5/DrXlffIyU6nXD/BWEp+D/xX/uTMf54yH8PhMvkNM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qSCEOxQAAANwAAAAPAAAAAAAAAAAAAAAAAJwC&#10;AABkcnMvZG93bnJldi54bWxQSwUGAAAAAAQABAD3AAAAjgMAAAAA&#10;">
                  <v:imagedata r:id="rId112" o:title=""/>
                </v:shape>
                <v:rect id="Rectangle 174" o:spid="_x0000_s1259"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O19YwgAA&#10;ANwAAAAPAAAAZHJzL2Rvd25yZXYueG1sRE9LbsIwEN1X4g7WIHVXHCgFGjCoQgIKXRU4wDQektB4&#10;HNkGwu0xEhK7eXrfmcwaU4kzOV9aVtDtJCCIM6tLzhXsd4u3EQgfkDVWlknBlTzMpq2XCabaXviX&#10;ztuQixjCPkUFRQh1KqXPCjLoO7YmjtzBOoMhQpdL7fASw00le0kykAZLjg0F1jQvKPvfnoyCsOyX&#10;H5tNvZr3cP2n94Of3efRKfXabr7GIAI14Sl+uL91nD98h/sz8QI5v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o7X1jCAAAA3AAAAA8AAAAAAAAAAAAAAAAAlwIAAGRycy9kb3du&#10;cmV2LnhtbFBLBQYAAAAABAAEAPUAAACGAwAAAAA=&#10;" filled="f" strokeweight=".96pt"/>
                <v:shape id="Text Box 175" o:spid="_x0000_s1260" type="#_x0000_t202" style="position:absolute;left:1931;top:745;width:3345;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ySRwwAA&#10;ANwAAAAPAAAAZHJzL2Rvd25yZXYueG1sRE9Na8JAEL0X/A/LCL3VjaVY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4ySRwwAAANwAAAAPAAAAAAAAAAAAAAAAAJcCAABkcnMvZG93&#10;bnJldi54bWxQSwUGAAAAAAQABAD1AAAAhwMAAAAA&#10;" filled="f" stroked="f">
                  <v:textbox inset="0,0,0,0">
                    <w:txbxContent>
                      <w:p w14:paraId="78B7183D" w14:textId="77777777" w:rsidR="00903E45" w:rsidRDefault="00903E45" w:rsidP="00181E80">
                        <w:pPr>
                          <w:spacing w:line="362" w:lineRule="exact"/>
                          <w:rPr>
                            <w:b/>
                            <w:sz w:val="36"/>
                          </w:rPr>
                        </w:pPr>
                        <w:r>
                          <w:rPr>
                            <w:b/>
                            <w:color w:val="00A8CD"/>
                            <w:sz w:val="36"/>
                          </w:rPr>
                          <w:t>CAREERS UC SERVICES</w:t>
                        </w:r>
                      </w:p>
                    </w:txbxContent>
                  </v:textbox>
                </v:shape>
                <v:shape id="Text Box 176" o:spid="_x0000_s1261" type="#_x0000_t202" style="position:absolute;left:7163;top:545;width:1478;height:5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r4EKwwAA&#10;ANwAAAAPAAAAZHJzL2Rvd25yZXYueG1sRE9Na8JAEL0X/A/LCL3VjYVa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r4EKwwAAANwAAAAPAAAAAAAAAAAAAAAAAJcCAABkcnMvZG93&#10;bnJldi54bWxQSwUGAAAAAAQABAD1AAAAhwMAAAAA&#10;" filled="f" stroked="f">
                  <v:textbox inset="0,0,0,0">
                    <w:txbxContent>
                      <w:p w14:paraId="13F29BD5" w14:textId="77777777" w:rsidR="00903E45" w:rsidRDefault="00903E45" w:rsidP="00181E80">
                        <w:pPr>
                          <w:spacing w:line="235" w:lineRule="exact"/>
                          <w:rPr>
                            <w:b/>
                            <w:sz w:val="23"/>
                          </w:rPr>
                        </w:pPr>
                        <w:r>
                          <w:rPr>
                            <w:b/>
                            <w:sz w:val="23"/>
                          </w:rPr>
                          <w:t>facebook.com/</w:t>
                        </w:r>
                      </w:p>
                      <w:p w14:paraId="5D5105E8" w14:textId="77777777" w:rsidR="00903E45" w:rsidRDefault="00903E45" w:rsidP="00181E80">
                        <w:pPr>
                          <w:spacing w:line="276" w:lineRule="exact"/>
                          <w:rPr>
                            <w:b/>
                            <w:sz w:val="23"/>
                          </w:rPr>
                        </w:pPr>
                        <w:proofErr w:type="spellStart"/>
                        <w:r>
                          <w:rPr>
                            <w:b/>
                            <w:sz w:val="23"/>
                          </w:rPr>
                          <w:t>UCCareers</w:t>
                        </w:r>
                        <w:proofErr w:type="spellEnd"/>
                      </w:p>
                    </w:txbxContent>
                  </v:textbox>
                </v:shape>
                <v:shape id="Text Box 177" o:spid="_x0000_s1262" type="#_x0000_t202" style="position:absolute;left:1975;top:1428;width:3389;height:35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fR99wgAA&#10;ANwAAAAPAAAAZHJzL2Rvd25yZXYueG1sRE9Na8JAEL0X/A/LFHqrm3qINXUVEQWhUIzx4HGaHZPF&#10;7GzMrpr+e1coeJvH+5zpvLeNuFLnjWMFH8MEBHHptOFKwb5Yv3+C8AFZY+OYFPyRh/ls8DLFTLsb&#10;53TdhUrEEPYZKqhDaDMpfVmTRT90LXHkjq6zGCLsKqk7vMVw28hRkqTSouHYUGNLy5rK0+5iFSwO&#10;nK/M+ed3mx9zUxSThL/Tk1Jvr/3iC0SgPjzF/+6NjvPHKTyeiRfI2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l9H33CAAAA3AAAAA8AAAAAAAAAAAAAAAAAlwIAAGRycy9kb3du&#10;cmV2LnhtbFBLBQYAAAAABAAEAPUAAACGAwAAAAA=&#10;" filled="f" stroked="f">
                  <v:textbox inset="0,0,0,0">
                    <w:txbxContent>
                      <w:p w14:paraId="5DA9C3B9" w14:textId="77777777" w:rsidR="00903E45" w:rsidRDefault="00903E45" w:rsidP="00181E80">
                        <w:pPr>
                          <w:spacing w:line="236" w:lineRule="exact"/>
                          <w:rPr>
                            <w:b/>
                            <w:sz w:val="23"/>
                          </w:rPr>
                        </w:pPr>
                        <w:r>
                          <w:rPr>
                            <w:b/>
                            <w:sz w:val="23"/>
                          </w:rPr>
                          <w:t>Current Students and Recent Grads</w:t>
                        </w:r>
                      </w:p>
                      <w:p w14:paraId="54C689F7" w14:textId="77777777" w:rsidR="00903E45" w:rsidRDefault="00903E45" w:rsidP="00181E80">
                        <w:pPr>
                          <w:widowControl w:val="0"/>
                          <w:numPr>
                            <w:ilvl w:val="0"/>
                            <w:numId w:val="31"/>
                          </w:numPr>
                          <w:tabs>
                            <w:tab w:val="left" w:pos="219"/>
                          </w:tabs>
                          <w:autoSpaceDE w:val="0"/>
                          <w:autoSpaceDN w:val="0"/>
                          <w:spacing w:before="53"/>
                          <w:rPr>
                            <w:sz w:val="23"/>
                          </w:rPr>
                        </w:pPr>
                        <w:r>
                          <w:rPr>
                            <w:sz w:val="23"/>
                          </w:rPr>
                          <w:t>Jobs and Grad Positions</w:t>
                        </w:r>
                      </w:p>
                      <w:p w14:paraId="5FA7A8F0" w14:textId="77777777" w:rsidR="00903E45" w:rsidRDefault="00903E45" w:rsidP="00181E80">
                        <w:pPr>
                          <w:widowControl w:val="0"/>
                          <w:numPr>
                            <w:ilvl w:val="0"/>
                            <w:numId w:val="31"/>
                          </w:numPr>
                          <w:tabs>
                            <w:tab w:val="left" w:pos="219"/>
                          </w:tabs>
                          <w:autoSpaceDE w:val="0"/>
                          <w:autoSpaceDN w:val="0"/>
                          <w:spacing w:before="52"/>
                          <w:rPr>
                            <w:sz w:val="23"/>
                          </w:rPr>
                        </w:pPr>
                        <w:r>
                          <w:rPr>
                            <w:sz w:val="23"/>
                          </w:rPr>
                          <w:t>Jobs on</w:t>
                        </w:r>
                        <w:r>
                          <w:rPr>
                            <w:spacing w:val="2"/>
                            <w:sz w:val="23"/>
                          </w:rPr>
                          <w:t xml:space="preserve"> </w:t>
                        </w:r>
                        <w:r>
                          <w:rPr>
                            <w:sz w:val="23"/>
                          </w:rPr>
                          <w:t>Campus</w:t>
                        </w:r>
                      </w:p>
                      <w:p w14:paraId="3E08E1B8" w14:textId="77777777" w:rsidR="00903E45" w:rsidRDefault="00903E45" w:rsidP="00181E80">
                        <w:pPr>
                          <w:widowControl w:val="0"/>
                          <w:numPr>
                            <w:ilvl w:val="0"/>
                            <w:numId w:val="31"/>
                          </w:numPr>
                          <w:tabs>
                            <w:tab w:val="left" w:pos="219"/>
                          </w:tabs>
                          <w:autoSpaceDE w:val="0"/>
                          <w:autoSpaceDN w:val="0"/>
                          <w:spacing w:before="56"/>
                          <w:rPr>
                            <w:sz w:val="23"/>
                          </w:rPr>
                        </w:pPr>
                        <w:r>
                          <w:rPr>
                            <w:sz w:val="23"/>
                          </w:rPr>
                          <w:t>Workshops</w:t>
                        </w:r>
                      </w:p>
                      <w:p w14:paraId="75C8243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Employer</w:t>
                        </w:r>
                        <w:r>
                          <w:rPr>
                            <w:spacing w:val="4"/>
                            <w:sz w:val="23"/>
                          </w:rPr>
                          <w:t xml:space="preserve"> </w:t>
                        </w:r>
                        <w:r>
                          <w:rPr>
                            <w:spacing w:val="-3"/>
                            <w:sz w:val="23"/>
                          </w:rPr>
                          <w:t>Events</w:t>
                        </w:r>
                      </w:p>
                      <w:p w14:paraId="1A2219B1" w14:textId="77777777" w:rsidR="00903E45" w:rsidRDefault="00903E45" w:rsidP="00181E80">
                        <w:pPr>
                          <w:widowControl w:val="0"/>
                          <w:numPr>
                            <w:ilvl w:val="0"/>
                            <w:numId w:val="31"/>
                          </w:numPr>
                          <w:tabs>
                            <w:tab w:val="left" w:pos="219"/>
                          </w:tabs>
                          <w:autoSpaceDE w:val="0"/>
                          <w:autoSpaceDN w:val="0"/>
                          <w:spacing w:before="52"/>
                          <w:rPr>
                            <w:sz w:val="23"/>
                          </w:rPr>
                        </w:pPr>
                        <w:r>
                          <w:rPr>
                            <w:sz w:val="23"/>
                          </w:rPr>
                          <w:t>Guidance and career</w:t>
                        </w:r>
                        <w:r>
                          <w:rPr>
                            <w:spacing w:val="13"/>
                            <w:sz w:val="23"/>
                          </w:rPr>
                          <w:t xml:space="preserve"> </w:t>
                        </w:r>
                        <w:r>
                          <w:rPr>
                            <w:sz w:val="23"/>
                          </w:rPr>
                          <w:t>advice</w:t>
                        </w:r>
                      </w:p>
                      <w:p w14:paraId="2940485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 xml:space="preserve">Careers </w:t>
                        </w:r>
                        <w:r>
                          <w:rPr>
                            <w:spacing w:val="-4"/>
                            <w:sz w:val="23"/>
                          </w:rPr>
                          <w:t>Toolkit</w:t>
                        </w:r>
                        <w:r>
                          <w:rPr>
                            <w:spacing w:val="3"/>
                            <w:sz w:val="23"/>
                          </w:rPr>
                          <w:t xml:space="preserve"> </w:t>
                        </w:r>
                        <w:r>
                          <w:rPr>
                            <w:sz w:val="23"/>
                          </w:rPr>
                          <w:t>(resources)</w:t>
                        </w:r>
                      </w:p>
                      <w:p w14:paraId="2223C517" w14:textId="77777777" w:rsidR="00903E45" w:rsidRDefault="00903E45" w:rsidP="00181E80">
                        <w:pPr>
                          <w:widowControl w:val="0"/>
                          <w:numPr>
                            <w:ilvl w:val="0"/>
                            <w:numId w:val="31"/>
                          </w:numPr>
                          <w:tabs>
                            <w:tab w:val="left" w:pos="219"/>
                          </w:tabs>
                          <w:autoSpaceDE w:val="0"/>
                          <w:autoSpaceDN w:val="0"/>
                          <w:spacing w:before="55"/>
                          <w:rPr>
                            <w:sz w:val="23"/>
                          </w:rPr>
                        </w:pPr>
                        <w:r>
                          <w:rPr>
                            <w:sz w:val="23"/>
                          </w:rPr>
                          <w:t>Internships</w:t>
                        </w:r>
                      </w:p>
                      <w:p w14:paraId="514CBF86" w14:textId="77777777" w:rsidR="00903E45" w:rsidRDefault="00903E45" w:rsidP="00181E80">
                        <w:pPr>
                          <w:widowControl w:val="0"/>
                          <w:numPr>
                            <w:ilvl w:val="0"/>
                            <w:numId w:val="31"/>
                          </w:numPr>
                          <w:tabs>
                            <w:tab w:val="left" w:pos="219"/>
                          </w:tabs>
                          <w:autoSpaceDE w:val="0"/>
                          <w:autoSpaceDN w:val="0"/>
                          <w:spacing w:before="53"/>
                          <w:rPr>
                            <w:sz w:val="23"/>
                          </w:rPr>
                        </w:pPr>
                        <w:r>
                          <w:rPr>
                            <w:sz w:val="23"/>
                          </w:rPr>
                          <w:t>Placements</w:t>
                        </w:r>
                      </w:p>
                      <w:p w14:paraId="085C4C0D" w14:textId="77777777" w:rsidR="00903E45" w:rsidRDefault="00903E45" w:rsidP="00181E80">
                        <w:pPr>
                          <w:widowControl w:val="0"/>
                          <w:numPr>
                            <w:ilvl w:val="0"/>
                            <w:numId w:val="31"/>
                          </w:numPr>
                          <w:tabs>
                            <w:tab w:val="left" w:pos="219"/>
                          </w:tabs>
                          <w:autoSpaceDE w:val="0"/>
                          <w:autoSpaceDN w:val="0"/>
                          <w:spacing w:before="53"/>
                          <w:rPr>
                            <w:sz w:val="23"/>
                          </w:rPr>
                        </w:pPr>
                        <w:r>
                          <w:rPr>
                            <w:sz w:val="23"/>
                          </w:rPr>
                          <w:t>Volunteering</w:t>
                        </w:r>
                      </w:p>
                      <w:p w14:paraId="57DE566E" w14:textId="77777777" w:rsidR="00903E45" w:rsidRDefault="00903E45" w:rsidP="00181E80">
                        <w:pPr>
                          <w:widowControl w:val="0"/>
                          <w:numPr>
                            <w:ilvl w:val="0"/>
                            <w:numId w:val="31"/>
                          </w:numPr>
                          <w:tabs>
                            <w:tab w:val="left" w:pos="219"/>
                          </w:tabs>
                          <w:autoSpaceDE w:val="0"/>
                          <w:autoSpaceDN w:val="0"/>
                          <w:spacing w:before="55" w:line="277" w:lineRule="exact"/>
                          <w:rPr>
                            <w:sz w:val="23"/>
                          </w:rPr>
                        </w:pPr>
                        <w:r>
                          <w:rPr>
                            <w:sz w:val="23"/>
                          </w:rPr>
                          <w:t>Canberra</w:t>
                        </w:r>
                        <w:r>
                          <w:rPr>
                            <w:spacing w:val="-1"/>
                            <w:sz w:val="23"/>
                          </w:rPr>
                          <w:t xml:space="preserve"> </w:t>
                        </w:r>
                        <w:r>
                          <w:rPr>
                            <w:sz w:val="23"/>
                          </w:rPr>
                          <w:t>Award</w:t>
                        </w:r>
                      </w:p>
                    </w:txbxContent>
                  </v:textbox>
                </v:shape>
                <v:shape id="Text Box 178" o:spid="_x0000_s1263" type="#_x0000_t202" style="position:absolute;left:6276;top:1440;width:2456;height:2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MbrmwgAA&#10;ANwAAAAPAAAAZHJzL2Rvd25yZXYueG1sRE9Ni8IwEL0L+x/CLHjTdD2o2zWKiIIgLNbuYY+zzdgG&#10;m0ltotZ/vxEEb/N4nzNbdLYWV2q9cazgY5iAIC6cNlwq+Mk3gykIH5A11o5JwZ08LOZvvRmm2t04&#10;o+shlCKGsE9RQRVCk0rpi4os+qFriCN3dK3FEGFbSt3iLYbbWo6SZCwtGo4NFTa0qqg4HS5WwfKX&#10;s7U5f//ts2Nm8vwz4d34pFT/vVt+gQjUhZf46d7qOH8ygccz8QI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xuubCAAAA3AAAAA8AAAAAAAAAAAAAAAAAlwIAAGRycy9kb3du&#10;cmV2LnhtbFBLBQYAAAAABAAEAPUAAACGAwAAAAA=&#10;" filled="f" stroked="f">
                  <v:textbox inset="0,0,0,0">
                    <w:txbxContent>
                      <w:p w14:paraId="1B86DC66" w14:textId="77777777" w:rsidR="00903E45" w:rsidRDefault="00903E45" w:rsidP="00181E80">
                        <w:pPr>
                          <w:spacing w:line="233" w:lineRule="exact"/>
                          <w:rPr>
                            <w:sz w:val="23"/>
                          </w:rPr>
                        </w:pPr>
                        <w:r>
                          <w:rPr>
                            <w:b/>
                            <w:sz w:val="23"/>
                          </w:rPr>
                          <w:t xml:space="preserve">Visit us: </w:t>
                        </w:r>
                        <w:r>
                          <w:rPr>
                            <w:sz w:val="23"/>
                          </w:rPr>
                          <w:t>Careers UC, 1C42</w:t>
                        </w:r>
                      </w:p>
                    </w:txbxContent>
                  </v:textbox>
                </v:shape>
                <v:shape id="Text Box 179" o:spid="_x0000_s1264" type="#_x0000_t202" style="position:absolute;left:6276;top:1964;width:3582;height:1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i6UxgAA&#10;ANwAAAAPAAAAZHJzL2Rvd25yZXYueG1sRI9Ba8JAEIXvhf6HZYTe6sYetKauIsVCoSDG9NDjNDsm&#10;i9nZmN1q/PfOQehthvfmvW8Wq8G36kx9dIENTMYZKOIqWMe1ge/y4/kVVEzIFtvAZOBKEVbLx4cF&#10;5jZcuKDzPtVKQjjmaKBJqcu1jlVDHuM4dMSiHULvMcna19r2eJFw3+qXLJtqj46locGO3huqjvs/&#10;b2D9w8XGnba/u+JQuLKcZ/w1PRrzNBrWb6ASDenffL/+tII/E1p5Rib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ri6UxgAAANwAAAAPAAAAAAAAAAAAAAAAAJcCAABkcnMv&#10;ZG93bnJldi54bWxQSwUGAAAAAAQABAD1AAAAigMAAAAA&#10;" filled="f" stroked="f">
                  <v:textbox inset="0,0,0,0">
                    <w:txbxContent>
                      <w:p w14:paraId="6EEE04F6" w14:textId="77777777" w:rsidR="00903E45" w:rsidRDefault="00903E45" w:rsidP="00181E80">
                        <w:pPr>
                          <w:spacing w:line="268" w:lineRule="exact"/>
                          <w:rPr>
                            <w:sz w:val="23"/>
                          </w:rPr>
                        </w:pPr>
                        <w:r>
                          <w:rPr>
                            <w:b/>
                            <w:sz w:val="23"/>
                          </w:rPr>
                          <w:t xml:space="preserve">Contact us: </w:t>
                        </w:r>
                        <w:r>
                          <w:rPr>
                            <w:color w:val="00A8CD"/>
                            <w:spacing w:val="-99"/>
                            <w:sz w:val="23"/>
                            <w:u w:val="single" w:color="00A8CD"/>
                          </w:rPr>
                          <w:t>c</w:t>
                        </w:r>
                        <w:r>
                          <w:rPr>
                            <w:color w:val="00A8CD"/>
                            <w:spacing w:val="46"/>
                            <w:sz w:val="23"/>
                          </w:rPr>
                          <w:t xml:space="preserve"> </w:t>
                        </w:r>
                        <w:hyperlink r:id="rId113">
                          <w:r>
                            <w:rPr>
                              <w:color w:val="00A8CD"/>
                              <w:sz w:val="23"/>
                              <w:u w:val="single" w:color="00A8CD"/>
                            </w:rPr>
                            <w:t>areers@canberra.edu.au</w:t>
                          </w:r>
                        </w:hyperlink>
                      </w:p>
                      <w:p w14:paraId="3C4142F6" w14:textId="77777777" w:rsidR="00903E45" w:rsidRDefault="00903E45" w:rsidP="00181E80">
                        <w:pPr>
                          <w:spacing w:line="280" w:lineRule="exact"/>
                          <w:rPr>
                            <w:sz w:val="23"/>
                          </w:rPr>
                        </w:pPr>
                        <w:r>
                          <w:rPr>
                            <w:b/>
                            <w:sz w:val="23"/>
                          </w:rPr>
                          <w:t xml:space="preserve">Web: </w:t>
                        </w:r>
                        <w:r>
                          <w:rPr>
                            <w:color w:val="00A8CD"/>
                            <w:spacing w:val="-125"/>
                            <w:sz w:val="23"/>
                            <w:u w:val="single" w:color="00A8CD"/>
                          </w:rPr>
                          <w:t>C</w:t>
                        </w:r>
                        <w:r>
                          <w:rPr>
                            <w:color w:val="00A8CD"/>
                            <w:spacing w:val="74"/>
                            <w:sz w:val="23"/>
                          </w:rPr>
                          <w:t xml:space="preserve"> </w:t>
                        </w:r>
                        <w:proofErr w:type="spellStart"/>
                        <w:r>
                          <w:rPr>
                            <w:color w:val="00A8CD"/>
                            <w:sz w:val="23"/>
                            <w:u w:val="single" w:color="00A8CD"/>
                          </w:rPr>
                          <w:t>areers</w:t>
                        </w:r>
                        <w:proofErr w:type="spellEnd"/>
                        <w:r>
                          <w:rPr>
                            <w:color w:val="00A8CD"/>
                            <w:sz w:val="23"/>
                            <w:u w:val="single" w:color="00A8CD"/>
                          </w:rPr>
                          <w:t xml:space="preserve"> UC </w:t>
                        </w:r>
                        <w:r>
                          <w:rPr>
                            <w:color w:val="00A8CD"/>
                            <w:spacing w:val="-3"/>
                            <w:sz w:val="23"/>
                            <w:u w:val="single" w:color="00A8CD"/>
                          </w:rPr>
                          <w:t>Website</w:t>
                        </w:r>
                      </w:p>
                      <w:p w14:paraId="2EB298EE" w14:textId="77777777" w:rsidR="00903E45" w:rsidRDefault="00903E45" w:rsidP="00181E80">
                        <w:pPr>
                          <w:spacing w:before="7"/>
                        </w:pPr>
                      </w:p>
                      <w:p w14:paraId="14A1B9D5" w14:textId="77777777" w:rsidR="00903E45" w:rsidRDefault="00903E45" w:rsidP="00181E80">
                        <w:pPr>
                          <w:spacing w:line="280" w:lineRule="exact"/>
                          <w:rPr>
                            <w:sz w:val="23"/>
                          </w:rPr>
                        </w:pPr>
                        <w:r>
                          <w:rPr>
                            <w:b/>
                            <w:sz w:val="23"/>
                          </w:rPr>
                          <w:t xml:space="preserve">Contact us: </w:t>
                        </w:r>
                        <w:r>
                          <w:rPr>
                            <w:color w:val="00A8CD"/>
                            <w:spacing w:val="-167"/>
                            <w:sz w:val="23"/>
                            <w:u w:val="single" w:color="00A8CD"/>
                          </w:rPr>
                          <w:t>w</w:t>
                        </w:r>
                        <w:r>
                          <w:rPr>
                            <w:color w:val="00A8CD"/>
                            <w:spacing w:val="116"/>
                            <w:sz w:val="23"/>
                          </w:rPr>
                          <w:t xml:space="preserve"> </w:t>
                        </w:r>
                        <w:hyperlink r:id="rId114">
                          <w:r>
                            <w:rPr>
                              <w:color w:val="00A8CD"/>
                              <w:sz w:val="23"/>
                              <w:u w:val="single" w:color="00A8CD"/>
                            </w:rPr>
                            <w:t>il@canberra.edu.au</w:t>
                          </w:r>
                        </w:hyperlink>
                      </w:p>
                      <w:p w14:paraId="1B62CBEA" w14:textId="77777777" w:rsidR="00903E45" w:rsidRDefault="00903E45" w:rsidP="00181E80">
                        <w:pPr>
                          <w:spacing w:line="276" w:lineRule="exact"/>
                          <w:rPr>
                            <w:sz w:val="23"/>
                          </w:rPr>
                        </w:pPr>
                        <w:r>
                          <w:rPr>
                            <w:b/>
                            <w:sz w:val="23"/>
                          </w:rPr>
                          <w:t xml:space="preserve">Web: </w:t>
                        </w:r>
                        <w:r>
                          <w:rPr>
                            <w:color w:val="00A8CD"/>
                            <w:spacing w:val="-208"/>
                            <w:sz w:val="23"/>
                            <w:u w:val="single" w:color="00A8CD"/>
                          </w:rPr>
                          <w:t>W</w:t>
                        </w:r>
                        <w:r>
                          <w:rPr>
                            <w:color w:val="00A8CD"/>
                            <w:spacing w:val="155"/>
                            <w:sz w:val="23"/>
                          </w:rPr>
                          <w:t xml:space="preserve"> </w:t>
                        </w:r>
                        <w:r>
                          <w:rPr>
                            <w:color w:val="00A8CD"/>
                            <w:sz w:val="23"/>
                            <w:u w:val="single" w:color="00A8CD"/>
                          </w:rPr>
                          <w:t xml:space="preserve">IL </w:t>
                        </w:r>
                        <w:r>
                          <w:rPr>
                            <w:color w:val="00A8CD"/>
                            <w:spacing w:val="-3"/>
                            <w:sz w:val="23"/>
                            <w:u w:val="single" w:color="00A8CD"/>
                          </w:rPr>
                          <w:t>Website</w:t>
                        </w:r>
                      </w:p>
                    </w:txbxContent>
                  </v:textbox>
                </v:shape>
                <w10:wrap type="topAndBottom" anchorx="page"/>
              </v:group>
            </w:pict>
          </mc:Fallback>
        </mc:AlternateContent>
      </w:r>
    </w:p>
    <w:p w14:paraId="5B4EFB1F" w14:textId="77777777" w:rsidR="00181E80" w:rsidRDefault="00181E80" w:rsidP="00181E80">
      <w:pPr>
        <w:pStyle w:val="BodyText"/>
        <w:spacing w:before="49"/>
        <w:ind w:left="107"/>
      </w:pPr>
      <w:r>
        <w:rPr>
          <w:color w:val="262626"/>
        </w:rPr>
        <w:t>32</w:t>
      </w:r>
    </w:p>
    <w:p w14:paraId="0004AACF" w14:textId="77777777" w:rsidR="00181E80" w:rsidRDefault="00181E80" w:rsidP="00181E80">
      <w:pPr>
        <w:sectPr w:rsidR="00181E80">
          <w:pgSz w:w="11910" w:h="16840"/>
          <w:pgMar w:top="1660" w:right="1200" w:bottom="1520" w:left="1200" w:header="1334" w:footer="1336" w:gutter="0"/>
          <w:cols w:space="720"/>
        </w:sectPr>
      </w:pPr>
    </w:p>
    <w:p w14:paraId="4E1972CF" w14:textId="77777777" w:rsidR="00181E80" w:rsidRDefault="00181E80" w:rsidP="00181E80">
      <w:pPr>
        <w:pStyle w:val="BodyText"/>
        <w:rPr>
          <w:sz w:val="20"/>
        </w:rPr>
      </w:pPr>
    </w:p>
    <w:p w14:paraId="41563E1A" w14:textId="77777777" w:rsidR="00181E80" w:rsidRDefault="00181E80" w:rsidP="00181E80">
      <w:pPr>
        <w:pStyle w:val="BodyText"/>
        <w:rPr>
          <w:sz w:val="20"/>
        </w:rPr>
      </w:pPr>
    </w:p>
    <w:p w14:paraId="2499370D" w14:textId="77777777" w:rsidR="00181E80" w:rsidRDefault="00181E80" w:rsidP="00181E80">
      <w:pPr>
        <w:pStyle w:val="BodyText"/>
        <w:rPr>
          <w:sz w:val="20"/>
        </w:rPr>
      </w:pPr>
    </w:p>
    <w:p w14:paraId="24E1ABC4" w14:textId="77777777" w:rsidR="00181E80" w:rsidRDefault="00181E80" w:rsidP="00181E80">
      <w:pPr>
        <w:pStyle w:val="BodyText"/>
        <w:spacing w:before="10"/>
        <w:rPr>
          <w:sz w:val="21"/>
        </w:rPr>
      </w:pPr>
    </w:p>
    <w:p w14:paraId="008740F8" w14:textId="68147DCD" w:rsidR="00181E80" w:rsidRDefault="00181E80" w:rsidP="00181E80">
      <w:pPr>
        <w:pStyle w:val="BodyText"/>
        <w:ind w:left="107"/>
        <w:rPr>
          <w:sz w:val="20"/>
        </w:rPr>
      </w:pPr>
      <w:r>
        <w:rPr>
          <w:noProof/>
          <w:sz w:val="20"/>
        </w:rPr>
        <mc:AlternateContent>
          <mc:Choice Requires="wpg">
            <w:drawing>
              <wp:inline distT="0" distB="0" distL="0" distR="0" wp14:anchorId="010DAF57" wp14:editId="091790A3">
                <wp:extent cx="5897880" cy="3317875"/>
                <wp:effectExtent l="0" t="0" r="7620" b="9525"/>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7875"/>
                          <a:chOff x="0" y="0"/>
                          <a:chExt cx="9288" cy="5225"/>
                        </a:xfrm>
                      </wpg:grpSpPr>
                      <pic:pic xmlns:pic="http://schemas.openxmlformats.org/drawingml/2006/picture">
                        <pic:nvPicPr>
                          <pic:cNvPr id="164" name="Picture 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245" y="561"/>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Rectangle 61"/>
                        <wps:cNvSpPr>
                          <a:spLocks noChangeArrowheads="1"/>
                        </wps:cNvSpPr>
                        <wps:spPr bwMode="auto">
                          <a:xfrm>
                            <a:off x="580" y="964"/>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6" name="Picture 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84" y="0"/>
                            <a:ext cx="5180" cy="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Rectangle 63"/>
                        <wps:cNvSpPr>
                          <a:spLocks noChangeArrowheads="1"/>
                        </wps:cNvSpPr>
                        <wps:spPr bwMode="auto">
                          <a:xfrm>
                            <a:off x="9" y="9"/>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AF0115" id="Group 163" o:spid="_x0000_s1026" style="width:464.4pt;height:261.25pt;mso-position-horizontal-relative:char;mso-position-vertical-relative:line" coordsize="9288,52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">
                <v:shape id="Picture 60" o:spid="_x0000_s1027" type="#_x0000_t75" style="position:absolute;left:7245;top:561;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2q&#10;E0bCAAAA3AAAAA8AAABkcnMvZG93bnJldi54bWxET01rwkAQvRf8D8sIvTUbpVhJXUUEQSg5mIZI&#10;b0N2moRmZ0N2TdJ/7wqCt3m8z9nsJtOKgXrXWFawiGIQxKXVDVcK8u/j2xqE88gaW8uk4J8c7Laz&#10;lw0m2o58piHzlQgh7BJUUHvfJVK6siaDLrIdceB+bW/QB9hXUvc4hnDTymUcr6TBhkNDjR0dair/&#10;sqtR8HU5HsaPMc0wzRdxUdDk8p+zUq/zaf8JwtPkn+KH+6TD/NU73J8JF8jt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dqhNGwgAAANwAAAAPAAAAAAAAAAAAAAAAAJwCAABk&#10;cnMvZG93bnJldi54bWxQSwUGAAAAAAQABAD3AAAAiwMAAAAA&#10;">
                  <v:imagedata r:id="rId79" o:title=""/>
                </v:shape>
                <v:rect id="Rectangle 61" o:spid="_x0000_s1028" style="position:absolute;left:580;top:964;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d0DCwgAA&#10;ANwAAAAPAAAAZHJzL2Rvd25yZXYueG1sRE9Na8JAEL0X/A/LCL3VjcUGia4ShIr0Uho9eByzYxLd&#10;nY3Z1aT/vlso9DaP9znL9WCNeFDnG8cKppMEBHHpdMOVgsP+/WUOwgdkjcYxKfgmD+vV6GmJmXY9&#10;f9GjCJWIIewzVFCH0GZS+rImi37iWuLInV1nMUTYVVJ32Mdwa+RrkqTSYsOxocaWNjWV1+JuFeDR&#10;mNs117M2Pd0+86LHw/byodTzeMgXIAIN4V/8597pOD99g99n4gVy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3QMLCAAAA3AAAAA8AAAAAAAAAAAAAAAAAlwIAAGRycy9kb3du&#10;cmV2LnhtbFBLBQYAAAAABAAEAPUAAACGAwAAAAA=&#10;" fillcolor="#57595b" stroked="f"/>
                <v:shape id="Picture 62" o:spid="_x0000_s1029" type="#_x0000_t75" style="position:absolute;left:1884;width:5180;height:5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dJ&#10;EH/DAAAA3AAAAA8AAABkcnMvZG93bnJldi54bWxET01rwkAQvRf6H5Yp9FZ3KxgluobQIu1JbCqe&#10;x+yYBLOzaXbV1F/vFoTe5vE+Z5ENthVn6n3jWMPrSIEgLp1puNKw/V69zED4gGywdUwafslDtnx8&#10;WGBq3IW/6FyESsQQ9ilqqEPoUil9WZNFP3IdceQOrrcYIuwraXq8xHDbyrFSibTYcGyosaO3mspj&#10;cbIaJrvVvi3U5P3jp7r66UadxrN8rfXz05DPQQQawr/47v40cX6SwN8z8QK5v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0kQf8MAAADcAAAADwAAAAAAAAAAAAAAAACcAgAA&#10;ZHJzL2Rvd25yZXYueG1sUEsFBgAAAAAEAAQA9wAAAIwDAAAAAA==&#10;">
                  <v:imagedata r:id="rId116" o:title=""/>
                </v:shape>
                <v:rect id="Rectangle 63" o:spid="_x0000_s1030" style="position:absolute;left:9;top:9;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2c+GwwAA&#10;ANwAAAAPAAAAZHJzL2Rvd25yZXYueG1sRE9LbsIwEN0jcQdrkNgVB0RDG+KgCqm0pSs+BxjiaZIS&#10;jyPbQHr7ulIldvP0vpOvetOKKznfWFYwnSQgiEurG64UHA+vD08gfEDW2FomBT/kYVUMBzlm2t54&#10;R9d9qEQMYZ+hgjqELpPSlzUZ9BPbEUfuyzqDIUJXSe3wFsNNK2dJkkqDDceGGjta11Se9xejIGzm&#10;zeN2272tZ/hx0sf08/D87ZQaj/qXJYhAfbiL/93vOs5PF/D3TLxAF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2c+GwwAAANwAAAAPAAAAAAAAAAAAAAAAAJcCAABkcnMvZG93&#10;bnJldi54bWxQSwUGAAAAAAQABAD1AAAAhwMAAAAA&#10;" filled="f" strokeweight=".96pt"/>
                <w10:anchorlock/>
              </v:group>
            </w:pict>
          </mc:Fallback>
        </mc:AlternateContent>
      </w:r>
    </w:p>
    <w:p w14:paraId="5FD41780" w14:textId="77777777" w:rsidR="00181E80" w:rsidRDefault="00181E80" w:rsidP="00181E80">
      <w:pPr>
        <w:pStyle w:val="BodyText"/>
        <w:spacing w:before="48"/>
        <w:ind w:left="107"/>
      </w:pPr>
      <w:r>
        <w:rPr>
          <w:color w:val="262626"/>
        </w:rPr>
        <w:t>33</w:t>
      </w:r>
    </w:p>
    <w:p w14:paraId="6696662F" w14:textId="77777777" w:rsidR="00181E80" w:rsidRDefault="00181E80" w:rsidP="00181E80">
      <w:pPr>
        <w:pStyle w:val="BodyText"/>
        <w:rPr>
          <w:sz w:val="20"/>
        </w:rPr>
      </w:pPr>
    </w:p>
    <w:p w14:paraId="32DB18D4" w14:textId="77777777" w:rsidR="00181E80" w:rsidRDefault="00181E80" w:rsidP="00181E80">
      <w:pPr>
        <w:pStyle w:val="BodyText"/>
        <w:rPr>
          <w:sz w:val="20"/>
        </w:rPr>
      </w:pPr>
    </w:p>
    <w:p w14:paraId="1A544B3E" w14:textId="7B95A1E5" w:rsidR="00181E80" w:rsidRDefault="00181E80" w:rsidP="00181E80">
      <w:pPr>
        <w:pStyle w:val="BodyText"/>
        <w:spacing w:before="8"/>
        <w:rPr>
          <w:sz w:val="13"/>
        </w:rPr>
      </w:pPr>
      <w:r>
        <w:rPr>
          <w:noProof/>
          <w:sz w:val="22"/>
        </w:rPr>
        <mc:AlternateContent>
          <mc:Choice Requires="wpg">
            <w:drawing>
              <wp:anchor distT="0" distB="0" distL="0" distR="0" simplePos="0" relativeHeight="251722752" behindDoc="1" locked="0" layoutInCell="1" allowOverlap="1" wp14:anchorId="050C5422" wp14:editId="0A9B1C34">
                <wp:simplePos x="0" y="0"/>
                <wp:positionH relativeFrom="page">
                  <wp:posOffset>830580</wp:posOffset>
                </wp:positionH>
                <wp:positionV relativeFrom="paragraph">
                  <wp:posOffset>130810</wp:posOffset>
                </wp:positionV>
                <wp:extent cx="5897880" cy="3316605"/>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3316605"/>
                          <a:chOff x="1308" y="206"/>
                          <a:chExt cx="9288" cy="5223"/>
                        </a:xfrm>
                      </wpg:grpSpPr>
                      <pic:pic xmlns:pic="http://schemas.openxmlformats.org/drawingml/2006/picture">
                        <pic:nvPicPr>
                          <pic:cNvPr id="147" name="Picture 1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53" y="767"/>
                            <a:ext cx="146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Rectangle 182"/>
                        <wps:cNvSpPr>
                          <a:spLocks noChangeArrowheads="1"/>
                        </wps:cNvSpPr>
                        <wps:spPr bwMode="auto">
                          <a:xfrm>
                            <a:off x="1888" y="1171"/>
                            <a:ext cx="8127" cy="10"/>
                          </a:xfrm>
                          <a:prstGeom prst="rect">
                            <a:avLst/>
                          </a:prstGeom>
                          <a:solidFill>
                            <a:srgbClr val="57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18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881" y="295"/>
                            <a:ext cx="6284" cy="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8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8743" y="1828"/>
                            <a:ext cx="1284"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Rectangle 185"/>
                        <wps:cNvSpPr>
                          <a:spLocks noChangeArrowheads="1"/>
                        </wps:cNvSpPr>
                        <wps:spPr bwMode="auto">
                          <a:xfrm>
                            <a:off x="1317" y="215"/>
                            <a:ext cx="9269" cy="520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Text Box 186"/>
                        <wps:cNvSpPr txBox="1">
                          <a:spLocks noChangeArrowheads="1"/>
                        </wps:cNvSpPr>
                        <wps:spPr bwMode="auto">
                          <a:xfrm>
                            <a:off x="1922" y="1798"/>
                            <a:ext cx="2788"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2BA69" w14:textId="77777777" w:rsidR="00903E45" w:rsidRDefault="00903E45" w:rsidP="00181E80">
                              <w:pPr>
                                <w:spacing w:line="235" w:lineRule="exact"/>
                                <w:rPr>
                                  <w:b/>
                                  <w:sz w:val="23"/>
                                </w:rPr>
                              </w:pPr>
                              <w:r>
                                <w:rPr>
                                  <w:b/>
                                  <w:sz w:val="23"/>
                                </w:rPr>
                                <w:t>Current Students and Recent</w:t>
                              </w:r>
                            </w:p>
                            <w:p w14:paraId="18864163" w14:textId="77777777" w:rsidR="00903E45" w:rsidRDefault="00903E45" w:rsidP="00181E80">
                              <w:pPr>
                                <w:spacing w:line="276" w:lineRule="exact"/>
                                <w:rPr>
                                  <w:b/>
                                  <w:sz w:val="23"/>
                                </w:rPr>
                              </w:pPr>
                              <w:r>
                                <w:rPr>
                                  <w:b/>
                                  <w:sz w:val="23"/>
                                </w:rPr>
                                <w:t>Grads</w:t>
                              </w:r>
                            </w:p>
                          </w:txbxContent>
                        </wps:txbx>
                        <wps:bodyPr rot="0" vert="horz" wrap="square" lIns="0" tIns="0" rIns="0" bIns="0" anchor="t" anchorCtr="0" upright="1">
                          <a:noAutofit/>
                        </wps:bodyPr>
                      </wps:wsp>
                      <wps:wsp>
                        <wps:cNvPr id="153" name="Text Box 187"/>
                        <wps:cNvSpPr txBox="1">
                          <a:spLocks noChangeArrowheads="1"/>
                        </wps:cNvSpPr>
                        <wps:spPr bwMode="auto">
                          <a:xfrm>
                            <a:off x="5147" y="1822"/>
                            <a:ext cx="1657"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6F668" w14:textId="77777777" w:rsidR="00903E45" w:rsidRDefault="00903E45" w:rsidP="00181E80">
                              <w:pPr>
                                <w:spacing w:line="236" w:lineRule="exact"/>
                                <w:rPr>
                                  <w:b/>
                                  <w:sz w:val="23"/>
                                </w:rPr>
                              </w:pPr>
                              <w:r>
                                <w:rPr>
                                  <w:b/>
                                  <w:sz w:val="23"/>
                                </w:rPr>
                                <w:t>Current Students</w:t>
                              </w:r>
                            </w:p>
                            <w:p w14:paraId="1F57EC31" w14:textId="77777777" w:rsidR="00903E45" w:rsidRDefault="00903E45" w:rsidP="00181E80">
                              <w:pPr>
                                <w:spacing w:before="1"/>
                                <w:rPr>
                                  <w:rFonts w:ascii="Arial" w:hAnsi="Arial"/>
                                  <w:sz w:val="23"/>
                                </w:rPr>
                              </w:pPr>
                              <w:r>
                                <w:rPr>
                                  <w:rFonts w:ascii="Arial" w:hAnsi="Arial"/>
                                  <w:w w:val="101"/>
                                  <w:sz w:val="23"/>
                                </w:rPr>
                                <w:t>•</w:t>
                              </w:r>
                            </w:p>
                          </w:txbxContent>
                        </wps:txbx>
                        <wps:bodyPr rot="0" vert="horz" wrap="square" lIns="0" tIns="0" rIns="0" bIns="0" anchor="t" anchorCtr="0" upright="1">
                          <a:noAutofit/>
                        </wps:bodyPr>
                      </wps:wsp>
                      <wps:wsp>
                        <wps:cNvPr id="154" name="Text Box 188"/>
                        <wps:cNvSpPr txBox="1">
                          <a:spLocks noChangeArrowheads="1"/>
                        </wps:cNvSpPr>
                        <wps:spPr bwMode="auto">
                          <a:xfrm>
                            <a:off x="1922" y="2318"/>
                            <a:ext cx="102" cy="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004FB" w14:textId="77777777" w:rsidR="00903E45" w:rsidRDefault="00903E45" w:rsidP="00181E80">
                              <w:pPr>
                                <w:spacing w:line="259" w:lineRule="exact"/>
                                <w:rPr>
                                  <w:rFonts w:ascii="Arial" w:hAnsi="Arial"/>
                                  <w:sz w:val="23"/>
                                </w:rPr>
                              </w:pPr>
                              <w:r>
                                <w:rPr>
                                  <w:rFonts w:ascii="Arial" w:hAnsi="Arial"/>
                                  <w:w w:val="101"/>
                                  <w:sz w:val="23"/>
                                </w:rPr>
                                <w:t>•</w:t>
                              </w:r>
                            </w:p>
                            <w:p w14:paraId="297BB454" w14:textId="77777777" w:rsidR="00903E45" w:rsidRDefault="00903E45" w:rsidP="00181E80">
                              <w:pPr>
                                <w:spacing w:before="14"/>
                                <w:rPr>
                                  <w:rFonts w:ascii="Arial" w:hAnsi="Arial"/>
                                  <w:sz w:val="23"/>
                                </w:rPr>
                              </w:pPr>
                              <w:r>
                                <w:rPr>
                                  <w:rFonts w:ascii="Arial" w:hAnsi="Arial"/>
                                  <w:w w:val="101"/>
                                  <w:sz w:val="23"/>
                                </w:rPr>
                                <w:t>•</w:t>
                              </w:r>
                            </w:p>
                            <w:p w14:paraId="09C1B543" w14:textId="77777777" w:rsidR="00903E45" w:rsidRDefault="00903E45" w:rsidP="00181E80">
                              <w:pPr>
                                <w:spacing w:before="14"/>
                                <w:rPr>
                                  <w:rFonts w:ascii="Arial" w:hAnsi="Arial"/>
                                  <w:sz w:val="23"/>
                                </w:rPr>
                              </w:pPr>
                              <w:r>
                                <w:rPr>
                                  <w:rFonts w:ascii="Arial" w:hAnsi="Arial"/>
                                  <w:w w:val="101"/>
                                  <w:sz w:val="23"/>
                                </w:rPr>
                                <w:t>•</w:t>
                              </w:r>
                            </w:p>
                          </w:txbxContent>
                        </wps:txbx>
                        <wps:bodyPr rot="0" vert="horz" wrap="square" lIns="0" tIns="0" rIns="0" bIns="0" anchor="t" anchorCtr="0" upright="1">
                          <a:noAutofit/>
                        </wps:bodyPr>
                      </wps:wsp>
                      <wps:wsp>
                        <wps:cNvPr id="155" name="Text Box 189"/>
                        <wps:cNvSpPr txBox="1">
                          <a:spLocks noChangeArrowheads="1"/>
                        </wps:cNvSpPr>
                        <wps:spPr bwMode="auto">
                          <a:xfrm>
                            <a:off x="1922" y="3432"/>
                            <a:ext cx="102"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ACEB4" w14:textId="77777777" w:rsidR="00903E45" w:rsidRDefault="00903E45" w:rsidP="00181E80">
                              <w:pPr>
                                <w:spacing w:line="259" w:lineRule="exact"/>
                                <w:rPr>
                                  <w:rFonts w:ascii="Arial" w:hAnsi="Arial"/>
                                  <w:sz w:val="23"/>
                                </w:rPr>
                              </w:pPr>
                              <w:r>
                                <w:rPr>
                                  <w:rFonts w:ascii="Arial" w:hAnsi="Arial"/>
                                  <w:w w:val="101"/>
                                  <w:sz w:val="23"/>
                                </w:rPr>
                                <w:t>•</w:t>
                              </w:r>
                            </w:p>
                            <w:p w14:paraId="6728753A" w14:textId="77777777" w:rsidR="00903E45" w:rsidRDefault="00903E45" w:rsidP="00181E80">
                              <w:pPr>
                                <w:spacing w:before="14"/>
                                <w:rPr>
                                  <w:rFonts w:ascii="Arial" w:hAnsi="Arial"/>
                                  <w:sz w:val="23"/>
                                </w:rPr>
                              </w:pPr>
                              <w:r>
                                <w:rPr>
                                  <w:rFonts w:ascii="Arial" w:hAnsi="Arial"/>
                                  <w:w w:val="101"/>
                                  <w:sz w:val="23"/>
                                </w:rPr>
                                <w:t>•</w:t>
                              </w:r>
                            </w:p>
                          </w:txbxContent>
                        </wps:txbx>
                        <wps:bodyPr rot="0" vert="horz" wrap="square" lIns="0" tIns="0" rIns="0" bIns="0" anchor="t" anchorCtr="0" upright="1">
                          <a:noAutofit/>
                        </wps:bodyPr>
                      </wps:wsp>
                      <wps:wsp>
                        <wps:cNvPr id="156" name="Text Box 190"/>
                        <wps:cNvSpPr txBox="1">
                          <a:spLocks noChangeArrowheads="1"/>
                        </wps:cNvSpPr>
                        <wps:spPr bwMode="auto">
                          <a:xfrm>
                            <a:off x="2212" y="2355"/>
                            <a:ext cx="2519" cy="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3EB14" w14:textId="77777777" w:rsidR="00903E45" w:rsidRDefault="00903E45" w:rsidP="00181E80">
                              <w:pPr>
                                <w:spacing w:line="235" w:lineRule="exact"/>
                                <w:rPr>
                                  <w:sz w:val="23"/>
                                </w:rPr>
                              </w:pPr>
                              <w:r>
                                <w:rPr>
                                  <w:sz w:val="23"/>
                                </w:rPr>
                                <w:t>Jobs/Grad Positions</w:t>
                              </w:r>
                            </w:p>
                            <w:p w14:paraId="6CEE3508" w14:textId="77777777" w:rsidR="00903E45" w:rsidRDefault="00903E45" w:rsidP="00181E80">
                              <w:pPr>
                                <w:spacing w:before="1" w:line="237" w:lineRule="auto"/>
                                <w:ind w:right="149"/>
                                <w:rPr>
                                  <w:sz w:val="23"/>
                                </w:rPr>
                              </w:pPr>
                              <w:r>
                                <w:rPr>
                                  <w:sz w:val="23"/>
                                </w:rPr>
                                <w:t>Jobs on Campus Employer Workshops/Events Guidance and advice</w:t>
                              </w:r>
                            </w:p>
                            <w:p w14:paraId="09755AC9" w14:textId="77777777" w:rsidR="00903E45" w:rsidRDefault="00903E45" w:rsidP="00181E80">
                              <w:pPr>
                                <w:spacing w:line="277" w:lineRule="exact"/>
                                <w:rPr>
                                  <w:sz w:val="23"/>
                                </w:rPr>
                              </w:pPr>
                              <w:r>
                                <w:rPr>
                                  <w:sz w:val="23"/>
                                </w:rPr>
                                <w:t>Careers Toolkit (resources)</w:t>
                              </w:r>
                            </w:p>
                          </w:txbxContent>
                        </wps:txbx>
                        <wps:bodyPr rot="0" vert="horz" wrap="square" lIns="0" tIns="0" rIns="0" bIns="0" anchor="t" anchorCtr="0" upright="1">
                          <a:noAutofit/>
                        </wps:bodyPr>
                      </wps:wsp>
                      <wps:wsp>
                        <wps:cNvPr id="157" name="Text Box 191"/>
                        <wps:cNvSpPr txBox="1">
                          <a:spLocks noChangeArrowheads="1"/>
                        </wps:cNvSpPr>
                        <wps:spPr bwMode="auto">
                          <a:xfrm>
                            <a:off x="5147" y="2621"/>
                            <a:ext cx="102"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473B0" w14:textId="77777777" w:rsidR="00903E45" w:rsidRDefault="00903E45" w:rsidP="00181E80">
                              <w:pPr>
                                <w:spacing w:line="259" w:lineRule="exact"/>
                                <w:rPr>
                                  <w:rFonts w:ascii="Arial" w:hAnsi="Arial"/>
                                  <w:sz w:val="23"/>
                                </w:rPr>
                              </w:pPr>
                              <w:r>
                                <w:rPr>
                                  <w:rFonts w:ascii="Arial" w:hAnsi="Arial"/>
                                  <w:w w:val="101"/>
                                  <w:sz w:val="23"/>
                                </w:rPr>
                                <w:t>•</w:t>
                              </w:r>
                            </w:p>
                            <w:p w14:paraId="5EC6E580" w14:textId="77777777" w:rsidR="00903E45" w:rsidRDefault="00903E45" w:rsidP="00181E80">
                              <w:pPr>
                                <w:spacing w:before="14"/>
                                <w:rPr>
                                  <w:rFonts w:ascii="Arial" w:hAnsi="Arial"/>
                                  <w:sz w:val="23"/>
                                </w:rPr>
                              </w:pPr>
                              <w:r>
                                <w:rPr>
                                  <w:rFonts w:ascii="Arial" w:hAnsi="Arial"/>
                                  <w:w w:val="101"/>
                                  <w:sz w:val="23"/>
                                </w:rPr>
                                <w:t>•</w:t>
                              </w:r>
                            </w:p>
                          </w:txbxContent>
                        </wps:txbx>
                        <wps:bodyPr rot="0" vert="horz" wrap="square" lIns="0" tIns="0" rIns="0" bIns="0" anchor="t" anchorCtr="0" upright="1">
                          <a:noAutofit/>
                        </wps:bodyPr>
                      </wps:wsp>
                      <wps:wsp>
                        <wps:cNvPr id="158" name="Text Box 192"/>
                        <wps:cNvSpPr txBox="1">
                          <a:spLocks noChangeArrowheads="1"/>
                        </wps:cNvSpPr>
                        <wps:spPr bwMode="auto">
                          <a:xfrm>
                            <a:off x="5147" y="3456"/>
                            <a:ext cx="102" cy="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183EB" w14:textId="77777777" w:rsidR="00903E45" w:rsidRDefault="00903E45" w:rsidP="00181E80">
                              <w:pPr>
                                <w:spacing w:line="259" w:lineRule="exact"/>
                                <w:rPr>
                                  <w:rFonts w:ascii="Arial" w:hAnsi="Arial"/>
                                  <w:sz w:val="23"/>
                                </w:rPr>
                              </w:pPr>
                              <w:r>
                                <w:rPr>
                                  <w:rFonts w:ascii="Arial" w:hAnsi="Arial"/>
                                  <w:w w:val="101"/>
                                  <w:sz w:val="23"/>
                                </w:rPr>
                                <w:t>•</w:t>
                              </w:r>
                            </w:p>
                            <w:p w14:paraId="702EADAD" w14:textId="77777777" w:rsidR="00903E45" w:rsidRDefault="00903E45" w:rsidP="00181E80">
                              <w:pPr>
                                <w:spacing w:before="4"/>
                                <w:rPr>
                                  <w:rFonts w:ascii="Arial"/>
                                  <w:sz w:val="25"/>
                                </w:rPr>
                              </w:pPr>
                            </w:p>
                            <w:p w14:paraId="49C9C7D9" w14:textId="77777777" w:rsidR="00903E45" w:rsidRDefault="00903E45" w:rsidP="00181E80">
                              <w:pPr>
                                <w:spacing w:before="1"/>
                                <w:rPr>
                                  <w:rFonts w:ascii="Arial" w:hAnsi="Arial"/>
                                  <w:sz w:val="23"/>
                                </w:rPr>
                              </w:pPr>
                              <w:r>
                                <w:rPr>
                                  <w:rFonts w:ascii="Arial" w:hAnsi="Arial"/>
                                  <w:w w:val="101"/>
                                  <w:sz w:val="23"/>
                                </w:rPr>
                                <w:t>•</w:t>
                              </w:r>
                            </w:p>
                          </w:txbxContent>
                        </wps:txbx>
                        <wps:bodyPr rot="0" vert="horz" wrap="square" lIns="0" tIns="0" rIns="0" bIns="0" anchor="t" anchorCtr="0" upright="1">
                          <a:noAutofit/>
                        </wps:bodyPr>
                      </wps:wsp>
                      <wps:wsp>
                        <wps:cNvPr id="159" name="Text Box 193"/>
                        <wps:cNvSpPr txBox="1">
                          <a:spLocks noChangeArrowheads="1"/>
                        </wps:cNvSpPr>
                        <wps:spPr bwMode="auto">
                          <a:xfrm>
                            <a:off x="5438" y="2100"/>
                            <a:ext cx="2712" cy="2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87355" w14:textId="77777777" w:rsidR="00903E45" w:rsidRDefault="00903E45" w:rsidP="00181E80">
                              <w:pPr>
                                <w:spacing w:line="235" w:lineRule="exact"/>
                                <w:rPr>
                                  <w:sz w:val="23"/>
                                </w:rPr>
                              </w:pPr>
                              <w:r>
                                <w:rPr>
                                  <w:sz w:val="23"/>
                                </w:rPr>
                                <w:t>Internships/Volunteering &amp;</w:t>
                              </w:r>
                            </w:p>
                            <w:p w14:paraId="7FFD309C" w14:textId="77777777" w:rsidR="00903E45" w:rsidRDefault="00903E45" w:rsidP="00181E80">
                              <w:pPr>
                                <w:spacing w:before="1" w:line="237" w:lineRule="auto"/>
                                <w:ind w:right="501"/>
                                <w:rPr>
                                  <w:sz w:val="23"/>
                                </w:rPr>
                              </w:pPr>
                              <w:r>
                                <w:rPr>
                                  <w:sz w:val="23"/>
                                </w:rPr>
                                <w:t xml:space="preserve">other Faculty </w:t>
                              </w:r>
                              <w:proofErr w:type="gramStart"/>
                              <w:r>
                                <w:rPr>
                                  <w:sz w:val="23"/>
                                </w:rPr>
                                <w:t>initiatives</w:t>
                              </w:r>
                              <w:proofErr w:type="gramEnd"/>
                              <w:r>
                                <w:rPr>
                                  <w:sz w:val="23"/>
                                </w:rPr>
                                <w:t xml:space="preserve"> Events</w:t>
                              </w:r>
                            </w:p>
                            <w:p w14:paraId="2F3EBB5F" w14:textId="77777777" w:rsidR="00903E45" w:rsidRDefault="00903E45" w:rsidP="00181E80">
                              <w:pPr>
                                <w:spacing w:before="1" w:line="237" w:lineRule="auto"/>
                                <w:rPr>
                                  <w:sz w:val="23"/>
                                </w:rPr>
                              </w:pPr>
                              <w:r>
                                <w:rPr>
                                  <w:sz w:val="23"/>
                                </w:rPr>
                                <w:t>Advice and assistance with applications</w:t>
                              </w:r>
                            </w:p>
                            <w:p w14:paraId="14A6F82B" w14:textId="77777777" w:rsidR="00903E45" w:rsidRDefault="00903E45" w:rsidP="00181E80">
                              <w:pPr>
                                <w:spacing w:line="237" w:lineRule="auto"/>
                                <w:rPr>
                                  <w:sz w:val="23"/>
                                </w:rPr>
                              </w:pPr>
                              <w:r>
                                <w:rPr>
                                  <w:sz w:val="23"/>
                                </w:rPr>
                                <w:t>Jobs on Campus- Internships and paid work</w:t>
                              </w:r>
                            </w:p>
                            <w:p w14:paraId="648B3620" w14:textId="77777777" w:rsidR="00903E45" w:rsidRDefault="00903E45" w:rsidP="00181E80">
                              <w:pPr>
                                <w:spacing w:line="276" w:lineRule="exact"/>
                                <w:rPr>
                                  <w:sz w:val="23"/>
                                </w:rPr>
                              </w:pPr>
                              <w:r>
                                <w:rPr>
                                  <w:sz w:val="23"/>
                                </w:rPr>
                                <w:t>Connecting with employers</w:t>
                              </w:r>
                            </w:p>
                          </w:txbxContent>
                        </wps:txbx>
                        <wps:bodyPr rot="0" vert="horz" wrap="square" lIns="0" tIns="0" rIns="0" bIns="0" anchor="t" anchorCtr="0" upright="1">
                          <a:noAutofit/>
                        </wps:bodyPr>
                      </wps:wsp>
                      <wps:wsp>
                        <wps:cNvPr id="160" name="Text Box 194"/>
                        <wps:cNvSpPr txBox="1">
                          <a:spLocks noChangeArrowheads="1"/>
                        </wps:cNvSpPr>
                        <wps:spPr bwMode="auto">
                          <a:xfrm>
                            <a:off x="8846" y="2676"/>
                            <a:ext cx="1478"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582AD" w14:textId="77777777" w:rsidR="00903E45" w:rsidRDefault="00903E45" w:rsidP="00181E80">
                              <w:pPr>
                                <w:spacing w:line="235" w:lineRule="exact"/>
                                <w:rPr>
                                  <w:b/>
                                  <w:sz w:val="23"/>
                                </w:rPr>
                              </w:pPr>
                              <w:r>
                                <w:rPr>
                                  <w:b/>
                                  <w:sz w:val="23"/>
                                </w:rPr>
                                <w:t>facebook.com/</w:t>
                              </w:r>
                            </w:p>
                            <w:p w14:paraId="6982D23B" w14:textId="77777777" w:rsidR="00903E45" w:rsidRDefault="00903E45" w:rsidP="00181E80">
                              <w:pPr>
                                <w:spacing w:line="276" w:lineRule="exact"/>
                                <w:rPr>
                                  <w:b/>
                                  <w:sz w:val="23"/>
                                </w:rPr>
                              </w:pPr>
                              <w:proofErr w:type="spellStart"/>
                              <w:r>
                                <w:rPr>
                                  <w:b/>
                                  <w:sz w:val="23"/>
                                </w:rPr>
                                <w:t>UCCareers</w:t>
                              </w:r>
                              <w:proofErr w:type="spellEnd"/>
                            </w:p>
                          </w:txbxContent>
                        </wps:txbx>
                        <wps:bodyPr rot="0" vert="horz" wrap="square" lIns="0" tIns="0" rIns="0" bIns="0" anchor="t" anchorCtr="0" upright="1">
                          <a:noAutofit/>
                        </wps:bodyPr>
                      </wps:wsp>
                      <wps:wsp>
                        <wps:cNvPr id="161" name="Text Box 195"/>
                        <wps:cNvSpPr txBox="1">
                          <a:spLocks noChangeArrowheads="1"/>
                        </wps:cNvSpPr>
                        <wps:spPr bwMode="auto">
                          <a:xfrm>
                            <a:off x="1922" y="4584"/>
                            <a:ext cx="2689"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992DA" w14:textId="77777777" w:rsidR="00903E45" w:rsidRDefault="00903E45" w:rsidP="00181E80">
                              <w:pPr>
                                <w:spacing w:line="235" w:lineRule="exact"/>
                                <w:rPr>
                                  <w:b/>
                                  <w:sz w:val="23"/>
                                </w:rPr>
                              </w:pPr>
                              <w:r>
                                <w:rPr>
                                  <w:b/>
                                  <w:sz w:val="23"/>
                                </w:rPr>
                                <w:t>Contact us:</w:t>
                              </w:r>
                            </w:p>
                            <w:p w14:paraId="12838153" w14:textId="77777777" w:rsidR="00903E45" w:rsidRDefault="00903E45" w:rsidP="00181E80">
                              <w:pPr>
                                <w:spacing w:line="278" w:lineRule="exact"/>
                                <w:rPr>
                                  <w:sz w:val="23"/>
                                </w:rPr>
                              </w:pPr>
                              <w:r>
                                <w:rPr>
                                  <w:color w:val="00A8CD"/>
                                  <w:spacing w:val="-59"/>
                                  <w:w w:val="101"/>
                                  <w:sz w:val="23"/>
                                  <w:u w:val="single" w:color="00A8CD"/>
                                </w:rPr>
                                <w:t xml:space="preserve"> </w:t>
                              </w:r>
                              <w:hyperlink r:id="rId119">
                                <w:r>
                                  <w:rPr>
                                    <w:color w:val="00A8CD"/>
                                    <w:sz w:val="23"/>
                                    <w:u w:val="single" w:color="00A8CD"/>
                                  </w:rPr>
                                  <w:t>careers@canberra.edu.au</w:t>
                                </w:r>
                              </w:hyperlink>
                            </w:p>
                            <w:p w14:paraId="5A05159B" w14:textId="77777777" w:rsidR="00903E45" w:rsidRDefault="00903E45" w:rsidP="00181E80">
                              <w:pPr>
                                <w:spacing w:line="276" w:lineRule="exact"/>
                                <w:rPr>
                                  <w:sz w:val="23"/>
                                </w:rPr>
                              </w:pPr>
                              <w:r>
                                <w:rPr>
                                  <w:b/>
                                  <w:sz w:val="23"/>
                                </w:rPr>
                                <w:t xml:space="preserve">Visit us: </w:t>
                              </w:r>
                              <w:r>
                                <w:rPr>
                                  <w:color w:val="00A8CD"/>
                                  <w:spacing w:val="-125"/>
                                  <w:sz w:val="23"/>
                                  <w:u w:val="single" w:color="00A8CD"/>
                                </w:rPr>
                                <w:t>C</w:t>
                              </w:r>
                              <w:r>
                                <w:rPr>
                                  <w:color w:val="00A8CD"/>
                                  <w:spacing w:val="79"/>
                                  <w:sz w:val="23"/>
                                </w:rPr>
                                <w:t xml:space="preserve"> </w:t>
                              </w:r>
                              <w:proofErr w:type="spellStart"/>
                              <w:r>
                                <w:rPr>
                                  <w:color w:val="00A8CD"/>
                                  <w:sz w:val="23"/>
                                  <w:u w:val="single" w:color="00A8CD"/>
                                </w:rPr>
                                <w:t>areers</w:t>
                              </w:r>
                              <w:proofErr w:type="spellEnd"/>
                              <w:r>
                                <w:rPr>
                                  <w:color w:val="00A8CD"/>
                                  <w:sz w:val="23"/>
                                  <w:u w:val="single" w:color="00A8CD"/>
                                </w:rPr>
                                <w:t xml:space="preserve"> UC </w:t>
                              </w:r>
                              <w:r>
                                <w:rPr>
                                  <w:color w:val="00A8CD"/>
                                  <w:spacing w:val="-3"/>
                                  <w:sz w:val="23"/>
                                  <w:u w:val="single" w:color="00A8CD"/>
                                </w:rPr>
                                <w:t>Website</w:t>
                              </w:r>
                            </w:p>
                          </w:txbxContent>
                        </wps:txbx>
                        <wps:bodyPr rot="0" vert="horz" wrap="square" lIns="0" tIns="0" rIns="0" bIns="0" anchor="t" anchorCtr="0" upright="1">
                          <a:noAutofit/>
                        </wps:bodyPr>
                      </wps:wsp>
                      <wps:wsp>
                        <wps:cNvPr id="162" name="Text Box 196"/>
                        <wps:cNvSpPr txBox="1">
                          <a:spLocks noChangeArrowheads="1"/>
                        </wps:cNvSpPr>
                        <wps:spPr bwMode="auto">
                          <a:xfrm>
                            <a:off x="5147" y="4608"/>
                            <a:ext cx="2044"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BB9AB" w14:textId="77777777" w:rsidR="00903E45" w:rsidRDefault="00903E45" w:rsidP="00181E80">
                              <w:pPr>
                                <w:spacing w:line="235" w:lineRule="exact"/>
                                <w:rPr>
                                  <w:b/>
                                  <w:sz w:val="23"/>
                                </w:rPr>
                              </w:pPr>
                              <w:r>
                                <w:rPr>
                                  <w:b/>
                                  <w:sz w:val="23"/>
                                </w:rPr>
                                <w:t>Contact us:</w:t>
                              </w:r>
                            </w:p>
                            <w:p w14:paraId="2CEEBF85" w14:textId="77777777" w:rsidR="00903E45" w:rsidRDefault="00903E45" w:rsidP="00181E80">
                              <w:pPr>
                                <w:spacing w:line="278" w:lineRule="exact"/>
                                <w:rPr>
                                  <w:sz w:val="23"/>
                                </w:rPr>
                              </w:pPr>
                              <w:r>
                                <w:rPr>
                                  <w:color w:val="00A8CD"/>
                                  <w:spacing w:val="-167"/>
                                  <w:sz w:val="23"/>
                                  <w:u w:val="single" w:color="00A8CD"/>
                                </w:rPr>
                                <w:t>w</w:t>
                              </w:r>
                              <w:r>
                                <w:rPr>
                                  <w:color w:val="00A8CD"/>
                                  <w:spacing w:val="118"/>
                                  <w:sz w:val="23"/>
                                </w:rPr>
                                <w:t xml:space="preserve"> </w:t>
                              </w:r>
                              <w:hyperlink r:id="rId120">
                                <w:r>
                                  <w:rPr>
                                    <w:color w:val="00A8CD"/>
                                    <w:sz w:val="23"/>
                                    <w:u w:val="single" w:color="00A8CD"/>
                                  </w:rPr>
                                  <w:t>il@canberra.edu.au</w:t>
                                </w:r>
                              </w:hyperlink>
                            </w:p>
                            <w:p w14:paraId="5E362875" w14:textId="77777777" w:rsidR="00903E45" w:rsidRDefault="00903E45" w:rsidP="00181E80">
                              <w:pPr>
                                <w:spacing w:line="276" w:lineRule="exact"/>
                                <w:rPr>
                                  <w:sz w:val="23"/>
                                </w:rPr>
                              </w:pPr>
                              <w:r>
                                <w:rPr>
                                  <w:b/>
                                  <w:sz w:val="23"/>
                                </w:rPr>
                                <w:t xml:space="preserve">Visit us: </w:t>
                              </w:r>
                              <w:r>
                                <w:rPr>
                                  <w:color w:val="00A8CD"/>
                                  <w:spacing w:val="-208"/>
                                  <w:sz w:val="23"/>
                                  <w:u w:val="single" w:color="00A8CD"/>
                                </w:rPr>
                                <w:t>W</w:t>
                              </w:r>
                              <w:r>
                                <w:rPr>
                                  <w:color w:val="00A8CD"/>
                                  <w:spacing w:val="166"/>
                                  <w:sz w:val="23"/>
                                </w:rPr>
                                <w:t xml:space="preserve"> </w:t>
                              </w:r>
                              <w:r>
                                <w:rPr>
                                  <w:color w:val="00A8CD"/>
                                  <w:sz w:val="23"/>
                                  <w:u w:val="single" w:color="00A8CD"/>
                                </w:rPr>
                                <w:t>IL</w:t>
                              </w:r>
                              <w:r>
                                <w:rPr>
                                  <w:color w:val="00A8CD"/>
                                  <w:spacing w:val="6"/>
                                  <w:sz w:val="23"/>
                                  <w:u w:val="single" w:color="00A8CD"/>
                                </w:rPr>
                                <w:t xml:space="preserve"> </w:t>
                              </w:r>
                              <w:r>
                                <w:rPr>
                                  <w:color w:val="00A8CD"/>
                                  <w:spacing w:val="-3"/>
                                  <w:sz w:val="23"/>
                                  <w:u w:val="single" w:color="00A8CD"/>
                                </w:rPr>
                                <w:t>Website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0C5422" id="Group 146" o:spid="_x0000_s1265" style="position:absolute;margin-left:65.4pt;margin-top:10.3pt;width:464.4pt;height:261.15pt;z-index:-251593728;mso-wrap-distance-left:0;mso-wrap-distance-right:0;mso-position-horizontal-relative:page;mso-position-vertical-relative:text" coordorigin="1308,206" coordsize="9288,52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">
                <v:shape id="Picture 181" o:spid="_x0000_s1266" type="#_x0000_t75" style="position:absolute;left:8553;top:767;width:1468;height: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bN&#10;0VHDAAAA3AAAAA8AAABkcnMvZG93bnJldi54bWxET01rg0AQvRfyH5Yp5NashhCLdZUSCBRCDlpJ&#10;6W1wpyp1Z8XdRvPvs4VCb/N4n5MVixnElSbXW1YQbyIQxI3VPbcK6vfj0zMI55E1DpZJwY0cFPnq&#10;IcNU25lLula+FSGEXYoKOu/HVErXdGTQbexIHLgvOxn0AU6t1BPOIdwMchtFe2mw59DQ4UiHjprv&#10;6scoOH0cD3Mynys813F0udDi6s9SqfXj8voCwtPi/8V/7jcd5u8S+H0mXCDz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s3RUcMAAADcAAAADwAAAAAAAAAAAAAAAACcAgAA&#10;ZHJzL2Rvd25yZXYueG1sUEsFBgAAAAAEAAQA9wAAAIwDAAAAAA==&#10;">
                  <v:imagedata r:id="rId63" o:title=""/>
                </v:shape>
                <v:rect id="Rectangle 182" o:spid="_x0000_s1267" style="position:absolute;left:1888;top:1171;width:8127;height: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w7M8xQAA&#10;ANwAAAAPAAAAZHJzL2Rvd25yZXYueG1sRI9Ba8JAEIXvhf6HZQq91U2LSEldJQgt0os09eBxzE6T&#10;6O5szK4m/vvOQfA2w3vz3jfz5eidulAf28AGXicZKOIq2JZrA9vfz5d3UDEhW3SBycCVIiwXjw9z&#10;zG0Y+IcuZaqVhHDM0UCTUpdrHauGPMZJ6IhF+wu9xyRrX2vb4yDh3um3LJtpjy1LQ4MdrRqqjuXZ&#10;G8Cdc6djYafdbH/aFOWA26/DtzHPT2PxASrRmO7m2/XaCv5UaOUZmUA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DszzFAAAA3AAAAA8AAAAAAAAAAAAAAAAAlwIAAGRycy9k&#10;b3ducmV2LnhtbFBLBQYAAAAABAAEAPUAAACJAwAAAAA=&#10;" fillcolor="#57595b" stroked="f"/>
                <v:shape id="Picture 183" o:spid="_x0000_s1268" type="#_x0000_t75" style="position:absolute;left:1881;top:295;width:6284;height:13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lZ&#10;v8TAAAAA3AAAAA8AAABkcnMvZG93bnJldi54bWxET02LwjAQvS/4H8IIXhZNFRGtRhEXwYMXq96H&#10;ZmyqzaQ0Wa3/3giCt3m8z1msWluJOzW+dKxgOEhAEOdOl1woOB23/SkIH5A1Vo5JwZM8rJadnwWm&#10;2j34QPcsFCKGsE9RgQmhTqX0uSGLfuBq4shdXGMxRNgUUjf4iOG2kqMkmUiLJccGgzVtDOW37N8q&#10;0NnzXFx/13JXtqO/y9X4abXZK9Xrtus5iEBt+Io/7p2O88czeD8TL5DL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Vm/xMAAAADcAAAADwAAAAAAAAAAAAAAAACcAgAAZHJz&#10;L2Rvd25yZXYueG1sUEsFBgAAAAAEAAQA9wAAAIkDAAAAAA==&#10;">
                  <v:imagedata r:id="rId121" o:title=""/>
                </v:shape>
                <v:shape id="Picture 184" o:spid="_x0000_s1269" type="#_x0000_t75" style="position:absolute;left:8743;top:1828;width:1284;height:6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Ny&#10;D6XFAAAA3AAAAA8AAABkcnMvZG93bnJldi54bWxEj09rwkAQxe8Fv8Mygre6UWwp0VVEKP6hh1bF&#10;85Adk2h2dsluTfrtO4dCbzO8N+/9ZrHqXaMe1Mbas4HJOANFXHhbc2ngfHp/fgMVE7LFxjMZ+KEI&#10;q+XgaYG59R1/0eOYSiUhHHM0UKUUcq1jUZHDOPaBWLSrbx0mWdtS2xY7CXeNnmbZq3ZYszRUGGhT&#10;UXE/fjsD2+J2Pew/pzN7oA4/TtvQ+UswZjTs13NQifr0b/673lnBfxF8eUYm0M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Tcg+lxQAAANwAAAAPAAAAAAAAAAAAAAAAAJwC&#10;AABkcnMvZG93bnJldi54bWxQSwUGAAAAAAQABAD3AAAAjgMAAAAA&#10;">
                  <v:imagedata r:id="rId122" o:title=""/>
                </v:shape>
                <v:rect id="Rectangle 185" o:spid="_x0000_s1270" style="position:absolute;left:1317;top:215;width:9269;height:5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EDjUwAAA&#10;ANwAAAAPAAAAZHJzL2Rvd25yZXYueG1sRE/bisIwEH0X9h/CLPi2porKWo0igvenVT9gbMa22kxK&#10;ErX79xthwbc5nOtMZo2pxIOcLy0r6HYSEMSZ1SXnCk7H5dc3CB+QNVaWScEveZhNP1oTTLV98g89&#10;DiEXMYR9igqKEOpUSp8VZNB3bE0cuYt1BkOELpfa4TOGm0r2kmQoDZYcGwqsaVFQdjvcjYKw6peD&#10;3a5eL3q4PevTcH8cXZ1S7c9mPgYRqAlv8b97o+P8QRdez8QL5PQ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EDjUwAAAANwAAAAPAAAAAAAAAAAAAAAAAJcCAABkcnMvZG93bnJl&#10;di54bWxQSwUGAAAAAAQABAD1AAAAhAMAAAAA&#10;" filled="f" strokeweight=".96pt"/>
                <v:shape id="Text Box 186" o:spid="_x0000_s1271" type="#_x0000_t202" style="position:absolute;left:1922;top:1798;width:2788;height:5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80UewwAA&#10;ANwAAAAPAAAAZHJzL2Rvd25yZXYueG1sRE9Na8JAEL0X+h+WKfTWbBQqbXQjUhQKBTGmB49jdkyW&#10;ZGfT7FbTf+8KBW/zeJ+zWI62E2cavHGsYJKkIIgrpw3XCr7LzcsbCB+QNXaOScEfeVjmjw8LzLS7&#10;cEHnfahFDGGfoYImhD6T0lcNWfSJ64kjd3KDxRDhUEs94CWG205O03QmLRqODQ329NFQ1e5/rYLV&#10;gYu1+dked8WpMGX5nvLXrFXq+WlczUEEGsNd/O/+1HH+6xRuz8QLZH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80UewwAAANwAAAAPAAAAAAAAAAAAAAAAAJcCAABkcnMvZG93&#10;bnJldi54bWxQSwUGAAAAAAQABAD1AAAAhwMAAAAA&#10;" filled="f" stroked="f">
                  <v:textbox inset="0,0,0,0">
                    <w:txbxContent>
                      <w:p w14:paraId="7B12BA69" w14:textId="77777777" w:rsidR="00903E45" w:rsidRDefault="00903E45" w:rsidP="00181E80">
                        <w:pPr>
                          <w:spacing w:line="235" w:lineRule="exact"/>
                          <w:rPr>
                            <w:b/>
                            <w:sz w:val="23"/>
                          </w:rPr>
                        </w:pPr>
                        <w:r>
                          <w:rPr>
                            <w:b/>
                            <w:sz w:val="23"/>
                          </w:rPr>
                          <w:t>Current Students and Recent</w:t>
                        </w:r>
                      </w:p>
                      <w:p w14:paraId="18864163" w14:textId="77777777" w:rsidR="00903E45" w:rsidRDefault="00903E45" w:rsidP="00181E80">
                        <w:pPr>
                          <w:spacing w:line="276" w:lineRule="exact"/>
                          <w:rPr>
                            <w:b/>
                            <w:sz w:val="23"/>
                          </w:rPr>
                        </w:pPr>
                        <w:r>
                          <w:rPr>
                            <w:b/>
                            <w:sz w:val="23"/>
                          </w:rPr>
                          <w:t>Grads</w:t>
                        </w:r>
                      </w:p>
                    </w:txbxContent>
                  </v:textbox>
                </v:shape>
                <v:shape id="Text Box 187" o:spid="_x0000_s1272" type="#_x0000_t202" style="position:absolute;left:5147;top:1822;width:1657;height:5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v+CFwwAA&#10;ANwAAAAPAAAAZHJzL2Rvd25yZXYueG1sRE9Na8JAEL0X/A/LCL3VjS0Vja4ioiAUSmM8eByzY7KY&#10;nU2zq8Z/7xYK3ubxPme26GwtrtR641jBcJCAIC6cNlwq2OebtzEIH5A11o5JwZ08LOa9lxmm2t04&#10;o+sulCKGsE9RQRVCk0rpi4os+oFriCN3cq3FEGFbSt3iLYbbWr4nyUhaNBwbKmxoVVFx3l2sguWB&#10;s7X5/T7+ZKfM5Pkk4a/RW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v+CFwwAAANwAAAAPAAAAAAAAAAAAAAAAAJcCAABkcnMvZG93&#10;bnJldi54bWxQSwUGAAAAAAQABAD1AAAAhwMAAAAA&#10;" filled="f" stroked="f">
                  <v:textbox inset="0,0,0,0">
                    <w:txbxContent>
                      <w:p w14:paraId="6AF6F668" w14:textId="77777777" w:rsidR="00903E45" w:rsidRDefault="00903E45" w:rsidP="00181E80">
                        <w:pPr>
                          <w:spacing w:line="236" w:lineRule="exact"/>
                          <w:rPr>
                            <w:b/>
                            <w:sz w:val="23"/>
                          </w:rPr>
                        </w:pPr>
                        <w:r>
                          <w:rPr>
                            <w:b/>
                            <w:sz w:val="23"/>
                          </w:rPr>
                          <w:t>Current Students</w:t>
                        </w:r>
                      </w:p>
                      <w:p w14:paraId="1F57EC31" w14:textId="77777777" w:rsidR="00903E45" w:rsidRDefault="00903E45" w:rsidP="00181E80">
                        <w:pPr>
                          <w:spacing w:before="1"/>
                          <w:rPr>
                            <w:rFonts w:ascii="Arial" w:hAnsi="Arial"/>
                            <w:sz w:val="23"/>
                          </w:rPr>
                        </w:pPr>
                        <w:r>
                          <w:rPr>
                            <w:rFonts w:ascii="Arial" w:hAnsi="Arial"/>
                            <w:w w:val="101"/>
                            <w:sz w:val="23"/>
                          </w:rPr>
                          <w:t>•</w:t>
                        </w:r>
                      </w:p>
                    </w:txbxContent>
                  </v:textbox>
                </v:shape>
                <v:shape id="Text Box 188" o:spid="_x0000_s1273" type="#_x0000_t202" style="position:absolute;left:1922;top:2318;width:102;height:8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VnjxwwAA&#10;ANwAAAAPAAAAZHJzL2Rvd25yZXYueG1sRE9Na8JAEL0X/A/LCL3VjaUVja4ioiAUSmM8eByzY7KY&#10;nU2zq8Z/7xYK3ubxPme26GwtrtR641jBcJCAIC6cNlwq2OebtzEIH5A11o5JwZ08LOa9lxmm2t04&#10;o+sulCKGsE9RQRVCk0rpi4os+oFriCN3cq3FEGFbSt3iLYbbWr4nyUhaNBwbKmxoVVFx3l2sguWB&#10;s7X5/T7+ZKfM5Pkk4a/RW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VnjxwwAAANwAAAAPAAAAAAAAAAAAAAAAAJcCAABkcnMvZG93&#10;bnJldi54bWxQSwUGAAAAAAQABAD1AAAAhwMAAAAA&#10;" filled="f" stroked="f">
                  <v:textbox inset="0,0,0,0">
                    <w:txbxContent>
                      <w:p w14:paraId="097004FB" w14:textId="77777777" w:rsidR="00903E45" w:rsidRDefault="00903E45" w:rsidP="00181E80">
                        <w:pPr>
                          <w:spacing w:line="259" w:lineRule="exact"/>
                          <w:rPr>
                            <w:rFonts w:ascii="Arial" w:hAnsi="Arial"/>
                            <w:sz w:val="23"/>
                          </w:rPr>
                        </w:pPr>
                        <w:r>
                          <w:rPr>
                            <w:rFonts w:ascii="Arial" w:hAnsi="Arial"/>
                            <w:w w:val="101"/>
                            <w:sz w:val="23"/>
                          </w:rPr>
                          <w:t>•</w:t>
                        </w:r>
                      </w:p>
                      <w:p w14:paraId="297BB454" w14:textId="77777777" w:rsidR="00903E45" w:rsidRDefault="00903E45" w:rsidP="00181E80">
                        <w:pPr>
                          <w:spacing w:before="14"/>
                          <w:rPr>
                            <w:rFonts w:ascii="Arial" w:hAnsi="Arial"/>
                            <w:sz w:val="23"/>
                          </w:rPr>
                        </w:pPr>
                        <w:r>
                          <w:rPr>
                            <w:rFonts w:ascii="Arial" w:hAnsi="Arial"/>
                            <w:w w:val="101"/>
                            <w:sz w:val="23"/>
                          </w:rPr>
                          <w:t>•</w:t>
                        </w:r>
                      </w:p>
                      <w:p w14:paraId="09C1B543" w14:textId="77777777" w:rsidR="00903E45" w:rsidRDefault="00903E45" w:rsidP="00181E80">
                        <w:pPr>
                          <w:spacing w:before="14"/>
                          <w:rPr>
                            <w:rFonts w:ascii="Arial" w:hAnsi="Arial"/>
                            <w:sz w:val="23"/>
                          </w:rPr>
                        </w:pPr>
                        <w:r>
                          <w:rPr>
                            <w:rFonts w:ascii="Arial" w:hAnsi="Arial"/>
                            <w:w w:val="101"/>
                            <w:sz w:val="23"/>
                          </w:rPr>
                          <w:t>•</w:t>
                        </w:r>
                      </w:p>
                    </w:txbxContent>
                  </v:textbox>
                </v:shape>
                <v:shape id="Text Box 189" o:spid="_x0000_s1274" type="#_x0000_t202" style="position:absolute;left:1922;top:3432;width:102;height:5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Gt1qwgAA&#10;ANwAAAAPAAAAZHJzL2Rvd25yZXYueG1sRE9Ni8IwEL0L+x/CLHjTdAXF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Ia3WrCAAAA3AAAAA8AAAAAAAAAAAAAAAAAlwIAAGRycy9kb3du&#10;cmV2LnhtbFBLBQYAAAAABAAEAPUAAACGAwAAAAA=&#10;" filled="f" stroked="f">
                  <v:textbox inset="0,0,0,0">
                    <w:txbxContent>
                      <w:p w14:paraId="0B8ACEB4" w14:textId="77777777" w:rsidR="00903E45" w:rsidRDefault="00903E45" w:rsidP="00181E80">
                        <w:pPr>
                          <w:spacing w:line="259" w:lineRule="exact"/>
                          <w:rPr>
                            <w:rFonts w:ascii="Arial" w:hAnsi="Arial"/>
                            <w:sz w:val="23"/>
                          </w:rPr>
                        </w:pPr>
                        <w:r>
                          <w:rPr>
                            <w:rFonts w:ascii="Arial" w:hAnsi="Arial"/>
                            <w:w w:val="101"/>
                            <w:sz w:val="23"/>
                          </w:rPr>
                          <w:t>•</w:t>
                        </w:r>
                      </w:p>
                      <w:p w14:paraId="6728753A" w14:textId="77777777" w:rsidR="00903E45" w:rsidRDefault="00903E45" w:rsidP="00181E80">
                        <w:pPr>
                          <w:spacing w:before="14"/>
                          <w:rPr>
                            <w:rFonts w:ascii="Arial" w:hAnsi="Arial"/>
                            <w:sz w:val="23"/>
                          </w:rPr>
                        </w:pPr>
                        <w:r>
                          <w:rPr>
                            <w:rFonts w:ascii="Arial" w:hAnsi="Arial"/>
                            <w:w w:val="101"/>
                            <w:sz w:val="23"/>
                          </w:rPr>
                          <w:t>•</w:t>
                        </w:r>
                      </w:p>
                    </w:txbxContent>
                  </v:textbox>
                </v:shape>
                <v:shape id="Text Box 190" o:spid="_x0000_s1275" type="#_x0000_t202" style="position:absolute;left:2212;top:2355;width:2519;height: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EMdwgAA&#10;ANwAAAAPAAAAZHJzL2Rvd25yZXYueG1sRE9Na8JAEL0L/Q/LFLzppoJ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LIQx3CAAAA3AAAAA8AAAAAAAAAAAAAAAAAlwIAAGRycy9kb3du&#10;cmV2LnhtbFBLBQYAAAAABAAEAPUAAACGAwAAAAA=&#10;" filled="f" stroked="f">
                  <v:textbox inset="0,0,0,0">
                    <w:txbxContent>
                      <w:p w14:paraId="50D3EB14" w14:textId="77777777" w:rsidR="00903E45" w:rsidRDefault="00903E45" w:rsidP="00181E80">
                        <w:pPr>
                          <w:spacing w:line="235" w:lineRule="exact"/>
                          <w:rPr>
                            <w:sz w:val="23"/>
                          </w:rPr>
                        </w:pPr>
                        <w:r>
                          <w:rPr>
                            <w:sz w:val="23"/>
                          </w:rPr>
                          <w:t>Jobs/Grad Positions</w:t>
                        </w:r>
                      </w:p>
                      <w:p w14:paraId="6CEE3508" w14:textId="77777777" w:rsidR="00903E45" w:rsidRDefault="00903E45" w:rsidP="00181E80">
                        <w:pPr>
                          <w:spacing w:before="1" w:line="237" w:lineRule="auto"/>
                          <w:ind w:right="149"/>
                          <w:rPr>
                            <w:sz w:val="23"/>
                          </w:rPr>
                        </w:pPr>
                        <w:r>
                          <w:rPr>
                            <w:sz w:val="23"/>
                          </w:rPr>
                          <w:t>Jobs on Campus Employer Workshops/Events Guidance and advice</w:t>
                        </w:r>
                      </w:p>
                      <w:p w14:paraId="09755AC9" w14:textId="77777777" w:rsidR="00903E45" w:rsidRDefault="00903E45" w:rsidP="00181E80">
                        <w:pPr>
                          <w:spacing w:line="277" w:lineRule="exact"/>
                          <w:rPr>
                            <w:sz w:val="23"/>
                          </w:rPr>
                        </w:pPr>
                        <w:r>
                          <w:rPr>
                            <w:sz w:val="23"/>
                          </w:rPr>
                          <w:t>Careers Toolkit (resources)</w:t>
                        </w:r>
                      </w:p>
                    </w:txbxContent>
                  </v:textbox>
                </v:shape>
                <v:shape id="Text Box 191" o:spid="_x0000_s1276" type="#_x0000_t202" style="position:absolute;left:5147;top:2621;width:102;height:5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hOaGwwAA&#10;ANwAAAAPAAAAZHJzL2Rvd25yZXYueG1sRE9Na8JAEL0X/A/LCL3VjYVaja4ioiAUpDEePI7ZMVnM&#10;zqbZVdN/7xYK3ubxPme26GwtbtR641jBcJCAIC6cNlwqOOSbtzEIH5A11o5JwS95WMx7LzNMtbtz&#10;Rrd9KEUMYZ+igiqEJpXSFxVZ9APXEEfu7FqLIcK2lLrFewy3tXxPkpG0aDg2VNjQqqLisr9aBcsj&#10;Z2vzszt9Z+fM5Pkk4a/RR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9hOaGwwAAANwAAAAPAAAAAAAAAAAAAAAAAJcCAABkcnMvZG93&#10;bnJldi54bWxQSwUGAAAAAAQABAD1AAAAhwMAAAAA&#10;" filled="f" stroked="f">
                  <v:textbox inset="0,0,0,0">
                    <w:txbxContent>
                      <w:p w14:paraId="0DB473B0" w14:textId="77777777" w:rsidR="00903E45" w:rsidRDefault="00903E45" w:rsidP="00181E80">
                        <w:pPr>
                          <w:spacing w:line="259" w:lineRule="exact"/>
                          <w:rPr>
                            <w:rFonts w:ascii="Arial" w:hAnsi="Arial"/>
                            <w:sz w:val="23"/>
                          </w:rPr>
                        </w:pPr>
                        <w:r>
                          <w:rPr>
                            <w:rFonts w:ascii="Arial" w:hAnsi="Arial"/>
                            <w:w w:val="101"/>
                            <w:sz w:val="23"/>
                          </w:rPr>
                          <w:t>•</w:t>
                        </w:r>
                      </w:p>
                      <w:p w14:paraId="5EC6E580" w14:textId="77777777" w:rsidR="00903E45" w:rsidRDefault="00903E45" w:rsidP="00181E80">
                        <w:pPr>
                          <w:spacing w:before="14"/>
                          <w:rPr>
                            <w:rFonts w:ascii="Arial" w:hAnsi="Arial"/>
                            <w:sz w:val="23"/>
                          </w:rPr>
                        </w:pPr>
                        <w:r>
                          <w:rPr>
                            <w:rFonts w:ascii="Arial" w:hAnsi="Arial"/>
                            <w:w w:val="101"/>
                            <w:sz w:val="23"/>
                          </w:rPr>
                          <w:t>•</w:t>
                        </w:r>
                      </w:p>
                    </w:txbxContent>
                  </v:textbox>
                </v:shape>
                <v:shape id="Text Box 192" o:spid="_x0000_s1277" type="#_x0000_t202" style="position:absolute;left:5147;top:3456;width:102;height:8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G3L0xQAA&#10;ANwAAAAPAAAAZHJzL2Rvd25yZXYueG1sRI9Ba8JAEIXvhf6HZQRvdWNBqamrSLEgFKQxPfQ4zY7J&#10;YnY2ZldN/71zKPQ2w3vz3jfL9eBbdaU+usAGppMMFHEVrOPawFf5/vQCKiZki21gMvBLEdarx4cl&#10;5jbcuKDrIdVKQjjmaKBJqcu1jlVDHuMkdMSiHUPvMcna19r2eJNw3+rnLJtrj46locGO3hqqToeL&#10;N7D55mLrzvufz+JYuLJcZPwxPxkzHg2bV1CJhvRv/rveWcGfCa0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wbcvTFAAAA3AAAAA8AAAAAAAAAAAAAAAAAlwIAAGRycy9k&#10;b3ducmV2LnhtbFBLBQYAAAAABAAEAPUAAACJAwAAAAA=&#10;" filled="f" stroked="f">
                  <v:textbox inset="0,0,0,0">
                    <w:txbxContent>
                      <w:p w14:paraId="570183EB" w14:textId="77777777" w:rsidR="00903E45" w:rsidRDefault="00903E45" w:rsidP="00181E80">
                        <w:pPr>
                          <w:spacing w:line="259" w:lineRule="exact"/>
                          <w:rPr>
                            <w:rFonts w:ascii="Arial" w:hAnsi="Arial"/>
                            <w:sz w:val="23"/>
                          </w:rPr>
                        </w:pPr>
                        <w:r>
                          <w:rPr>
                            <w:rFonts w:ascii="Arial" w:hAnsi="Arial"/>
                            <w:w w:val="101"/>
                            <w:sz w:val="23"/>
                          </w:rPr>
                          <w:t>•</w:t>
                        </w:r>
                      </w:p>
                      <w:p w14:paraId="702EADAD" w14:textId="77777777" w:rsidR="00903E45" w:rsidRDefault="00903E45" w:rsidP="00181E80">
                        <w:pPr>
                          <w:spacing w:before="4"/>
                          <w:rPr>
                            <w:rFonts w:ascii="Arial"/>
                            <w:sz w:val="25"/>
                          </w:rPr>
                        </w:pPr>
                      </w:p>
                      <w:p w14:paraId="49C9C7D9" w14:textId="77777777" w:rsidR="00903E45" w:rsidRDefault="00903E45" w:rsidP="00181E80">
                        <w:pPr>
                          <w:spacing w:before="1"/>
                          <w:rPr>
                            <w:rFonts w:ascii="Arial" w:hAnsi="Arial"/>
                            <w:sz w:val="23"/>
                          </w:rPr>
                        </w:pPr>
                        <w:r>
                          <w:rPr>
                            <w:rFonts w:ascii="Arial" w:hAnsi="Arial"/>
                            <w:w w:val="101"/>
                            <w:sz w:val="23"/>
                          </w:rPr>
                          <w:t>•</w:t>
                        </w:r>
                      </w:p>
                    </w:txbxContent>
                  </v:textbox>
                </v:shape>
                <v:shape id="Text Box 193" o:spid="_x0000_s1278" type="#_x0000_t202" style="position:absolute;left:5438;top:2100;width:2712;height:21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V9dvwgAA&#10;ANwAAAAPAAAAZHJzL2Rvd25yZXYueG1sRE9Ni8IwEL0v+B/CLHhb0xWUtWsUEQVBWKz14HG2Gdtg&#10;M6lN1PrvN8KCt3m8z5nOO1uLG7XeOFbwOUhAEBdOGy4VHPL1xxcIH5A11o5JwYM8zGe9tymm2t05&#10;o9s+lCKGsE9RQRVCk0rpi4os+oFriCN3cq3FEGFbSt3iPYbbWg6TZCwtGo4NFTa0rKg4769WweLI&#10;2cpcfn532SkzeT5JeDs+K9V/7xbfIAJ14SX+d290nD+awPOZeIG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NX12/CAAAA3AAAAA8AAAAAAAAAAAAAAAAAlwIAAGRycy9kb3du&#10;cmV2LnhtbFBLBQYAAAAABAAEAPUAAACGAwAAAAA=&#10;" filled="f" stroked="f">
                  <v:textbox inset="0,0,0,0">
                    <w:txbxContent>
                      <w:p w14:paraId="17C87355" w14:textId="77777777" w:rsidR="00903E45" w:rsidRDefault="00903E45" w:rsidP="00181E80">
                        <w:pPr>
                          <w:spacing w:line="235" w:lineRule="exact"/>
                          <w:rPr>
                            <w:sz w:val="23"/>
                          </w:rPr>
                        </w:pPr>
                        <w:r>
                          <w:rPr>
                            <w:sz w:val="23"/>
                          </w:rPr>
                          <w:t>Internships/Volunteering &amp;</w:t>
                        </w:r>
                      </w:p>
                      <w:p w14:paraId="7FFD309C" w14:textId="77777777" w:rsidR="00903E45" w:rsidRDefault="00903E45" w:rsidP="00181E80">
                        <w:pPr>
                          <w:spacing w:before="1" w:line="237" w:lineRule="auto"/>
                          <w:ind w:right="501"/>
                          <w:rPr>
                            <w:sz w:val="23"/>
                          </w:rPr>
                        </w:pPr>
                        <w:r>
                          <w:rPr>
                            <w:sz w:val="23"/>
                          </w:rPr>
                          <w:t xml:space="preserve">other Faculty </w:t>
                        </w:r>
                        <w:proofErr w:type="gramStart"/>
                        <w:r>
                          <w:rPr>
                            <w:sz w:val="23"/>
                          </w:rPr>
                          <w:t>initiatives</w:t>
                        </w:r>
                        <w:proofErr w:type="gramEnd"/>
                        <w:r>
                          <w:rPr>
                            <w:sz w:val="23"/>
                          </w:rPr>
                          <w:t xml:space="preserve"> Events</w:t>
                        </w:r>
                      </w:p>
                      <w:p w14:paraId="2F3EBB5F" w14:textId="77777777" w:rsidR="00903E45" w:rsidRDefault="00903E45" w:rsidP="00181E80">
                        <w:pPr>
                          <w:spacing w:before="1" w:line="237" w:lineRule="auto"/>
                          <w:rPr>
                            <w:sz w:val="23"/>
                          </w:rPr>
                        </w:pPr>
                        <w:r>
                          <w:rPr>
                            <w:sz w:val="23"/>
                          </w:rPr>
                          <w:t>Advice and assistance with applications</w:t>
                        </w:r>
                      </w:p>
                      <w:p w14:paraId="14A6F82B" w14:textId="77777777" w:rsidR="00903E45" w:rsidRDefault="00903E45" w:rsidP="00181E80">
                        <w:pPr>
                          <w:spacing w:line="237" w:lineRule="auto"/>
                          <w:rPr>
                            <w:sz w:val="23"/>
                          </w:rPr>
                        </w:pPr>
                        <w:r>
                          <w:rPr>
                            <w:sz w:val="23"/>
                          </w:rPr>
                          <w:t>Jobs on Campus- Internships and paid work</w:t>
                        </w:r>
                      </w:p>
                      <w:p w14:paraId="648B3620" w14:textId="77777777" w:rsidR="00903E45" w:rsidRDefault="00903E45" w:rsidP="00181E80">
                        <w:pPr>
                          <w:spacing w:line="276" w:lineRule="exact"/>
                          <w:rPr>
                            <w:sz w:val="23"/>
                          </w:rPr>
                        </w:pPr>
                        <w:r>
                          <w:rPr>
                            <w:sz w:val="23"/>
                          </w:rPr>
                          <w:t>Connecting with employers</w:t>
                        </w:r>
                      </w:p>
                    </w:txbxContent>
                  </v:textbox>
                </v:shape>
                <v:shape id="Text Box 194" o:spid="_x0000_s1279" type="#_x0000_t202" style="position:absolute;left:8846;top:2676;width:1478;height:5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bRPxQAA&#10;ANwAAAAPAAAAZHJzL2Rvd25yZXYueG1sRI9Ba8JAEIXvhf6HZQre6sYeQpu6ikgLBUGM8eBxmh2T&#10;xexsmt1q/PfOodDbDO/Ne9/Ml6Pv1IWG6AIbmE0zUMR1sI4bA4fq8/kVVEzIFrvAZOBGEZaLx4c5&#10;FjZcuaTLPjVKQjgWaKBNqS+0jnVLHuM09MSincLgMck6NNoOeJVw3+mXLMu1R8fS0GJP65bq8/7X&#10;G1gdufxwP9vvXXkqXVW9ZbzJz8ZMnsbVO6hEY/o3/11/WcHPBV+ekQn04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wBtE/FAAAA3AAAAA8AAAAAAAAAAAAAAAAAlwIAAGRycy9k&#10;b3ducmV2LnhtbFBLBQYAAAAABAAEAPUAAACJAwAAAAA=&#10;" filled="f" stroked="f">
                  <v:textbox inset="0,0,0,0">
                    <w:txbxContent>
                      <w:p w14:paraId="165582AD" w14:textId="77777777" w:rsidR="00903E45" w:rsidRDefault="00903E45" w:rsidP="00181E80">
                        <w:pPr>
                          <w:spacing w:line="235" w:lineRule="exact"/>
                          <w:rPr>
                            <w:b/>
                            <w:sz w:val="23"/>
                          </w:rPr>
                        </w:pPr>
                        <w:r>
                          <w:rPr>
                            <w:b/>
                            <w:sz w:val="23"/>
                          </w:rPr>
                          <w:t>facebook.com/</w:t>
                        </w:r>
                      </w:p>
                      <w:p w14:paraId="6982D23B" w14:textId="77777777" w:rsidR="00903E45" w:rsidRDefault="00903E45" w:rsidP="00181E80">
                        <w:pPr>
                          <w:spacing w:line="276" w:lineRule="exact"/>
                          <w:rPr>
                            <w:b/>
                            <w:sz w:val="23"/>
                          </w:rPr>
                        </w:pPr>
                        <w:proofErr w:type="spellStart"/>
                        <w:r>
                          <w:rPr>
                            <w:b/>
                            <w:sz w:val="23"/>
                          </w:rPr>
                          <w:t>UCCareers</w:t>
                        </w:r>
                        <w:proofErr w:type="spellEnd"/>
                      </w:p>
                    </w:txbxContent>
                  </v:textbox>
                </v:shape>
                <v:shape id="Text Box 195" o:spid="_x0000_s1280" type="#_x0000_t202" style="position:absolute;left:1922;top:4584;width:2689;height: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RHUwgAA&#10;ANwAAAAPAAAAZHJzL2Rvd25yZXYueG1sRE9Ni8IwEL0v+B/CLHhbUz0Ut2sUWRQEQazdwx5nm7EN&#10;NpPaRK3/3gjC3ubxPme26G0jrtR541jBeJSAIC6dNlwp+CnWH1MQPiBrbByTgjt5WMwHbzPMtLtx&#10;TtdDqEQMYZ+hgjqENpPSlzVZ9CPXEkfu6DqLIcKukrrDWwy3jZwkSSotGo4NNbb0XVN5OlysguUv&#10;5ytz3v3t82NuiuIz4W16Umr43i+/QATqw7/45d7oOD8dw/OZe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NNEdTCAAAA3AAAAA8AAAAAAAAAAAAAAAAAlwIAAGRycy9kb3du&#10;cmV2LnhtbFBLBQYAAAAABAAEAPUAAACGAwAAAAA=&#10;" filled="f" stroked="f">
                  <v:textbox inset="0,0,0,0">
                    <w:txbxContent>
                      <w:p w14:paraId="45F992DA" w14:textId="77777777" w:rsidR="00903E45" w:rsidRDefault="00903E45" w:rsidP="00181E80">
                        <w:pPr>
                          <w:spacing w:line="235" w:lineRule="exact"/>
                          <w:rPr>
                            <w:b/>
                            <w:sz w:val="23"/>
                          </w:rPr>
                        </w:pPr>
                        <w:r>
                          <w:rPr>
                            <w:b/>
                            <w:sz w:val="23"/>
                          </w:rPr>
                          <w:t>Contact us:</w:t>
                        </w:r>
                      </w:p>
                      <w:p w14:paraId="12838153" w14:textId="77777777" w:rsidR="00903E45" w:rsidRDefault="00903E45" w:rsidP="00181E80">
                        <w:pPr>
                          <w:spacing w:line="278" w:lineRule="exact"/>
                          <w:rPr>
                            <w:sz w:val="23"/>
                          </w:rPr>
                        </w:pPr>
                        <w:r>
                          <w:rPr>
                            <w:color w:val="00A8CD"/>
                            <w:spacing w:val="-59"/>
                            <w:w w:val="101"/>
                            <w:sz w:val="23"/>
                            <w:u w:val="single" w:color="00A8CD"/>
                          </w:rPr>
                          <w:t xml:space="preserve"> </w:t>
                        </w:r>
                        <w:hyperlink r:id="rId123">
                          <w:r>
                            <w:rPr>
                              <w:color w:val="00A8CD"/>
                              <w:sz w:val="23"/>
                              <w:u w:val="single" w:color="00A8CD"/>
                            </w:rPr>
                            <w:t>careers@canberra.edu.au</w:t>
                          </w:r>
                        </w:hyperlink>
                      </w:p>
                      <w:p w14:paraId="5A05159B" w14:textId="77777777" w:rsidR="00903E45" w:rsidRDefault="00903E45" w:rsidP="00181E80">
                        <w:pPr>
                          <w:spacing w:line="276" w:lineRule="exact"/>
                          <w:rPr>
                            <w:sz w:val="23"/>
                          </w:rPr>
                        </w:pPr>
                        <w:r>
                          <w:rPr>
                            <w:b/>
                            <w:sz w:val="23"/>
                          </w:rPr>
                          <w:t xml:space="preserve">Visit us: </w:t>
                        </w:r>
                        <w:r>
                          <w:rPr>
                            <w:color w:val="00A8CD"/>
                            <w:spacing w:val="-125"/>
                            <w:sz w:val="23"/>
                            <w:u w:val="single" w:color="00A8CD"/>
                          </w:rPr>
                          <w:t>C</w:t>
                        </w:r>
                        <w:r>
                          <w:rPr>
                            <w:color w:val="00A8CD"/>
                            <w:spacing w:val="79"/>
                            <w:sz w:val="23"/>
                          </w:rPr>
                          <w:t xml:space="preserve"> </w:t>
                        </w:r>
                        <w:proofErr w:type="spellStart"/>
                        <w:r>
                          <w:rPr>
                            <w:color w:val="00A8CD"/>
                            <w:sz w:val="23"/>
                            <w:u w:val="single" w:color="00A8CD"/>
                          </w:rPr>
                          <w:t>areers</w:t>
                        </w:r>
                        <w:proofErr w:type="spellEnd"/>
                        <w:r>
                          <w:rPr>
                            <w:color w:val="00A8CD"/>
                            <w:sz w:val="23"/>
                            <w:u w:val="single" w:color="00A8CD"/>
                          </w:rPr>
                          <w:t xml:space="preserve"> UC </w:t>
                        </w:r>
                        <w:r>
                          <w:rPr>
                            <w:color w:val="00A8CD"/>
                            <w:spacing w:val="-3"/>
                            <w:sz w:val="23"/>
                            <w:u w:val="single" w:color="00A8CD"/>
                          </w:rPr>
                          <w:t>Website</w:t>
                        </w:r>
                      </w:p>
                    </w:txbxContent>
                  </v:textbox>
                </v:shape>
                <v:shape id="Text Box 196" o:spid="_x0000_s1281" type="#_x0000_t202" style="position:absolute;left:5147;top:4608;width:2044;height: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4+jwgAA&#10;ANwAAAAPAAAAZHJzL2Rvd25yZXYueG1sRE9Ni8IwEL0L+x/CLOxNUz0UrUYRWUFYWKzdwx7HZmyD&#10;zaTbZLX+eyMI3ubxPmex6m0jLtR541jBeJSAIC6dNlwp+Cm2wykIH5A1No5JwY08rJZvgwVm2l05&#10;p8shVCKGsM9QQR1Cm0npy5os+pFriSN3cp3FEGFXSd3hNYbbRk6SJJUWDceGGlva1FSeD/9WwfqX&#10;80/z933c56fcFMUs4a/0rNTHe7+egwjUh5f46d7pOD+dwOOZeIFc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Ofj6PCAAAA3AAAAA8AAAAAAAAAAAAAAAAAlwIAAGRycy9kb3du&#10;cmV2LnhtbFBLBQYAAAAABAAEAPUAAACGAwAAAAA=&#10;" filled="f" stroked="f">
                  <v:textbox inset="0,0,0,0">
                    <w:txbxContent>
                      <w:p w14:paraId="6F5BB9AB" w14:textId="77777777" w:rsidR="00903E45" w:rsidRDefault="00903E45" w:rsidP="00181E80">
                        <w:pPr>
                          <w:spacing w:line="235" w:lineRule="exact"/>
                          <w:rPr>
                            <w:b/>
                            <w:sz w:val="23"/>
                          </w:rPr>
                        </w:pPr>
                        <w:r>
                          <w:rPr>
                            <w:b/>
                            <w:sz w:val="23"/>
                          </w:rPr>
                          <w:t>Contact us:</w:t>
                        </w:r>
                      </w:p>
                      <w:p w14:paraId="2CEEBF85" w14:textId="77777777" w:rsidR="00903E45" w:rsidRDefault="00903E45" w:rsidP="00181E80">
                        <w:pPr>
                          <w:spacing w:line="278" w:lineRule="exact"/>
                          <w:rPr>
                            <w:sz w:val="23"/>
                          </w:rPr>
                        </w:pPr>
                        <w:r>
                          <w:rPr>
                            <w:color w:val="00A8CD"/>
                            <w:spacing w:val="-167"/>
                            <w:sz w:val="23"/>
                            <w:u w:val="single" w:color="00A8CD"/>
                          </w:rPr>
                          <w:t>w</w:t>
                        </w:r>
                        <w:r>
                          <w:rPr>
                            <w:color w:val="00A8CD"/>
                            <w:spacing w:val="118"/>
                            <w:sz w:val="23"/>
                          </w:rPr>
                          <w:t xml:space="preserve"> </w:t>
                        </w:r>
                        <w:hyperlink r:id="rId124">
                          <w:r>
                            <w:rPr>
                              <w:color w:val="00A8CD"/>
                              <w:sz w:val="23"/>
                              <w:u w:val="single" w:color="00A8CD"/>
                            </w:rPr>
                            <w:t>il@canberra.edu.au</w:t>
                          </w:r>
                        </w:hyperlink>
                      </w:p>
                      <w:p w14:paraId="5E362875" w14:textId="77777777" w:rsidR="00903E45" w:rsidRDefault="00903E45" w:rsidP="00181E80">
                        <w:pPr>
                          <w:spacing w:line="276" w:lineRule="exact"/>
                          <w:rPr>
                            <w:sz w:val="23"/>
                          </w:rPr>
                        </w:pPr>
                        <w:r>
                          <w:rPr>
                            <w:b/>
                            <w:sz w:val="23"/>
                          </w:rPr>
                          <w:t xml:space="preserve">Visit us: </w:t>
                        </w:r>
                        <w:r>
                          <w:rPr>
                            <w:color w:val="00A8CD"/>
                            <w:spacing w:val="-208"/>
                            <w:sz w:val="23"/>
                            <w:u w:val="single" w:color="00A8CD"/>
                          </w:rPr>
                          <w:t>W</w:t>
                        </w:r>
                        <w:r>
                          <w:rPr>
                            <w:color w:val="00A8CD"/>
                            <w:spacing w:val="166"/>
                            <w:sz w:val="23"/>
                          </w:rPr>
                          <w:t xml:space="preserve"> </w:t>
                        </w:r>
                        <w:r>
                          <w:rPr>
                            <w:color w:val="00A8CD"/>
                            <w:sz w:val="23"/>
                            <w:u w:val="single" w:color="00A8CD"/>
                          </w:rPr>
                          <w:t>IL</w:t>
                        </w:r>
                        <w:r>
                          <w:rPr>
                            <w:color w:val="00A8CD"/>
                            <w:spacing w:val="6"/>
                            <w:sz w:val="23"/>
                            <w:u w:val="single" w:color="00A8CD"/>
                          </w:rPr>
                          <w:t xml:space="preserve"> </w:t>
                        </w:r>
                        <w:r>
                          <w:rPr>
                            <w:color w:val="00A8CD"/>
                            <w:spacing w:val="-3"/>
                            <w:sz w:val="23"/>
                            <w:u w:val="single" w:color="00A8CD"/>
                          </w:rPr>
                          <w:t>Website</w:t>
                        </w:r>
                      </w:p>
                    </w:txbxContent>
                  </v:textbox>
                </v:shape>
                <w10:wrap type="topAndBottom" anchorx="page"/>
              </v:group>
            </w:pict>
          </mc:Fallback>
        </mc:AlternateContent>
      </w:r>
    </w:p>
    <w:p w14:paraId="2ED75547" w14:textId="77777777" w:rsidR="00181E80" w:rsidRDefault="00181E80" w:rsidP="00181E80">
      <w:pPr>
        <w:pStyle w:val="BodyText"/>
        <w:spacing w:before="49"/>
        <w:ind w:left="107"/>
      </w:pPr>
      <w:r>
        <w:rPr>
          <w:color w:val="262626"/>
        </w:rPr>
        <w:t>34</w:t>
      </w:r>
    </w:p>
    <w:p w14:paraId="2609A4B4" w14:textId="5F1FA939" w:rsidR="00B35253" w:rsidRPr="00B35253" w:rsidRDefault="00B35253" w:rsidP="00B35253">
      <w:pPr>
        <w:rPr>
          <w:rFonts w:eastAsia="Times New Roman"/>
          <w:b/>
          <w:bCs/>
          <w:sz w:val="28"/>
          <w:szCs w:val="28"/>
        </w:rPr>
      </w:pPr>
      <w:r w:rsidRPr="00B35253">
        <w:rPr>
          <w:b/>
          <w:bCs/>
          <w:sz w:val="28"/>
          <w:szCs w:val="28"/>
        </w:rPr>
        <w:t>Week6: Lean Six Sigma Guest Lecture Slides</w:t>
      </w:r>
    </w:p>
    <w:p w14:paraId="430EBF7F" w14:textId="2B8F2FCA" w:rsidR="00181E80" w:rsidRDefault="00181E80"/>
    <w:p w14:paraId="5CABE172" w14:textId="77777777" w:rsidR="00B35253" w:rsidRDefault="00B35253"/>
    <w:p w14:paraId="48F4C847" w14:textId="77777777" w:rsidR="00B35253" w:rsidRDefault="00B35253"/>
    <w:p w14:paraId="71B41AEA" w14:textId="77777777" w:rsidR="00B35253" w:rsidRDefault="00B35253"/>
    <w:p w14:paraId="7E9CABCF" w14:textId="77777777" w:rsidR="00B35253" w:rsidRDefault="00B35253"/>
    <w:p w14:paraId="72DCFC2B" w14:textId="77777777" w:rsidR="00B35253" w:rsidRDefault="00B35253"/>
    <w:p w14:paraId="22C2F608" w14:textId="77777777" w:rsidR="00B35253" w:rsidRDefault="00B35253"/>
    <w:p w14:paraId="2C6566DA" w14:textId="77777777" w:rsidR="00B35253" w:rsidRDefault="00B35253"/>
    <w:p w14:paraId="492779C9" w14:textId="77777777" w:rsidR="00B35253" w:rsidRDefault="00B35253"/>
    <w:p w14:paraId="0A77DD87" w14:textId="77777777" w:rsidR="00B35253" w:rsidRDefault="00B35253"/>
    <w:p w14:paraId="337A3ECA" w14:textId="77777777" w:rsidR="00B35253" w:rsidRDefault="00B35253"/>
    <w:p w14:paraId="73C78E71" w14:textId="77777777" w:rsidR="00B35253" w:rsidRDefault="00B35253"/>
    <w:p w14:paraId="49B074B2" w14:textId="77777777" w:rsidR="00B35253" w:rsidRDefault="00B35253"/>
    <w:p w14:paraId="11799D05" w14:textId="77777777" w:rsidR="00B35253" w:rsidRDefault="00B35253"/>
    <w:p w14:paraId="01897FD1" w14:textId="77777777" w:rsidR="00B35253" w:rsidRDefault="00B35253"/>
    <w:p w14:paraId="12F934D8" w14:textId="77777777" w:rsidR="00B35253" w:rsidRDefault="00B35253"/>
    <w:p w14:paraId="7D6CF39F" w14:textId="77777777" w:rsidR="00B35253" w:rsidRDefault="00B35253"/>
    <w:p w14:paraId="57CB0618" w14:textId="77777777" w:rsidR="00B35253" w:rsidRDefault="00B35253"/>
    <w:p w14:paraId="22B5BB89" w14:textId="77777777" w:rsidR="00B35253" w:rsidRDefault="00B35253"/>
    <w:p w14:paraId="30E83111" w14:textId="77777777" w:rsidR="00B35253" w:rsidRDefault="00B35253"/>
    <w:p w14:paraId="56AF18CA" w14:textId="77777777" w:rsidR="00B35253" w:rsidRDefault="00B35253"/>
    <w:p w14:paraId="1656DF64" w14:textId="77777777" w:rsidR="00B35253" w:rsidRDefault="00B35253"/>
    <w:p w14:paraId="1DC4C949" w14:textId="77777777" w:rsidR="00B35253" w:rsidRDefault="00B35253"/>
    <w:p w14:paraId="216AB3B6" w14:textId="77777777" w:rsidR="00B35253" w:rsidRDefault="00B35253"/>
    <w:p w14:paraId="157D1DD1" w14:textId="77777777" w:rsidR="00B35253" w:rsidRDefault="00B35253"/>
    <w:p w14:paraId="7BEDA673" w14:textId="77777777" w:rsidR="00B35253" w:rsidRDefault="00B35253"/>
    <w:p w14:paraId="67178D93" w14:textId="77777777" w:rsidR="00B35253" w:rsidRDefault="00B35253"/>
    <w:p w14:paraId="0D9F2DBA" w14:textId="77777777" w:rsidR="00B35253" w:rsidRDefault="00B35253"/>
    <w:p w14:paraId="2EA9EC92" w14:textId="77777777" w:rsidR="00B35253" w:rsidRDefault="00B35253"/>
    <w:p w14:paraId="47E57920" w14:textId="77777777" w:rsidR="00B35253" w:rsidRDefault="00B35253"/>
    <w:p w14:paraId="4964A388" w14:textId="77777777" w:rsidR="00B35253" w:rsidRDefault="00B35253"/>
    <w:p w14:paraId="34E26941" w14:textId="77777777" w:rsidR="00B35253" w:rsidRDefault="00B35253"/>
    <w:p w14:paraId="6CECBC13" w14:textId="77777777" w:rsidR="00B35253" w:rsidRDefault="00B35253"/>
    <w:p w14:paraId="50F82075" w14:textId="77777777" w:rsidR="00B35253" w:rsidRDefault="00B35253"/>
    <w:p w14:paraId="5A021693" w14:textId="77777777" w:rsidR="00B35253" w:rsidRDefault="00B35253"/>
    <w:p w14:paraId="1D28D8BA" w14:textId="77777777" w:rsidR="00B35253" w:rsidRDefault="00B35253"/>
    <w:p w14:paraId="430F0A72" w14:textId="77777777" w:rsidR="00B35253" w:rsidRDefault="00B35253"/>
    <w:p w14:paraId="33109E11" w14:textId="77777777" w:rsidR="00B35253" w:rsidRDefault="00B35253"/>
    <w:p w14:paraId="1F8CC62C" w14:textId="77777777" w:rsidR="00B35253" w:rsidRDefault="00B35253"/>
    <w:p w14:paraId="769B5136" w14:textId="77777777" w:rsidR="00B35253" w:rsidRDefault="00B35253"/>
    <w:p w14:paraId="3F876C8B" w14:textId="77777777" w:rsidR="00B35253" w:rsidRDefault="00B35253"/>
    <w:p w14:paraId="495BE7F0" w14:textId="77777777" w:rsidR="00B35253" w:rsidRDefault="00B35253"/>
    <w:p w14:paraId="65DDBB0D" w14:textId="77777777" w:rsidR="00B35253" w:rsidRDefault="00B35253"/>
    <w:p w14:paraId="20480FC1" w14:textId="461C31CF" w:rsidR="00B35253" w:rsidRDefault="00B35253" w:rsidP="00B35253">
      <w:pPr>
        <w:spacing w:line="200" w:lineRule="exact"/>
        <w:rPr>
          <w:rFonts w:eastAsia="Times New Roman"/>
        </w:rPr>
      </w:pPr>
      <w:bookmarkStart w:id="1" w:name="page1"/>
      <w:bookmarkEnd w:id="1"/>
      <w:r>
        <w:rPr>
          <w:noProof/>
        </w:rPr>
        <w:drawing>
          <wp:anchor distT="0" distB="0" distL="114300" distR="114300" simplePos="0" relativeHeight="251724800" behindDoc="1" locked="0" layoutInCell="1" allowOverlap="1" wp14:anchorId="314C4D1A" wp14:editId="7F504962">
            <wp:simplePos x="0" y="0"/>
            <wp:positionH relativeFrom="page">
              <wp:posOffset>857885</wp:posOffset>
            </wp:positionH>
            <wp:positionV relativeFrom="page">
              <wp:posOffset>1420495</wp:posOffset>
            </wp:positionV>
            <wp:extent cx="2785745" cy="2089150"/>
            <wp:effectExtent l="0" t="0" r="8255"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07912B8B" w14:textId="77777777" w:rsidR="00B35253" w:rsidRDefault="00B35253" w:rsidP="00B35253">
      <w:pPr>
        <w:spacing w:line="200" w:lineRule="exact"/>
        <w:rPr>
          <w:rFonts w:eastAsia="Times New Roman"/>
        </w:rPr>
      </w:pPr>
    </w:p>
    <w:p w14:paraId="67403176" w14:textId="77777777" w:rsidR="00B35253" w:rsidRDefault="00B35253" w:rsidP="00B35253">
      <w:pPr>
        <w:spacing w:line="200" w:lineRule="exact"/>
        <w:rPr>
          <w:rFonts w:eastAsia="Times New Roman"/>
        </w:rPr>
      </w:pPr>
    </w:p>
    <w:p w14:paraId="24B65E06" w14:textId="77777777" w:rsidR="00B35253" w:rsidRDefault="00B35253" w:rsidP="00B35253">
      <w:pPr>
        <w:spacing w:line="200" w:lineRule="exact"/>
        <w:rPr>
          <w:rFonts w:eastAsia="Times New Roman"/>
        </w:rPr>
      </w:pPr>
    </w:p>
    <w:p w14:paraId="0341E413" w14:textId="77777777" w:rsidR="00B35253" w:rsidRDefault="00B35253" w:rsidP="00B35253">
      <w:pPr>
        <w:spacing w:line="200" w:lineRule="exact"/>
        <w:rPr>
          <w:rFonts w:eastAsia="Times New Roman"/>
        </w:rPr>
      </w:pPr>
    </w:p>
    <w:p w14:paraId="11D762DB" w14:textId="77777777" w:rsidR="00B35253" w:rsidRDefault="00B35253" w:rsidP="00B35253">
      <w:pPr>
        <w:spacing w:line="200" w:lineRule="exact"/>
        <w:rPr>
          <w:rFonts w:eastAsia="Times New Roman"/>
        </w:rPr>
      </w:pPr>
    </w:p>
    <w:p w14:paraId="0EF816A6" w14:textId="77777777" w:rsidR="00B35253" w:rsidRDefault="00B35253" w:rsidP="00B35253">
      <w:pPr>
        <w:spacing w:line="200" w:lineRule="exact"/>
        <w:rPr>
          <w:rFonts w:eastAsia="Times New Roman"/>
        </w:rPr>
      </w:pPr>
    </w:p>
    <w:p w14:paraId="5E89936D" w14:textId="77777777" w:rsidR="00B35253" w:rsidRDefault="00B35253" w:rsidP="00B35253">
      <w:pPr>
        <w:spacing w:line="200" w:lineRule="exact"/>
        <w:rPr>
          <w:rFonts w:eastAsia="Times New Roman"/>
        </w:rPr>
      </w:pPr>
    </w:p>
    <w:p w14:paraId="5EE9B47B" w14:textId="77777777" w:rsidR="00B35253" w:rsidRDefault="00B35253" w:rsidP="00B35253">
      <w:pPr>
        <w:spacing w:line="348" w:lineRule="exact"/>
        <w:rPr>
          <w:rFonts w:eastAsia="Times New Roman"/>
        </w:rPr>
      </w:pPr>
    </w:p>
    <w:p w14:paraId="46BDC480" w14:textId="77777777" w:rsidR="00B35253" w:rsidRDefault="00B35253" w:rsidP="00B35253">
      <w:pPr>
        <w:spacing w:line="0" w:lineRule="atLeast"/>
        <w:ind w:left="1180"/>
        <w:rPr>
          <w:rFonts w:ascii="Arial" w:eastAsia="Arial" w:hAnsi="Arial"/>
          <w:b/>
          <w:sz w:val="19"/>
        </w:rPr>
      </w:pPr>
      <w:r>
        <w:rPr>
          <w:rFonts w:ascii="Arial" w:eastAsia="Arial" w:hAnsi="Arial"/>
          <w:b/>
          <w:sz w:val="19"/>
        </w:rPr>
        <w:t>LEAN SIX SIGMA-YELLOW</w:t>
      </w:r>
    </w:p>
    <w:p w14:paraId="792838F7" w14:textId="77777777" w:rsidR="00B35253" w:rsidRDefault="00B35253" w:rsidP="00B35253">
      <w:pPr>
        <w:spacing w:line="0" w:lineRule="atLeast"/>
        <w:ind w:left="1180"/>
        <w:rPr>
          <w:rFonts w:ascii="Arial" w:eastAsia="Arial" w:hAnsi="Arial"/>
          <w:b/>
          <w:sz w:val="19"/>
        </w:rPr>
      </w:pPr>
      <w:r>
        <w:rPr>
          <w:rFonts w:ascii="Arial" w:eastAsia="Arial" w:hAnsi="Arial"/>
          <w:b/>
          <w:sz w:val="19"/>
        </w:rPr>
        <w:t>BELT</w:t>
      </w:r>
    </w:p>
    <w:p w14:paraId="171E4D1A" w14:textId="77777777" w:rsidR="00B35253" w:rsidRDefault="00B35253" w:rsidP="00B35253">
      <w:pPr>
        <w:spacing w:line="162" w:lineRule="exact"/>
        <w:rPr>
          <w:rFonts w:eastAsia="Times New Roman"/>
        </w:rPr>
      </w:pPr>
    </w:p>
    <w:p w14:paraId="00808B2F" w14:textId="77777777" w:rsidR="00B35253" w:rsidRDefault="00B35253" w:rsidP="00B35253">
      <w:pPr>
        <w:spacing w:line="0" w:lineRule="atLeast"/>
        <w:ind w:left="1180"/>
        <w:rPr>
          <w:rFonts w:ascii="Arial" w:eastAsia="Arial" w:hAnsi="Arial"/>
          <w:b/>
          <w:sz w:val="10"/>
        </w:rPr>
      </w:pPr>
      <w:r>
        <w:rPr>
          <w:rFonts w:ascii="Arial" w:eastAsia="Arial" w:hAnsi="Arial"/>
          <w:b/>
          <w:sz w:val="10"/>
        </w:rPr>
        <w:t>LTCOL SANDEEP (SUNNY) JADHAV</w:t>
      </w:r>
    </w:p>
    <w:p w14:paraId="5E68280B" w14:textId="77777777" w:rsidR="00B35253" w:rsidRDefault="00B35253" w:rsidP="00B35253">
      <w:pPr>
        <w:spacing w:line="200" w:lineRule="exact"/>
        <w:rPr>
          <w:rFonts w:eastAsia="Times New Roman"/>
        </w:rPr>
      </w:pPr>
    </w:p>
    <w:p w14:paraId="5CD52103" w14:textId="77777777" w:rsidR="00B35253" w:rsidRDefault="00B35253" w:rsidP="00B35253">
      <w:pPr>
        <w:spacing w:line="200" w:lineRule="exact"/>
        <w:rPr>
          <w:rFonts w:eastAsia="Times New Roman"/>
        </w:rPr>
      </w:pPr>
    </w:p>
    <w:p w14:paraId="77604E6C" w14:textId="77777777" w:rsidR="00B35253" w:rsidRDefault="00B35253" w:rsidP="00B35253">
      <w:pPr>
        <w:spacing w:line="200" w:lineRule="exact"/>
        <w:rPr>
          <w:rFonts w:eastAsia="Times New Roman"/>
        </w:rPr>
      </w:pPr>
    </w:p>
    <w:p w14:paraId="44AD7960" w14:textId="77777777" w:rsidR="00B35253" w:rsidRDefault="00B35253" w:rsidP="00B35253">
      <w:pPr>
        <w:spacing w:line="200" w:lineRule="exact"/>
        <w:rPr>
          <w:rFonts w:eastAsia="Times New Roman"/>
        </w:rPr>
      </w:pPr>
    </w:p>
    <w:p w14:paraId="4E162055" w14:textId="77777777" w:rsidR="00B35253" w:rsidRDefault="00B35253" w:rsidP="00B35253">
      <w:pPr>
        <w:spacing w:line="200" w:lineRule="exact"/>
        <w:rPr>
          <w:rFonts w:eastAsia="Times New Roman"/>
        </w:rPr>
      </w:pPr>
    </w:p>
    <w:p w14:paraId="41E32928" w14:textId="77777777" w:rsidR="00B35253" w:rsidRDefault="00B35253" w:rsidP="00B35253">
      <w:pPr>
        <w:spacing w:line="200" w:lineRule="exact"/>
        <w:rPr>
          <w:rFonts w:eastAsia="Times New Roman"/>
        </w:rPr>
      </w:pPr>
    </w:p>
    <w:p w14:paraId="42AEB9EC" w14:textId="77777777" w:rsidR="00B35253" w:rsidRDefault="00B35253" w:rsidP="00B35253">
      <w:pPr>
        <w:spacing w:line="298" w:lineRule="exact"/>
        <w:rPr>
          <w:rFonts w:eastAsia="Times New Roman"/>
        </w:rPr>
      </w:pPr>
    </w:p>
    <w:p w14:paraId="441F7D22"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w:t>
      </w:r>
    </w:p>
    <w:p w14:paraId="0710587F" w14:textId="10E59A86"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25824" behindDoc="1" locked="0" layoutInCell="1" allowOverlap="1" wp14:anchorId="5736B19D" wp14:editId="1B3D11EE">
            <wp:simplePos x="0" y="0"/>
            <wp:positionH relativeFrom="column">
              <wp:posOffset>-5080</wp:posOffset>
            </wp:positionH>
            <wp:positionV relativeFrom="paragraph">
              <wp:posOffset>582295</wp:posOffset>
            </wp:positionV>
            <wp:extent cx="2785745" cy="2089150"/>
            <wp:effectExtent l="0" t="0" r="8255"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191FBD22" w14:textId="77777777" w:rsidR="00B35253" w:rsidRDefault="00B35253" w:rsidP="00B35253">
      <w:pPr>
        <w:spacing w:line="200" w:lineRule="exact"/>
        <w:rPr>
          <w:rFonts w:eastAsia="Times New Roman"/>
        </w:rPr>
      </w:pPr>
    </w:p>
    <w:p w14:paraId="71A76F48" w14:textId="77777777" w:rsidR="00B35253" w:rsidRDefault="00B35253" w:rsidP="00B35253">
      <w:pPr>
        <w:spacing w:line="200" w:lineRule="exact"/>
        <w:rPr>
          <w:rFonts w:eastAsia="Times New Roman"/>
        </w:rPr>
      </w:pPr>
    </w:p>
    <w:p w14:paraId="3F650442" w14:textId="77777777" w:rsidR="00B35253" w:rsidRDefault="00B35253" w:rsidP="00B35253">
      <w:pPr>
        <w:spacing w:line="200" w:lineRule="exact"/>
        <w:rPr>
          <w:rFonts w:eastAsia="Times New Roman"/>
        </w:rPr>
      </w:pPr>
    </w:p>
    <w:p w14:paraId="21612F6C" w14:textId="77777777" w:rsidR="00B35253" w:rsidRDefault="00B35253" w:rsidP="00B35253">
      <w:pPr>
        <w:spacing w:line="200" w:lineRule="exact"/>
        <w:rPr>
          <w:rFonts w:eastAsia="Times New Roman"/>
        </w:rPr>
      </w:pPr>
    </w:p>
    <w:p w14:paraId="2864F4BD" w14:textId="77777777" w:rsidR="00B35253" w:rsidRDefault="00B35253" w:rsidP="00B35253">
      <w:pPr>
        <w:spacing w:line="200" w:lineRule="exact"/>
        <w:rPr>
          <w:rFonts w:eastAsia="Times New Roman"/>
        </w:rPr>
      </w:pPr>
    </w:p>
    <w:p w14:paraId="440DBA78" w14:textId="77777777" w:rsidR="00B35253" w:rsidRDefault="00B35253" w:rsidP="00B35253">
      <w:pPr>
        <w:spacing w:line="288" w:lineRule="exact"/>
        <w:rPr>
          <w:rFonts w:eastAsia="Times New Roman"/>
        </w:rPr>
      </w:pPr>
    </w:p>
    <w:p w14:paraId="5DB77631" w14:textId="77777777" w:rsidR="00B35253" w:rsidRDefault="00B35253" w:rsidP="00B35253">
      <w:pPr>
        <w:spacing w:line="0" w:lineRule="atLeast"/>
        <w:ind w:left="720"/>
        <w:rPr>
          <w:rFonts w:ascii="Arial" w:eastAsia="Arial" w:hAnsi="Arial"/>
          <w:b/>
          <w:sz w:val="19"/>
        </w:rPr>
      </w:pPr>
      <w:r>
        <w:rPr>
          <w:rFonts w:ascii="Arial" w:eastAsia="Arial" w:hAnsi="Arial"/>
          <w:b/>
          <w:sz w:val="19"/>
        </w:rPr>
        <w:t>DEFINITIONS</w:t>
      </w:r>
    </w:p>
    <w:p w14:paraId="623E2584" w14:textId="77777777" w:rsidR="00B35253" w:rsidRDefault="00B35253" w:rsidP="00B35253">
      <w:pPr>
        <w:spacing w:line="200" w:lineRule="exact"/>
        <w:rPr>
          <w:rFonts w:eastAsia="Times New Roman"/>
        </w:rPr>
      </w:pPr>
    </w:p>
    <w:p w14:paraId="0532327E" w14:textId="77777777" w:rsidR="00B35253" w:rsidRDefault="00B35253" w:rsidP="00B35253">
      <w:pPr>
        <w:spacing w:line="202" w:lineRule="exact"/>
        <w:rPr>
          <w:rFonts w:eastAsia="Times New Roman"/>
        </w:rPr>
      </w:pPr>
    </w:p>
    <w:p w14:paraId="71C7B0B6" w14:textId="77777777" w:rsidR="00B35253" w:rsidRDefault="00B35253" w:rsidP="00B35253">
      <w:pPr>
        <w:numPr>
          <w:ilvl w:val="0"/>
          <w:numId w:val="48"/>
        </w:numPr>
        <w:tabs>
          <w:tab w:val="left" w:pos="840"/>
        </w:tabs>
        <w:spacing w:line="0" w:lineRule="atLeast"/>
        <w:ind w:left="840" w:hanging="112"/>
        <w:rPr>
          <w:rFonts w:ascii="Arial" w:eastAsia="Arial" w:hAnsi="Arial"/>
          <w:b/>
          <w:sz w:val="12"/>
        </w:rPr>
      </w:pPr>
      <w:r>
        <w:rPr>
          <w:rFonts w:ascii="Arial" w:eastAsia="Arial" w:hAnsi="Arial"/>
          <w:b/>
          <w:sz w:val="12"/>
        </w:rPr>
        <w:t xml:space="preserve">Effective </w:t>
      </w:r>
      <w:r>
        <w:rPr>
          <w:rFonts w:ascii="Arial" w:eastAsia="Arial" w:hAnsi="Arial"/>
          <w:b/>
          <w:sz w:val="14"/>
        </w:rPr>
        <w:t>(adjective)</w:t>
      </w:r>
    </w:p>
    <w:p w14:paraId="14D32504" w14:textId="77777777" w:rsidR="00B35253" w:rsidRDefault="00B35253" w:rsidP="00B35253">
      <w:pPr>
        <w:spacing w:line="70" w:lineRule="exact"/>
        <w:rPr>
          <w:rFonts w:ascii="Arial" w:eastAsia="Arial" w:hAnsi="Arial"/>
          <w:b/>
          <w:sz w:val="12"/>
        </w:rPr>
      </w:pPr>
    </w:p>
    <w:p w14:paraId="033FB757" w14:textId="77777777" w:rsidR="00B35253" w:rsidRDefault="00B35253" w:rsidP="00B35253">
      <w:pPr>
        <w:numPr>
          <w:ilvl w:val="1"/>
          <w:numId w:val="48"/>
        </w:numPr>
        <w:tabs>
          <w:tab w:val="left" w:pos="1060"/>
        </w:tabs>
        <w:spacing w:line="292" w:lineRule="auto"/>
        <w:ind w:left="1060" w:right="420" w:hanging="111"/>
        <w:rPr>
          <w:rFonts w:ascii="Arial" w:eastAsia="Arial" w:hAnsi="Arial"/>
          <w:b/>
          <w:color w:val="0000FF"/>
          <w:sz w:val="10"/>
        </w:rPr>
      </w:pPr>
      <w:r>
        <w:rPr>
          <w:rFonts w:ascii="Arial" w:eastAsia="Arial" w:hAnsi="Arial"/>
          <w:b/>
          <w:color w:val="0000FF"/>
          <w:sz w:val="10"/>
        </w:rPr>
        <w:t>Adequate to accomplish a purpose; producing the intended or expected result.</w:t>
      </w:r>
    </w:p>
    <w:p w14:paraId="3E693084" w14:textId="77777777" w:rsidR="00B35253" w:rsidRDefault="00B35253" w:rsidP="00B35253">
      <w:pPr>
        <w:spacing w:line="71" w:lineRule="exact"/>
        <w:rPr>
          <w:rFonts w:ascii="Arial" w:eastAsia="Arial" w:hAnsi="Arial"/>
          <w:b/>
          <w:color w:val="0000FF"/>
          <w:sz w:val="10"/>
        </w:rPr>
      </w:pPr>
    </w:p>
    <w:p w14:paraId="6476FC5D" w14:textId="77777777" w:rsidR="00B35253" w:rsidRDefault="00B35253" w:rsidP="00B35253">
      <w:pPr>
        <w:numPr>
          <w:ilvl w:val="0"/>
          <w:numId w:val="48"/>
        </w:numPr>
        <w:tabs>
          <w:tab w:val="left" w:pos="840"/>
        </w:tabs>
        <w:spacing w:line="0" w:lineRule="atLeast"/>
        <w:ind w:left="840" w:hanging="112"/>
        <w:rPr>
          <w:rFonts w:ascii="Arial" w:eastAsia="Arial" w:hAnsi="Arial"/>
          <w:b/>
          <w:sz w:val="12"/>
        </w:rPr>
      </w:pPr>
      <w:r>
        <w:rPr>
          <w:rFonts w:ascii="Arial" w:eastAsia="Arial" w:hAnsi="Arial"/>
          <w:b/>
          <w:sz w:val="12"/>
        </w:rPr>
        <w:t xml:space="preserve">Efficient </w:t>
      </w:r>
      <w:r>
        <w:rPr>
          <w:rFonts w:ascii="Arial" w:eastAsia="Arial" w:hAnsi="Arial"/>
          <w:b/>
          <w:sz w:val="14"/>
        </w:rPr>
        <w:t>(adjective)</w:t>
      </w:r>
    </w:p>
    <w:p w14:paraId="43BC6669" w14:textId="77777777" w:rsidR="00B35253" w:rsidRDefault="00B35253" w:rsidP="00B35253">
      <w:pPr>
        <w:spacing w:line="73" w:lineRule="exact"/>
        <w:rPr>
          <w:rFonts w:ascii="Arial" w:eastAsia="Arial" w:hAnsi="Arial"/>
          <w:b/>
          <w:sz w:val="12"/>
        </w:rPr>
      </w:pPr>
    </w:p>
    <w:p w14:paraId="2DB18FD4" w14:textId="77777777" w:rsidR="00B35253" w:rsidRDefault="00B35253" w:rsidP="00B35253">
      <w:pPr>
        <w:numPr>
          <w:ilvl w:val="1"/>
          <w:numId w:val="48"/>
        </w:numPr>
        <w:tabs>
          <w:tab w:val="left" w:pos="1060"/>
        </w:tabs>
        <w:spacing w:line="287" w:lineRule="auto"/>
        <w:ind w:left="1060" w:right="320" w:hanging="111"/>
        <w:rPr>
          <w:rFonts w:ascii="Arial" w:eastAsia="Arial" w:hAnsi="Arial"/>
          <w:b/>
          <w:color w:val="0000FF"/>
          <w:sz w:val="10"/>
        </w:rPr>
      </w:pPr>
      <w:r>
        <w:rPr>
          <w:rFonts w:ascii="Arial" w:eastAsia="Arial" w:hAnsi="Arial"/>
          <w:b/>
          <w:color w:val="0000FF"/>
          <w:sz w:val="10"/>
        </w:rPr>
        <w:t>Performing or functioning in the best possible manner with the least waste of time and effort.</w:t>
      </w:r>
    </w:p>
    <w:p w14:paraId="0FE78F03" w14:textId="77777777" w:rsidR="00B35253" w:rsidRDefault="00B35253" w:rsidP="00B35253">
      <w:pPr>
        <w:spacing w:line="200" w:lineRule="exact"/>
        <w:rPr>
          <w:rFonts w:eastAsia="Times New Roman"/>
        </w:rPr>
      </w:pPr>
    </w:p>
    <w:p w14:paraId="41661525" w14:textId="77777777" w:rsidR="00B35253" w:rsidRDefault="00B35253" w:rsidP="00B35253">
      <w:pPr>
        <w:spacing w:line="200" w:lineRule="exact"/>
        <w:rPr>
          <w:rFonts w:eastAsia="Times New Roman"/>
        </w:rPr>
      </w:pPr>
    </w:p>
    <w:p w14:paraId="044608FB" w14:textId="77777777" w:rsidR="00B35253" w:rsidRDefault="00B35253" w:rsidP="00B35253">
      <w:pPr>
        <w:spacing w:line="200" w:lineRule="exact"/>
        <w:rPr>
          <w:rFonts w:eastAsia="Times New Roman"/>
        </w:rPr>
      </w:pPr>
    </w:p>
    <w:p w14:paraId="0DD3452D" w14:textId="77777777" w:rsidR="00B35253" w:rsidRDefault="00B35253" w:rsidP="00B35253">
      <w:pPr>
        <w:spacing w:line="200" w:lineRule="exact"/>
        <w:rPr>
          <w:rFonts w:eastAsia="Times New Roman"/>
        </w:rPr>
      </w:pPr>
    </w:p>
    <w:p w14:paraId="7D118777" w14:textId="77777777" w:rsidR="00B35253" w:rsidRDefault="00B35253" w:rsidP="00B35253">
      <w:pPr>
        <w:spacing w:line="200" w:lineRule="exact"/>
        <w:rPr>
          <w:rFonts w:eastAsia="Times New Roman"/>
        </w:rPr>
      </w:pPr>
    </w:p>
    <w:p w14:paraId="2486E24F" w14:textId="77777777" w:rsidR="00B35253" w:rsidRDefault="00B35253" w:rsidP="00B35253">
      <w:pPr>
        <w:spacing w:line="259" w:lineRule="exact"/>
        <w:rPr>
          <w:rFonts w:eastAsia="Times New Roman"/>
        </w:rPr>
      </w:pPr>
    </w:p>
    <w:p w14:paraId="65A4B0C3"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3</w:t>
      </w:r>
    </w:p>
    <w:p w14:paraId="7A1E0E4A" w14:textId="01E51F22"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26848" behindDoc="1" locked="0" layoutInCell="1" allowOverlap="1" wp14:anchorId="6848C5B3" wp14:editId="4DB05CCE">
            <wp:simplePos x="0" y="0"/>
            <wp:positionH relativeFrom="column">
              <wp:posOffset>-5080</wp:posOffset>
            </wp:positionH>
            <wp:positionV relativeFrom="paragraph">
              <wp:posOffset>581025</wp:posOffset>
            </wp:positionV>
            <wp:extent cx="2785745" cy="2089150"/>
            <wp:effectExtent l="0" t="0" r="8255"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6E172AD6" w14:textId="77777777" w:rsidR="00B35253" w:rsidRDefault="00B35253" w:rsidP="00B35253">
      <w:pPr>
        <w:spacing w:line="200" w:lineRule="exact"/>
        <w:rPr>
          <w:rFonts w:eastAsia="Times New Roman"/>
        </w:rPr>
      </w:pPr>
    </w:p>
    <w:p w14:paraId="09D33A9F" w14:textId="77777777" w:rsidR="00B35253" w:rsidRDefault="00B35253" w:rsidP="00B35253">
      <w:pPr>
        <w:spacing w:line="200" w:lineRule="exact"/>
        <w:rPr>
          <w:rFonts w:eastAsia="Times New Roman"/>
        </w:rPr>
      </w:pPr>
    </w:p>
    <w:p w14:paraId="077CA860" w14:textId="77777777" w:rsidR="00B35253" w:rsidRDefault="00B35253" w:rsidP="00B35253">
      <w:pPr>
        <w:spacing w:line="200" w:lineRule="exact"/>
        <w:rPr>
          <w:rFonts w:eastAsia="Times New Roman"/>
        </w:rPr>
      </w:pPr>
    </w:p>
    <w:p w14:paraId="545430B5" w14:textId="77777777" w:rsidR="00B35253" w:rsidRDefault="00B35253" w:rsidP="00B35253">
      <w:pPr>
        <w:spacing w:line="200" w:lineRule="exact"/>
        <w:rPr>
          <w:rFonts w:eastAsia="Times New Roman"/>
        </w:rPr>
      </w:pPr>
    </w:p>
    <w:p w14:paraId="3CDD74AF" w14:textId="77777777" w:rsidR="00B35253" w:rsidRDefault="00B35253" w:rsidP="00B35253">
      <w:pPr>
        <w:spacing w:line="200" w:lineRule="exact"/>
        <w:rPr>
          <w:rFonts w:eastAsia="Times New Roman"/>
        </w:rPr>
      </w:pPr>
    </w:p>
    <w:p w14:paraId="16D22AC1" w14:textId="77777777" w:rsidR="00B35253" w:rsidRDefault="00B35253" w:rsidP="00B35253">
      <w:pPr>
        <w:spacing w:line="286" w:lineRule="exact"/>
        <w:rPr>
          <w:rFonts w:eastAsia="Times New Roman"/>
        </w:rPr>
      </w:pPr>
    </w:p>
    <w:p w14:paraId="17BEE50A" w14:textId="77777777" w:rsidR="00B35253" w:rsidRDefault="00B35253" w:rsidP="00B35253">
      <w:pPr>
        <w:spacing w:line="0" w:lineRule="atLeast"/>
        <w:ind w:left="720"/>
        <w:rPr>
          <w:rFonts w:ascii="Arial" w:eastAsia="Arial" w:hAnsi="Arial"/>
          <w:b/>
          <w:sz w:val="19"/>
        </w:rPr>
      </w:pPr>
      <w:r>
        <w:rPr>
          <w:rFonts w:ascii="Arial" w:eastAsia="Arial" w:hAnsi="Arial"/>
          <w:b/>
          <w:sz w:val="19"/>
        </w:rPr>
        <w:t>LEAN</w:t>
      </w:r>
    </w:p>
    <w:p w14:paraId="11656995" w14:textId="77777777" w:rsidR="00B35253" w:rsidRDefault="00B35253" w:rsidP="00B35253">
      <w:pPr>
        <w:spacing w:line="398" w:lineRule="exact"/>
        <w:rPr>
          <w:rFonts w:eastAsia="Times New Roman"/>
        </w:rPr>
      </w:pPr>
    </w:p>
    <w:p w14:paraId="7A902E66" w14:textId="77777777" w:rsidR="00B35253" w:rsidRDefault="00B35253" w:rsidP="00B35253">
      <w:pPr>
        <w:numPr>
          <w:ilvl w:val="0"/>
          <w:numId w:val="49"/>
        </w:numPr>
        <w:tabs>
          <w:tab w:val="left" w:pos="840"/>
        </w:tabs>
        <w:spacing w:line="311" w:lineRule="auto"/>
        <w:ind w:left="840" w:right="500" w:hanging="112"/>
        <w:rPr>
          <w:rFonts w:ascii="Arial" w:eastAsia="Arial" w:hAnsi="Arial"/>
          <w:b/>
          <w:sz w:val="12"/>
        </w:rPr>
      </w:pPr>
      <w:r>
        <w:rPr>
          <w:rFonts w:ascii="Arial" w:eastAsia="Arial" w:hAnsi="Arial"/>
          <w:b/>
          <w:sz w:val="12"/>
        </w:rPr>
        <w:t>A methodology based on the Toyota Production System (TPS);</w:t>
      </w:r>
    </w:p>
    <w:p w14:paraId="085104E1" w14:textId="77777777" w:rsidR="00B35253" w:rsidRDefault="00B35253" w:rsidP="00B35253">
      <w:pPr>
        <w:spacing w:line="55" w:lineRule="exact"/>
        <w:rPr>
          <w:rFonts w:ascii="Arial" w:eastAsia="Arial" w:hAnsi="Arial"/>
          <w:b/>
          <w:sz w:val="12"/>
        </w:rPr>
      </w:pPr>
    </w:p>
    <w:p w14:paraId="2734EF1A" w14:textId="77777777" w:rsidR="00B35253" w:rsidRDefault="00B35253" w:rsidP="00B35253">
      <w:pPr>
        <w:numPr>
          <w:ilvl w:val="0"/>
          <w:numId w:val="49"/>
        </w:numPr>
        <w:tabs>
          <w:tab w:val="left" w:pos="840"/>
        </w:tabs>
        <w:spacing w:line="0" w:lineRule="atLeast"/>
        <w:ind w:left="840" w:hanging="112"/>
        <w:rPr>
          <w:rFonts w:ascii="Arial" w:eastAsia="Arial" w:hAnsi="Arial"/>
          <w:b/>
          <w:sz w:val="10"/>
        </w:rPr>
      </w:pPr>
      <w:r>
        <w:rPr>
          <w:rFonts w:ascii="Arial" w:eastAsia="Arial" w:hAnsi="Arial"/>
          <w:b/>
          <w:sz w:val="10"/>
        </w:rPr>
        <w:t xml:space="preserve">Used to </w:t>
      </w:r>
      <w:proofErr w:type="spellStart"/>
      <w:r>
        <w:rPr>
          <w:rFonts w:ascii="Arial" w:eastAsia="Arial" w:hAnsi="Arial"/>
          <w:b/>
          <w:sz w:val="10"/>
        </w:rPr>
        <w:t>maximise</w:t>
      </w:r>
      <w:proofErr w:type="spellEnd"/>
      <w:r>
        <w:rPr>
          <w:rFonts w:ascii="Arial" w:eastAsia="Arial" w:hAnsi="Arial"/>
          <w:b/>
          <w:sz w:val="10"/>
        </w:rPr>
        <w:t xml:space="preserve"> value in a process by reducing waste;</w:t>
      </w:r>
    </w:p>
    <w:p w14:paraId="34C5773C" w14:textId="77777777" w:rsidR="00B35253" w:rsidRDefault="00B35253" w:rsidP="00B35253">
      <w:pPr>
        <w:spacing w:line="120" w:lineRule="exact"/>
        <w:rPr>
          <w:rFonts w:ascii="Arial" w:eastAsia="Arial" w:hAnsi="Arial"/>
          <w:b/>
          <w:sz w:val="10"/>
        </w:rPr>
      </w:pPr>
    </w:p>
    <w:p w14:paraId="167C1AE2" w14:textId="77777777" w:rsidR="00B35253" w:rsidRDefault="00B35253" w:rsidP="00B35253">
      <w:pPr>
        <w:numPr>
          <w:ilvl w:val="0"/>
          <w:numId w:val="49"/>
        </w:numPr>
        <w:tabs>
          <w:tab w:val="left" w:pos="840"/>
        </w:tabs>
        <w:spacing w:line="315" w:lineRule="auto"/>
        <w:ind w:left="840" w:right="380" w:hanging="112"/>
        <w:rPr>
          <w:rFonts w:ascii="Arial" w:eastAsia="Arial" w:hAnsi="Arial"/>
          <w:b/>
          <w:sz w:val="12"/>
        </w:rPr>
      </w:pPr>
      <w:r>
        <w:rPr>
          <w:rFonts w:ascii="Arial" w:eastAsia="Arial" w:hAnsi="Arial"/>
          <w:b/>
          <w:sz w:val="12"/>
        </w:rPr>
        <w:t xml:space="preserve">Focuses on </w:t>
      </w:r>
      <w:proofErr w:type="spellStart"/>
      <w:r>
        <w:rPr>
          <w:rFonts w:ascii="Arial" w:eastAsia="Arial" w:hAnsi="Arial"/>
          <w:b/>
          <w:sz w:val="12"/>
        </w:rPr>
        <w:t>utilising</w:t>
      </w:r>
      <w:proofErr w:type="spellEnd"/>
      <w:r>
        <w:rPr>
          <w:rFonts w:ascii="Arial" w:eastAsia="Arial" w:hAnsi="Arial"/>
          <w:b/>
          <w:sz w:val="12"/>
        </w:rPr>
        <w:t xml:space="preserve"> tools to identify and reduce non-value adding activities;</w:t>
      </w:r>
    </w:p>
    <w:p w14:paraId="321FFAA9" w14:textId="77777777" w:rsidR="00B35253" w:rsidRDefault="00B35253" w:rsidP="00B35253">
      <w:pPr>
        <w:spacing w:line="50" w:lineRule="exact"/>
        <w:rPr>
          <w:rFonts w:ascii="Arial" w:eastAsia="Arial" w:hAnsi="Arial"/>
          <w:b/>
          <w:sz w:val="12"/>
        </w:rPr>
      </w:pPr>
    </w:p>
    <w:p w14:paraId="0FE005D5" w14:textId="77777777" w:rsidR="00B35253" w:rsidRDefault="00B35253" w:rsidP="00B35253">
      <w:pPr>
        <w:numPr>
          <w:ilvl w:val="0"/>
          <w:numId w:val="49"/>
        </w:numPr>
        <w:tabs>
          <w:tab w:val="left" w:pos="840"/>
        </w:tabs>
        <w:spacing w:line="311" w:lineRule="auto"/>
        <w:ind w:left="840" w:right="820" w:hanging="112"/>
        <w:rPr>
          <w:rFonts w:ascii="Arial" w:eastAsia="Arial" w:hAnsi="Arial"/>
          <w:b/>
          <w:sz w:val="12"/>
        </w:rPr>
      </w:pPr>
      <w:r>
        <w:rPr>
          <w:rFonts w:ascii="Arial" w:eastAsia="Arial" w:hAnsi="Arial"/>
          <w:b/>
          <w:sz w:val="12"/>
        </w:rPr>
        <w:t xml:space="preserve">Process flow (demand) determined by </w:t>
      </w:r>
      <w:proofErr w:type="spellStart"/>
      <w:r>
        <w:rPr>
          <w:rFonts w:ascii="Arial" w:eastAsia="Arial" w:hAnsi="Arial"/>
          <w:b/>
          <w:sz w:val="12"/>
        </w:rPr>
        <w:t>customers</w:t>
      </w:r>
      <w:proofErr w:type="spellEnd"/>
      <w:r>
        <w:rPr>
          <w:rFonts w:ascii="Arial" w:eastAsia="Arial" w:hAnsi="Arial"/>
          <w:b/>
          <w:sz w:val="12"/>
        </w:rPr>
        <w:t xml:space="preserve"> requirements.</w:t>
      </w:r>
    </w:p>
    <w:p w14:paraId="204C6717" w14:textId="77777777" w:rsidR="00B35253" w:rsidRDefault="00B35253" w:rsidP="00B35253">
      <w:pPr>
        <w:spacing w:line="200" w:lineRule="exact"/>
        <w:rPr>
          <w:rFonts w:eastAsia="Times New Roman"/>
        </w:rPr>
      </w:pPr>
      <w:r>
        <w:rPr>
          <w:rFonts w:ascii="Arial" w:eastAsia="Arial" w:hAnsi="Arial"/>
          <w:b/>
          <w:sz w:val="12"/>
        </w:rPr>
        <w:br w:type="column"/>
      </w:r>
    </w:p>
    <w:p w14:paraId="2E1BA55D" w14:textId="77777777" w:rsidR="00B35253" w:rsidRDefault="00B35253" w:rsidP="00B35253">
      <w:pPr>
        <w:spacing w:line="200" w:lineRule="exact"/>
        <w:rPr>
          <w:rFonts w:eastAsia="Times New Roman"/>
        </w:rPr>
      </w:pPr>
    </w:p>
    <w:p w14:paraId="75A3A99D" w14:textId="77777777" w:rsidR="00B35253" w:rsidRDefault="00B35253" w:rsidP="00B35253">
      <w:pPr>
        <w:spacing w:line="200" w:lineRule="exact"/>
        <w:rPr>
          <w:rFonts w:eastAsia="Times New Roman"/>
        </w:rPr>
      </w:pPr>
    </w:p>
    <w:p w14:paraId="22AEDB28" w14:textId="77777777" w:rsidR="00B35253" w:rsidRDefault="00B35253" w:rsidP="00B35253">
      <w:pPr>
        <w:spacing w:line="362" w:lineRule="exact"/>
        <w:rPr>
          <w:rFonts w:eastAsia="Times New Roman"/>
        </w:rPr>
      </w:pPr>
    </w:p>
    <w:p w14:paraId="291A4F65" w14:textId="77777777" w:rsidR="00B35253" w:rsidRDefault="00B35253" w:rsidP="00B35253">
      <w:pPr>
        <w:spacing w:line="0" w:lineRule="atLeast"/>
        <w:ind w:left="440"/>
        <w:rPr>
          <w:rFonts w:ascii="Arial" w:eastAsia="Arial" w:hAnsi="Arial"/>
          <w:b/>
          <w:sz w:val="19"/>
        </w:rPr>
      </w:pPr>
      <w:r>
        <w:rPr>
          <w:rFonts w:ascii="Arial" w:eastAsia="Arial" w:hAnsi="Arial"/>
          <w:b/>
          <w:sz w:val="19"/>
        </w:rPr>
        <w:t>SCOPE</w:t>
      </w:r>
    </w:p>
    <w:p w14:paraId="7164A291" w14:textId="201E7645" w:rsidR="00B35253" w:rsidRDefault="00B35253" w:rsidP="00B35253">
      <w:pPr>
        <w:spacing w:line="20" w:lineRule="exact"/>
        <w:rPr>
          <w:rFonts w:eastAsia="Times New Roman"/>
        </w:rPr>
      </w:pPr>
      <w:r>
        <w:rPr>
          <w:rFonts w:ascii="Arial" w:eastAsia="Arial" w:hAnsi="Arial"/>
          <w:b/>
          <w:noProof/>
          <w:sz w:val="19"/>
        </w:rPr>
        <w:drawing>
          <wp:anchor distT="0" distB="0" distL="114300" distR="114300" simplePos="0" relativeHeight="251727872" behindDoc="1" locked="0" layoutInCell="1" allowOverlap="1" wp14:anchorId="4AD552EC" wp14:editId="5BE5F615">
            <wp:simplePos x="0" y="0"/>
            <wp:positionH relativeFrom="column">
              <wp:posOffset>3810</wp:posOffset>
            </wp:positionH>
            <wp:positionV relativeFrom="paragraph">
              <wp:posOffset>-243205</wp:posOffset>
            </wp:positionV>
            <wp:extent cx="2785745" cy="2089150"/>
            <wp:effectExtent l="0" t="0" r="8255"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3CBD7C74" w14:textId="77777777" w:rsidR="00B35253" w:rsidRDefault="00B35253" w:rsidP="00B35253">
      <w:pPr>
        <w:spacing w:line="382" w:lineRule="exact"/>
        <w:rPr>
          <w:rFonts w:eastAsia="Times New Roman"/>
        </w:rPr>
      </w:pPr>
    </w:p>
    <w:p w14:paraId="4C5C37A5" w14:textId="77777777" w:rsidR="00B35253" w:rsidRDefault="00B35253" w:rsidP="00B35253">
      <w:pPr>
        <w:numPr>
          <w:ilvl w:val="0"/>
          <w:numId w:val="50"/>
        </w:numPr>
        <w:tabs>
          <w:tab w:val="left" w:pos="520"/>
        </w:tabs>
        <w:spacing w:line="0" w:lineRule="atLeast"/>
        <w:ind w:left="520" w:hanging="109"/>
        <w:rPr>
          <w:rFonts w:ascii="Arial" w:eastAsia="Arial" w:hAnsi="Arial"/>
          <w:b/>
          <w:sz w:val="22"/>
        </w:rPr>
      </w:pPr>
      <w:r>
        <w:rPr>
          <w:rFonts w:ascii="Arial" w:eastAsia="Arial" w:hAnsi="Arial"/>
          <w:b/>
          <w:sz w:val="22"/>
        </w:rPr>
        <w:t>Discuss and explain:</w:t>
      </w:r>
    </w:p>
    <w:p w14:paraId="08CF960D" w14:textId="77777777" w:rsidR="00B35253" w:rsidRDefault="00B35253" w:rsidP="00B35253">
      <w:pPr>
        <w:spacing w:line="16" w:lineRule="exact"/>
        <w:rPr>
          <w:rFonts w:ascii="Arial" w:eastAsia="Arial" w:hAnsi="Arial"/>
          <w:b/>
          <w:sz w:val="22"/>
        </w:rPr>
      </w:pPr>
    </w:p>
    <w:p w14:paraId="1EBC33C9" w14:textId="77777777" w:rsidR="00B35253" w:rsidRDefault="00B35253" w:rsidP="00B35253">
      <w:pPr>
        <w:numPr>
          <w:ilvl w:val="1"/>
          <w:numId w:val="50"/>
        </w:numPr>
        <w:tabs>
          <w:tab w:val="left" w:pos="740"/>
        </w:tabs>
        <w:spacing w:line="0" w:lineRule="atLeast"/>
        <w:ind w:left="740" w:hanging="108"/>
        <w:rPr>
          <w:rFonts w:ascii="Arial" w:eastAsia="Arial" w:hAnsi="Arial"/>
          <w:b/>
          <w:sz w:val="19"/>
        </w:rPr>
      </w:pPr>
      <w:r>
        <w:rPr>
          <w:rFonts w:ascii="Arial" w:eastAsia="Arial" w:hAnsi="Arial"/>
          <w:b/>
          <w:color w:val="0000FF"/>
          <w:sz w:val="19"/>
        </w:rPr>
        <w:t>Lean</w:t>
      </w:r>
    </w:p>
    <w:p w14:paraId="351B6F4D" w14:textId="77777777" w:rsidR="00B35253" w:rsidRDefault="00B35253" w:rsidP="00B35253">
      <w:pPr>
        <w:spacing w:line="23" w:lineRule="exact"/>
        <w:rPr>
          <w:rFonts w:ascii="Arial" w:eastAsia="Arial" w:hAnsi="Arial"/>
          <w:b/>
          <w:sz w:val="19"/>
        </w:rPr>
      </w:pPr>
    </w:p>
    <w:p w14:paraId="7889A92C" w14:textId="77777777" w:rsidR="00B35253" w:rsidRDefault="00B35253" w:rsidP="00B35253">
      <w:pPr>
        <w:numPr>
          <w:ilvl w:val="1"/>
          <w:numId w:val="50"/>
        </w:numPr>
        <w:tabs>
          <w:tab w:val="left" w:pos="740"/>
        </w:tabs>
        <w:spacing w:line="0" w:lineRule="atLeast"/>
        <w:ind w:left="740" w:hanging="108"/>
        <w:rPr>
          <w:rFonts w:ascii="Arial" w:eastAsia="Arial" w:hAnsi="Arial"/>
          <w:b/>
          <w:sz w:val="19"/>
        </w:rPr>
      </w:pPr>
      <w:r>
        <w:rPr>
          <w:rFonts w:ascii="Arial" w:eastAsia="Arial" w:hAnsi="Arial"/>
          <w:b/>
          <w:color w:val="0000FF"/>
          <w:sz w:val="19"/>
        </w:rPr>
        <w:t>Value and Waste</w:t>
      </w:r>
    </w:p>
    <w:p w14:paraId="542BF2C5" w14:textId="77777777" w:rsidR="00B35253" w:rsidRDefault="00B35253" w:rsidP="00B35253">
      <w:pPr>
        <w:spacing w:line="21" w:lineRule="exact"/>
        <w:rPr>
          <w:rFonts w:ascii="Arial" w:eastAsia="Arial" w:hAnsi="Arial"/>
          <w:b/>
          <w:sz w:val="19"/>
        </w:rPr>
      </w:pPr>
    </w:p>
    <w:p w14:paraId="350D5E16" w14:textId="77777777" w:rsidR="00B35253" w:rsidRDefault="00B35253" w:rsidP="00B35253">
      <w:pPr>
        <w:numPr>
          <w:ilvl w:val="1"/>
          <w:numId w:val="50"/>
        </w:numPr>
        <w:tabs>
          <w:tab w:val="left" w:pos="740"/>
        </w:tabs>
        <w:spacing w:line="0" w:lineRule="atLeast"/>
        <w:ind w:left="740" w:hanging="108"/>
        <w:rPr>
          <w:rFonts w:ascii="Arial" w:eastAsia="Arial" w:hAnsi="Arial"/>
          <w:b/>
          <w:sz w:val="19"/>
        </w:rPr>
      </w:pPr>
      <w:r>
        <w:rPr>
          <w:rFonts w:ascii="Arial" w:eastAsia="Arial" w:hAnsi="Arial"/>
          <w:b/>
          <w:color w:val="0000FF"/>
          <w:sz w:val="19"/>
        </w:rPr>
        <w:t>Six Sigma</w:t>
      </w:r>
    </w:p>
    <w:p w14:paraId="5CDF48C2" w14:textId="77777777" w:rsidR="00B35253" w:rsidRDefault="00B35253" w:rsidP="00B35253">
      <w:pPr>
        <w:spacing w:line="23" w:lineRule="exact"/>
        <w:rPr>
          <w:rFonts w:ascii="Arial" w:eastAsia="Arial" w:hAnsi="Arial"/>
          <w:b/>
          <w:sz w:val="19"/>
        </w:rPr>
      </w:pPr>
    </w:p>
    <w:p w14:paraId="7CF7215A" w14:textId="77777777" w:rsidR="00B35253" w:rsidRDefault="00B35253" w:rsidP="00B35253">
      <w:pPr>
        <w:numPr>
          <w:ilvl w:val="1"/>
          <w:numId w:val="50"/>
        </w:numPr>
        <w:tabs>
          <w:tab w:val="left" w:pos="740"/>
        </w:tabs>
        <w:spacing w:line="0" w:lineRule="atLeast"/>
        <w:ind w:left="740" w:hanging="108"/>
        <w:rPr>
          <w:rFonts w:ascii="Arial" w:eastAsia="Arial" w:hAnsi="Arial"/>
          <w:b/>
          <w:sz w:val="19"/>
        </w:rPr>
      </w:pPr>
      <w:r>
        <w:rPr>
          <w:rFonts w:ascii="Arial" w:eastAsia="Arial" w:hAnsi="Arial"/>
          <w:b/>
          <w:color w:val="0000FF"/>
          <w:sz w:val="19"/>
        </w:rPr>
        <w:t>Improvement cycle</w:t>
      </w:r>
    </w:p>
    <w:p w14:paraId="2FC76299" w14:textId="77777777" w:rsidR="00B35253" w:rsidRDefault="00B35253" w:rsidP="00B35253">
      <w:pPr>
        <w:spacing w:line="200" w:lineRule="exact"/>
        <w:rPr>
          <w:rFonts w:eastAsia="Times New Roman"/>
        </w:rPr>
      </w:pPr>
    </w:p>
    <w:p w14:paraId="0F1E4673" w14:textId="77777777" w:rsidR="00B35253" w:rsidRDefault="00B35253" w:rsidP="00B35253">
      <w:pPr>
        <w:spacing w:line="200" w:lineRule="exact"/>
        <w:rPr>
          <w:rFonts w:eastAsia="Times New Roman"/>
        </w:rPr>
      </w:pPr>
    </w:p>
    <w:p w14:paraId="17816C77" w14:textId="77777777" w:rsidR="00B35253" w:rsidRDefault="00B35253" w:rsidP="00B35253">
      <w:pPr>
        <w:spacing w:line="200" w:lineRule="exact"/>
        <w:rPr>
          <w:rFonts w:eastAsia="Times New Roman"/>
        </w:rPr>
      </w:pPr>
    </w:p>
    <w:p w14:paraId="5B2ADE08" w14:textId="77777777" w:rsidR="00B35253" w:rsidRDefault="00B35253" w:rsidP="00B35253">
      <w:pPr>
        <w:spacing w:line="200" w:lineRule="exact"/>
        <w:rPr>
          <w:rFonts w:eastAsia="Times New Roman"/>
        </w:rPr>
      </w:pPr>
    </w:p>
    <w:p w14:paraId="1694B9B7" w14:textId="77777777" w:rsidR="00B35253" w:rsidRDefault="00B35253" w:rsidP="00B35253">
      <w:pPr>
        <w:spacing w:line="200" w:lineRule="exact"/>
        <w:rPr>
          <w:rFonts w:eastAsia="Times New Roman"/>
        </w:rPr>
      </w:pPr>
    </w:p>
    <w:p w14:paraId="62A56F08" w14:textId="77777777" w:rsidR="00B35253" w:rsidRDefault="00B35253" w:rsidP="00B35253">
      <w:pPr>
        <w:spacing w:line="364" w:lineRule="exact"/>
        <w:rPr>
          <w:rFonts w:eastAsia="Times New Roman"/>
        </w:rPr>
      </w:pPr>
    </w:p>
    <w:p w14:paraId="7FA15FAB"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2</w:t>
      </w:r>
    </w:p>
    <w:p w14:paraId="6CE0142F" w14:textId="08026396"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28896" behindDoc="1" locked="0" layoutInCell="1" allowOverlap="1" wp14:anchorId="74DAFAFA" wp14:editId="55004FCE">
            <wp:simplePos x="0" y="0"/>
            <wp:positionH relativeFrom="column">
              <wp:posOffset>3810</wp:posOffset>
            </wp:positionH>
            <wp:positionV relativeFrom="paragraph">
              <wp:posOffset>582295</wp:posOffset>
            </wp:positionV>
            <wp:extent cx="2787650" cy="2089150"/>
            <wp:effectExtent l="0" t="0" r="6350" b="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87650" cy="2089150"/>
                    </a:xfrm>
                    <a:prstGeom prst="rect">
                      <a:avLst/>
                    </a:prstGeom>
                    <a:noFill/>
                  </pic:spPr>
                </pic:pic>
              </a:graphicData>
            </a:graphic>
            <wp14:sizeRelH relativeFrom="page">
              <wp14:pctWidth>0</wp14:pctWidth>
            </wp14:sizeRelH>
            <wp14:sizeRelV relativeFrom="page">
              <wp14:pctHeight>0</wp14:pctHeight>
            </wp14:sizeRelV>
          </wp:anchor>
        </w:drawing>
      </w:r>
    </w:p>
    <w:p w14:paraId="6B735305" w14:textId="77777777" w:rsidR="00B35253" w:rsidRDefault="00B35253" w:rsidP="00B35253">
      <w:pPr>
        <w:spacing w:line="200" w:lineRule="exact"/>
        <w:rPr>
          <w:rFonts w:eastAsia="Times New Roman"/>
        </w:rPr>
      </w:pPr>
    </w:p>
    <w:p w14:paraId="4244E213" w14:textId="77777777" w:rsidR="00B35253" w:rsidRDefault="00B35253" w:rsidP="00B35253">
      <w:pPr>
        <w:spacing w:line="200" w:lineRule="exact"/>
        <w:rPr>
          <w:rFonts w:eastAsia="Times New Roman"/>
        </w:rPr>
      </w:pPr>
    </w:p>
    <w:p w14:paraId="67A1C519" w14:textId="77777777" w:rsidR="00B35253" w:rsidRDefault="00B35253" w:rsidP="00B35253">
      <w:pPr>
        <w:spacing w:line="200" w:lineRule="exact"/>
        <w:rPr>
          <w:rFonts w:eastAsia="Times New Roman"/>
        </w:rPr>
      </w:pPr>
    </w:p>
    <w:p w14:paraId="441333E3" w14:textId="77777777" w:rsidR="00B35253" w:rsidRDefault="00B35253" w:rsidP="00B35253">
      <w:pPr>
        <w:spacing w:line="200" w:lineRule="exact"/>
        <w:rPr>
          <w:rFonts w:eastAsia="Times New Roman"/>
        </w:rPr>
      </w:pPr>
    </w:p>
    <w:p w14:paraId="2FBA6335" w14:textId="77777777" w:rsidR="00B35253" w:rsidRDefault="00B35253" w:rsidP="00B35253">
      <w:pPr>
        <w:spacing w:line="361" w:lineRule="exact"/>
        <w:rPr>
          <w:rFonts w:eastAsia="Times New Roman"/>
        </w:rPr>
      </w:pPr>
    </w:p>
    <w:p w14:paraId="1C7CB6A2" w14:textId="77777777" w:rsidR="00B35253" w:rsidRDefault="00B35253" w:rsidP="00B35253">
      <w:pPr>
        <w:spacing w:line="0" w:lineRule="atLeast"/>
        <w:ind w:left="1160"/>
        <w:rPr>
          <w:rFonts w:ascii="Arial" w:eastAsia="Arial" w:hAnsi="Arial"/>
          <w:b/>
          <w:color w:val="454545"/>
        </w:rPr>
      </w:pPr>
      <w:r>
        <w:rPr>
          <w:rFonts w:ascii="Arial" w:eastAsia="Arial" w:hAnsi="Arial"/>
          <w:b/>
          <w:color w:val="454545"/>
        </w:rPr>
        <w:t>Why LEAN thinking?</w:t>
      </w:r>
    </w:p>
    <w:p w14:paraId="7777182D" w14:textId="77777777" w:rsidR="00B35253" w:rsidRDefault="00B35253" w:rsidP="00B35253">
      <w:pPr>
        <w:spacing w:line="141" w:lineRule="exact"/>
        <w:rPr>
          <w:rFonts w:eastAsia="Times New Roman"/>
        </w:rPr>
      </w:pPr>
    </w:p>
    <w:p w14:paraId="2EE76073" w14:textId="77777777" w:rsidR="00B35253" w:rsidRDefault="00B35253" w:rsidP="00B35253">
      <w:pPr>
        <w:spacing w:line="0" w:lineRule="atLeast"/>
        <w:ind w:left="780"/>
        <w:rPr>
          <w:rFonts w:ascii="Arial" w:eastAsia="Arial" w:hAnsi="Arial"/>
          <w:b/>
          <w:sz w:val="11"/>
        </w:rPr>
      </w:pPr>
      <w:r>
        <w:rPr>
          <w:rFonts w:ascii="Arial" w:eastAsia="Arial" w:hAnsi="Arial"/>
          <w:b/>
          <w:sz w:val="11"/>
        </w:rPr>
        <w:t xml:space="preserve">Typical </w:t>
      </w:r>
      <w:proofErr w:type="spellStart"/>
      <w:r>
        <w:rPr>
          <w:rFonts w:ascii="Arial" w:eastAsia="Arial" w:hAnsi="Arial"/>
          <w:b/>
          <w:sz w:val="11"/>
        </w:rPr>
        <w:t>organisations</w:t>
      </w:r>
      <w:proofErr w:type="spellEnd"/>
    </w:p>
    <w:p w14:paraId="7D6BD70B" w14:textId="77777777" w:rsidR="00B35253" w:rsidRDefault="00B35253" w:rsidP="00B35253">
      <w:pPr>
        <w:spacing w:line="36" w:lineRule="exact"/>
        <w:rPr>
          <w:rFonts w:eastAsia="Times New Roman"/>
        </w:rPr>
      </w:pPr>
    </w:p>
    <w:tbl>
      <w:tblPr>
        <w:tblW w:w="0" w:type="auto"/>
        <w:tblInd w:w="680" w:type="dxa"/>
        <w:tblLayout w:type="fixed"/>
        <w:tblCellMar>
          <w:left w:w="0" w:type="dxa"/>
          <w:right w:w="0" w:type="dxa"/>
        </w:tblCellMar>
        <w:tblLook w:val="0000" w:firstRow="0" w:lastRow="0" w:firstColumn="0" w:lastColumn="0" w:noHBand="0" w:noVBand="0"/>
      </w:tblPr>
      <w:tblGrid>
        <w:gridCol w:w="640"/>
        <w:gridCol w:w="1020"/>
        <w:gridCol w:w="1040"/>
      </w:tblGrid>
      <w:tr w:rsidR="00B35253" w14:paraId="143FFBED" w14:textId="77777777" w:rsidTr="00903E45">
        <w:trPr>
          <w:trHeight w:val="80"/>
        </w:trPr>
        <w:tc>
          <w:tcPr>
            <w:tcW w:w="640" w:type="dxa"/>
            <w:shd w:val="clear" w:color="auto" w:fill="auto"/>
            <w:vAlign w:val="bottom"/>
          </w:tcPr>
          <w:p w14:paraId="2D25B4D6" w14:textId="77777777" w:rsidR="00B35253" w:rsidRDefault="00B35253" w:rsidP="00903E45">
            <w:pPr>
              <w:spacing w:line="0" w:lineRule="atLeast"/>
              <w:rPr>
                <w:rFonts w:ascii="Arial" w:eastAsia="Arial" w:hAnsi="Arial"/>
                <w:b/>
                <w:sz w:val="7"/>
              </w:rPr>
            </w:pPr>
            <w:r>
              <w:rPr>
                <w:rFonts w:ascii="Arial" w:eastAsia="Arial" w:hAnsi="Arial"/>
                <w:b/>
                <w:sz w:val="7"/>
              </w:rPr>
              <w:t>Strategy &amp;</w:t>
            </w:r>
          </w:p>
        </w:tc>
        <w:tc>
          <w:tcPr>
            <w:tcW w:w="1020" w:type="dxa"/>
            <w:shd w:val="clear" w:color="auto" w:fill="auto"/>
            <w:vAlign w:val="bottom"/>
          </w:tcPr>
          <w:p w14:paraId="1A9748B1" w14:textId="77777777" w:rsidR="00B35253" w:rsidRDefault="00B35253" w:rsidP="00903E45">
            <w:pPr>
              <w:spacing w:line="0" w:lineRule="atLeast"/>
              <w:rPr>
                <w:rFonts w:eastAsia="Times New Roman"/>
                <w:sz w:val="7"/>
              </w:rPr>
            </w:pPr>
          </w:p>
        </w:tc>
        <w:tc>
          <w:tcPr>
            <w:tcW w:w="1040" w:type="dxa"/>
            <w:vMerge w:val="restart"/>
            <w:shd w:val="clear" w:color="auto" w:fill="auto"/>
            <w:vAlign w:val="bottom"/>
          </w:tcPr>
          <w:p w14:paraId="38CC64B3" w14:textId="77777777" w:rsidR="00B35253" w:rsidRDefault="00B35253" w:rsidP="00903E45">
            <w:pPr>
              <w:spacing w:line="0" w:lineRule="atLeast"/>
              <w:ind w:left="240"/>
              <w:rPr>
                <w:rFonts w:ascii="Arial" w:eastAsia="Arial" w:hAnsi="Arial"/>
                <w:b/>
                <w:sz w:val="9"/>
              </w:rPr>
            </w:pPr>
            <w:r>
              <w:rPr>
                <w:rFonts w:ascii="Arial" w:eastAsia="Arial" w:hAnsi="Arial"/>
                <w:b/>
                <w:sz w:val="9"/>
              </w:rPr>
              <w:t>High level staff</w:t>
            </w:r>
          </w:p>
        </w:tc>
      </w:tr>
      <w:tr w:rsidR="00B35253" w14:paraId="0E39AF76" w14:textId="77777777" w:rsidTr="00903E45">
        <w:trPr>
          <w:trHeight w:val="57"/>
        </w:trPr>
        <w:tc>
          <w:tcPr>
            <w:tcW w:w="640" w:type="dxa"/>
            <w:vMerge w:val="restart"/>
            <w:shd w:val="clear" w:color="auto" w:fill="auto"/>
            <w:vAlign w:val="bottom"/>
          </w:tcPr>
          <w:p w14:paraId="75B05EDA" w14:textId="77777777" w:rsidR="00B35253" w:rsidRDefault="00B35253" w:rsidP="00903E45">
            <w:pPr>
              <w:spacing w:line="0" w:lineRule="atLeast"/>
              <w:rPr>
                <w:rFonts w:ascii="Arial" w:eastAsia="Arial" w:hAnsi="Arial"/>
                <w:b/>
                <w:sz w:val="7"/>
              </w:rPr>
            </w:pPr>
            <w:r>
              <w:rPr>
                <w:rFonts w:ascii="Arial" w:eastAsia="Arial" w:hAnsi="Arial"/>
                <w:b/>
                <w:sz w:val="7"/>
              </w:rPr>
              <w:t>Innovation</w:t>
            </w:r>
          </w:p>
        </w:tc>
        <w:tc>
          <w:tcPr>
            <w:tcW w:w="1020" w:type="dxa"/>
            <w:shd w:val="clear" w:color="auto" w:fill="auto"/>
            <w:vAlign w:val="bottom"/>
          </w:tcPr>
          <w:p w14:paraId="0A33D466" w14:textId="77777777" w:rsidR="00B35253" w:rsidRDefault="00B35253" w:rsidP="00903E45">
            <w:pPr>
              <w:spacing w:line="0" w:lineRule="atLeast"/>
              <w:rPr>
                <w:rFonts w:eastAsia="Times New Roman"/>
                <w:sz w:val="4"/>
              </w:rPr>
            </w:pPr>
          </w:p>
        </w:tc>
        <w:tc>
          <w:tcPr>
            <w:tcW w:w="1040" w:type="dxa"/>
            <w:vMerge/>
            <w:shd w:val="clear" w:color="auto" w:fill="auto"/>
            <w:vAlign w:val="bottom"/>
          </w:tcPr>
          <w:p w14:paraId="016802A2" w14:textId="77777777" w:rsidR="00B35253" w:rsidRDefault="00B35253" w:rsidP="00903E45">
            <w:pPr>
              <w:spacing w:line="0" w:lineRule="atLeast"/>
              <w:rPr>
                <w:rFonts w:eastAsia="Times New Roman"/>
                <w:sz w:val="4"/>
              </w:rPr>
            </w:pPr>
          </w:p>
        </w:tc>
      </w:tr>
      <w:tr w:rsidR="00B35253" w14:paraId="79DEB292" w14:textId="77777777" w:rsidTr="00903E45">
        <w:trPr>
          <w:trHeight w:val="30"/>
        </w:trPr>
        <w:tc>
          <w:tcPr>
            <w:tcW w:w="640" w:type="dxa"/>
            <w:vMerge/>
            <w:shd w:val="clear" w:color="auto" w:fill="auto"/>
            <w:vAlign w:val="bottom"/>
          </w:tcPr>
          <w:p w14:paraId="560CF498" w14:textId="77777777" w:rsidR="00B35253" w:rsidRDefault="00B35253" w:rsidP="00903E45">
            <w:pPr>
              <w:spacing w:line="0" w:lineRule="atLeast"/>
              <w:rPr>
                <w:rFonts w:eastAsia="Times New Roman"/>
                <w:sz w:val="2"/>
              </w:rPr>
            </w:pPr>
          </w:p>
        </w:tc>
        <w:tc>
          <w:tcPr>
            <w:tcW w:w="1020" w:type="dxa"/>
            <w:shd w:val="clear" w:color="auto" w:fill="auto"/>
            <w:vAlign w:val="bottom"/>
          </w:tcPr>
          <w:p w14:paraId="4A104F6F" w14:textId="77777777" w:rsidR="00B35253" w:rsidRDefault="00B35253" w:rsidP="00903E45">
            <w:pPr>
              <w:spacing w:line="0" w:lineRule="atLeast"/>
              <w:rPr>
                <w:rFonts w:eastAsia="Times New Roman"/>
                <w:sz w:val="2"/>
              </w:rPr>
            </w:pPr>
          </w:p>
        </w:tc>
        <w:tc>
          <w:tcPr>
            <w:tcW w:w="1040" w:type="dxa"/>
            <w:shd w:val="clear" w:color="auto" w:fill="auto"/>
            <w:vAlign w:val="bottom"/>
          </w:tcPr>
          <w:p w14:paraId="6EC4402B" w14:textId="77777777" w:rsidR="00B35253" w:rsidRDefault="00B35253" w:rsidP="00903E45">
            <w:pPr>
              <w:spacing w:line="0" w:lineRule="atLeast"/>
              <w:rPr>
                <w:rFonts w:eastAsia="Times New Roman"/>
                <w:sz w:val="2"/>
              </w:rPr>
            </w:pPr>
          </w:p>
        </w:tc>
      </w:tr>
      <w:tr w:rsidR="00B35253" w14:paraId="586D649D" w14:textId="77777777" w:rsidTr="00903E45">
        <w:trPr>
          <w:trHeight w:val="124"/>
        </w:trPr>
        <w:tc>
          <w:tcPr>
            <w:tcW w:w="640" w:type="dxa"/>
            <w:shd w:val="clear" w:color="auto" w:fill="auto"/>
            <w:vAlign w:val="bottom"/>
          </w:tcPr>
          <w:p w14:paraId="6F757C1A" w14:textId="77777777" w:rsidR="00B35253" w:rsidRDefault="00B35253" w:rsidP="00903E45">
            <w:pPr>
              <w:spacing w:line="0" w:lineRule="atLeast"/>
              <w:rPr>
                <w:rFonts w:eastAsia="Times New Roman"/>
                <w:sz w:val="10"/>
              </w:rPr>
            </w:pPr>
          </w:p>
        </w:tc>
        <w:tc>
          <w:tcPr>
            <w:tcW w:w="1020" w:type="dxa"/>
            <w:vMerge w:val="restart"/>
            <w:shd w:val="clear" w:color="auto" w:fill="auto"/>
            <w:vAlign w:val="bottom"/>
          </w:tcPr>
          <w:p w14:paraId="0926F566" w14:textId="77777777" w:rsidR="00B35253" w:rsidRDefault="00B35253" w:rsidP="00903E45">
            <w:pPr>
              <w:spacing w:line="0" w:lineRule="atLeast"/>
              <w:ind w:left="260"/>
              <w:rPr>
                <w:rFonts w:ascii="Arial" w:eastAsia="Arial" w:hAnsi="Arial"/>
                <w:b/>
                <w:sz w:val="9"/>
              </w:rPr>
            </w:pPr>
            <w:r>
              <w:rPr>
                <w:rFonts w:ascii="Arial" w:eastAsia="Arial" w:hAnsi="Arial"/>
                <w:b/>
                <w:sz w:val="9"/>
              </w:rPr>
              <w:t>Fire Fighting</w:t>
            </w:r>
          </w:p>
        </w:tc>
        <w:tc>
          <w:tcPr>
            <w:tcW w:w="1040" w:type="dxa"/>
            <w:shd w:val="clear" w:color="auto" w:fill="auto"/>
            <w:vAlign w:val="bottom"/>
          </w:tcPr>
          <w:p w14:paraId="36A0F896" w14:textId="77777777" w:rsidR="00B35253" w:rsidRDefault="00B35253" w:rsidP="00903E45">
            <w:pPr>
              <w:spacing w:line="0" w:lineRule="atLeast"/>
              <w:ind w:left="240"/>
              <w:rPr>
                <w:rFonts w:ascii="Arial" w:eastAsia="Arial" w:hAnsi="Arial"/>
                <w:b/>
                <w:w w:val="91"/>
                <w:sz w:val="9"/>
              </w:rPr>
            </w:pPr>
            <w:r>
              <w:rPr>
                <w:rFonts w:ascii="Arial" w:eastAsia="Arial" w:hAnsi="Arial"/>
                <w:b/>
                <w:w w:val="91"/>
                <w:sz w:val="9"/>
              </w:rPr>
              <w:t>Senior Management</w:t>
            </w:r>
          </w:p>
        </w:tc>
      </w:tr>
      <w:tr w:rsidR="00B35253" w14:paraId="5AAF0BD3" w14:textId="77777777" w:rsidTr="00903E45">
        <w:trPr>
          <w:trHeight w:val="48"/>
        </w:trPr>
        <w:tc>
          <w:tcPr>
            <w:tcW w:w="640" w:type="dxa"/>
            <w:shd w:val="clear" w:color="auto" w:fill="auto"/>
            <w:vAlign w:val="bottom"/>
          </w:tcPr>
          <w:p w14:paraId="77B9B7DE" w14:textId="77777777" w:rsidR="00B35253" w:rsidRDefault="00B35253" w:rsidP="00903E45">
            <w:pPr>
              <w:spacing w:line="0" w:lineRule="atLeast"/>
              <w:rPr>
                <w:rFonts w:eastAsia="Times New Roman"/>
                <w:sz w:val="4"/>
              </w:rPr>
            </w:pPr>
          </w:p>
        </w:tc>
        <w:tc>
          <w:tcPr>
            <w:tcW w:w="1020" w:type="dxa"/>
            <w:vMerge/>
            <w:shd w:val="clear" w:color="auto" w:fill="auto"/>
            <w:vAlign w:val="bottom"/>
          </w:tcPr>
          <w:p w14:paraId="2ACFC1E0" w14:textId="77777777" w:rsidR="00B35253" w:rsidRDefault="00B35253" w:rsidP="00903E45">
            <w:pPr>
              <w:spacing w:line="0" w:lineRule="atLeast"/>
              <w:rPr>
                <w:rFonts w:eastAsia="Times New Roman"/>
                <w:sz w:val="4"/>
              </w:rPr>
            </w:pPr>
          </w:p>
        </w:tc>
        <w:tc>
          <w:tcPr>
            <w:tcW w:w="1040" w:type="dxa"/>
            <w:shd w:val="clear" w:color="auto" w:fill="auto"/>
            <w:vAlign w:val="bottom"/>
          </w:tcPr>
          <w:p w14:paraId="7F4D7C86" w14:textId="77777777" w:rsidR="00B35253" w:rsidRDefault="00B35253" w:rsidP="00903E45">
            <w:pPr>
              <w:spacing w:line="0" w:lineRule="atLeast"/>
              <w:rPr>
                <w:rFonts w:eastAsia="Times New Roman"/>
                <w:sz w:val="4"/>
              </w:rPr>
            </w:pPr>
          </w:p>
        </w:tc>
      </w:tr>
      <w:tr w:rsidR="00B35253" w14:paraId="1CD54EED" w14:textId="77777777" w:rsidTr="00903E45">
        <w:trPr>
          <w:trHeight w:val="106"/>
        </w:trPr>
        <w:tc>
          <w:tcPr>
            <w:tcW w:w="640" w:type="dxa"/>
            <w:shd w:val="clear" w:color="auto" w:fill="auto"/>
            <w:vAlign w:val="bottom"/>
          </w:tcPr>
          <w:p w14:paraId="08659444" w14:textId="77777777" w:rsidR="00B35253" w:rsidRDefault="00B35253" w:rsidP="00903E45">
            <w:pPr>
              <w:spacing w:line="0" w:lineRule="atLeast"/>
              <w:rPr>
                <w:rFonts w:eastAsia="Times New Roman"/>
                <w:sz w:val="9"/>
              </w:rPr>
            </w:pPr>
          </w:p>
        </w:tc>
        <w:tc>
          <w:tcPr>
            <w:tcW w:w="1020" w:type="dxa"/>
            <w:shd w:val="clear" w:color="auto" w:fill="auto"/>
            <w:vAlign w:val="bottom"/>
          </w:tcPr>
          <w:p w14:paraId="3BF5BCC9" w14:textId="77777777" w:rsidR="00B35253" w:rsidRDefault="00B35253" w:rsidP="00903E45">
            <w:pPr>
              <w:spacing w:line="0" w:lineRule="atLeast"/>
              <w:rPr>
                <w:rFonts w:eastAsia="Times New Roman"/>
                <w:sz w:val="9"/>
              </w:rPr>
            </w:pPr>
          </w:p>
        </w:tc>
        <w:tc>
          <w:tcPr>
            <w:tcW w:w="1040" w:type="dxa"/>
            <w:shd w:val="clear" w:color="auto" w:fill="auto"/>
            <w:vAlign w:val="bottom"/>
          </w:tcPr>
          <w:p w14:paraId="5D583AD1" w14:textId="77777777" w:rsidR="00B35253" w:rsidRDefault="00B35253" w:rsidP="00903E45">
            <w:pPr>
              <w:spacing w:line="0" w:lineRule="atLeast"/>
              <w:ind w:left="240"/>
              <w:rPr>
                <w:rFonts w:ascii="Arial" w:eastAsia="Arial" w:hAnsi="Arial"/>
                <w:b/>
                <w:w w:val="90"/>
                <w:sz w:val="9"/>
              </w:rPr>
            </w:pPr>
            <w:r>
              <w:rPr>
                <w:rFonts w:ascii="Arial" w:eastAsia="Arial" w:hAnsi="Arial"/>
                <w:b/>
                <w:w w:val="90"/>
                <w:sz w:val="9"/>
              </w:rPr>
              <w:t>Middle Management</w:t>
            </w:r>
          </w:p>
        </w:tc>
      </w:tr>
      <w:tr w:rsidR="00B35253" w14:paraId="5EA63F49" w14:textId="77777777" w:rsidTr="00903E45">
        <w:trPr>
          <w:trHeight w:val="154"/>
        </w:trPr>
        <w:tc>
          <w:tcPr>
            <w:tcW w:w="640" w:type="dxa"/>
            <w:shd w:val="clear" w:color="auto" w:fill="auto"/>
            <w:vAlign w:val="bottom"/>
          </w:tcPr>
          <w:p w14:paraId="3E419C43" w14:textId="77777777" w:rsidR="00B35253" w:rsidRDefault="00B35253" w:rsidP="00903E45">
            <w:pPr>
              <w:spacing w:line="0" w:lineRule="atLeast"/>
              <w:rPr>
                <w:rFonts w:eastAsia="Times New Roman"/>
                <w:sz w:val="13"/>
              </w:rPr>
            </w:pPr>
          </w:p>
        </w:tc>
        <w:tc>
          <w:tcPr>
            <w:tcW w:w="1020" w:type="dxa"/>
            <w:shd w:val="clear" w:color="auto" w:fill="auto"/>
            <w:vAlign w:val="bottom"/>
          </w:tcPr>
          <w:p w14:paraId="761478B9" w14:textId="77777777" w:rsidR="00B35253" w:rsidRDefault="00B35253" w:rsidP="00903E45">
            <w:pPr>
              <w:spacing w:line="0" w:lineRule="atLeast"/>
              <w:rPr>
                <w:rFonts w:eastAsia="Times New Roman"/>
                <w:sz w:val="13"/>
              </w:rPr>
            </w:pPr>
          </w:p>
        </w:tc>
        <w:tc>
          <w:tcPr>
            <w:tcW w:w="1040" w:type="dxa"/>
            <w:shd w:val="clear" w:color="auto" w:fill="auto"/>
            <w:vAlign w:val="bottom"/>
          </w:tcPr>
          <w:p w14:paraId="0A684EDE" w14:textId="77777777" w:rsidR="00B35253" w:rsidRDefault="00B35253" w:rsidP="00903E45">
            <w:pPr>
              <w:spacing w:line="0" w:lineRule="atLeast"/>
              <w:ind w:left="240"/>
              <w:rPr>
                <w:rFonts w:ascii="Arial" w:eastAsia="Arial" w:hAnsi="Arial"/>
                <w:b/>
                <w:sz w:val="9"/>
              </w:rPr>
            </w:pPr>
            <w:r>
              <w:rPr>
                <w:rFonts w:ascii="Arial" w:eastAsia="Arial" w:hAnsi="Arial"/>
                <w:b/>
                <w:sz w:val="9"/>
              </w:rPr>
              <w:t>Workers</w:t>
            </w:r>
          </w:p>
        </w:tc>
      </w:tr>
    </w:tbl>
    <w:p w14:paraId="2AD6CCE8" w14:textId="77777777" w:rsidR="00B35253" w:rsidRDefault="00B35253" w:rsidP="00B35253">
      <w:pPr>
        <w:spacing w:line="158" w:lineRule="exact"/>
        <w:rPr>
          <w:rFonts w:eastAsia="Times New Roman"/>
        </w:rPr>
      </w:pPr>
    </w:p>
    <w:p w14:paraId="0D7F9DA7" w14:textId="77777777" w:rsidR="00B35253" w:rsidRDefault="00B35253" w:rsidP="00B35253">
      <w:pPr>
        <w:spacing w:line="0" w:lineRule="atLeast"/>
        <w:ind w:left="740"/>
        <w:rPr>
          <w:rFonts w:ascii="Arial" w:eastAsia="Arial" w:hAnsi="Arial"/>
          <w:b/>
          <w:sz w:val="11"/>
        </w:rPr>
      </w:pPr>
      <w:r>
        <w:rPr>
          <w:rFonts w:ascii="Arial" w:eastAsia="Arial" w:hAnsi="Arial"/>
          <w:b/>
          <w:sz w:val="11"/>
        </w:rPr>
        <w:t>World Class Organizations</w:t>
      </w:r>
    </w:p>
    <w:p w14:paraId="73CFBA13" w14:textId="77777777" w:rsidR="00B35253" w:rsidRDefault="00B35253" w:rsidP="00B35253">
      <w:pPr>
        <w:spacing w:line="58" w:lineRule="exact"/>
        <w:rPr>
          <w:rFonts w:eastAsia="Times New Roman"/>
        </w:rPr>
      </w:pPr>
    </w:p>
    <w:tbl>
      <w:tblPr>
        <w:tblW w:w="0" w:type="auto"/>
        <w:tblInd w:w="680" w:type="dxa"/>
        <w:tblLayout w:type="fixed"/>
        <w:tblCellMar>
          <w:left w:w="0" w:type="dxa"/>
          <w:right w:w="0" w:type="dxa"/>
        </w:tblCellMar>
        <w:tblLook w:val="0000" w:firstRow="0" w:lastRow="0" w:firstColumn="0" w:lastColumn="0" w:noHBand="0" w:noVBand="0"/>
      </w:tblPr>
      <w:tblGrid>
        <w:gridCol w:w="580"/>
        <w:gridCol w:w="1220"/>
        <w:gridCol w:w="940"/>
      </w:tblGrid>
      <w:tr w:rsidR="00B35253" w14:paraId="7FD73825" w14:textId="77777777" w:rsidTr="00903E45">
        <w:trPr>
          <w:trHeight w:val="92"/>
        </w:trPr>
        <w:tc>
          <w:tcPr>
            <w:tcW w:w="580" w:type="dxa"/>
            <w:shd w:val="clear" w:color="auto" w:fill="auto"/>
            <w:vAlign w:val="bottom"/>
          </w:tcPr>
          <w:p w14:paraId="032263C4" w14:textId="77777777" w:rsidR="00B35253" w:rsidRDefault="00B35253" w:rsidP="00903E45">
            <w:pPr>
              <w:spacing w:line="0" w:lineRule="atLeast"/>
              <w:rPr>
                <w:rFonts w:ascii="Arial" w:eastAsia="Arial" w:hAnsi="Arial"/>
                <w:b/>
                <w:sz w:val="8"/>
              </w:rPr>
            </w:pPr>
            <w:r>
              <w:rPr>
                <w:rFonts w:ascii="Arial" w:eastAsia="Arial" w:hAnsi="Arial"/>
                <w:b/>
                <w:sz w:val="8"/>
              </w:rPr>
              <w:t>Strategy &amp;</w:t>
            </w:r>
          </w:p>
        </w:tc>
        <w:tc>
          <w:tcPr>
            <w:tcW w:w="1220" w:type="dxa"/>
            <w:shd w:val="clear" w:color="auto" w:fill="auto"/>
            <w:vAlign w:val="bottom"/>
          </w:tcPr>
          <w:p w14:paraId="595A093A" w14:textId="77777777" w:rsidR="00B35253" w:rsidRDefault="00B35253" w:rsidP="00903E45">
            <w:pPr>
              <w:spacing w:line="0" w:lineRule="atLeast"/>
              <w:rPr>
                <w:rFonts w:eastAsia="Times New Roman"/>
                <w:sz w:val="8"/>
              </w:rPr>
            </w:pPr>
          </w:p>
        </w:tc>
        <w:tc>
          <w:tcPr>
            <w:tcW w:w="940" w:type="dxa"/>
            <w:vMerge w:val="restart"/>
            <w:shd w:val="clear" w:color="auto" w:fill="auto"/>
            <w:vAlign w:val="bottom"/>
          </w:tcPr>
          <w:p w14:paraId="6E20EAA9" w14:textId="77777777" w:rsidR="00B35253" w:rsidRDefault="00B35253" w:rsidP="00903E45">
            <w:pPr>
              <w:spacing w:line="0" w:lineRule="atLeast"/>
              <w:ind w:left="120"/>
              <w:rPr>
                <w:rFonts w:ascii="Arial" w:eastAsia="Arial" w:hAnsi="Arial"/>
                <w:b/>
                <w:sz w:val="9"/>
              </w:rPr>
            </w:pPr>
            <w:r>
              <w:rPr>
                <w:rFonts w:ascii="Arial" w:eastAsia="Arial" w:hAnsi="Arial"/>
                <w:b/>
                <w:sz w:val="9"/>
              </w:rPr>
              <w:t>High level staff</w:t>
            </w:r>
          </w:p>
        </w:tc>
      </w:tr>
      <w:tr w:rsidR="00B35253" w14:paraId="422909C2" w14:textId="77777777" w:rsidTr="00903E45">
        <w:trPr>
          <w:trHeight w:val="43"/>
        </w:trPr>
        <w:tc>
          <w:tcPr>
            <w:tcW w:w="580" w:type="dxa"/>
            <w:vMerge w:val="restart"/>
            <w:shd w:val="clear" w:color="auto" w:fill="auto"/>
            <w:vAlign w:val="bottom"/>
          </w:tcPr>
          <w:p w14:paraId="7E91F33A" w14:textId="77777777" w:rsidR="00B35253" w:rsidRDefault="00B35253" w:rsidP="00903E45">
            <w:pPr>
              <w:spacing w:line="0" w:lineRule="atLeast"/>
              <w:rPr>
                <w:rFonts w:ascii="Arial" w:eastAsia="Arial" w:hAnsi="Arial"/>
                <w:b/>
                <w:sz w:val="8"/>
              </w:rPr>
            </w:pPr>
            <w:r>
              <w:rPr>
                <w:rFonts w:ascii="Arial" w:eastAsia="Arial" w:hAnsi="Arial"/>
                <w:b/>
                <w:sz w:val="8"/>
              </w:rPr>
              <w:t>Innovation</w:t>
            </w:r>
          </w:p>
        </w:tc>
        <w:tc>
          <w:tcPr>
            <w:tcW w:w="1220" w:type="dxa"/>
            <w:shd w:val="clear" w:color="auto" w:fill="auto"/>
            <w:vAlign w:val="bottom"/>
          </w:tcPr>
          <w:p w14:paraId="402CE7CA" w14:textId="77777777" w:rsidR="00B35253" w:rsidRDefault="00B35253" w:rsidP="00903E45">
            <w:pPr>
              <w:spacing w:line="0" w:lineRule="atLeast"/>
              <w:rPr>
                <w:rFonts w:eastAsia="Times New Roman"/>
                <w:sz w:val="3"/>
              </w:rPr>
            </w:pPr>
          </w:p>
        </w:tc>
        <w:tc>
          <w:tcPr>
            <w:tcW w:w="940" w:type="dxa"/>
            <w:vMerge/>
            <w:shd w:val="clear" w:color="auto" w:fill="auto"/>
            <w:vAlign w:val="bottom"/>
          </w:tcPr>
          <w:p w14:paraId="15C503A2" w14:textId="77777777" w:rsidR="00B35253" w:rsidRDefault="00B35253" w:rsidP="00903E45">
            <w:pPr>
              <w:spacing w:line="0" w:lineRule="atLeast"/>
              <w:rPr>
                <w:rFonts w:eastAsia="Times New Roman"/>
                <w:sz w:val="3"/>
              </w:rPr>
            </w:pPr>
          </w:p>
        </w:tc>
      </w:tr>
      <w:tr w:rsidR="00B35253" w14:paraId="40DF4802" w14:textId="77777777" w:rsidTr="00903E45">
        <w:trPr>
          <w:trHeight w:val="53"/>
        </w:trPr>
        <w:tc>
          <w:tcPr>
            <w:tcW w:w="580" w:type="dxa"/>
            <w:vMerge/>
            <w:shd w:val="clear" w:color="auto" w:fill="auto"/>
            <w:vAlign w:val="bottom"/>
          </w:tcPr>
          <w:p w14:paraId="3B684240" w14:textId="77777777" w:rsidR="00B35253" w:rsidRDefault="00B35253" w:rsidP="00903E45">
            <w:pPr>
              <w:spacing w:line="0" w:lineRule="atLeast"/>
              <w:rPr>
                <w:rFonts w:eastAsia="Times New Roman"/>
                <w:sz w:val="4"/>
              </w:rPr>
            </w:pPr>
          </w:p>
        </w:tc>
        <w:tc>
          <w:tcPr>
            <w:tcW w:w="1220" w:type="dxa"/>
            <w:shd w:val="clear" w:color="auto" w:fill="auto"/>
            <w:vAlign w:val="bottom"/>
          </w:tcPr>
          <w:p w14:paraId="29C264DF" w14:textId="77777777" w:rsidR="00B35253" w:rsidRDefault="00B35253" w:rsidP="00903E45">
            <w:pPr>
              <w:spacing w:line="0" w:lineRule="atLeast"/>
              <w:rPr>
                <w:rFonts w:eastAsia="Times New Roman"/>
                <w:sz w:val="4"/>
              </w:rPr>
            </w:pPr>
          </w:p>
        </w:tc>
        <w:tc>
          <w:tcPr>
            <w:tcW w:w="940" w:type="dxa"/>
            <w:shd w:val="clear" w:color="auto" w:fill="auto"/>
            <w:vAlign w:val="bottom"/>
          </w:tcPr>
          <w:p w14:paraId="21A48DC3" w14:textId="77777777" w:rsidR="00B35253" w:rsidRDefault="00B35253" w:rsidP="00903E45">
            <w:pPr>
              <w:spacing w:line="0" w:lineRule="atLeast"/>
              <w:rPr>
                <w:rFonts w:eastAsia="Times New Roman"/>
                <w:sz w:val="4"/>
              </w:rPr>
            </w:pPr>
          </w:p>
        </w:tc>
      </w:tr>
      <w:tr w:rsidR="00B35253" w14:paraId="460AE0AC" w14:textId="77777777" w:rsidTr="00903E45">
        <w:trPr>
          <w:trHeight w:val="101"/>
        </w:trPr>
        <w:tc>
          <w:tcPr>
            <w:tcW w:w="580" w:type="dxa"/>
            <w:shd w:val="clear" w:color="auto" w:fill="auto"/>
            <w:vAlign w:val="bottom"/>
          </w:tcPr>
          <w:p w14:paraId="50DA4A38" w14:textId="77777777" w:rsidR="00B35253" w:rsidRDefault="00B35253" w:rsidP="00903E45">
            <w:pPr>
              <w:spacing w:line="0" w:lineRule="atLeast"/>
              <w:rPr>
                <w:rFonts w:eastAsia="Times New Roman"/>
                <w:sz w:val="8"/>
              </w:rPr>
            </w:pPr>
          </w:p>
        </w:tc>
        <w:tc>
          <w:tcPr>
            <w:tcW w:w="1220" w:type="dxa"/>
            <w:vMerge w:val="restart"/>
            <w:shd w:val="clear" w:color="auto" w:fill="auto"/>
            <w:vAlign w:val="bottom"/>
          </w:tcPr>
          <w:p w14:paraId="615E29D9" w14:textId="77777777" w:rsidR="00B35253" w:rsidRDefault="00B35253" w:rsidP="00903E45">
            <w:pPr>
              <w:spacing w:line="0" w:lineRule="atLeast"/>
              <w:ind w:left="180"/>
              <w:rPr>
                <w:rFonts w:ascii="Arial" w:eastAsia="Arial" w:hAnsi="Arial"/>
                <w:b/>
                <w:sz w:val="9"/>
              </w:rPr>
            </w:pPr>
            <w:r>
              <w:rPr>
                <w:rFonts w:ascii="Arial" w:eastAsia="Arial" w:hAnsi="Arial"/>
                <w:b/>
                <w:sz w:val="9"/>
              </w:rPr>
              <w:t xml:space="preserve">Running </w:t>
            </w:r>
            <w:proofErr w:type="gramStart"/>
            <w:r>
              <w:rPr>
                <w:rFonts w:ascii="Arial" w:eastAsia="Arial" w:hAnsi="Arial"/>
                <w:b/>
                <w:sz w:val="9"/>
              </w:rPr>
              <w:t>The</w:t>
            </w:r>
            <w:proofErr w:type="gramEnd"/>
            <w:r>
              <w:rPr>
                <w:rFonts w:ascii="Arial" w:eastAsia="Arial" w:hAnsi="Arial"/>
                <w:b/>
                <w:sz w:val="9"/>
              </w:rPr>
              <w:t xml:space="preserve"> Business</w:t>
            </w:r>
          </w:p>
        </w:tc>
        <w:tc>
          <w:tcPr>
            <w:tcW w:w="940" w:type="dxa"/>
            <w:shd w:val="clear" w:color="auto" w:fill="auto"/>
            <w:vAlign w:val="bottom"/>
          </w:tcPr>
          <w:p w14:paraId="74784C0F" w14:textId="77777777" w:rsidR="00B35253" w:rsidRDefault="00B35253" w:rsidP="00903E45">
            <w:pPr>
              <w:spacing w:line="101" w:lineRule="exact"/>
              <w:ind w:left="120"/>
              <w:rPr>
                <w:rFonts w:ascii="Arial" w:eastAsia="Arial" w:hAnsi="Arial"/>
                <w:b/>
                <w:w w:val="93"/>
                <w:sz w:val="9"/>
              </w:rPr>
            </w:pPr>
            <w:r>
              <w:rPr>
                <w:rFonts w:ascii="Arial" w:eastAsia="Arial" w:hAnsi="Arial"/>
                <w:b/>
                <w:w w:val="93"/>
                <w:sz w:val="9"/>
              </w:rPr>
              <w:t>Senior Management</w:t>
            </w:r>
          </w:p>
        </w:tc>
      </w:tr>
      <w:tr w:rsidR="00B35253" w14:paraId="60A2D12A" w14:textId="77777777" w:rsidTr="00903E45">
        <w:trPr>
          <w:trHeight w:val="86"/>
        </w:trPr>
        <w:tc>
          <w:tcPr>
            <w:tcW w:w="580" w:type="dxa"/>
            <w:shd w:val="clear" w:color="auto" w:fill="auto"/>
            <w:vAlign w:val="bottom"/>
          </w:tcPr>
          <w:p w14:paraId="2A59FED4" w14:textId="77777777" w:rsidR="00B35253" w:rsidRDefault="00B35253" w:rsidP="00903E45">
            <w:pPr>
              <w:spacing w:line="0" w:lineRule="atLeast"/>
              <w:rPr>
                <w:rFonts w:eastAsia="Times New Roman"/>
                <w:sz w:val="7"/>
              </w:rPr>
            </w:pPr>
          </w:p>
        </w:tc>
        <w:tc>
          <w:tcPr>
            <w:tcW w:w="1220" w:type="dxa"/>
            <w:vMerge/>
            <w:shd w:val="clear" w:color="auto" w:fill="auto"/>
            <w:vAlign w:val="bottom"/>
          </w:tcPr>
          <w:p w14:paraId="5991C469" w14:textId="77777777" w:rsidR="00B35253" w:rsidRDefault="00B35253" w:rsidP="00903E45">
            <w:pPr>
              <w:spacing w:line="0" w:lineRule="atLeast"/>
              <w:rPr>
                <w:rFonts w:eastAsia="Times New Roman"/>
                <w:sz w:val="7"/>
              </w:rPr>
            </w:pPr>
          </w:p>
        </w:tc>
        <w:tc>
          <w:tcPr>
            <w:tcW w:w="940" w:type="dxa"/>
            <w:vMerge w:val="restart"/>
            <w:shd w:val="clear" w:color="auto" w:fill="auto"/>
            <w:vAlign w:val="bottom"/>
          </w:tcPr>
          <w:p w14:paraId="4828CF3A" w14:textId="77777777" w:rsidR="00B35253" w:rsidRDefault="00B35253" w:rsidP="00903E45">
            <w:pPr>
              <w:spacing w:line="0" w:lineRule="atLeast"/>
              <w:ind w:left="120"/>
              <w:rPr>
                <w:rFonts w:ascii="Arial" w:eastAsia="Arial" w:hAnsi="Arial"/>
                <w:b/>
                <w:w w:val="92"/>
                <w:sz w:val="9"/>
              </w:rPr>
            </w:pPr>
            <w:r>
              <w:rPr>
                <w:rFonts w:ascii="Arial" w:eastAsia="Arial" w:hAnsi="Arial"/>
                <w:b/>
                <w:w w:val="92"/>
                <w:sz w:val="9"/>
              </w:rPr>
              <w:t>Middle Management</w:t>
            </w:r>
          </w:p>
        </w:tc>
      </w:tr>
      <w:tr w:rsidR="00B35253" w14:paraId="30B24EC1" w14:textId="77777777" w:rsidTr="00903E45">
        <w:trPr>
          <w:trHeight w:val="67"/>
        </w:trPr>
        <w:tc>
          <w:tcPr>
            <w:tcW w:w="580" w:type="dxa"/>
            <w:shd w:val="clear" w:color="auto" w:fill="auto"/>
            <w:vAlign w:val="bottom"/>
          </w:tcPr>
          <w:p w14:paraId="613F2414" w14:textId="77777777" w:rsidR="00B35253" w:rsidRDefault="00B35253" w:rsidP="00903E45">
            <w:pPr>
              <w:spacing w:line="0" w:lineRule="atLeast"/>
              <w:rPr>
                <w:rFonts w:eastAsia="Times New Roman"/>
                <w:sz w:val="5"/>
              </w:rPr>
            </w:pPr>
          </w:p>
        </w:tc>
        <w:tc>
          <w:tcPr>
            <w:tcW w:w="1220" w:type="dxa"/>
            <w:shd w:val="clear" w:color="auto" w:fill="auto"/>
            <w:vAlign w:val="bottom"/>
          </w:tcPr>
          <w:p w14:paraId="4E57FBB7" w14:textId="77777777" w:rsidR="00B35253" w:rsidRDefault="00B35253" w:rsidP="00903E45">
            <w:pPr>
              <w:spacing w:line="0" w:lineRule="atLeast"/>
              <w:rPr>
                <w:rFonts w:eastAsia="Times New Roman"/>
                <w:sz w:val="5"/>
              </w:rPr>
            </w:pPr>
          </w:p>
        </w:tc>
        <w:tc>
          <w:tcPr>
            <w:tcW w:w="940" w:type="dxa"/>
            <w:vMerge/>
            <w:shd w:val="clear" w:color="auto" w:fill="auto"/>
            <w:vAlign w:val="bottom"/>
          </w:tcPr>
          <w:p w14:paraId="20607D44" w14:textId="77777777" w:rsidR="00B35253" w:rsidRDefault="00B35253" w:rsidP="00903E45">
            <w:pPr>
              <w:spacing w:line="0" w:lineRule="atLeast"/>
              <w:rPr>
                <w:rFonts w:eastAsia="Times New Roman"/>
                <w:sz w:val="5"/>
              </w:rPr>
            </w:pPr>
          </w:p>
        </w:tc>
      </w:tr>
      <w:tr w:rsidR="00B35253" w14:paraId="36E47E01" w14:textId="77777777" w:rsidTr="00903E45">
        <w:trPr>
          <w:trHeight w:val="154"/>
        </w:trPr>
        <w:tc>
          <w:tcPr>
            <w:tcW w:w="580" w:type="dxa"/>
            <w:shd w:val="clear" w:color="auto" w:fill="auto"/>
            <w:vAlign w:val="bottom"/>
          </w:tcPr>
          <w:p w14:paraId="43840CAB" w14:textId="77777777" w:rsidR="00B35253" w:rsidRDefault="00B35253" w:rsidP="00903E45">
            <w:pPr>
              <w:spacing w:line="0" w:lineRule="atLeast"/>
              <w:rPr>
                <w:rFonts w:eastAsia="Times New Roman"/>
                <w:sz w:val="13"/>
              </w:rPr>
            </w:pPr>
          </w:p>
        </w:tc>
        <w:tc>
          <w:tcPr>
            <w:tcW w:w="1220" w:type="dxa"/>
            <w:shd w:val="clear" w:color="auto" w:fill="auto"/>
            <w:vAlign w:val="bottom"/>
          </w:tcPr>
          <w:p w14:paraId="3BE6CBB2" w14:textId="77777777" w:rsidR="00B35253" w:rsidRDefault="00B35253" w:rsidP="00903E45">
            <w:pPr>
              <w:spacing w:line="0" w:lineRule="atLeast"/>
              <w:rPr>
                <w:rFonts w:eastAsia="Times New Roman"/>
                <w:sz w:val="13"/>
              </w:rPr>
            </w:pPr>
          </w:p>
        </w:tc>
        <w:tc>
          <w:tcPr>
            <w:tcW w:w="940" w:type="dxa"/>
            <w:shd w:val="clear" w:color="auto" w:fill="auto"/>
            <w:vAlign w:val="bottom"/>
          </w:tcPr>
          <w:p w14:paraId="202141C2" w14:textId="77777777" w:rsidR="00B35253" w:rsidRDefault="00B35253" w:rsidP="00903E45">
            <w:pPr>
              <w:spacing w:line="0" w:lineRule="atLeast"/>
              <w:ind w:left="120"/>
              <w:rPr>
                <w:rFonts w:ascii="Arial" w:eastAsia="Arial" w:hAnsi="Arial"/>
                <w:b/>
                <w:sz w:val="9"/>
              </w:rPr>
            </w:pPr>
            <w:r>
              <w:rPr>
                <w:rFonts w:ascii="Arial" w:eastAsia="Arial" w:hAnsi="Arial"/>
                <w:b/>
                <w:sz w:val="9"/>
              </w:rPr>
              <w:t>Workers</w:t>
            </w:r>
          </w:p>
        </w:tc>
      </w:tr>
    </w:tbl>
    <w:p w14:paraId="76C2AD9F" w14:textId="77777777" w:rsidR="00B35253" w:rsidRDefault="00B35253" w:rsidP="00B35253">
      <w:pPr>
        <w:spacing w:line="156" w:lineRule="exact"/>
        <w:rPr>
          <w:rFonts w:eastAsia="Times New Roman"/>
        </w:rPr>
      </w:pPr>
    </w:p>
    <w:p w14:paraId="258BB4FC" w14:textId="77777777" w:rsidR="00B35253" w:rsidRDefault="00B35253" w:rsidP="00B35253">
      <w:pPr>
        <w:spacing w:line="246" w:lineRule="auto"/>
        <w:ind w:left="-599"/>
        <w:jc w:val="center"/>
        <w:rPr>
          <w:rFonts w:ascii="Arial" w:eastAsia="Arial" w:hAnsi="Arial"/>
          <w:b/>
          <w:color w:val="FFFFFF"/>
          <w:sz w:val="11"/>
        </w:rPr>
      </w:pPr>
      <w:r>
        <w:rPr>
          <w:rFonts w:ascii="Arial" w:eastAsia="Arial" w:hAnsi="Arial"/>
          <w:b/>
          <w:color w:val="FFFFFF"/>
          <w:sz w:val="11"/>
        </w:rPr>
        <w:t>STEADILY INCREASE THE PORTION OF THE ORGANISATION THAT IS THERE TO SUPPORT THE WORKERS AND IMPLEMENT IMPROVEMENTS</w:t>
      </w:r>
    </w:p>
    <w:p w14:paraId="7BAAE3B6" w14:textId="77777777" w:rsidR="00B35253" w:rsidRDefault="00B35253" w:rsidP="00B35253">
      <w:pPr>
        <w:spacing w:line="158" w:lineRule="exact"/>
        <w:rPr>
          <w:rFonts w:eastAsia="Times New Roman"/>
        </w:rPr>
      </w:pPr>
    </w:p>
    <w:p w14:paraId="65EEB7D9" w14:textId="77777777" w:rsidR="00B35253" w:rsidRDefault="00B35253" w:rsidP="00B35253">
      <w:pPr>
        <w:spacing w:line="0" w:lineRule="atLeast"/>
        <w:ind w:left="3180"/>
        <w:rPr>
          <w:rFonts w:ascii="Arial" w:eastAsia="Arial" w:hAnsi="Arial"/>
          <w:b/>
          <w:sz w:val="7"/>
        </w:rPr>
      </w:pPr>
      <w:r>
        <w:rPr>
          <w:rFonts w:ascii="Arial" w:eastAsia="Arial" w:hAnsi="Arial"/>
          <w:b/>
          <w:sz w:val="7"/>
        </w:rPr>
        <w:t xml:space="preserve">Source: IMAI &amp; </w:t>
      </w:r>
      <w:proofErr w:type="spellStart"/>
      <w:r>
        <w:rPr>
          <w:rFonts w:ascii="Arial" w:eastAsia="Arial" w:hAnsi="Arial"/>
          <w:b/>
          <w:sz w:val="7"/>
        </w:rPr>
        <w:t>Koenigsaecker</w:t>
      </w:r>
      <w:proofErr w:type="spellEnd"/>
    </w:p>
    <w:p w14:paraId="120FEE0E" w14:textId="77777777" w:rsidR="00B35253" w:rsidRDefault="00B35253" w:rsidP="00B35253">
      <w:pPr>
        <w:spacing w:line="200" w:lineRule="exact"/>
        <w:rPr>
          <w:rFonts w:eastAsia="Times New Roman"/>
        </w:rPr>
      </w:pPr>
    </w:p>
    <w:p w14:paraId="082C49FC"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4</w:t>
      </w:r>
    </w:p>
    <w:p w14:paraId="261EF32F" w14:textId="02DB1C17"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29920" behindDoc="1" locked="0" layoutInCell="1" allowOverlap="1" wp14:anchorId="0FDB4175" wp14:editId="4E7F4085">
            <wp:simplePos x="0" y="0"/>
            <wp:positionH relativeFrom="column">
              <wp:posOffset>3810</wp:posOffset>
            </wp:positionH>
            <wp:positionV relativeFrom="paragraph">
              <wp:posOffset>581025</wp:posOffset>
            </wp:positionV>
            <wp:extent cx="2785745" cy="2089150"/>
            <wp:effectExtent l="0" t="0" r="8255"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0C64131E" w14:textId="77777777" w:rsidR="00B35253" w:rsidRDefault="00B35253" w:rsidP="00B35253">
      <w:pPr>
        <w:spacing w:line="200" w:lineRule="exact"/>
        <w:rPr>
          <w:rFonts w:eastAsia="Times New Roman"/>
        </w:rPr>
      </w:pPr>
    </w:p>
    <w:p w14:paraId="763E0C7C" w14:textId="77777777" w:rsidR="00B35253" w:rsidRDefault="00B35253" w:rsidP="00B35253">
      <w:pPr>
        <w:spacing w:line="200" w:lineRule="exact"/>
        <w:rPr>
          <w:rFonts w:eastAsia="Times New Roman"/>
        </w:rPr>
      </w:pPr>
    </w:p>
    <w:p w14:paraId="4571DFCA" w14:textId="77777777" w:rsidR="00B35253" w:rsidRDefault="00B35253" w:rsidP="00B35253">
      <w:pPr>
        <w:spacing w:line="200" w:lineRule="exact"/>
        <w:rPr>
          <w:rFonts w:eastAsia="Times New Roman"/>
        </w:rPr>
      </w:pPr>
    </w:p>
    <w:p w14:paraId="3CA33435" w14:textId="77777777" w:rsidR="00B35253" w:rsidRDefault="00B35253" w:rsidP="00B35253">
      <w:pPr>
        <w:spacing w:line="200" w:lineRule="exact"/>
        <w:rPr>
          <w:rFonts w:eastAsia="Times New Roman"/>
        </w:rPr>
      </w:pPr>
    </w:p>
    <w:p w14:paraId="5C169757" w14:textId="77777777" w:rsidR="00B35253" w:rsidRDefault="00B35253" w:rsidP="00B35253">
      <w:pPr>
        <w:spacing w:line="200" w:lineRule="exact"/>
        <w:rPr>
          <w:rFonts w:eastAsia="Times New Roman"/>
        </w:rPr>
      </w:pPr>
    </w:p>
    <w:p w14:paraId="69B8C662" w14:textId="77777777" w:rsidR="00B35253" w:rsidRDefault="00B35253" w:rsidP="00B35253">
      <w:pPr>
        <w:spacing w:line="288" w:lineRule="exact"/>
        <w:rPr>
          <w:rFonts w:eastAsia="Times New Roman"/>
        </w:rPr>
      </w:pPr>
    </w:p>
    <w:p w14:paraId="709F9F60" w14:textId="77777777" w:rsidR="00B35253" w:rsidRDefault="00B35253" w:rsidP="00B35253">
      <w:pPr>
        <w:spacing w:line="0" w:lineRule="atLeast"/>
        <w:ind w:left="740"/>
        <w:rPr>
          <w:rFonts w:ascii="Arial" w:eastAsia="Arial" w:hAnsi="Arial"/>
          <w:b/>
          <w:sz w:val="19"/>
        </w:rPr>
      </w:pPr>
      <w:r>
        <w:rPr>
          <w:rFonts w:ascii="Arial" w:eastAsia="Arial" w:hAnsi="Arial"/>
          <w:b/>
          <w:sz w:val="19"/>
        </w:rPr>
        <w:t>WHAT IS A PROCESS?</w:t>
      </w:r>
    </w:p>
    <w:p w14:paraId="36B216CB" w14:textId="77777777" w:rsidR="00B35253" w:rsidRDefault="00B35253" w:rsidP="00B35253">
      <w:pPr>
        <w:spacing w:line="0" w:lineRule="atLeast"/>
        <w:ind w:left="740"/>
        <w:rPr>
          <w:rFonts w:ascii="Arial" w:eastAsia="Arial" w:hAnsi="Arial"/>
          <w:b/>
          <w:sz w:val="19"/>
        </w:rPr>
        <w:sectPr w:rsidR="00B35253">
          <w:pgSz w:w="11900" w:h="16838"/>
          <w:pgMar w:top="1440" w:right="746" w:bottom="164" w:left="1360" w:header="0" w:footer="0" w:gutter="0"/>
          <w:cols w:num="2" w:space="0" w:equalWidth="0">
            <w:col w:w="4080" w:space="720"/>
            <w:col w:w="5000"/>
          </w:cols>
          <w:docGrid w:linePitch="360"/>
        </w:sectPr>
      </w:pPr>
    </w:p>
    <w:p w14:paraId="69213965" w14:textId="77777777" w:rsidR="00B35253" w:rsidRDefault="00B35253" w:rsidP="00B35253">
      <w:pPr>
        <w:spacing w:line="200" w:lineRule="exact"/>
        <w:rPr>
          <w:rFonts w:eastAsia="Times New Roman"/>
        </w:rPr>
      </w:pPr>
    </w:p>
    <w:p w14:paraId="3AA3B4C1" w14:textId="77777777" w:rsidR="00B35253" w:rsidRDefault="00B35253" w:rsidP="00B35253">
      <w:pPr>
        <w:spacing w:line="200" w:lineRule="exact"/>
        <w:rPr>
          <w:rFonts w:eastAsia="Times New Roman"/>
        </w:rPr>
      </w:pPr>
    </w:p>
    <w:p w14:paraId="355A1A85" w14:textId="77777777" w:rsidR="00B35253" w:rsidRDefault="00B35253" w:rsidP="00B35253">
      <w:pPr>
        <w:spacing w:line="200" w:lineRule="exact"/>
        <w:rPr>
          <w:rFonts w:eastAsia="Times New Roman"/>
        </w:rPr>
      </w:pPr>
    </w:p>
    <w:p w14:paraId="5CB821F4" w14:textId="77777777" w:rsidR="00B35253" w:rsidRDefault="00B35253" w:rsidP="00B35253">
      <w:pPr>
        <w:spacing w:line="340" w:lineRule="exact"/>
        <w:rPr>
          <w:rFonts w:eastAsia="Times New Roman"/>
        </w:rPr>
      </w:pPr>
    </w:p>
    <w:p w14:paraId="1EFB6BFA" w14:textId="77777777" w:rsidR="00B35253" w:rsidRDefault="00B35253" w:rsidP="00B35253">
      <w:pPr>
        <w:tabs>
          <w:tab w:val="left" w:pos="4780"/>
        </w:tabs>
        <w:spacing w:line="0" w:lineRule="atLeast"/>
        <w:rPr>
          <w:rFonts w:ascii="Arial" w:eastAsia="Arial" w:hAnsi="Arial"/>
          <w:b/>
          <w:color w:val="262626"/>
          <w:sz w:val="21"/>
        </w:rPr>
      </w:pPr>
      <w:r>
        <w:rPr>
          <w:rFonts w:ascii="Arial" w:eastAsia="Arial" w:hAnsi="Arial"/>
          <w:b/>
          <w:color w:val="262626"/>
          <w:sz w:val="21"/>
        </w:rPr>
        <w:t>5</w:t>
      </w:r>
      <w:r>
        <w:rPr>
          <w:rFonts w:eastAsia="Times New Roman"/>
        </w:rPr>
        <w:tab/>
      </w:r>
      <w:r>
        <w:rPr>
          <w:rFonts w:ascii="Arial" w:eastAsia="Arial" w:hAnsi="Arial"/>
          <w:b/>
          <w:color w:val="262626"/>
          <w:sz w:val="21"/>
        </w:rPr>
        <w:t>6</w:t>
      </w:r>
    </w:p>
    <w:p w14:paraId="2E6A2399" w14:textId="77777777" w:rsidR="00B35253" w:rsidRDefault="00B35253" w:rsidP="00B35253">
      <w:pPr>
        <w:tabs>
          <w:tab w:val="left" w:pos="4780"/>
        </w:tabs>
        <w:spacing w:line="0" w:lineRule="atLeast"/>
        <w:rPr>
          <w:rFonts w:ascii="Arial" w:eastAsia="Arial" w:hAnsi="Arial"/>
          <w:b/>
          <w:color w:val="262626"/>
          <w:sz w:val="21"/>
        </w:rPr>
        <w:sectPr w:rsidR="00B35253">
          <w:type w:val="continuous"/>
          <w:pgSz w:w="11900" w:h="16838"/>
          <w:pgMar w:top="1440" w:right="746" w:bottom="164" w:left="1360" w:header="0" w:footer="0" w:gutter="0"/>
          <w:cols w:space="0" w:equalWidth="0">
            <w:col w:w="9800"/>
          </w:cols>
          <w:docGrid w:linePitch="360"/>
        </w:sectPr>
      </w:pPr>
    </w:p>
    <w:p w14:paraId="38E46CE3" w14:textId="77777777" w:rsidR="00B35253" w:rsidRDefault="00B35253" w:rsidP="00B35253">
      <w:pPr>
        <w:spacing w:line="200" w:lineRule="exact"/>
        <w:rPr>
          <w:rFonts w:eastAsia="Times New Roman"/>
        </w:rPr>
      </w:pPr>
    </w:p>
    <w:p w14:paraId="2E32252B" w14:textId="77777777" w:rsidR="00B35253" w:rsidRDefault="00B35253" w:rsidP="00B35253">
      <w:pPr>
        <w:spacing w:line="200" w:lineRule="exact"/>
        <w:rPr>
          <w:rFonts w:eastAsia="Times New Roman"/>
        </w:rPr>
      </w:pPr>
    </w:p>
    <w:p w14:paraId="54C8C141" w14:textId="77777777" w:rsidR="00B35253" w:rsidRDefault="00B35253" w:rsidP="00B35253">
      <w:pPr>
        <w:spacing w:line="200" w:lineRule="exact"/>
        <w:rPr>
          <w:rFonts w:eastAsia="Times New Roman"/>
        </w:rPr>
      </w:pPr>
    </w:p>
    <w:p w14:paraId="34AAC443" w14:textId="77777777" w:rsidR="00B35253" w:rsidRDefault="00B35253" w:rsidP="00B35253">
      <w:pPr>
        <w:spacing w:line="360" w:lineRule="exact"/>
        <w:rPr>
          <w:rFonts w:eastAsia="Times New Roman"/>
        </w:rPr>
      </w:pPr>
    </w:p>
    <w:p w14:paraId="16381C87" w14:textId="77777777" w:rsidR="00B35253" w:rsidRDefault="00B35253" w:rsidP="00B35253">
      <w:pPr>
        <w:spacing w:line="0" w:lineRule="atLeast"/>
        <w:ind w:left="9680"/>
        <w:rPr>
          <w:rFonts w:ascii="Arial" w:eastAsia="Arial" w:hAnsi="Arial"/>
          <w:b/>
          <w:sz w:val="21"/>
        </w:rPr>
      </w:pPr>
      <w:r>
        <w:rPr>
          <w:rFonts w:ascii="Arial" w:eastAsia="Arial" w:hAnsi="Arial"/>
          <w:b/>
          <w:sz w:val="21"/>
        </w:rPr>
        <w:t>1</w:t>
      </w:r>
    </w:p>
    <w:p w14:paraId="01AB26E3" w14:textId="77777777" w:rsidR="00B35253" w:rsidRDefault="00B35253" w:rsidP="00B35253">
      <w:pPr>
        <w:spacing w:line="0" w:lineRule="atLeast"/>
        <w:ind w:left="9680"/>
        <w:rPr>
          <w:rFonts w:ascii="Arial" w:eastAsia="Arial" w:hAnsi="Arial"/>
          <w:b/>
          <w:sz w:val="21"/>
        </w:rPr>
        <w:sectPr w:rsidR="00B35253">
          <w:type w:val="continuous"/>
          <w:pgSz w:w="11900" w:h="16838"/>
          <w:pgMar w:top="1440" w:right="746" w:bottom="164" w:left="1360" w:header="0" w:footer="0" w:gutter="0"/>
          <w:cols w:space="0" w:equalWidth="0">
            <w:col w:w="9800"/>
          </w:cols>
          <w:docGrid w:linePitch="360"/>
        </w:sectPr>
      </w:pPr>
    </w:p>
    <w:p w14:paraId="1DFF7CA7" w14:textId="36852863" w:rsidR="00B35253" w:rsidRDefault="00B35253" w:rsidP="00B35253">
      <w:pPr>
        <w:spacing w:line="200" w:lineRule="exact"/>
        <w:rPr>
          <w:rFonts w:eastAsia="Times New Roman"/>
        </w:rPr>
      </w:pPr>
      <w:bookmarkStart w:id="2" w:name="page2"/>
      <w:bookmarkEnd w:id="2"/>
      <w:r>
        <w:rPr>
          <w:rFonts w:ascii="Arial" w:eastAsia="Arial" w:hAnsi="Arial"/>
          <w:b/>
          <w:noProof/>
          <w:sz w:val="21"/>
        </w:rPr>
        <w:lastRenderedPageBreak/>
        <w:drawing>
          <wp:anchor distT="0" distB="0" distL="114300" distR="114300" simplePos="0" relativeHeight="251730944" behindDoc="1" locked="0" layoutInCell="1" allowOverlap="1" wp14:anchorId="696AEA10" wp14:editId="00BB8FB8">
            <wp:simplePos x="0" y="0"/>
            <wp:positionH relativeFrom="page">
              <wp:posOffset>857885</wp:posOffset>
            </wp:positionH>
            <wp:positionV relativeFrom="page">
              <wp:posOffset>1420495</wp:posOffset>
            </wp:positionV>
            <wp:extent cx="2785745" cy="2089150"/>
            <wp:effectExtent l="0" t="0" r="8255"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6D5DD042" w14:textId="77777777" w:rsidR="00B35253" w:rsidRDefault="00B35253" w:rsidP="00B35253">
      <w:pPr>
        <w:spacing w:line="200" w:lineRule="exact"/>
        <w:rPr>
          <w:rFonts w:eastAsia="Times New Roman"/>
        </w:rPr>
      </w:pPr>
    </w:p>
    <w:p w14:paraId="430B70A8" w14:textId="77777777" w:rsidR="00B35253" w:rsidRDefault="00B35253" w:rsidP="00B35253">
      <w:pPr>
        <w:spacing w:line="200" w:lineRule="exact"/>
        <w:rPr>
          <w:rFonts w:eastAsia="Times New Roman"/>
        </w:rPr>
      </w:pPr>
    </w:p>
    <w:p w14:paraId="28EDC076" w14:textId="77777777" w:rsidR="00B35253" w:rsidRDefault="00B35253" w:rsidP="00B35253">
      <w:pPr>
        <w:spacing w:line="200" w:lineRule="exact"/>
        <w:rPr>
          <w:rFonts w:eastAsia="Times New Roman"/>
        </w:rPr>
      </w:pPr>
    </w:p>
    <w:p w14:paraId="43FD4A21" w14:textId="77777777" w:rsidR="00B35253" w:rsidRDefault="00B35253" w:rsidP="00B35253">
      <w:pPr>
        <w:spacing w:line="387" w:lineRule="exact"/>
        <w:rPr>
          <w:rFonts w:eastAsia="Times New Roman"/>
        </w:rPr>
      </w:pPr>
    </w:p>
    <w:p w14:paraId="6711B6F7" w14:textId="77777777" w:rsidR="00B35253" w:rsidRDefault="00B35253" w:rsidP="00B35253">
      <w:pPr>
        <w:spacing w:line="0" w:lineRule="atLeast"/>
        <w:ind w:left="720"/>
        <w:rPr>
          <w:rFonts w:ascii="Arial" w:eastAsia="Arial" w:hAnsi="Arial"/>
          <w:b/>
          <w:sz w:val="19"/>
        </w:rPr>
      </w:pPr>
      <w:r>
        <w:rPr>
          <w:rFonts w:ascii="Arial" w:eastAsia="Arial" w:hAnsi="Arial"/>
          <w:b/>
          <w:sz w:val="19"/>
        </w:rPr>
        <w:t>WASTE</w:t>
      </w:r>
    </w:p>
    <w:p w14:paraId="2DA51FE9" w14:textId="77777777" w:rsidR="00B35253" w:rsidRDefault="00B35253" w:rsidP="00B35253">
      <w:pPr>
        <w:spacing w:line="398" w:lineRule="exact"/>
        <w:rPr>
          <w:rFonts w:eastAsia="Times New Roman"/>
        </w:rPr>
      </w:pPr>
    </w:p>
    <w:p w14:paraId="32C602FD" w14:textId="77777777" w:rsidR="00B35253" w:rsidRDefault="00B35253" w:rsidP="00B35253">
      <w:pPr>
        <w:numPr>
          <w:ilvl w:val="0"/>
          <w:numId w:val="51"/>
        </w:numPr>
        <w:tabs>
          <w:tab w:val="left" w:pos="840"/>
        </w:tabs>
        <w:spacing w:line="0" w:lineRule="atLeast"/>
        <w:ind w:left="840" w:hanging="112"/>
        <w:rPr>
          <w:rFonts w:ascii="Arial" w:eastAsia="Arial" w:hAnsi="Arial"/>
          <w:b/>
          <w:sz w:val="12"/>
        </w:rPr>
      </w:pPr>
      <w:r>
        <w:rPr>
          <w:rFonts w:ascii="Arial" w:eastAsia="Arial" w:hAnsi="Arial"/>
          <w:b/>
          <w:sz w:val="12"/>
        </w:rPr>
        <w:t>On average processes are:</w:t>
      </w:r>
    </w:p>
    <w:p w14:paraId="716D797A" w14:textId="77777777" w:rsidR="00B35253" w:rsidRDefault="00B35253" w:rsidP="00B35253">
      <w:pPr>
        <w:spacing w:line="62" w:lineRule="exact"/>
        <w:rPr>
          <w:rFonts w:ascii="Arial" w:eastAsia="Arial" w:hAnsi="Arial"/>
          <w:b/>
          <w:sz w:val="12"/>
        </w:rPr>
      </w:pPr>
    </w:p>
    <w:p w14:paraId="0FDA27CC" w14:textId="77777777" w:rsidR="00B35253" w:rsidRDefault="00B35253" w:rsidP="00B35253">
      <w:pPr>
        <w:numPr>
          <w:ilvl w:val="1"/>
          <w:numId w:val="51"/>
        </w:numPr>
        <w:tabs>
          <w:tab w:val="left" w:pos="1060"/>
        </w:tabs>
        <w:spacing w:line="0" w:lineRule="atLeast"/>
        <w:ind w:left="1060" w:hanging="111"/>
        <w:rPr>
          <w:rFonts w:ascii="Arial" w:eastAsia="Arial" w:hAnsi="Arial"/>
          <w:b/>
          <w:color w:val="3366FF"/>
          <w:sz w:val="10"/>
        </w:rPr>
      </w:pPr>
      <w:r>
        <w:rPr>
          <w:rFonts w:ascii="Arial" w:eastAsia="Arial" w:hAnsi="Arial"/>
          <w:b/>
          <w:color w:val="33CC33"/>
          <w:sz w:val="10"/>
        </w:rPr>
        <w:t xml:space="preserve">5 </w:t>
      </w:r>
      <w:proofErr w:type="gramStart"/>
      <w:r>
        <w:rPr>
          <w:rFonts w:ascii="Arial" w:eastAsia="Arial" w:hAnsi="Arial"/>
          <w:b/>
          <w:color w:val="33CC33"/>
          <w:sz w:val="10"/>
        </w:rPr>
        <w:t>%  Customer</w:t>
      </w:r>
      <w:proofErr w:type="gramEnd"/>
      <w:r>
        <w:rPr>
          <w:rFonts w:ascii="Arial" w:eastAsia="Arial" w:hAnsi="Arial"/>
          <w:b/>
          <w:color w:val="33CC33"/>
          <w:sz w:val="10"/>
        </w:rPr>
        <w:t xml:space="preserve"> Value Add,</w:t>
      </w:r>
    </w:p>
    <w:p w14:paraId="3F3574EE" w14:textId="77777777" w:rsidR="00B35253" w:rsidRDefault="00B35253" w:rsidP="00B35253">
      <w:pPr>
        <w:spacing w:line="55" w:lineRule="exact"/>
        <w:rPr>
          <w:rFonts w:ascii="Arial" w:eastAsia="Arial" w:hAnsi="Arial"/>
          <w:b/>
          <w:color w:val="3366FF"/>
          <w:sz w:val="10"/>
        </w:rPr>
      </w:pPr>
    </w:p>
    <w:p w14:paraId="00D3B4AB" w14:textId="77777777" w:rsidR="00B35253" w:rsidRDefault="00B35253" w:rsidP="00B35253">
      <w:pPr>
        <w:numPr>
          <w:ilvl w:val="1"/>
          <w:numId w:val="51"/>
        </w:numPr>
        <w:tabs>
          <w:tab w:val="left" w:pos="1060"/>
        </w:tabs>
        <w:spacing w:line="0" w:lineRule="atLeast"/>
        <w:ind w:left="1060" w:hanging="111"/>
        <w:rPr>
          <w:rFonts w:ascii="Arial" w:eastAsia="Arial" w:hAnsi="Arial"/>
          <w:b/>
          <w:color w:val="3366FF"/>
          <w:sz w:val="10"/>
        </w:rPr>
      </w:pPr>
      <w:r>
        <w:rPr>
          <w:rFonts w:ascii="Arial" w:eastAsia="Arial" w:hAnsi="Arial"/>
          <w:b/>
          <w:color w:val="FF9900"/>
          <w:sz w:val="10"/>
        </w:rPr>
        <w:t>35 % Business Value Add, and</w:t>
      </w:r>
    </w:p>
    <w:p w14:paraId="54C6AE4E" w14:textId="77777777" w:rsidR="00B35253" w:rsidRDefault="00B35253" w:rsidP="00B35253">
      <w:pPr>
        <w:spacing w:line="161" w:lineRule="exact"/>
        <w:rPr>
          <w:rFonts w:ascii="Arial" w:eastAsia="Arial" w:hAnsi="Arial"/>
          <w:b/>
          <w:color w:val="3366FF"/>
          <w:sz w:val="10"/>
        </w:rPr>
      </w:pPr>
    </w:p>
    <w:p w14:paraId="6519CA4A" w14:textId="77777777" w:rsidR="00B35253" w:rsidRDefault="00B35253" w:rsidP="00B35253">
      <w:pPr>
        <w:numPr>
          <w:ilvl w:val="1"/>
          <w:numId w:val="51"/>
        </w:numPr>
        <w:tabs>
          <w:tab w:val="left" w:pos="1060"/>
        </w:tabs>
        <w:spacing w:line="0" w:lineRule="atLeast"/>
        <w:ind w:left="1060" w:hanging="111"/>
        <w:rPr>
          <w:rFonts w:ascii="Arial" w:eastAsia="Arial" w:hAnsi="Arial"/>
          <w:b/>
          <w:color w:val="3366FF"/>
          <w:sz w:val="10"/>
        </w:rPr>
      </w:pPr>
      <w:r>
        <w:rPr>
          <w:rFonts w:ascii="Arial" w:eastAsia="Arial" w:hAnsi="Arial"/>
          <w:b/>
          <w:color w:val="FF0000"/>
          <w:sz w:val="10"/>
        </w:rPr>
        <w:t>60 % Waste (Non-Value Add)</w:t>
      </w:r>
    </w:p>
    <w:p w14:paraId="29726A07" w14:textId="77777777" w:rsidR="00B35253" w:rsidRDefault="00B35253" w:rsidP="00B35253">
      <w:pPr>
        <w:spacing w:line="313" w:lineRule="exact"/>
        <w:rPr>
          <w:rFonts w:eastAsia="Times New Roman"/>
        </w:rPr>
      </w:pPr>
    </w:p>
    <w:tbl>
      <w:tblPr>
        <w:tblW w:w="0" w:type="auto"/>
        <w:tblInd w:w="540" w:type="dxa"/>
        <w:tblLayout w:type="fixed"/>
        <w:tblCellMar>
          <w:left w:w="0" w:type="dxa"/>
          <w:right w:w="0" w:type="dxa"/>
        </w:tblCellMar>
        <w:tblLook w:val="0000" w:firstRow="0" w:lastRow="0" w:firstColumn="0" w:lastColumn="0" w:noHBand="0" w:noVBand="0"/>
      </w:tblPr>
      <w:tblGrid>
        <w:gridCol w:w="600"/>
        <w:gridCol w:w="580"/>
        <w:gridCol w:w="480"/>
        <w:gridCol w:w="1260"/>
      </w:tblGrid>
      <w:tr w:rsidR="00B35253" w14:paraId="57EBAE2D" w14:textId="77777777" w:rsidTr="00903E45">
        <w:trPr>
          <w:trHeight w:val="126"/>
        </w:trPr>
        <w:tc>
          <w:tcPr>
            <w:tcW w:w="600" w:type="dxa"/>
            <w:shd w:val="clear" w:color="auto" w:fill="auto"/>
            <w:vAlign w:val="bottom"/>
          </w:tcPr>
          <w:p w14:paraId="255A4CA9" w14:textId="77777777" w:rsidR="00B35253" w:rsidRDefault="00B35253" w:rsidP="00903E45">
            <w:pPr>
              <w:spacing w:line="0" w:lineRule="atLeast"/>
              <w:rPr>
                <w:rFonts w:ascii="Arial" w:eastAsia="Arial" w:hAnsi="Arial"/>
                <w:b/>
                <w:sz w:val="11"/>
              </w:rPr>
            </w:pPr>
            <w:r>
              <w:rPr>
                <w:rFonts w:ascii="Arial" w:eastAsia="Arial" w:hAnsi="Arial"/>
                <w:b/>
                <w:sz w:val="11"/>
              </w:rPr>
              <w:t>Typical</w:t>
            </w:r>
          </w:p>
        </w:tc>
        <w:tc>
          <w:tcPr>
            <w:tcW w:w="580" w:type="dxa"/>
            <w:vMerge w:val="restart"/>
            <w:shd w:val="clear" w:color="auto" w:fill="auto"/>
            <w:vAlign w:val="bottom"/>
          </w:tcPr>
          <w:p w14:paraId="143BB921" w14:textId="77777777" w:rsidR="00B35253" w:rsidRDefault="00B35253" w:rsidP="00903E45">
            <w:pPr>
              <w:spacing w:line="0" w:lineRule="atLeast"/>
              <w:ind w:left="140"/>
              <w:rPr>
                <w:rFonts w:ascii="Arial" w:eastAsia="Arial" w:hAnsi="Arial"/>
                <w:b/>
                <w:sz w:val="17"/>
              </w:rPr>
            </w:pPr>
            <w:r>
              <w:rPr>
                <w:rFonts w:ascii="Arial" w:eastAsia="Arial" w:hAnsi="Arial"/>
                <w:b/>
                <w:sz w:val="17"/>
              </w:rPr>
              <w:t>VA</w:t>
            </w:r>
          </w:p>
        </w:tc>
        <w:tc>
          <w:tcPr>
            <w:tcW w:w="480" w:type="dxa"/>
            <w:vMerge w:val="restart"/>
            <w:shd w:val="clear" w:color="auto" w:fill="auto"/>
            <w:vAlign w:val="bottom"/>
          </w:tcPr>
          <w:p w14:paraId="5239D046" w14:textId="77777777" w:rsidR="00B35253" w:rsidRDefault="00B35253" w:rsidP="00903E45">
            <w:pPr>
              <w:spacing w:line="0" w:lineRule="atLeast"/>
              <w:ind w:left="120"/>
              <w:rPr>
                <w:rFonts w:ascii="Arial" w:eastAsia="Arial" w:hAnsi="Arial"/>
                <w:b/>
                <w:w w:val="94"/>
                <w:sz w:val="17"/>
              </w:rPr>
            </w:pPr>
            <w:r>
              <w:rPr>
                <w:rFonts w:ascii="Arial" w:eastAsia="Arial" w:hAnsi="Arial"/>
                <w:b/>
                <w:w w:val="94"/>
                <w:sz w:val="17"/>
              </w:rPr>
              <w:t>BVA</w:t>
            </w:r>
          </w:p>
        </w:tc>
        <w:tc>
          <w:tcPr>
            <w:tcW w:w="1260" w:type="dxa"/>
            <w:vMerge w:val="restart"/>
            <w:shd w:val="clear" w:color="auto" w:fill="auto"/>
            <w:vAlign w:val="bottom"/>
          </w:tcPr>
          <w:p w14:paraId="0EF7EA7E" w14:textId="77777777" w:rsidR="00B35253" w:rsidRDefault="00B35253" w:rsidP="00903E45">
            <w:pPr>
              <w:spacing w:line="0" w:lineRule="atLeast"/>
              <w:ind w:left="920"/>
              <w:rPr>
                <w:rFonts w:ascii="Arial" w:eastAsia="Arial" w:hAnsi="Arial"/>
                <w:b/>
                <w:w w:val="89"/>
                <w:sz w:val="17"/>
              </w:rPr>
            </w:pPr>
            <w:r>
              <w:rPr>
                <w:rFonts w:ascii="Arial" w:eastAsia="Arial" w:hAnsi="Arial"/>
                <w:b/>
                <w:w w:val="89"/>
                <w:sz w:val="17"/>
              </w:rPr>
              <w:t>NVA</w:t>
            </w:r>
          </w:p>
        </w:tc>
      </w:tr>
      <w:tr w:rsidR="00B35253" w14:paraId="5D45F4A0" w14:textId="77777777" w:rsidTr="00903E45">
        <w:trPr>
          <w:trHeight w:val="126"/>
        </w:trPr>
        <w:tc>
          <w:tcPr>
            <w:tcW w:w="600" w:type="dxa"/>
            <w:vMerge w:val="restart"/>
            <w:shd w:val="clear" w:color="auto" w:fill="auto"/>
            <w:vAlign w:val="bottom"/>
          </w:tcPr>
          <w:p w14:paraId="0785DC5A" w14:textId="77777777" w:rsidR="00B35253" w:rsidRDefault="00B35253" w:rsidP="00903E45">
            <w:pPr>
              <w:spacing w:line="0" w:lineRule="atLeast"/>
              <w:rPr>
                <w:rFonts w:ascii="Arial" w:eastAsia="Arial" w:hAnsi="Arial"/>
                <w:b/>
                <w:sz w:val="11"/>
              </w:rPr>
            </w:pPr>
            <w:r>
              <w:rPr>
                <w:rFonts w:ascii="Arial" w:eastAsia="Arial" w:hAnsi="Arial"/>
                <w:b/>
                <w:sz w:val="11"/>
              </w:rPr>
              <w:t>Process</w:t>
            </w:r>
          </w:p>
        </w:tc>
        <w:tc>
          <w:tcPr>
            <w:tcW w:w="580" w:type="dxa"/>
            <w:vMerge/>
            <w:shd w:val="clear" w:color="auto" w:fill="auto"/>
            <w:vAlign w:val="bottom"/>
          </w:tcPr>
          <w:p w14:paraId="356320AB" w14:textId="77777777" w:rsidR="00B35253" w:rsidRDefault="00B35253" w:rsidP="00903E45">
            <w:pPr>
              <w:spacing w:line="0" w:lineRule="atLeast"/>
              <w:rPr>
                <w:rFonts w:eastAsia="Times New Roman"/>
                <w:sz w:val="6"/>
              </w:rPr>
            </w:pPr>
          </w:p>
        </w:tc>
        <w:tc>
          <w:tcPr>
            <w:tcW w:w="480" w:type="dxa"/>
            <w:vMerge/>
            <w:shd w:val="clear" w:color="auto" w:fill="auto"/>
            <w:vAlign w:val="bottom"/>
          </w:tcPr>
          <w:p w14:paraId="36E90DE6" w14:textId="77777777" w:rsidR="00B35253" w:rsidRDefault="00B35253" w:rsidP="00903E45">
            <w:pPr>
              <w:spacing w:line="0" w:lineRule="atLeast"/>
              <w:rPr>
                <w:rFonts w:eastAsia="Times New Roman"/>
                <w:sz w:val="6"/>
              </w:rPr>
            </w:pPr>
          </w:p>
        </w:tc>
        <w:tc>
          <w:tcPr>
            <w:tcW w:w="1260" w:type="dxa"/>
            <w:vMerge/>
            <w:shd w:val="clear" w:color="auto" w:fill="auto"/>
            <w:vAlign w:val="bottom"/>
          </w:tcPr>
          <w:p w14:paraId="25C6F8DD" w14:textId="77777777" w:rsidR="00B35253" w:rsidRDefault="00B35253" w:rsidP="00903E45">
            <w:pPr>
              <w:spacing w:line="0" w:lineRule="atLeast"/>
              <w:rPr>
                <w:rFonts w:eastAsia="Times New Roman"/>
                <w:sz w:val="6"/>
              </w:rPr>
            </w:pPr>
          </w:p>
        </w:tc>
      </w:tr>
      <w:tr w:rsidR="00B35253" w14:paraId="763677F7" w14:textId="77777777" w:rsidTr="00903E45">
        <w:trPr>
          <w:trHeight w:val="60"/>
        </w:trPr>
        <w:tc>
          <w:tcPr>
            <w:tcW w:w="600" w:type="dxa"/>
            <w:vMerge/>
            <w:shd w:val="clear" w:color="auto" w:fill="auto"/>
            <w:vAlign w:val="bottom"/>
          </w:tcPr>
          <w:p w14:paraId="5FC67CC2" w14:textId="77777777" w:rsidR="00B35253" w:rsidRDefault="00B35253" w:rsidP="00903E45">
            <w:pPr>
              <w:spacing w:line="0" w:lineRule="atLeast"/>
              <w:rPr>
                <w:rFonts w:eastAsia="Times New Roman"/>
                <w:sz w:val="5"/>
              </w:rPr>
            </w:pPr>
          </w:p>
        </w:tc>
        <w:tc>
          <w:tcPr>
            <w:tcW w:w="580" w:type="dxa"/>
            <w:shd w:val="clear" w:color="auto" w:fill="auto"/>
            <w:vAlign w:val="bottom"/>
          </w:tcPr>
          <w:p w14:paraId="5CAD0820" w14:textId="77777777" w:rsidR="00B35253" w:rsidRDefault="00B35253" w:rsidP="00903E45">
            <w:pPr>
              <w:spacing w:line="0" w:lineRule="atLeast"/>
              <w:rPr>
                <w:rFonts w:eastAsia="Times New Roman"/>
                <w:sz w:val="5"/>
              </w:rPr>
            </w:pPr>
          </w:p>
        </w:tc>
        <w:tc>
          <w:tcPr>
            <w:tcW w:w="480" w:type="dxa"/>
            <w:shd w:val="clear" w:color="auto" w:fill="auto"/>
            <w:vAlign w:val="bottom"/>
          </w:tcPr>
          <w:p w14:paraId="751D91CF" w14:textId="77777777" w:rsidR="00B35253" w:rsidRDefault="00B35253" w:rsidP="00903E45">
            <w:pPr>
              <w:spacing w:line="0" w:lineRule="atLeast"/>
              <w:rPr>
                <w:rFonts w:eastAsia="Times New Roman"/>
                <w:sz w:val="5"/>
              </w:rPr>
            </w:pPr>
          </w:p>
        </w:tc>
        <w:tc>
          <w:tcPr>
            <w:tcW w:w="1260" w:type="dxa"/>
            <w:shd w:val="clear" w:color="auto" w:fill="auto"/>
            <w:vAlign w:val="bottom"/>
          </w:tcPr>
          <w:p w14:paraId="0A6F9868" w14:textId="77777777" w:rsidR="00B35253" w:rsidRDefault="00B35253" w:rsidP="00903E45">
            <w:pPr>
              <w:spacing w:line="0" w:lineRule="atLeast"/>
              <w:rPr>
                <w:rFonts w:eastAsia="Times New Roman"/>
                <w:sz w:val="5"/>
              </w:rPr>
            </w:pPr>
          </w:p>
        </w:tc>
      </w:tr>
      <w:tr w:rsidR="00B35253" w14:paraId="66AA4F1C" w14:textId="77777777" w:rsidTr="00903E45">
        <w:trPr>
          <w:trHeight w:val="252"/>
        </w:trPr>
        <w:tc>
          <w:tcPr>
            <w:tcW w:w="600" w:type="dxa"/>
            <w:shd w:val="clear" w:color="auto" w:fill="auto"/>
            <w:vAlign w:val="bottom"/>
          </w:tcPr>
          <w:p w14:paraId="22A522B0" w14:textId="77777777" w:rsidR="00B35253" w:rsidRDefault="00B35253" w:rsidP="00903E45">
            <w:pPr>
              <w:spacing w:line="0" w:lineRule="atLeast"/>
              <w:rPr>
                <w:rFonts w:ascii="Arial" w:eastAsia="Arial" w:hAnsi="Arial"/>
                <w:b/>
                <w:sz w:val="11"/>
              </w:rPr>
            </w:pPr>
            <w:r>
              <w:rPr>
                <w:rFonts w:ascii="Arial" w:eastAsia="Arial" w:hAnsi="Arial"/>
                <w:b/>
                <w:sz w:val="11"/>
              </w:rPr>
              <w:t>Improved</w:t>
            </w:r>
          </w:p>
        </w:tc>
        <w:tc>
          <w:tcPr>
            <w:tcW w:w="580" w:type="dxa"/>
            <w:vMerge w:val="restart"/>
            <w:shd w:val="clear" w:color="auto" w:fill="auto"/>
            <w:vAlign w:val="bottom"/>
          </w:tcPr>
          <w:p w14:paraId="34307967" w14:textId="77777777" w:rsidR="00B35253" w:rsidRDefault="00B35253" w:rsidP="00903E45">
            <w:pPr>
              <w:spacing w:line="0" w:lineRule="atLeast"/>
              <w:ind w:left="140"/>
              <w:rPr>
                <w:rFonts w:ascii="Arial" w:eastAsia="Arial" w:hAnsi="Arial"/>
                <w:b/>
                <w:sz w:val="17"/>
              </w:rPr>
            </w:pPr>
            <w:r>
              <w:rPr>
                <w:rFonts w:ascii="Arial" w:eastAsia="Arial" w:hAnsi="Arial"/>
                <w:b/>
                <w:sz w:val="17"/>
              </w:rPr>
              <w:t>VA</w:t>
            </w:r>
          </w:p>
        </w:tc>
        <w:tc>
          <w:tcPr>
            <w:tcW w:w="480" w:type="dxa"/>
            <w:vMerge w:val="restart"/>
            <w:shd w:val="clear" w:color="auto" w:fill="auto"/>
            <w:vAlign w:val="bottom"/>
          </w:tcPr>
          <w:p w14:paraId="42AE387D" w14:textId="77777777" w:rsidR="00B35253" w:rsidRDefault="00B35253" w:rsidP="00903E45">
            <w:pPr>
              <w:spacing w:line="0" w:lineRule="atLeast"/>
              <w:ind w:left="60"/>
              <w:rPr>
                <w:rFonts w:ascii="Arial" w:eastAsia="Arial" w:hAnsi="Arial"/>
                <w:b/>
                <w:sz w:val="17"/>
              </w:rPr>
            </w:pPr>
            <w:r>
              <w:rPr>
                <w:rFonts w:ascii="Arial" w:eastAsia="Arial" w:hAnsi="Arial"/>
                <w:b/>
                <w:sz w:val="17"/>
              </w:rPr>
              <w:t>BVA</w:t>
            </w:r>
          </w:p>
        </w:tc>
        <w:tc>
          <w:tcPr>
            <w:tcW w:w="1260" w:type="dxa"/>
            <w:vMerge w:val="restart"/>
            <w:shd w:val="clear" w:color="auto" w:fill="auto"/>
            <w:vAlign w:val="bottom"/>
          </w:tcPr>
          <w:p w14:paraId="30B9E59C" w14:textId="77777777" w:rsidR="00B35253" w:rsidRDefault="00B35253" w:rsidP="00903E45">
            <w:pPr>
              <w:spacing w:line="0" w:lineRule="atLeast"/>
              <w:ind w:left="380"/>
              <w:rPr>
                <w:rFonts w:ascii="Arial" w:eastAsia="Arial" w:hAnsi="Arial"/>
                <w:b/>
                <w:sz w:val="17"/>
              </w:rPr>
            </w:pPr>
            <w:r>
              <w:rPr>
                <w:rFonts w:ascii="Arial" w:eastAsia="Arial" w:hAnsi="Arial"/>
                <w:b/>
                <w:sz w:val="17"/>
              </w:rPr>
              <w:t>NVA</w:t>
            </w:r>
          </w:p>
        </w:tc>
      </w:tr>
      <w:tr w:rsidR="00B35253" w14:paraId="36BAA3BE" w14:textId="77777777" w:rsidTr="00903E45">
        <w:trPr>
          <w:trHeight w:val="126"/>
        </w:trPr>
        <w:tc>
          <w:tcPr>
            <w:tcW w:w="600" w:type="dxa"/>
            <w:vMerge w:val="restart"/>
            <w:shd w:val="clear" w:color="auto" w:fill="auto"/>
            <w:vAlign w:val="bottom"/>
          </w:tcPr>
          <w:p w14:paraId="2EA9E347" w14:textId="77777777" w:rsidR="00B35253" w:rsidRDefault="00B35253" w:rsidP="00903E45">
            <w:pPr>
              <w:spacing w:line="0" w:lineRule="atLeast"/>
              <w:rPr>
                <w:rFonts w:ascii="Arial" w:eastAsia="Arial" w:hAnsi="Arial"/>
                <w:b/>
                <w:sz w:val="11"/>
              </w:rPr>
            </w:pPr>
            <w:r>
              <w:rPr>
                <w:rFonts w:ascii="Arial" w:eastAsia="Arial" w:hAnsi="Arial"/>
                <w:b/>
                <w:sz w:val="11"/>
              </w:rPr>
              <w:t>Process</w:t>
            </w:r>
          </w:p>
        </w:tc>
        <w:tc>
          <w:tcPr>
            <w:tcW w:w="580" w:type="dxa"/>
            <w:vMerge/>
            <w:shd w:val="clear" w:color="auto" w:fill="auto"/>
            <w:vAlign w:val="bottom"/>
          </w:tcPr>
          <w:p w14:paraId="4680E92B" w14:textId="77777777" w:rsidR="00B35253" w:rsidRDefault="00B35253" w:rsidP="00903E45">
            <w:pPr>
              <w:spacing w:line="0" w:lineRule="atLeast"/>
              <w:rPr>
                <w:rFonts w:eastAsia="Times New Roman"/>
                <w:sz w:val="6"/>
              </w:rPr>
            </w:pPr>
          </w:p>
        </w:tc>
        <w:tc>
          <w:tcPr>
            <w:tcW w:w="480" w:type="dxa"/>
            <w:vMerge/>
            <w:shd w:val="clear" w:color="auto" w:fill="auto"/>
            <w:vAlign w:val="bottom"/>
          </w:tcPr>
          <w:p w14:paraId="5A7DF04F" w14:textId="77777777" w:rsidR="00B35253" w:rsidRDefault="00B35253" w:rsidP="00903E45">
            <w:pPr>
              <w:spacing w:line="0" w:lineRule="atLeast"/>
              <w:rPr>
                <w:rFonts w:eastAsia="Times New Roman"/>
                <w:sz w:val="6"/>
              </w:rPr>
            </w:pPr>
          </w:p>
        </w:tc>
        <w:tc>
          <w:tcPr>
            <w:tcW w:w="1260" w:type="dxa"/>
            <w:vMerge/>
            <w:shd w:val="clear" w:color="auto" w:fill="auto"/>
            <w:vAlign w:val="bottom"/>
          </w:tcPr>
          <w:p w14:paraId="2C78F0CD" w14:textId="77777777" w:rsidR="00B35253" w:rsidRDefault="00B35253" w:rsidP="00903E45">
            <w:pPr>
              <w:spacing w:line="0" w:lineRule="atLeast"/>
              <w:rPr>
                <w:rFonts w:eastAsia="Times New Roman"/>
                <w:sz w:val="6"/>
              </w:rPr>
            </w:pPr>
          </w:p>
        </w:tc>
      </w:tr>
      <w:tr w:rsidR="00B35253" w14:paraId="2E59F751" w14:textId="77777777" w:rsidTr="00903E45">
        <w:trPr>
          <w:trHeight w:val="60"/>
        </w:trPr>
        <w:tc>
          <w:tcPr>
            <w:tcW w:w="600" w:type="dxa"/>
            <w:vMerge/>
            <w:shd w:val="clear" w:color="auto" w:fill="auto"/>
            <w:vAlign w:val="bottom"/>
          </w:tcPr>
          <w:p w14:paraId="31287D80" w14:textId="77777777" w:rsidR="00B35253" w:rsidRDefault="00B35253" w:rsidP="00903E45">
            <w:pPr>
              <w:spacing w:line="0" w:lineRule="atLeast"/>
              <w:rPr>
                <w:rFonts w:eastAsia="Times New Roman"/>
                <w:sz w:val="5"/>
              </w:rPr>
            </w:pPr>
          </w:p>
        </w:tc>
        <w:tc>
          <w:tcPr>
            <w:tcW w:w="580" w:type="dxa"/>
            <w:shd w:val="clear" w:color="auto" w:fill="auto"/>
            <w:vAlign w:val="bottom"/>
          </w:tcPr>
          <w:p w14:paraId="79636A4B" w14:textId="77777777" w:rsidR="00B35253" w:rsidRDefault="00B35253" w:rsidP="00903E45">
            <w:pPr>
              <w:spacing w:line="0" w:lineRule="atLeast"/>
              <w:rPr>
                <w:rFonts w:eastAsia="Times New Roman"/>
                <w:sz w:val="5"/>
              </w:rPr>
            </w:pPr>
          </w:p>
        </w:tc>
        <w:tc>
          <w:tcPr>
            <w:tcW w:w="480" w:type="dxa"/>
            <w:shd w:val="clear" w:color="auto" w:fill="auto"/>
            <w:vAlign w:val="bottom"/>
          </w:tcPr>
          <w:p w14:paraId="75F1B46E" w14:textId="77777777" w:rsidR="00B35253" w:rsidRDefault="00B35253" w:rsidP="00903E45">
            <w:pPr>
              <w:spacing w:line="0" w:lineRule="atLeast"/>
              <w:rPr>
                <w:rFonts w:eastAsia="Times New Roman"/>
                <w:sz w:val="5"/>
              </w:rPr>
            </w:pPr>
          </w:p>
        </w:tc>
        <w:tc>
          <w:tcPr>
            <w:tcW w:w="1260" w:type="dxa"/>
            <w:shd w:val="clear" w:color="auto" w:fill="auto"/>
            <w:vAlign w:val="bottom"/>
          </w:tcPr>
          <w:p w14:paraId="54A3E376" w14:textId="77777777" w:rsidR="00B35253" w:rsidRDefault="00B35253" w:rsidP="00903E45">
            <w:pPr>
              <w:spacing w:line="0" w:lineRule="atLeast"/>
              <w:rPr>
                <w:rFonts w:eastAsia="Times New Roman"/>
                <w:sz w:val="5"/>
              </w:rPr>
            </w:pPr>
          </w:p>
        </w:tc>
      </w:tr>
      <w:tr w:rsidR="00B35253" w14:paraId="73BF560C" w14:textId="77777777" w:rsidTr="00903E45">
        <w:trPr>
          <w:trHeight w:val="246"/>
        </w:trPr>
        <w:tc>
          <w:tcPr>
            <w:tcW w:w="600" w:type="dxa"/>
            <w:shd w:val="clear" w:color="auto" w:fill="auto"/>
            <w:vAlign w:val="bottom"/>
          </w:tcPr>
          <w:p w14:paraId="4C71A2E9" w14:textId="77777777" w:rsidR="00B35253" w:rsidRDefault="00B35253" w:rsidP="00903E45">
            <w:pPr>
              <w:spacing w:line="0" w:lineRule="atLeast"/>
              <w:rPr>
                <w:rFonts w:eastAsia="Times New Roman"/>
                <w:sz w:val="21"/>
              </w:rPr>
            </w:pPr>
          </w:p>
        </w:tc>
        <w:tc>
          <w:tcPr>
            <w:tcW w:w="580" w:type="dxa"/>
            <w:shd w:val="clear" w:color="auto" w:fill="auto"/>
            <w:vAlign w:val="bottom"/>
          </w:tcPr>
          <w:p w14:paraId="3E839F3C" w14:textId="77777777" w:rsidR="00B35253" w:rsidRDefault="00B35253" w:rsidP="00903E45">
            <w:pPr>
              <w:spacing w:line="0" w:lineRule="atLeast"/>
              <w:jc w:val="right"/>
              <w:rPr>
                <w:rFonts w:ascii="Arial" w:eastAsia="Arial" w:hAnsi="Arial"/>
                <w:b/>
                <w:sz w:val="9"/>
              </w:rPr>
            </w:pPr>
            <w:r>
              <w:rPr>
                <w:rFonts w:ascii="Arial" w:eastAsia="Arial" w:hAnsi="Arial"/>
                <w:b/>
                <w:sz w:val="9"/>
              </w:rPr>
              <w:t>.....</w:t>
            </w:r>
          </w:p>
        </w:tc>
        <w:tc>
          <w:tcPr>
            <w:tcW w:w="480" w:type="dxa"/>
            <w:shd w:val="clear" w:color="auto" w:fill="auto"/>
            <w:vAlign w:val="bottom"/>
          </w:tcPr>
          <w:p w14:paraId="5A808B6D" w14:textId="77777777" w:rsidR="00B35253" w:rsidRDefault="00B35253" w:rsidP="00903E45">
            <w:pPr>
              <w:spacing w:line="0" w:lineRule="atLeast"/>
              <w:ind w:left="40"/>
              <w:rPr>
                <w:rFonts w:ascii="Arial" w:eastAsia="Arial" w:hAnsi="Arial"/>
                <w:b/>
                <w:sz w:val="9"/>
              </w:rPr>
            </w:pPr>
            <w:r>
              <w:rPr>
                <w:rFonts w:ascii="Arial" w:eastAsia="Arial" w:hAnsi="Arial"/>
                <w:b/>
                <w:sz w:val="9"/>
              </w:rPr>
              <w:t>.......</w:t>
            </w:r>
          </w:p>
        </w:tc>
        <w:tc>
          <w:tcPr>
            <w:tcW w:w="1260" w:type="dxa"/>
            <w:shd w:val="clear" w:color="auto" w:fill="auto"/>
            <w:vAlign w:val="bottom"/>
          </w:tcPr>
          <w:p w14:paraId="1071AB25" w14:textId="77777777" w:rsidR="00B35253" w:rsidRDefault="00B35253" w:rsidP="00903E45">
            <w:pPr>
              <w:spacing w:line="0" w:lineRule="atLeast"/>
              <w:rPr>
                <w:rFonts w:ascii="Arial" w:eastAsia="Arial" w:hAnsi="Arial"/>
                <w:b/>
                <w:sz w:val="9"/>
              </w:rPr>
            </w:pPr>
            <w:r>
              <w:rPr>
                <w:rFonts w:ascii="Arial" w:eastAsia="Arial" w:hAnsi="Arial"/>
                <w:b/>
                <w:sz w:val="9"/>
              </w:rPr>
              <w:t>TIME............</w:t>
            </w:r>
          </w:p>
        </w:tc>
      </w:tr>
    </w:tbl>
    <w:p w14:paraId="0E54FFA0" w14:textId="77777777" w:rsidR="00B35253" w:rsidRDefault="00B35253" w:rsidP="00B35253">
      <w:pPr>
        <w:spacing w:line="393" w:lineRule="exact"/>
        <w:rPr>
          <w:rFonts w:eastAsia="Times New Roman"/>
        </w:rPr>
      </w:pPr>
    </w:p>
    <w:p w14:paraId="6DDF5AF0"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7</w:t>
      </w:r>
    </w:p>
    <w:p w14:paraId="2CB0A3C6" w14:textId="05CCF1C4"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1968" behindDoc="1" locked="0" layoutInCell="1" allowOverlap="1" wp14:anchorId="45A2495E" wp14:editId="0E3E4440">
            <wp:simplePos x="0" y="0"/>
            <wp:positionH relativeFrom="column">
              <wp:posOffset>-5080</wp:posOffset>
            </wp:positionH>
            <wp:positionV relativeFrom="paragraph">
              <wp:posOffset>582295</wp:posOffset>
            </wp:positionV>
            <wp:extent cx="2785745" cy="2089150"/>
            <wp:effectExtent l="0" t="0" r="8255"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0F879CB4" w14:textId="77777777" w:rsidR="00B35253" w:rsidRDefault="00B35253" w:rsidP="00B35253">
      <w:pPr>
        <w:spacing w:line="200" w:lineRule="exact"/>
        <w:rPr>
          <w:rFonts w:eastAsia="Times New Roman"/>
        </w:rPr>
      </w:pPr>
    </w:p>
    <w:p w14:paraId="60935A97" w14:textId="77777777" w:rsidR="00B35253" w:rsidRDefault="00B35253" w:rsidP="00B35253">
      <w:pPr>
        <w:spacing w:line="200" w:lineRule="exact"/>
        <w:rPr>
          <w:rFonts w:eastAsia="Times New Roman"/>
        </w:rPr>
      </w:pPr>
    </w:p>
    <w:p w14:paraId="10072B59" w14:textId="77777777" w:rsidR="00B35253" w:rsidRDefault="00B35253" w:rsidP="00B35253">
      <w:pPr>
        <w:spacing w:line="200" w:lineRule="exact"/>
        <w:rPr>
          <w:rFonts w:eastAsia="Times New Roman"/>
        </w:rPr>
      </w:pPr>
    </w:p>
    <w:p w14:paraId="7E16BCA9" w14:textId="77777777" w:rsidR="00B35253" w:rsidRDefault="00B35253" w:rsidP="00B35253">
      <w:pPr>
        <w:spacing w:line="200" w:lineRule="exact"/>
        <w:rPr>
          <w:rFonts w:eastAsia="Times New Roman"/>
        </w:rPr>
      </w:pPr>
    </w:p>
    <w:p w14:paraId="49509C99" w14:textId="77777777" w:rsidR="00B35253" w:rsidRDefault="00B35253" w:rsidP="00B35253">
      <w:pPr>
        <w:spacing w:line="226" w:lineRule="exact"/>
        <w:rPr>
          <w:rFonts w:eastAsia="Times New Roman"/>
        </w:rPr>
      </w:pPr>
    </w:p>
    <w:p w14:paraId="34948781" w14:textId="77777777" w:rsidR="00B35253" w:rsidRDefault="00B35253" w:rsidP="00B35253">
      <w:pPr>
        <w:spacing w:line="0" w:lineRule="atLeast"/>
        <w:ind w:left="720"/>
        <w:rPr>
          <w:rFonts w:ascii="Arial" w:eastAsia="Arial" w:hAnsi="Arial"/>
          <w:b/>
          <w:sz w:val="19"/>
        </w:rPr>
      </w:pPr>
      <w:r>
        <w:rPr>
          <w:rFonts w:ascii="Arial" w:eastAsia="Arial" w:hAnsi="Arial"/>
          <w:b/>
          <w:sz w:val="19"/>
        </w:rPr>
        <w:t>THE ANTIDOTE TO WASTE</w:t>
      </w:r>
    </w:p>
    <w:p w14:paraId="411F253F" w14:textId="77777777" w:rsidR="00B35253" w:rsidRDefault="00B35253" w:rsidP="00B35253">
      <w:pPr>
        <w:spacing w:line="200" w:lineRule="exact"/>
        <w:rPr>
          <w:rFonts w:eastAsia="Times New Roman"/>
        </w:rPr>
      </w:pPr>
    </w:p>
    <w:p w14:paraId="62E4C35E" w14:textId="77777777" w:rsidR="00B35253" w:rsidRDefault="00B35253" w:rsidP="00B35253">
      <w:pPr>
        <w:spacing w:line="232" w:lineRule="exact"/>
        <w:rPr>
          <w:rFonts w:eastAsia="Times New Roman"/>
        </w:rPr>
      </w:pPr>
    </w:p>
    <w:p w14:paraId="7D27D30C" w14:textId="77777777" w:rsidR="00B35253" w:rsidRDefault="00B35253" w:rsidP="00B35253">
      <w:pPr>
        <w:numPr>
          <w:ilvl w:val="0"/>
          <w:numId w:val="52"/>
        </w:numPr>
        <w:tabs>
          <w:tab w:val="left" w:pos="840"/>
        </w:tabs>
        <w:spacing w:line="0" w:lineRule="atLeast"/>
        <w:ind w:left="840" w:hanging="119"/>
        <w:rPr>
          <w:rFonts w:ascii="Arial" w:eastAsia="Arial" w:hAnsi="Arial"/>
          <w:b/>
          <w:color w:val="B71E42"/>
          <w:sz w:val="12"/>
        </w:rPr>
      </w:pPr>
      <w:r>
        <w:rPr>
          <w:rFonts w:ascii="Arial" w:eastAsia="Arial" w:hAnsi="Arial"/>
          <w:b/>
          <w:sz w:val="12"/>
        </w:rPr>
        <w:t>The Six S’s:</w:t>
      </w:r>
    </w:p>
    <w:p w14:paraId="7BD874C2" w14:textId="77777777" w:rsidR="00B35253" w:rsidRDefault="00B35253" w:rsidP="00B35253">
      <w:pPr>
        <w:spacing w:line="18" w:lineRule="exact"/>
        <w:rPr>
          <w:rFonts w:ascii="Arial" w:eastAsia="Arial" w:hAnsi="Arial"/>
          <w:b/>
          <w:color w:val="B71E42"/>
          <w:sz w:val="12"/>
        </w:rPr>
      </w:pPr>
    </w:p>
    <w:p w14:paraId="3A042AFE"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r>
        <w:rPr>
          <w:rFonts w:ascii="Arial" w:eastAsia="Arial" w:hAnsi="Arial"/>
          <w:b/>
          <w:color w:val="0000FF"/>
          <w:sz w:val="19"/>
        </w:rPr>
        <w:t>Sort</w:t>
      </w:r>
    </w:p>
    <w:p w14:paraId="4CF21722" w14:textId="77777777" w:rsidR="00B35253" w:rsidRDefault="00B35253" w:rsidP="00B35253">
      <w:pPr>
        <w:spacing w:line="23" w:lineRule="exact"/>
        <w:rPr>
          <w:rFonts w:ascii="Arial" w:eastAsia="Arial" w:hAnsi="Arial"/>
          <w:b/>
          <w:color w:val="B71E42"/>
          <w:sz w:val="19"/>
        </w:rPr>
      </w:pPr>
    </w:p>
    <w:p w14:paraId="7E6E4A6A"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r>
        <w:rPr>
          <w:rFonts w:ascii="Arial" w:eastAsia="Arial" w:hAnsi="Arial"/>
          <w:b/>
          <w:color w:val="0000FF"/>
          <w:sz w:val="19"/>
        </w:rPr>
        <w:t>Straighten</w:t>
      </w:r>
    </w:p>
    <w:p w14:paraId="6829C741" w14:textId="77777777" w:rsidR="00B35253" w:rsidRDefault="00B35253" w:rsidP="00B35253">
      <w:pPr>
        <w:spacing w:line="21" w:lineRule="exact"/>
        <w:rPr>
          <w:rFonts w:ascii="Arial" w:eastAsia="Arial" w:hAnsi="Arial"/>
          <w:b/>
          <w:color w:val="B71E42"/>
          <w:sz w:val="19"/>
        </w:rPr>
      </w:pPr>
    </w:p>
    <w:p w14:paraId="25CE0778"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r>
        <w:rPr>
          <w:rFonts w:ascii="Arial" w:eastAsia="Arial" w:hAnsi="Arial"/>
          <w:b/>
          <w:color w:val="0000FF"/>
          <w:sz w:val="19"/>
        </w:rPr>
        <w:t>Shine</w:t>
      </w:r>
    </w:p>
    <w:p w14:paraId="6C014DEC" w14:textId="77777777" w:rsidR="00B35253" w:rsidRDefault="00B35253" w:rsidP="00B35253">
      <w:pPr>
        <w:spacing w:line="23" w:lineRule="exact"/>
        <w:rPr>
          <w:rFonts w:ascii="Arial" w:eastAsia="Arial" w:hAnsi="Arial"/>
          <w:b/>
          <w:color w:val="B71E42"/>
          <w:sz w:val="19"/>
        </w:rPr>
      </w:pPr>
    </w:p>
    <w:p w14:paraId="091753F1"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proofErr w:type="spellStart"/>
      <w:r>
        <w:rPr>
          <w:rFonts w:ascii="Arial" w:eastAsia="Arial" w:hAnsi="Arial"/>
          <w:b/>
          <w:color w:val="0000FF"/>
          <w:sz w:val="19"/>
        </w:rPr>
        <w:t>Standardise</w:t>
      </w:r>
      <w:proofErr w:type="spellEnd"/>
    </w:p>
    <w:p w14:paraId="5EFC0C1B" w14:textId="77777777" w:rsidR="00B35253" w:rsidRDefault="00B35253" w:rsidP="00B35253">
      <w:pPr>
        <w:spacing w:line="21" w:lineRule="exact"/>
        <w:rPr>
          <w:rFonts w:ascii="Arial" w:eastAsia="Arial" w:hAnsi="Arial"/>
          <w:b/>
          <w:color w:val="B71E42"/>
          <w:sz w:val="19"/>
        </w:rPr>
      </w:pPr>
    </w:p>
    <w:p w14:paraId="0669538F"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r>
        <w:rPr>
          <w:rFonts w:ascii="Arial" w:eastAsia="Arial" w:hAnsi="Arial"/>
          <w:b/>
          <w:color w:val="0000FF"/>
          <w:sz w:val="19"/>
        </w:rPr>
        <w:t>Sustain</w:t>
      </w:r>
    </w:p>
    <w:p w14:paraId="11B75012" w14:textId="77777777" w:rsidR="00B35253" w:rsidRDefault="00B35253" w:rsidP="00B35253">
      <w:pPr>
        <w:spacing w:line="23" w:lineRule="exact"/>
        <w:rPr>
          <w:rFonts w:ascii="Arial" w:eastAsia="Arial" w:hAnsi="Arial"/>
          <w:b/>
          <w:color w:val="B71E42"/>
          <w:sz w:val="19"/>
        </w:rPr>
      </w:pPr>
    </w:p>
    <w:p w14:paraId="40878214" w14:textId="77777777" w:rsidR="00B35253" w:rsidRDefault="00B35253" w:rsidP="00B35253">
      <w:pPr>
        <w:numPr>
          <w:ilvl w:val="1"/>
          <w:numId w:val="52"/>
        </w:numPr>
        <w:tabs>
          <w:tab w:val="left" w:pos="1040"/>
        </w:tabs>
        <w:spacing w:line="0" w:lineRule="atLeast"/>
        <w:ind w:left="1040" w:hanging="98"/>
        <w:rPr>
          <w:rFonts w:ascii="Arial" w:eastAsia="Arial" w:hAnsi="Arial"/>
          <w:b/>
          <w:color w:val="B71E42"/>
          <w:sz w:val="19"/>
        </w:rPr>
      </w:pPr>
      <w:r>
        <w:rPr>
          <w:rFonts w:ascii="Arial" w:eastAsia="Arial" w:hAnsi="Arial"/>
          <w:b/>
          <w:color w:val="0000FF"/>
          <w:sz w:val="19"/>
        </w:rPr>
        <w:t>Safety</w:t>
      </w:r>
    </w:p>
    <w:p w14:paraId="2996144E" w14:textId="77777777" w:rsidR="00B35253" w:rsidRDefault="00B35253" w:rsidP="00B35253">
      <w:pPr>
        <w:spacing w:line="200" w:lineRule="exact"/>
        <w:rPr>
          <w:rFonts w:eastAsia="Times New Roman"/>
        </w:rPr>
      </w:pPr>
    </w:p>
    <w:p w14:paraId="7D95C268" w14:textId="77777777" w:rsidR="00B35253" w:rsidRDefault="00B35253" w:rsidP="00B35253">
      <w:pPr>
        <w:spacing w:line="200" w:lineRule="exact"/>
        <w:rPr>
          <w:rFonts w:eastAsia="Times New Roman"/>
        </w:rPr>
      </w:pPr>
    </w:p>
    <w:p w14:paraId="75501A52" w14:textId="77777777" w:rsidR="00B35253" w:rsidRDefault="00B35253" w:rsidP="00B35253">
      <w:pPr>
        <w:spacing w:line="200" w:lineRule="exact"/>
        <w:rPr>
          <w:rFonts w:eastAsia="Times New Roman"/>
        </w:rPr>
      </w:pPr>
    </w:p>
    <w:p w14:paraId="1D0EB673" w14:textId="77777777" w:rsidR="00B35253" w:rsidRDefault="00B35253" w:rsidP="00B35253">
      <w:pPr>
        <w:spacing w:line="200" w:lineRule="exact"/>
        <w:rPr>
          <w:rFonts w:eastAsia="Times New Roman"/>
        </w:rPr>
      </w:pPr>
    </w:p>
    <w:p w14:paraId="587A1A97" w14:textId="77777777" w:rsidR="00B35253" w:rsidRDefault="00B35253" w:rsidP="00B35253">
      <w:pPr>
        <w:spacing w:line="202" w:lineRule="exact"/>
        <w:rPr>
          <w:rFonts w:eastAsia="Times New Roman"/>
        </w:rPr>
      </w:pPr>
    </w:p>
    <w:p w14:paraId="5F5AF143"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9</w:t>
      </w:r>
    </w:p>
    <w:p w14:paraId="3EE69273" w14:textId="6FF96EC3"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2992" behindDoc="1" locked="0" layoutInCell="1" allowOverlap="1" wp14:anchorId="7DE58804" wp14:editId="31890108">
            <wp:simplePos x="0" y="0"/>
            <wp:positionH relativeFrom="column">
              <wp:posOffset>-5080</wp:posOffset>
            </wp:positionH>
            <wp:positionV relativeFrom="paragraph">
              <wp:posOffset>581025</wp:posOffset>
            </wp:positionV>
            <wp:extent cx="2785745" cy="2089150"/>
            <wp:effectExtent l="0" t="0" r="8255"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2E8D09F7" w14:textId="77777777" w:rsidR="00B35253" w:rsidRDefault="00B35253" w:rsidP="00B35253">
      <w:pPr>
        <w:spacing w:line="200" w:lineRule="exact"/>
        <w:rPr>
          <w:rFonts w:eastAsia="Times New Roman"/>
        </w:rPr>
      </w:pPr>
    </w:p>
    <w:p w14:paraId="73C40771" w14:textId="77777777" w:rsidR="00B35253" w:rsidRDefault="00B35253" w:rsidP="00B35253">
      <w:pPr>
        <w:spacing w:line="200" w:lineRule="exact"/>
        <w:rPr>
          <w:rFonts w:eastAsia="Times New Roman"/>
        </w:rPr>
      </w:pPr>
    </w:p>
    <w:p w14:paraId="425E7B87" w14:textId="77777777" w:rsidR="00B35253" w:rsidRDefault="00B35253" w:rsidP="00B35253">
      <w:pPr>
        <w:spacing w:line="200" w:lineRule="exact"/>
        <w:rPr>
          <w:rFonts w:eastAsia="Times New Roman"/>
        </w:rPr>
      </w:pPr>
    </w:p>
    <w:p w14:paraId="3DB5BF16" w14:textId="77777777" w:rsidR="00B35253" w:rsidRDefault="00B35253" w:rsidP="00B35253">
      <w:pPr>
        <w:spacing w:line="378" w:lineRule="exact"/>
        <w:rPr>
          <w:rFonts w:eastAsia="Times New Roman"/>
        </w:rPr>
      </w:pPr>
    </w:p>
    <w:p w14:paraId="00708F0E" w14:textId="77777777" w:rsidR="00B35253" w:rsidRDefault="00B35253" w:rsidP="00B35253">
      <w:pPr>
        <w:spacing w:line="0" w:lineRule="atLeast"/>
        <w:ind w:left="600"/>
        <w:jc w:val="center"/>
        <w:rPr>
          <w:rFonts w:ascii="Arial" w:eastAsia="Arial" w:hAnsi="Arial"/>
          <w:b/>
          <w:sz w:val="17"/>
        </w:rPr>
      </w:pPr>
      <w:r>
        <w:rPr>
          <w:rFonts w:ascii="Arial" w:eastAsia="Arial" w:hAnsi="Arial"/>
          <w:b/>
          <w:sz w:val="17"/>
        </w:rPr>
        <w:t>Using 5S: The Numbers Game . . .</w:t>
      </w:r>
    </w:p>
    <w:p w14:paraId="792CBA50" w14:textId="77777777" w:rsidR="00B35253" w:rsidRDefault="00B35253" w:rsidP="00B35253">
      <w:pPr>
        <w:spacing w:line="200" w:lineRule="exact"/>
        <w:rPr>
          <w:rFonts w:eastAsia="Times New Roman"/>
        </w:rPr>
      </w:pPr>
    </w:p>
    <w:p w14:paraId="43F4920A" w14:textId="77777777" w:rsidR="00B35253" w:rsidRDefault="00B35253" w:rsidP="00B35253">
      <w:pPr>
        <w:spacing w:line="331" w:lineRule="exact"/>
        <w:rPr>
          <w:rFonts w:eastAsia="Times New Roman"/>
        </w:rPr>
      </w:pPr>
    </w:p>
    <w:p w14:paraId="18935C22" w14:textId="77777777" w:rsidR="00B35253" w:rsidRDefault="00B35253" w:rsidP="00B35253">
      <w:pPr>
        <w:spacing w:line="0" w:lineRule="atLeast"/>
        <w:ind w:left="480"/>
        <w:rPr>
          <w:rFonts w:ascii="Arial" w:eastAsia="Arial" w:hAnsi="Arial"/>
          <w:b/>
          <w:sz w:val="10"/>
        </w:rPr>
      </w:pPr>
      <w:r>
        <w:rPr>
          <w:rFonts w:ascii="Arial" w:eastAsia="Arial" w:hAnsi="Arial"/>
          <w:b/>
          <w:sz w:val="10"/>
        </w:rPr>
        <w:t xml:space="preserve">The numbers have now been </w:t>
      </w:r>
      <w:r>
        <w:rPr>
          <w:rFonts w:ascii="Arial" w:eastAsia="Arial" w:hAnsi="Arial"/>
          <w:b/>
          <w:sz w:val="10"/>
          <w:u w:val="single"/>
        </w:rPr>
        <w:t>SORTED</w:t>
      </w:r>
      <w:r>
        <w:rPr>
          <w:rFonts w:ascii="Arial" w:eastAsia="Arial" w:hAnsi="Arial"/>
          <w:b/>
          <w:sz w:val="10"/>
        </w:rPr>
        <w:t xml:space="preserve"> (and unwanted items discarded).</w:t>
      </w:r>
    </w:p>
    <w:p w14:paraId="6842374D" w14:textId="77777777" w:rsidR="00B35253" w:rsidRDefault="00B35253" w:rsidP="00B35253">
      <w:pPr>
        <w:spacing w:line="12" w:lineRule="exact"/>
        <w:rPr>
          <w:rFonts w:eastAsia="Times New Roman"/>
        </w:rPr>
      </w:pPr>
    </w:p>
    <w:p w14:paraId="4F507298" w14:textId="77777777" w:rsidR="00B35253" w:rsidRDefault="00B35253" w:rsidP="00B35253">
      <w:pPr>
        <w:spacing w:line="0" w:lineRule="atLeast"/>
        <w:ind w:left="480"/>
        <w:rPr>
          <w:rFonts w:ascii="Arial" w:eastAsia="Arial" w:hAnsi="Arial"/>
          <w:b/>
          <w:sz w:val="11"/>
        </w:rPr>
      </w:pPr>
      <w:r>
        <w:rPr>
          <w:rFonts w:ascii="Arial" w:eastAsia="Arial" w:hAnsi="Arial"/>
          <w:b/>
          <w:sz w:val="11"/>
        </w:rPr>
        <w:t>Now count as high as you can from 1 to 30 in 15 seconds. . .</w:t>
      </w:r>
    </w:p>
    <w:p w14:paraId="5C490117" w14:textId="77777777" w:rsidR="00B35253" w:rsidRDefault="00B35253" w:rsidP="00B35253">
      <w:pPr>
        <w:spacing w:line="174" w:lineRule="exact"/>
        <w:rPr>
          <w:rFonts w:eastAsia="Times New Roman"/>
        </w:rPr>
      </w:pPr>
    </w:p>
    <w:tbl>
      <w:tblPr>
        <w:tblW w:w="0" w:type="auto"/>
        <w:tblInd w:w="960" w:type="dxa"/>
        <w:tblLayout w:type="fixed"/>
        <w:tblCellMar>
          <w:left w:w="0" w:type="dxa"/>
          <w:right w:w="0" w:type="dxa"/>
        </w:tblCellMar>
        <w:tblLook w:val="0000" w:firstRow="0" w:lastRow="0" w:firstColumn="0" w:lastColumn="0" w:noHBand="0" w:noVBand="0"/>
      </w:tblPr>
      <w:tblGrid>
        <w:gridCol w:w="280"/>
        <w:gridCol w:w="320"/>
        <w:gridCol w:w="460"/>
        <w:gridCol w:w="620"/>
        <w:gridCol w:w="740"/>
        <w:gridCol w:w="560"/>
        <w:gridCol w:w="140"/>
      </w:tblGrid>
      <w:tr w:rsidR="00B35253" w14:paraId="20E3D51E" w14:textId="77777777" w:rsidTr="00903E45">
        <w:trPr>
          <w:trHeight w:val="264"/>
        </w:trPr>
        <w:tc>
          <w:tcPr>
            <w:tcW w:w="280" w:type="dxa"/>
            <w:shd w:val="clear" w:color="auto" w:fill="auto"/>
            <w:vAlign w:val="bottom"/>
          </w:tcPr>
          <w:p w14:paraId="77BBC151" w14:textId="77777777" w:rsidR="00B35253" w:rsidRDefault="00B35253" w:rsidP="00903E45">
            <w:pPr>
              <w:spacing w:line="0" w:lineRule="atLeast"/>
              <w:jc w:val="right"/>
              <w:rPr>
                <w:rFonts w:ascii="Arial" w:eastAsia="Arial" w:hAnsi="Arial"/>
                <w:b/>
                <w:w w:val="78"/>
                <w:sz w:val="23"/>
              </w:rPr>
            </w:pPr>
            <w:r>
              <w:rPr>
                <w:rFonts w:ascii="Arial" w:eastAsia="Arial" w:hAnsi="Arial"/>
                <w:b/>
                <w:w w:val="78"/>
                <w:sz w:val="23"/>
              </w:rPr>
              <w:t>24</w:t>
            </w:r>
          </w:p>
        </w:tc>
        <w:tc>
          <w:tcPr>
            <w:tcW w:w="320" w:type="dxa"/>
            <w:shd w:val="clear" w:color="auto" w:fill="auto"/>
            <w:vAlign w:val="bottom"/>
          </w:tcPr>
          <w:p w14:paraId="78F44B31" w14:textId="77777777" w:rsidR="00B35253" w:rsidRDefault="00B35253" w:rsidP="00903E45">
            <w:pPr>
              <w:spacing w:line="0" w:lineRule="atLeast"/>
              <w:rPr>
                <w:rFonts w:eastAsia="Times New Roman"/>
                <w:sz w:val="22"/>
              </w:rPr>
            </w:pPr>
          </w:p>
        </w:tc>
        <w:tc>
          <w:tcPr>
            <w:tcW w:w="460" w:type="dxa"/>
            <w:shd w:val="clear" w:color="auto" w:fill="auto"/>
            <w:vAlign w:val="bottom"/>
          </w:tcPr>
          <w:p w14:paraId="4EF57FED" w14:textId="77777777" w:rsidR="00B35253" w:rsidRDefault="00B35253" w:rsidP="00903E45">
            <w:pPr>
              <w:spacing w:line="0" w:lineRule="atLeast"/>
              <w:ind w:right="141"/>
              <w:jc w:val="right"/>
              <w:rPr>
                <w:rFonts w:ascii="Arial" w:eastAsia="Arial" w:hAnsi="Arial"/>
                <w:b/>
                <w:sz w:val="16"/>
              </w:rPr>
            </w:pPr>
            <w:r>
              <w:rPr>
                <w:rFonts w:ascii="Arial" w:eastAsia="Arial" w:hAnsi="Arial"/>
                <w:b/>
                <w:sz w:val="16"/>
              </w:rPr>
              <w:t>9</w:t>
            </w:r>
          </w:p>
        </w:tc>
        <w:tc>
          <w:tcPr>
            <w:tcW w:w="620" w:type="dxa"/>
            <w:vMerge w:val="restart"/>
            <w:shd w:val="clear" w:color="auto" w:fill="auto"/>
            <w:vAlign w:val="bottom"/>
          </w:tcPr>
          <w:p w14:paraId="3B397AF1" w14:textId="77777777" w:rsidR="00B35253" w:rsidRDefault="00B35253" w:rsidP="00903E45">
            <w:pPr>
              <w:spacing w:line="0" w:lineRule="atLeast"/>
              <w:ind w:right="85"/>
              <w:jc w:val="right"/>
              <w:rPr>
                <w:rFonts w:ascii="Arial" w:eastAsia="Arial" w:hAnsi="Arial"/>
                <w:b/>
                <w:sz w:val="21"/>
              </w:rPr>
            </w:pPr>
            <w:r>
              <w:rPr>
                <w:rFonts w:ascii="Arial" w:eastAsia="Arial" w:hAnsi="Arial"/>
                <w:b/>
                <w:sz w:val="21"/>
              </w:rPr>
              <w:t>5</w:t>
            </w:r>
          </w:p>
        </w:tc>
        <w:tc>
          <w:tcPr>
            <w:tcW w:w="740" w:type="dxa"/>
            <w:vMerge w:val="restart"/>
            <w:shd w:val="clear" w:color="auto" w:fill="auto"/>
            <w:vAlign w:val="bottom"/>
          </w:tcPr>
          <w:p w14:paraId="272E5335" w14:textId="77777777" w:rsidR="00B35253" w:rsidRDefault="00B35253" w:rsidP="00903E45">
            <w:pPr>
              <w:spacing w:line="0" w:lineRule="atLeast"/>
              <w:jc w:val="right"/>
              <w:rPr>
                <w:rFonts w:ascii="Arial" w:eastAsia="Arial" w:hAnsi="Arial"/>
                <w:b/>
                <w:sz w:val="23"/>
              </w:rPr>
            </w:pPr>
            <w:r>
              <w:rPr>
                <w:rFonts w:ascii="Arial" w:eastAsia="Arial" w:hAnsi="Arial"/>
                <w:b/>
                <w:sz w:val="23"/>
              </w:rPr>
              <w:t>3</w:t>
            </w:r>
          </w:p>
        </w:tc>
        <w:tc>
          <w:tcPr>
            <w:tcW w:w="560" w:type="dxa"/>
            <w:vMerge w:val="restart"/>
            <w:shd w:val="clear" w:color="auto" w:fill="auto"/>
            <w:vAlign w:val="bottom"/>
          </w:tcPr>
          <w:p w14:paraId="373AE20F" w14:textId="77777777" w:rsidR="00B35253" w:rsidRDefault="00B35253" w:rsidP="00903E45">
            <w:pPr>
              <w:spacing w:line="0" w:lineRule="atLeast"/>
              <w:ind w:right="182"/>
              <w:jc w:val="right"/>
              <w:rPr>
                <w:rFonts w:ascii="Arial" w:eastAsia="Arial" w:hAnsi="Arial"/>
                <w:b/>
                <w:sz w:val="17"/>
              </w:rPr>
            </w:pPr>
            <w:r>
              <w:rPr>
                <w:rFonts w:ascii="Arial" w:eastAsia="Arial" w:hAnsi="Arial"/>
                <w:b/>
                <w:sz w:val="17"/>
              </w:rPr>
              <w:t>28</w:t>
            </w:r>
          </w:p>
        </w:tc>
        <w:tc>
          <w:tcPr>
            <w:tcW w:w="140" w:type="dxa"/>
            <w:shd w:val="clear" w:color="auto" w:fill="auto"/>
            <w:vAlign w:val="bottom"/>
          </w:tcPr>
          <w:p w14:paraId="68FF3010" w14:textId="77777777" w:rsidR="00B35253" w:rsidRDefault="00B35253" w:rsidP="00903E45">
            <w:pPr>
              <w:spacing w:line="0" w:lineRule="atLeast"/>
              <w:rPr>
                <w:rFonts w:eastAsia="Times New Roman"/>
                <w:sz w:val="22"/>
              </w:rPr>
            </w:pPr>
          </w:p>
        </w:tc>
      </w:tr>
      <w:tr w:rsidR="00B35253" w14:paraId="757DCB25" w14:textId="77777777" w:rsidTr="00903E45">
        <w:trPr>
          <w:trHeight w:val="82"/>
        </w:trPr>
        <w:tc>
          <w:tcPr>
            <w:tcW w:w="280" w:type="dxa"/>
            <w:shd w:val="clear" w:color="auto" w:fill="auto"/>
            <w:vAlign w:val="bottom"/>
          </w:tcPr>
          <w:p w14:paraId="5F73AAAD" w14:textId="77777777" w:rsidR="00B35253" w:rsidRDefault="00B35253" w:rsidP="00903E45">
            <w:pPr>
              <w:spacing w:line="0" w:lineRule="atLeast"/>
              <w:rPr>
                <w:rFonts w:eastAsia="Times New Roman"/>
                <w:sz w:val="7"/>
              </w:rPr>
            </w:pPr>
          </w:p>
        </w:tc>
        <w:tc>
          <w:tcPr>
            <w:tcW w:w="320" w:type="dxa"/>
            <w:shd w:val="clear" w:color="auto" w:fill="auto"/>
            <w:vAlign w:val="bottom"/>
          </w:tcPr>
          <w:p w14:paraId="73679353" w14:textId="77777777" w:rsidR="00B35253" w:rsidRDefault="00B35253" w:rsidP="00903E45">
            <w:pPr>
              <w:spacing w:line="0" w:lineRule="atLeast"/>
              <w:rPr>
                <w:rFonts w:eastAsia="Times New Roman"/>
                <w:sz w:val="7"/>
              </w:rPr>
            </w:pPr>
          </w:p>
        </w:tc>
        <w:tc>
          <w:tcPr>
            <w:tcW w:w="460" w:type="dxa"/>
            <w:shd w:val="clear" w:color="auto" w:fill="auto"/>
            <w:vAlign w:val="bottom"/>
          </w:tcPr>
          <w:p w14:paraId="678BC73E" w14:textId="77777777" w:rsidR="00B35253" w:rsidRDefault="00B35253" w:rsidP="00903E45">
            <w:pPr>
              <w:spacing w:line="0" w:lineRule="atLeast"/>
              <w:rPr>
                <w:rFonts w:eastAsia="Times New Roman"/>
                <w:sz w:val="7"/>
              </w:rPr>
            </w:pPr>
          </w:p>
        </w:tc>
        <w:tc>
          <w:tcPr>
            <w:tcW w:w="620" w:type="dxa"/>
            <w:vMerge/>
            <w:shd w:val="clear" w:color="auto" w:fill="auto"/>
            <w:vAlign w:val="bottom"/>
          </w:tcPr>
          <w:p w14:paraId="78678B88" w14:textId="77777777" w:rsidR="00B35253" w:rsidRDefault="00B35253" w:rsidP="00903E45">
            <w:pPr>
              <w:spacing w:line="0" w:lineRule="atLeast"/>
              <w:rPr>
                <w:rFonts w:eastAsia="Times New Roman"/>
                <w:sz w:val="7"/>
              </w:rPr>
            </w:pPr>
          </w:p>
        </w:tc>
        <w:tc>
          <w:tcPr>
            <w:tcW w:w="740" w:type="dxa"/>
            <w:vMerge/>
            <w:shd w:val="clear" w:color="auto" w:fill="auto"/>
            <w:vAlign w:val="bottom"/>
          </w:tcPr>
          <w:p w14:paraId="3760E3D5" w14:textId="77777777" w:rsidR="00B35253" w:rsidRDefault="00B35253" w:rsidP="00903E45">
            <w:pPr>
              <w:spacing w:line="0" w:lineRule="atLeast"/>
              <w:rPr>
                <w:rFonts w:eastAsia="Times New Roman"/>
                <w:sz w:val="7"/>
              </w:rPr>
            </w:pPr>
          </w:p>
        </w:tc>
        <w:tc>
          <w:tcPr>
            <w:tcW w:w="560" w:type="dxa"/>
            <w:vMerge/>
            <w:shd w:val="clear" w:color="auto" w:fill="auto"/>
            <w:vAlign w:val="bottom"/>
          </w:tcPr>
          <w:p w14:paraId="1B112CEF" w14:textId="77777777" w:rsidR="00B35253" w:rsidRDefault="00B35253" w:rsidP="00903E45">
            <w:pPr>
              <w:spacing w:line="0" w:lineRule="atLeast"/>
              <w:rPr>
                <w:rFonts w:eastAsia="Times New Roman"/>
                <w:sz w:val="7"/>
              </w:rPr>
            </w:pPr>
          </w:p>
        </w:tc>
        <w:tc>
          <w:tcPr>
            <w:tcW w:w="140" w:type="dxa"/>
            <w:shd w:val="clear" w:color="auto" w:fill="auto"/>
            <w:vAlign w:val="bottom"/>
          </w:tcPr>
          <w:p w14:paraId="7CF59C65" w14:textId="77777777" w:rsidR="00B35253" w:rsidRDefault="00B35253" w:rsidP="00903E45">
            <w:pPr>
              <w:spacing w:line="0" w:lineRule="atLeast"/>
              <w:rPr>
                <w:rFonts w:eastAsia="Times New Roman"/>
                <w:sz w:val="7"/>
              </w:rPr>
            </w:pPr>
          </w:p>
        </w:tc>
      </w:tr>
      <w:tr w:rsidR="00B35253" w14:paraId="6DBDE889" w14:textId="77777777" w:rsidTr="00903E45">
        <w:trPr>
          <w:trHeight w:val="264"/>
        </w:trPr>
        <w:tc>
          <w:tcPr>
            <w:tcW w:w="280" w:type="dxa"/>
            <w:shd w:val="clear" w:color="auto" w:fill="auto"/>
            <w:vAlign w:val="bottom"/>
          </w:tcPr>
          <w:p w14:paraId="75E73F67" w14:textId="77777777" w:rsidR="00B35253" w:rsidRDefault="00B35253" w:rsidP="00903E45">
            <w:pPr>
              <w:spacing w:line="0" w:lineRule="atLeast"/>
              <w:jc w:val="right"/>
              <w:rPr>
                <w:rFonts w:ascii="Arial" w:eastAsia="Arial" w:hAnsi="Arial"/>
                <w:b/>
                <w:w w:val="89"/>
                <w:sz w:val="16"/>
              </w:rPr>
            </w:pPr>
            <w:r>
              <w:rPr>
                <w:rFonts w:ascii="Arial" w:eastAsia="Arial" w:hAnsi="Arial"/>
                <w:b/>
                <w:w w:val="89"/>
                <w:sz w:val="16"/>
              </w:rPr>
              <w:t>16</w:t>
            </w:r>
          </w:p>
        </w:tc>
        <w:tc>
          <w:tcPr>
            <w:tcW w:w="320" w:type="dxa"/>
            <w:shd w:val="clear" w:color="auto" w:fill="auto"/>
            <w:vAlign w:val="bottom"/>
          </w:tcPr>
          <w:p w14:paraId="43784116" w14:textId="77777777" w:rsidR="00B35253" w:rsidRDefault="00B35253" w:rsidP="00903E45">
            <w:pPr>
              <w:spacing w:line="0" w:lineRule="atLeast"/>
              <w:rPr>
                <w:rFonts w:eastAsia="Times New Roman"/>
                <w:sz w:val="22"/>
              </w:rPr>
            </w:pPr>
          </w:p>
        </w:tc>
        <w:tc>
          <w:tcPr>
            <w:tcW w:w="460" w:type="dxa"/>
            <w:shd w:val="clear" w:color="auto" w:fill="auto"/>
            <w:vAlign w:val="bottom"/>
          </w:tcPr>
          <w:p w14:paraId="7765CDC5" w14:textId="77777777" w:rsidR="00B35253" w:rsidRDefault="00B35253" w:rsidP="00903E45">
            <w:pPr>
              <w:spacing w:line="0" w:lineRule="atLeast"/>
              <w:rPr>
                <w:rFonts w:eastAsia="Times New Roman"/>
                <w:sz w:val="22"/>
              </w:rPr>
            </w:pPr>
          </w:p>
        </w:tc>
        <w:tc>
          <w:tcPr>
            <w:tcW w:w="620" w:type="dxa"/>
            <w:shd w:val="clear" w:color="auto" w:fill="auto"/>
            <w:vAlign w:val="bottom"/>
          </w:tcPr>
          <w:p w14:paraId="1793E42C" w14:textId="77777777" w:rsidR="00B35253" w:rsidRDefault="00B35253" w:rsidP="00903E45">
            <w:pPr>
              <w:spacing w:line="0" w:lineRule="atLeast"/>
              <w:rPr>
                <w:rFonts w:eastAsia="Times New Roman"/>
                <w:sz w:val="22"/>
              </w:rPr>
            </w:pPr>
          </w:p>
        </w:tc>
        <w:tc>
          <w:tcPr>
            <w:tcW w:w="740" w:type="dxa"/>
            <w:shd w:val="clear" w:color="auto" w:fill="auto"/>
            <w:vAlign w:val="bottom"/>
          </w:tcPr>
          <w:p w14:paraId="1FA52B27" w14:textId="77777777" w:rsidR="00B35253" w:rsidRDefault="00B35253" w:rsidP="00903E45">
            <w:pPr>
              <w:spacing w:line="0" w:lineRule="atLeast"/>
              <w:rPr>
                <w:rFonts w:eastAsia="Times New Roman"/>
                <w:sz w:val="22"/>
              </w:rPr>
            </w:pPr>
          </w:p>
        </w:tc>
        <w:tc>
          <w:tcPr>
            <w:tcW w:w="560" w:type="dxa"/>
            <w:shd w:val="clear" w:color="auto" w:fill="auto"/>
            <w:vAlign w:val="bottom"/>
          </w:tcPr>
          <w:p w14:paraId="1E752F5E" w14:textId="77777777" w:rsidR="00B35253" w:rsidRDefault="00B35253" w:rsidP="00903E45">
            <w:pPr>
              <w:spacing w:line="0" w:lineRule="atLeast"/>
              <w:rPr>
                <w:rFonts w:eastAsia="Times New Roman"/>
                <w:sz w:val="22"/>
              </w:rPr>
            </w:pPr>
          </w:p>
        </w:tc>
        <w:tc>
          <w:tcPr>
            <w:tcW w:w="140" w:type="dxa"/>
            <w:shd w:val="clear" w:color="auto" w:fill="auto"/>
            <w:vAlign w:val="bottom"/>
          </w:tcPr>
          <w:p w14:paraId="10A6E578" w14:textId="77777777" w:rsidR="00B35253" w:rsidRDefault="00B35253" w:rsidP="00903E45">
            <w:pPr>
              <w:spacing w:line="0" w:lineRule="atLeast"/>
              <w:rPr>
                <w:rFonts w:eastAsia="Times New Roman"/>
                <w:sz w:val="22"/>
              </w:rPr>
            </w:pPr>
          </w:p>
        </w:tc>
      </w:tr>
      <w:tr w:rsidR="00B35253" w14:paraId="77DC0F0D" w14:textId="77777777" w:rsidTr="00903E45">
        <w:trPr>
          <w:trHeight w:val="244"/>
        </w:trPr>
        <w:tc>
          <w:tcPr>
            <w:tcW w:w="280" w:type="dxa"/>
            <w:shd w:val="clear" w:color="auto" w:fill="auto"/>
            <w:vAlign w:val="bottom"/>
          </w:tcPr>
          <w:p w14:paraId="298EB599" w14:textId="77777777" w:rsidR="00B35253" w:rsidRDefault="00B35253" w:rsidP="00903E45">
            <w:pPr>
              <w:spacing w:line="0" w:lineRule="atLeast"/>
              <w:rPr>
                <w:rFonts w:eastAsia="Times New Roman"/>
                <w:sz w:val="21"/>
              </w:rPr>
            </w:pPr>
          </w:p>
        </w:tc>
        <w:tc>
          <w:tcPr>
            <w:tcW w:w="320" w:type="dxa"/>
            <w:shd w:val="clear" w:color="auto" w:fill="auto"/>
            <w:vAlign w:val="bottom"/>
          </w:tcPr>
          <w:p w14:paraId="62D982BA" w14:textId="77777777" w:rsidR="00B35253" w:rsidRDefault="00B35253" w:rsidP="00903E45">
            <w:pPr>
              <w:spacing w:line="0" w:lineRule="atLeast"/>
              <w:rPr>
                <w:rFonts w:eastAsia="Times New Roman"/>
                <w:sz w:val="21"/>
              </w:rPr>
            </w:pPr>
          </w:p>
        </w:tc>
        <w:tc>
          <w:tcPr>
            <w:tcW w:w="460" w:type="dxa"/>
            <w:shd w:val="clear" w:color="auto" w:fill="auto"/>
            <w:vAlign w:val="bottom"/>
          </w:tcPr>
          <w:p w14:paraId="4D78F2BC" w14:textId="77777777" w:rsidR="00B35253" w:rsidRDefault="00B35253" w:rsidP="00903E45">
            <w:pPr>
              <w:spacing w:line="0" w:lineRule="atLeast"/>
              <w:rPr>
                <w:rFonts w:eastAsia="Times New Roman"/>
                <w:sz w:val="21"/>
              </w:rPr>
            </w:pPr>
          </w:p>
        </w:tc>
        <w:tc>
          <w:tcPr>
            <w:tcW w:w="620" w:type="dxa"/>
            <w:shd w:val="clear" w:color="auto" w:fill="auto"/>
            <w:vAlign w:val="bottom"/>
          </w:tcPr>
          <w:p w14:paraId="3404F5FB" w14:textId="77777777" w:rsidR="00B35253" w:rsidRDefault="00B35253" w:rsidP="00903E45">
            <w:pPr>
              <w:spacing w:line="0" w:lineRule="atLeast"/>
              <w:rPr>
                <w:rFonts w:eastAsia="Times New Roman"/>
                <w:sz w:val="21"/>
              </w:rPr>
            </w:pPr>
          </w:p>
        </w:tc>
        <w:tc>
          <w:tcPr>
            <w:tcW w:w="740" w:type="dxa"/>
            <w:vMerge w:val="restart"/>
            <w:shd w:val="clear" w:color="auto" w:fill="auto"/>
            <w:vAlign w:val="bottom"/>
          </w:tcPr>
          <w:p w14:paraId="3D5D764D" w14:textId="77777777" w:rsidR="00B35253" w:rsidRDefault="00B35253" w:rsidP="00903E45">
            <w:pPr>
              <w:spacing w:line="0" w:lineRule="atLeast"/>
              <w:ind w:right="427"/>
              <w:jc w:val="right"/>
              <w:rPr>
                <w:rFonts w:ascii="Arial" w:eastAsia="Arial" w:hAnsi="Arial"/>
                <w:b/>
                <w:sz w:val="12"/>
              </w:rPr>
            </w:pPr>
            <w:r>
              <w:rPr>
                <w:rFonts w:ascii="Arial" w:eastAsia="Arial" w:hAnsi="Arial"/>
                <w:b/>
                <w:sz w:val="12"/>
              </w:rPr>
              <w:t>7</w:t>
            </w:r>
          </w:p>
        </w:tc>
        <w:tc>
          <w:tcPr>
            <w:tcW w:w="560" w:type="dxa"/>
            <w:shd w:val="clear" w:color="auto" w:fill="auto"/>
            <w:vAlign w:val="bottom"/>
          </w:tcPr>
          <w:p w14:paraId="459032D3" w14:textId="77777777" w:rsidR="00B35253" w:rsidRDefault="00B35253" w:rsidP="00903E45">
            <w:pPr>
              <w:spacing w:line="0" w:lineRule="atLeast"/>
              <w:ind w:right="362"/>
              <w:jc w:val="right"/>
              <w:rPr>
                <w:rFonts w:ascii="Arial" w:eastAsia="Arial" w:hAnsi="Arial"/>
                <w:b/>
                <w:w w:val="82"/>
                <w:sz w:val="13"/>
              </w:rPr>
            </w:pPr>
            <w:r>
              <w:rPr>
                <w:rFonts w:ascii="Arial" w:eastAsia="Arial" w:hAnsi="Arial"/>
                <w:b/>
                <w:w w:val="82"/>
                <w:sz w:val="13"/>
              </w:rPr>
              <w:t>2</w:t>
            </w:r>
          </w:p>
        </w:tc>
        <w:tc>
          <w:tcPr>
            <w:tcW w:w="140" w:type="dxa"/>
            <w:shd w:val="clear" w:color="auto" w:fill="auto"/>
            <w:vAlign w:val="bottom"/>
          </w:tcPr>
          <w:p w14:paraId="47FAB419" w14:textId="77777777" w:rsidR="00B35253" w:rsidRDefault="00B35253" w:rsidP="00903E45">
            <w:pPr>
              <w:spacing w:line="0" w:lineRule="atLeast"/>
              <w:rPr>
                <w:rFonts w:eastAsia="Times New Roman"/>
                <w:sz w:val="21"/>
              </w:rPr>
            </w:pPr>
          </w:p>
        </w:tc>
      </w:tr>
      <w:tr w:rsidR="00B35253" w14:paraId="76A93011" w14:textId="77777777" w:rsidTr="00903E45">
        <w:trPr>
          <w:trHeight w:val="61"/>
        </w:trPr>
        <w:tc>
          <w:tcPr>
            <w:tcW w:w="280" w:type="dxa"/>
            <w:shd w:val="clear" w:color="auto" w:fill="auto"/>
            <w:vAlign w:val="bottom"/>
          </w:tcPr>
          <w:p w14:paraId="503A5C1C" w14:textId="77777777" w:rsidR="00B35253" w:rsidRDefault="00B35253" w:rsidP="00903E45">
            <w:pPr>
              <w:spacing w:line="0" w:lineRule="atLeast"/>
              <w:rPr>
                <w:rFonts w:eastAsia="Times New Roman"/>
                <w:sz w:val="5"/>
              </w:rPr>
            </w:pPr>
          </w:p>
        </w:tc>
        <w:tc>
          <w:tcPr>
            <w:tcW w:w="320" w:type="dxa"/>
            <w:shd w:val="clear" w:color="auto" w:fill="auto"/>
            <w:vAlign w:val="bottom"/>
          </w:tcPr>
          <w:p w14:paraId="69EC77B5" w14:textId="77777777" w:rsidR="00B35253" w:rsidRDefault="00B35253" w:rsidP="00903E45">
            <w:pPr>
              <w:spacing w:line="0" w:lineRule="atLeast"/>
              <w:rPr>
                <w:rFonts w:eastAsia="Times New Roman"/>
                <w:sz w:val="5"/>
              </w:rPr>
            </w:pPr>
          </w:p>
        </w:tc>
        <w:tc>
          <w:tcPr>
            <w:tcW w:w="460" w:type="dxa"/>
            <w:shd w:val="clear" w:color="auto" w:fill="auto"/>
            <w:vAlign w:val="bottom"/>
          </w:tcPr>
          <w:p w14:paraId="2FB95D48" w14:textId="77777777" w:rsidR="00B35253" w:rsidRDefault="00B35253" w:rsidP="00903E45">
            <w:pPr>
              <w:spacing w:line="0" w:lineRule="atLeast"/>
              <w:rPr>
                <w:rFonts w:eastAsia="Times New Roman"/>
                <w:sz w:val="5"/>
              </w:rPr>
            </w:pPr>
          </w:p>
        </w:tc>
        <w:tc>
          <w:tcPr>
            <w:tcW w:w="620" w:type="dxa"/>
            <w:shd w:val="clear" w:color="auto" w:fill="auto"/>
            <w:vAlign w:val="bottom"/>
          </w:tcPr>
          <w:p w14:paraId="753C56AA" w14:textId="77777777" w:rsidR="00B35253" w:rsidRDefault="00B35253" w:rsidP="00903E45">
            <w:pPr>
              <w:spacing w:line="0" w:lineRule="atLeast"/>
              <w:rPr>
                <w:rFonts w:eastAsia="Times New Roman"/>
                <w:sz w:val="5"/>
              </w:rPr>
            </w:pPr>
          </w:p>
        </w:tc>
        <w:tc>
          <w:tcPr>
            <w:tcW w:w="740" w:type="dxa"/>
            <w:vMerge/>
            <w:shd w:val="clear" w:color="auto" w:fill="auto"/>
            <w:vAlign w:val="bottom"/>
          </w:tcPr>
          <w:p w14:paraId="26D5AAD9" w14:textId="77777777" w:rsidR="00B35253" w:rsidRDefault="00B35253" w:rsidP="00903E45">
            <w:pPr>
              <w:spacing w:line="0" w:lineRule="atLeast"/>
              <w:rPr>
                <w:rFonts w:eastAsia="Times New Roman"/>
                <w:sz w:val="5"/>
              </w:rPr>
            </w:pPr>
          </w:p>
        </w:tc>
        <w:tc>
          <w:tcPr>
            <w:tcW w:w="560" w:type="dxa"/>
            <w:shd w:val="clear" w:color="auto" w:fill="auto"/>
            <w:vAlign w:val="bottom"/>
          </w:tcPr>
          <w:p w14:paraId="6E0820AB" w14:textId="77777777" w:rsidR="00B35253" w:rsidRDefault="00B35253" w:rsidP="00903E45">
            <w:pPr>
              <w:spacing w:line="0" w:lineRule="atLeast"/>
              <w:rPr>
                <w:rFonts w:eastAsia="Times New Roman"/>
                <w:sz w:val="5"/>
              </w:rPr>
            </w:pPr>
          </w:p>
        </w:tc>
        <w:tc>
          <w:tcPr>
            <w:tcW w:w="140" w:type="dxa"/>
            <w:shd w:val="clear" w:color="auto" w:fill="auto"/>
            <w:vAlign w:val="bottom"/>
          </w:tcPr>
          <w:p w14:paraId="48DA3828" w14:textId="77777777" w:rsidR="00B35253" w:rsidRDefault="00B35253" w:rsidP="00903E45">
            <w:pPr>
              <w:spacing w:line="0" w:lineRule="atLeast"/>
              <w:rPr>
                <w:rFonts w:eastAsia="Times New Roman"/>
                <w:sz w:val="5"/>
              </w:rPr>
            </w:pPr>
          </w:p>
        </w:tc>
      </w:tr>
      <w:tr w:rsidR="00B35253" w14:paraId="35FF414A" w14:textId="77777777" w:rsidTr="00903E45">
        <w:trPr>
          <w:trHeight w:val="148"/>
        </w:trPr>
        <w:tc>
          <w:tcPr>
            <w:tcW w:w="280" w:type="dxa"/>
            <w:shd w:val="clear" w:color="auto" w:fill="auto"/>
            <w:vAlign w:val="bottom"/>
          </w:tcPr>
          <w:p w14:paraId="53A5FEB3" w14:textId="77777777" w:rsidR="00B35253" w:rsidRDefault="00B35253" w:rsidP="00903E45">
            <w:pPr>
              <w:spacing w:line="0" w:lineRule="atLeast"/>
              <w:rPr>
                <w:rFonts w:eastAsia="Times New Roman"/>
                <w:sz w:val="12"/>
              </w:rPr>
            </w:pPr>
          </w:p>
        </w:tc>
        <w:tc>
          <w:tcPr>
            <w:tcW w:w="320" w:type="dxa"/>
            <w:shd w:val="clear" w:color="auto" w:fill="auto"/>
            <w:vAlign w:val="bottom"/>
          </w:tcPr>
          <w:p w14:paraId="2229030E" w14:textId="77777777" w:rsidR="00B35253" w:rsidRDefault="00B35253" w:rsidP="00903E45">
            <w:pPr>
              <w:spacing w:line="0" w:lineRule="atLeast"/>
              <w:rPr>
                <w:rFonts w:eastAsia="Times New Roman"/>
                <w:sz w:val="12"/>
              </w:rPr>
            </w:pPr>
          </w:p>
        </w:tc>
        <w:tc>
          <w:tcPr>
            <w:tcW w:w="460" w:type="dxa"/>
            <w:shd w:val="clear" w:color="auto" w:fill="auto"/>
            <w:vAlign w:val="bottom"/>
          </w:tcPr>
          <w:p w14:paraId="1A66E463" w14:textId="77777777" w:rsidR="00B35253" w:rsidRDefault="00B35253" w:rsidP="00903E45">
            <w:pPr>
              <w:spacing w:line="0" w:lineRule="atLeast"/>
              <w:rPr>
                <w:rFonts w:eastAsia="Times New Roman"/>
                <w:sz w:val="12"/>
              </w:rPr>
            </w:pPr>
          </w:p>
        </w:tc>
        <w:tc>
          <w:tcPr>
            <w:tcW w:w="620" w:type="dxa"/>
            <w:shd w:val="clear" w:color="auto" w:fill="auto"/>
            <w:vAlign w:val="bottom"/>
          </w:tcPr>
          <w:p w14:paraId="78547B8F" w14:textId="77777777" w:rsidR="00B35253" w:rsidRDefault="00B35253" w:rsidP="00903E45">
            <w:pPr>
              <w:spacing w:line="0" w:lineRule="atLeast"/>
              <w:rPr>
                <w:rFonts w:eastAsia="Times New Roman"/>
                <w:sz w:val="12"/>
              </w:rPr>
            </w:pPr>
          </w:p>
        </w:tc>
        <w:tc>
          <w:tcPr>
            <w:tcW w:w="740" w:type="dxa"/>
            <w:shd w:val="clear" w:color="auto" w:fill="auto"/>
            <w:vAlign w:val="bottom"/>
          </w:tcPr>
          <w:p w14:paraId="5C1515BB" w14:textId="77777777" w:rsidR="00B35253" w:rsidRDefault="00B35253" w:rsidP="00903E45">
            <w:pPr>
              <w:spacing w:line="0" w:lineRule="atLeast"/>
              <w:rPr>
                <w:rFonts w:eastAsia="Times New Roman"/>
                <w:sz w:val="12"/>
              </w:rPr>
            </w:pPr>
          </w:p>
        </w:tc>
        <w:tc>
          <w:tcPr>
            <w:tcW w:w="560" w:type="dxa"/>
            <w:shd w:val="clear" w:color="auto" w:fill="auto"/>
            <w:vAlign w:val="bottom"/>
          </w:tcPr>
          <w:p w14:paraId="2FEF9FA5" w14:textId="77777777" w:rsidR="00B35253" w:rsidRDefault="00B35253" w:rsidP="00903E45">
            <w:pPr>
              <w:spacing w:line="149" w:lineRule="exact"/>
              <w:ind w:right="322"/>
              <w:jc w:val="right"/>
              <w:rPr>
                <w:rFonts w:ascii="Arial" w:eastAsia="Arial" w:hAnsi="Arial"/>
                <w:b/>
                <w:w w:val="96"/>
                <w:sz w:val="13"/>
              </w:rPr>
            </w:pPr>
            <w:r>
              <w:rPr>
                <w:rFonts w:ascii="Arial" w:eastAsia="Arial" w:hAnsi="Arial"/>
                <w:b/>
                <w:w w:val="96"/>
                <w:sz w:val="13"/>
              </w:rPr>
              <w:t>22</w:t>
            </w:r>
          </w:p>
        </w:tc>
        <w:tc>
          <w:tcPr>
            <w:tcW w:w="140" w:type="dxa"/>
            <w:shd w:val="clear" w:color="auto" w:fill="auto"/>
            <w:vAlign w:val="bottom"/>
          </w:tcPr>
          <w:p w14:paraId="16CC4852" w14:textId="77777777" w:rsidR="00B35253" w:rsidRDefault="00B35253" w:rsidP="00903E45">
            <w:pPr>
              <w:spacing w:line="0" w:lineRule="atLeast"/>
              <w:rPr>
                <w:rFonts w:eastAsia="Times New Roman"/>
                <w:sz w:val="12"/>
              </w:rPr>
            </w:pPr>
          </w:p>
        </w:tc>
      </w:tr>
      <w:tr w:rsidR="00B35253" w14:paraId="769A9CC7" w14:textId="77777777" w:rsidTr="00903E45">
        <w:trPr>
          <w:trHeight w:val="264"/>
        </w:trPr>
        <w:tc>
          <w:tcPr>
            <w:tcW w:w="280" w:type="dxa"/>
            <w:shd w:val="clear" w:color="auto" w:fill="auto"/>
            <w:vAlign w:val="bottom"/>
          </w:tcPr>
          <w:p w14:paraId="1C788302" w14:textId="77777777" w:rsidR="00B35253" w:rsidRDefault="00B35253" w:rsidP="00903E45">
            <w:pPr>
              <w:spacing w:line="0" w:lineRule="atLeast"/>
              <w:rPr>
                <w:rFonts w:eastAsia="Times New Roman"/>
                <w:sz w:val="22"/>
              </w:rPr>
            </w:pPr>
          </w:p>
        </w:tc>
        <w:tc>
          <w:tcPr>
            <w:tcW w:w="320" w:type="dxa"/>
            <w:vMerge w:val="restart"/>
            <w:shd w:val="clear" w:color="auto" w:fill="auto"/>
            <w:vAlign w:val="bottom"/>
          </w:tcPr>
          <w:p w14:paraId="5646B65F" w14:textId="77777777" w:rsidR="00B35253" w:rsidRDefault="00B35253" w:rsidP="00903E45">
            <w:pPr>
              <w:spacing w:line="0" w:lineRule="atLeast"/>
              <w:ind w:right="45"/>
              <w:jc w:val="right"/>
              <w:rPr>
                <w:rFonts w:ascii="Arial" w:eastAsia="Arial" w:hAnsi="Arial"/>
                <w:b/>
                <w:sz w:val="23"/>
              </w:rPr>
            </w:pPr>
            <w:r>
              <w:rPr>
                <w:rFonts w:ascii="Arial" w:eastAsia="Arial" w:hAnsi="Arial"/>
                <w:b/>
                <w:sz w:val="23"/>
              </w:rPr>
              <w:t>8</w:t>
            </w:r>
          </w:p>
        </w:tc>
        <w:tc>
          <w:tcPr>
            <w:tcW w:w="460" w:type="dxa"/>
            <w:shd w:val="clear" w:color="auto" w:fill="auto"/>
            <w:vAlign w:val="bottom"/>
          </w:tcPr>
          <w:p w14:paraId="71CF41C3" w14:textId="77777777" w:rsidR="00B35253" w:rsidRDefault="00B35253" w:rsidP="00903E45">
            <w:pPr>
              <w:spacing w:line="0" w:lineRule="atLeast"/>
              <w:rPr>
                <w:rFonts w:eastAsia="Times New Roman"/>
                <w:sz w:val="22"/>
              </w:rPr>
            </w:pPr>
          </w:p>
        </w:tc>
        <w:tc>
          <w:tcPr>
            <w:tcW w:w="620" w:type="dxa"/>
            <w:shd w:val="clear" w:color="auto" w:fill="auto"/>
            <w:vAlign w:val="bottom"/>
          </w:tcPr>
          <w:p w14:paraId="371ABB38" w14:textId="77777777" w:rsidR="00B35253" w:rsidRDefault="00B35253" w:rsidP="00903E45">
            <w:pPr>
              <w:spacing w:line="0" w:lineRule="atLeast"/>
              <w:ind w:right="285"/>
              <w:jc w:val="right"/>
              <w:rPr>
                <w:rFonts w:ascii="Arial" w:eastAsia="Arial" w:hAnsi="Arial"/>
                <w:b/>
                <w:sz w:val="12"/>
              </w:rPr>
            </w:pPr>
            <w:r>
              <w:rPr>
                <w:rFonts w:ascii="Arial" w:eastAsia="Arial" w:hAnsi="Arial"/>
                <w:b/>
                <w:sz w:val="12"/>
              </w:rPr>
              <w:t>2</w:t>
            </w:r>
          </w:p>
        </w:tc>
        <w:tc>
          <w:tcPr>
            <w:tcW w:w="740" w:type="dxa"/>
            <w:shd w:val="clear" w:color="auto" w:fill="auto"/>
            <w:vAlign w:val="bottom"/>
          </w:tcPr>
          <w:p w14:paraId="178D240B" w14:textId="77777777" w:rsidR="00B35253" w:rsidRDefault="00B35253" w:rsidP="00903E45">
            <w:pPr>
              <w:spacing w:line="0" w:lineRule="atLeast"/>
              <w:ind w:right="207"/>
              <w:jc w:val="right"/>
              <w:rPr>
                <w:rFonts w:ascii="Arial" w:eastAsia="Arial" w:hAnsi="Arial"/>
                <w:b/>
                <w:sz w:val="21"/>
              </w:rPr>
            </w:pPr>
            <w:r>
              <w:rPr>
                <w:rFonts w:ascii="Arial" w:eastAsia="Arial" w:hAnsi="Arial"/>
                <w:b/>
                <w:sz w:val="21"/>
              </w:rPr>
              <w:t>15</w:t>
            </w:r>
          </w:p>
        </w:tc>
        <w:tc>
          <w:tcPr>
            <w:tcW w:w="560" w:type="dxa"/>
            <w:shd w:val="clear" w:color="auto" w:fill="auto"/>
            <w:vAlign w:val="bottom"/>
          </w:tcPr>
          <w:p w14:paraId="1CAC8587" w14:textId="77777777" w:rsidR="00B35253" w:rsidRDefault="00B35253" w:rsidP="00903E45">
            <w:pPr>
              <w:spacing w:line="0" w:lineRule="atLeast"/>
              <w:rPr>
                <w:rFonts w:eastAsia="Times New Roman"/>
                <w:sz w:val="22"/>
              </w:rPr>
            </w:pPr>
          </w:p>
        </w:tc>
        <w:tc>
          <w:tcPr>
            <w:tcW w:w="140" w:type="dxa"/>
            <w:vMerge w:val="restart"/>
            <w:shd w:val="clear" w:color="auto" w:fill="auto"/>
            <w:vAlign w:val="bottom"/>
          </w:tcPr>
          <w:p w14:paraId="218B431E" w14:textId="77777777" w:rsidR="00B35253" w:rsidRDefault="00B35253" w:rsidP="00903E45">
            <w:pPr>
              <w:spacing w:line="0" w:lineRule="atLeast"/>
              <w:jc w:val="right"/>
              <w:rPr>
                <w:rFonts w:ascii="Arial" w:eastAsia="Arial" w:hAnsi="Arial"/>
                <w:b/>
                <w:sz w:val="12"/>
              </w:rPr>
            </w:pPr>
            <w:r>
              <w:rPr>
                <w:rFonts w:ascii="Arial" w:eastAsia="Arial" w:hAnsi="Arial"/>
                <w:b/>
                <w:sz w:val="12"/>
              </w:rPr>
              <w:t>1</w:t>
            </w:r>
          </w:p>
        </w:tc>
      </w:tr>
      <w:tr w:rsidR="00B35253" w14:paraId="6FE1B7CB" w14:textId="77777777" w:rsidTr="00903E45">
        <w:trPr>
          <w:trHeight w:val="44"/>
        </w:trPr>
        <w:tc>
          <w:tcPr>
            <w:tcW w:w="280" w:type="dxa"/>
            <w:shd w:val="clear" w:color="auto" w:fill="auto"/>
            <w:vAlign w:val="bottom"/>
          </w:tcPr>
          <w:p w14:paraId="247D780E" w14:textId="77777777" w:rsidR="00B35253" w:rsidRDefault="00B35253" w:rsidP="00903E45">
            <w:pPr>
              <w:spacing w:line="0" w:lineRule="atLeast"/>
              <w:rPr>
                <w:rFonts w:eastAsia="Times New Roman"/>
                <w:sz w:val="3"/>
              </w:rPr>
            </w:pPr>
          </w:p>
        </w:tc>
        <w:tc>
          <w:tcPr>
            <w:tcW w:w="320" w:type="dxa"/>
            <w:vMerge/>
            <w:shd w:val="clear" w:color="auto" w:fill="auto"/>
            <w:vAlign w:val="bottom"/>
          </w:tcPr>
          <w:p w14:paraId="7C736B01" w14:textId="77777777" w:rsidR="00B35253" w:rsidRDefault="00B35253" w:rsidP="00903E45">
            <w:pPr>
              <w:spacing w:line="0" w:lineRule="atLeast"/>
              <w:rPr>
                <w:rFonts w:eastAsia="Times New Roman"/>
                <w:sz w:val="3"/>
              </w:rPr>
            </w:pPr>
          </w:p>
        </w:tc>
        <w:tc>
          <w:tcPr>
            <w:tcW w:w="460" w:type="dxa"/>
            <w:shd w:val="clear" w:color="auto" w:fill="auto"/>
            <w:vAlign w:val="bottom"/>
          </w:tcPr>
          <w:p w14:paraId="72DCEEDC" w14:textId="77777777" w:rsidR="00B35253" w:rsidRDefault="00B35253" w:rsidP="00903E45">
            <w:pPr>
              <w:spacing w:line="0" w:lineRule="atLeast"/>
              <w:rPr>
                <w:rFonts w:eastAsia="Times New Roman"/>
                <w:sz w:val="3"/>
              </w:rPr>
            </w:pPr>
          </w:p>
        </w:tc>
        <w:tc>
          <w:tcPr>
            <w:tcW w:w="620" w:type="dxa"/>
            <w:vMerge w:val="restart"/>
            <w:shd w:val="clear" w:color="auto" w:fill="auto"/>
            <w:vAlign w:val="bottom"/>
          </w:tcPr>
          <w:p w14:paraId="20C46489" w14:textId="77777777" w:rsidR="00B35253" w:rsidRDefault="00B35253" w:rsidP="00903E45">
            <w:pPr>
              <w:spacing w:line="135" w:lineRule="exact"/>
              <w:ind w:right="285"/>
              <w:jc w:val="right"/>
              <w:rPr>
                <w:rFonts w:ascii="Arial" w:eastAsia="Arial" w:hAnsi="Arial"/>
                <w:b/>
                <w:sz w:val="12"/>
              </w:rPr>
            </w:pPr>
            <w:r>
              <w:rPr>
                <w:rFonts w:ascii="Arial" w:eastAsia="Arial" w:hAnsi="Arial"/>
                <w:b/>
                <w:sz w:val="12"/>
              </w:rPr>
              <w:t>0</w:t>
            </w:r>
          </w:p>
        </w:tc>
        <w:tc>
          <w:tcPr>
            <w:tcW w:w="740" w:type="dxa"/>
            <w:shd w:val="clear" w:color="auto" w:fill="auto"/>
            <w:vAlign w:val="bottom"/>
          </w:tcPr>
          <w:p w14:paraId="2951A3ED" w14:textId="77777777" w:rsidR="00B35253" w:rsidRDefault="00B35253" w:rsidP="00903E45">
            <w:pPr>
              <w:spacing w:line="0" w:lineRule="atLeast"/>
              <w:rPr>
                <w:rFonts w:eastAsia="Times New Roman"/>
                <w:sz w:val="3"/>
              </w:rPr>
            </w:pPr>
          </w:p>
        </w:tc>
        <w:tc>
          <w:tcPr>
            <w:tcW w:w="560" w:type="dxa"/>
            <w:vMerge w:val="restart"/>
            <w:shd w:val="clear" w:color="auto" w:fill="auto"/>
            <w:vAlign w:val="bottom"/>
          </w:tcPr>
          <w:p w14:paraId="3C0A91DD" w14:textId="77777777" w:rsidR="00B35253" w:rsidRDefault="00B35253" w:rsidP="00903E45">
            <w:pPr>
              <w:spacing w:line="0" w:lineRule="atLeast"/>
              <w:ind w:right="2"/>
              <w:jc w:val="right"/>
              <w:rPr>
                <w:rFonts w:ascii="Arial" w:eastAsia="Arial" w:hAnsi="Arial"/>
                <w:b/>
                <w:sz w:val="18"/>
              </w:rPr>
            </w:pPr>
            <w:r>
              <w:rPr>
                <w:rFonts w:ascii="Arial" w:eastAsia="Arial" w:hAnsi="Arial"/>
                <w:b/>
                <w:sz w:val="18"/>
              </w:rPr>
              <w:t>30</w:t>
            </w:r>
          </w:p>
        </w:tc>
        <w:tc>
          <w:tcPr>
            <w:tcW w:w="140" w:type="dxa"/>
            <w:vMerge/>
            <w:shd w:val="clear" w:color="auto" w:fill="auto"/>
            <w:vAlign w:val="bottom"/>
          </w:tcPr>
          <w:p w14:paraId="7C8AB229" w14:textId="77777777" w:rsidR="00B35253" w:rsidRDefault="00B35253" w:rsidP="00903E45">
            <w:pPr>
              <w:spacing w:line="0" w:lineRule="atLeast"/>
              <w:rPr>
                <w:rFonts w:eastAsia="Times New Roman"/>
                <w:sz w:val="3"/>
              </w:rPr>
            </w:pPr>
          </w:p>
        </w:tc>
      </w:tr>
      <w:tr w:rsidR="00B35253" w14:paraId="248712A5" w14:textId="77777777" w:rsidTr="00903E45">
        <w:trPr>
          <w:trHeight w:val="91"/>
        </w:trPr>
        <w:tc>
          <w:tcPr>
            <w:tcW w:w="280" w:type="dxa"/>
            <w:shd w:val="clear" w:color="auto" w:fill="auto"/>
            <w:vAlign w:val="bottom"/>
          </w:tcPr>
          <w:p w14:paraId="4154CBF9" w14:textId="77777777" w:rsidR="00B35253" w:rsidRDefault="00B35253" w:rsidP="00903E45">
            <w:pPr>
              <w:spacing w:line="0" w:lineRule="atLeast"/>
              <w:rPr>
                <w:rFonts w:eastAsia="Times New Roman"/>
                <w:sz w:val="7"/>
              </w:rPr>
            </w:pPr>
          </w:p>
        </w:tc>
        <w:tc>
          <w:tcPr>
            <w:tcW w:w="320" w:type="dxa"/>
            <w:vMerge/>
            <w:shd w:val="clear" w:color="auto" w:fill="auto"/>
            <w:vAlign w:val="bottom"/>
          </w:tcPr>
          <w:p w14:paraId="6D21F894" w14:textId="77777777" w:rsidR="00B35253" w:rsidRDefault="00B35253" w:rsidP="00903E45">
            <w:pPr>
              <w:spacing w:line="0" w:lineRule="atLeast"/>
              <w:rPr>
                <w:rFonts w:eastAsia="Times New Roman"/>
                <w:sz w:val="7"/>
              </w:rPr>
            </w:pPr>
          </w:p>
        </w:tc>
        <w:tc>
          <w:tcPr>
            <w:tcW w:w="460" w:type="dxa"/>
            <w:shd w:val="clear" w:color="auto" w:fill="auto"/>
            <w:vAlign w:val="bottom"/>
          </w:tcPr>
          <w:p w14:paraId="4B4A3FE6" w14:textId="77777777" w:rsidR="00B35253" w:rsidRDefault="00B35253" w:rsidP="00903E45">
            <w:pPr>
              <w:spacing w:line="0" w:lineRule="atLeast"/>
              <w:rPr>
                <w:rFonts w:eastAsia="Times New Roman"/>
                <w:sz w:val="7"/>
              </w:rPr>
            </w:pPr>
          </w:p>
        </w:tc>
        <w:tc>
          <w:tcPr>
            <w:tcW w:w="620" w:type="dxa"/>
            <w:vMerge/>
            <w:shd w:val="clear" w:color="auto" w:fill="auto"/>
            <w:vAlign w:val="bottom"/>
          </w:tcPr>
          <w:p w14:paraId="7A823763" w14:textId="77777777" w:rsidR="00B35253" w:rsidRDefault="00B35253" w:rsidP="00903E45">
            <w:pPr>
              <w:spacing w:line="0" w:lineRule="atLeast"/>
              <w:rPr>
                <w:rFonts w:eastAsia="Times New Roman"/>
                <w:sz w:val="7"/>
              </w:rPr>
            </w:pPr>
          </w:p>
        </w:tc>
        <w:tc>
          <w:tcPr>
            <w:tcW w:w="740" w:type="dxa"/>
            <w:shd w:val="clear" w:color="auto" w:fill="auto"/>
            <w:vAlign w:val="bottom"/>
          </w:tcPr>
          <w:p w14:paraId="7093D330" w14:textId="77777777" w:rsidR="00B35253" w:rsidRDefault="00B35253" w:rsidP="00903E45">
            <w:pPr>
              <w:spacing w:line="0" w:lineRule="atLeast"/>
              <w:rPr>
                <w:rFonts w:eastAsia="Times New Roman"/>
                <w:sz w:val="7"/>
              </w:rPr>
            </w:pPr>
          </w:p>
        </w:tc>
        <w:tc>
          <w:tcPr>
            <w:tcW w:w="560" w:type="dxa"/>
            <w:vMerge/>
            <w:shd w:val="clear" w:color="auto" w:fill="auto"/>
            <w:vAlign w:val="bottom"/>
          </w:tcPr>
          <w:p w14:paraId="7219CCF3" w14:textId="77777777" w:rsidR="00B35253" w:rsidRDefault="00B35253" w:rsidP="00903E45">
            <w:pPr>
              <w:spacing w:line="0" w:lineRule="atLeast"/>
              <w:rPr>
                <w:rFonts w:eastAsia="Times New Roman"/>
                <w:sz w:val="7"/>
              </w:rPr>
            </w:pPr>
          </w:p>
        </w:tc>
        <w:tc>
          <w:tcPr>
            <w:tcW w:w="140" w:type="dxa"/>
            <w:vMerge w:val="restart"/>
            <w:shd w:val="clear" w:color="auto" w:fill="auto"/>
            <w:vAlign w:val="bottom"/>
          </w:tcPr>
          <w:p w14:paraId="62D8717F" w14:textId="77777777" w:rsidR="00B35253" w:rsidRDefault="00B35253" w:rsidP="00903E45">
            <w:pPr>
              <w:spacing w:line="0" w:lineRule="atLeast"/>
              <w:jc w:val="right"/>
              <w:rPr>
                <w:rFonts w:ascii="Arial" w:eastAsia="Arial" w:hAnsi="Arial"/>
                <w:b/>
                <w:sz w:val="12"/>
              </w:rPr>
            </w:pPr>
            <w:r>
              <w:rPr>
                <w:rFonts w:ascii="Arial" w:eastAsia="Arial" w:hAnsi="Arial"/>
                <w:b/>
                <w:sz w:val="12"/>
              </w:rPr>
              <w:t>0</w:t>
            </w:r>
          </w:p>
        </w:tc>
      </w:tr>
      <w:tr w:rsidR="00B35253" w14:paraId="30958A53" w14:textId="77777777" w:rsidTr="00903E45">
        <w:trPr>
          <w:trHeight w:val="86"/>
        </w:trPr>
        <w:tc>
          <w:tcPr>
            <w:tcW w:w="280" w:type="dxa"/>
            <w:shd w:val="clear" w:color="auto" w:fill="auto"/>
            <w:vAlign w:val="bottom"/>
          </w:tcPr>
          <w:p w14:paraId="6CE300EE" w14:textId="77777777" w:rsidR="00B35253" w:rsidRDefault="00B35253" w:rsidP="00903E45">
            <w:pPr>
              <w:spacing w:line="0" w:lineRule="atLeast"/>
              <w:rPr>
                <w:rFonts w:eastAsia="Times New Roman"/>
                <w:sz w:val="7"/>
              </w:rPr>
            </w:pPr>
          </w:p>
        </w:tc>
        <w:tc>
          <w:tcPr>
            <w:tcW w:w="320" w:type="dxa"/>
            <w:vMerge/>
            <w:shd w:val="clear" w:color="auto" w:fill="auto"/>
            <w:vAlign w:val="bottom"/>
          </w:tcPr>
          <w:p w14:paraId="5BA7A51E" w14:textId="77777777" w:rsidR="00B35253" w:rsidRDefault="00B35253" w:rsidP="00903E45">
            <w:pPr>
              <w:spacing w:line="0" w:lineRule="atLeast"/>
              <w:rPr>
                <w:rFonts w:eastAsia="Times New Roman"/>
                <w:sz w:val="7"/>
              </w:rPr>
            </w:pPr>
          </w:p>
        </w:tc>
        <w:tc>
          <w:tcPr>
            <w:tcW w:w="460" w:type="dxa"/>
            <w:shd w:val="clear" w:color="auto" w:fill="auto"/>
            <w:vAlign w:val="bottom"/>
          </w:tcPr>
          <w:p w14:paraId="49765713" w14:textId="77777777" w:rsidR="00B35253" w:rsidRDefault="00B35253" w:rsidP="00903E45">
            <w:pPr>
              <w:spacing w:line="0" w:lineRule="atLeast"/>
              <w:rPr>
                <w:rFonts w:eastAsia="Times New Roman"/>
                <w:sz w:val="7"/>
              </w:rPr>
            </w:pPr>
          </w:p>
        </w:tc>
        <w:tc>
          <w:tcPr>
            <w:tcW w:w="620" w:type="dxa"/>
            <w:shd w:val="clear" w:color="auto" w:fill="auto"/>
            <w:vAlign w:val="bottom"/>
          </w:tcPr>
          <w:p w14:paraId="5BF75250" w14:textId="77777777" w:rsidR="00B35253" w:rsidRDefault="00B35253" w:rsidP="00903E45">
            <w:pPr>
              <w:spacing w:line="0" w:lineRule="atLeast"/>
              <w:rPr>
                <w:rFonts w:eastAsia="Times New Roman"/>
                <w:sz w:val="7"/>
              </w:rPr>
            </w:pPr>
          </w:p>
        </w:tc>
        <w:tc>
          <w:tcPr>
            <w:tcW w:w="740" w:type="dxa"/>
            <w:shd w:val="clear" w:color="auto" w:fill="auto"/>
            <w:vAlign w:val="bottom"/>
          </w:tcPr>
          <w:p w14:paraId="3A1D9BCF" w14:textId="77777777" w:rsidR="00B35253" w:rsidRDefault="00B35253" w:rsidP="00903E45">
            <w:pPr>
              <w:spacing w:line="0" w:lineRule="atLeast"/>
              <w:rPr>
                <w:rFonts w:eastAsia="Times New Roman"/>
                <w:sz w:val="7"/>
              </w:rPr>
            </w:pPr>
          </w:p>
        </w:tc>
        <w:tc>
          <w:tcPr>
            <w:tcW w:w="560" w:type="dxa"/>
            <w:vMerge/>
            <w:shd w:val="clear" w:color="auto" w:fill="auto"/>
            <w:vAlign w:val="bottom"/>
          </w:tcPr>
          <w:p w14:paraId="1CEF1863" w14:textId="77777777" w:rsidR="00B35253" w:rsidRDefault="00B35253" w:rsidP="00903E45">
            <w:pPr>
              <w:spacing w:line="0" w:lineRule="atLeast"/>
              <w:rPr>
                <w:rFonts w:eastAsia="Times New Roman"/>
                <w:sz w:val="7"/>
              </w:rPr>
            </w:pPr>
          </w:p>
        </w:tc>
        <w:tc>
          <w:tcPr>
            <w:tcW w:w="140" w:type="dxa"/>
            <w:vMerge/>
            <w:shd w:val="clear" w:color="auto" w:fill="auto"/>
            <w:vAlign w:val="bottom"/>
          </w:tcPr>
          <w:p w14:paraId="1B874CAF" w14:textId="77777777" w:rsidR="00B35253" w:rsidRDefault="00B35253" w:rsidP="00903E45">
            <w:pPr>
              <w:spacing w:line="0" w:lineRule="atLeast"/>
              <w:rPr>
                <w:rFonts w:eastAsia="Times New Roman"/>
                <w:sz w:val="7"/>
              </w:rPr>
            </w:pPr>
          </w:p>
        </w:tc>
      </w:tr>
    </w:tbl>
    <w:p w14:paraId="73E86731" w14:textId="77777777" w:rsidR="00B35253" w:rsidRDefault="00B35253" w:rsidP="00B35253">
      <w:pPr>
        <w:spacing w:line="200" w:lineRule="exact"/>
        <w:rPr>
          <w:rFonts w:eastAsia="Times New Roman"/>
        </w:rPr>
      </w:pPr>
    </w:p>
    <w:p w14:paraId="35CBC939" w14:textId="77777777" w:rsidR="00B35253" w:rsidRDefault="00B35253" w:rsidP="00B35253">
      <w:pPr>
        <w:spacing w:line="380" w:lineRule="exact"/>
        <w:rPr>
          <w:rFonts w:eastAsia="Times New Roman"/>
        </w:rPr>
      </w:pPr>
    </w:p>
    <w:p w14:paraId="65F36473"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11</w:t>
      </w:r>
    </w:p>
    <w:p w14:paraId="45617A53" w14:textId="77777777" w:rsidR="00B35253" w:rsidRDefault="00B35253" w:rsidP="00B35253">
      <w:pPr>
        <w:spacing w:line="200" w:lineRule="exact"/>
        <w:rPr>
          <w:rFonts w:eastAsia="Times New Roman"/>
        </w:rPr>
      </w:pPr>
      <w:r>
        <w:rPr>
          <w:rFonts w:ascii="Arial" w:eastAsia="Arial" w:hAnsi="Arial"/>
          <w:b/>
          <w:color w:val="262626"/>
          <w:sz w:val="22"/>
        </w:rPr>
        <w:br w:type="column"/>
      </w:r>
    </w:p>
    <w:p w14:paraId="479EA73B" w14:textId="77777777" w:rsidR="00B35253" w:rsidRDefault="00B35253" w:rsidP="00B35253">
      <w:pPr>
        <w:spacing w:line="200" w:lineRule="exact"/>
        <w:rPr>
          <w:rFonts w:eastAsia="Times New Roman"/>
        </w:rPr>
      </w:pPr>
    </w:p>
    <w:p w14:paraId="2C825D8C" w14:textId="77777777" w:rsidR="00B35253" w:rsidRDefault="00B35253" w:rsidP="00B35253">
      <w:pPr>
        <w:spacing w:line="200" w:lineRule="exact"/>
        <w:rPr>
          <w:rFonts w:eastAsia="Times New Roman"/>
        </w:rPr>
      </w:pPr>
    </w:p>
    <w:p w14:paraId="204B98E8" w14:textId="77777777" w:rsidR="00B35253" w:rsidRDefault="00B35253" w:rsidP="00B35253">
      <w:pPr>
        <w:spacing w:line="200" w:lineRule="exact"/>
        <w:rPr>
          <w:rFonts w:eastAsia="Times New Roman"/>
        </w:rPr>
      </w:pPr>
    </w:p>
    <w:p w14:paraId="0F35B5FB" w14:textId="77777777" w:rsidR="00B35253" w:rsidRDefault="00B35253" w:rsidP="00B35253">
      <w:pPr>
        <w:spacing w:line="387" w:lineRule="exact"/>
        <w:rPr>
          <w:rFonts w:eastAsia="Times New Roman"/>
        </w:rPr>
      </w:pPr>
    </w:p>
    <w:p w14:paraId="1A930C6B" w14:textId="77777777" w:rsidR="00B35253" w:rsidRDefault="00B35253" w:rsidP="00B35253">
      <w:pPr>
        <w:spacing w:line="0" w:lineRule="atLeast"/>
        <w:ind w:left="740"/>
        <w:rPr>
          <w:rFonts w:ascii="Arial" w:eastAsia="Arial" w:hAnsi="Arial"/>
          <w:b/>
          <w:sz w:val="19"/>
        </w:rPr>
      </w:pPr>
      <w:r>
        <w:rPr>
          <w:rFonts w:ascii="Arial" w:eastAsia="Arial" w:hAnsi="Arial"/>
          <w:b/>
          <w:sz w:val="19"/>
        </w:rPr>
        <w:t>8 FORMS OF WASTE</w:t>
      </w:r>
    </w:p>
    <w:p w14:paraId="16501B1F" w14:textId="6FD18597" w:rsidR="00B35253" w:rsidRDefault="00B35253" w:rsidP="00B35253">
      <w:pPr>
        <w:spacing w:line="20" w:lineRule="exact"/>
        <w:rPr>
          <w:rFonts w:eastAsia="Times New Roman"/>
        </w:rPr>
      </w:pPr>
      <w:r>
        <w:rPr>
          <w:rFonts w:ascii="Arial" w:eastAsia="Arial" w:hAnsi="Arial"/>
          <w:b/>
          <w:noProof/>
          <w:sz w:val="19"/>
        </w:rPr>
        <w:drawing>
          <wp:anchor distT="0" distB="0" distL="114300" distR="114300" simplePos="0" relativeHeight="251734016" behindDoc="1" locked="0" layoutInCell="1" allowOverlap="1" wp14:anchorId="699FFEBB" wp14:editId="36442879">
            <wp:simplePos x="0" y="0"/>
            <wp:positionH relativeFrom="column">
              <wp:posOffset>3810</wp:posOffset>
            </wp:positionH>
            <wp:positionV relativeFrom="paragraph">
              <wp:posOffset>-386080</wp:posOffset>
            </wp:positionV>
            <wp:extent cx="2785745" cy="2089150"/>
            <wp:effectExtent l="0" t="0" r="8255"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1A2D3B39" w14:textId="77777777" w:rsidR="00B35253" w:rsidRDefault="00B35253" w:rsidP="00B35253">
      <w:pPr>
        <w:spacing w:line="146" w:lineRule="exact"/>
        <w:rPr>
          <w:rFonts w:eastAsia="Times New Roman"/>
        </w:rPr>
      </w:pPr>
    </w:p>
    <w:p w14:paraId="5445ADB5"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D</w:t>
      </w:r>
      <w:r>
        <w:rPr>
          <w:rFonts w:ascii="Arial" w:eastAsia="Arial" w:hAnsi="Arial"/>
          <w:b/>
          <w:sz w:val="17"/>
        </w:rPr>
        <w:t>efects</w:t>
      </w:r>
    </w:p>
    <w:p w14:paraId="1025D4D8" w14:textId="77777777" w:rsidR="00B35253" w:rsidRDefault="00B35253" w:rsidP="00B35253">
      <w:pPr>
        <w:spacing w:line="49" w:lineRule="exact"/>
        <w:rPr>
          <w:rFonts w:ascii="Arial" w:eastAsia="Arial" w:hAnsi="Arial"/>
          <w:b/>
          <w:sz w:val="17"/>
        </w:rPr>
      </w:pPr>
    </w:p>
    <w:p w14:paraId="16631F04"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O</w:t>
      </w:r>
      <w:r>
        <w:rPr>
          <w:rFonts w:ascii="Arial" w:eastAsia="Arial" w:hAnsi="Arial"/>
          <w:b/>
          <w:sz w:val="17"/>
        </w:rPr>
        <w:t>verproduction</w:t>
      </w:r>
    </w:p>
    <w:p w14:paraId="73A986EF" w14:textId="77777777" w:rsidR="00B35253" w:rsidRDefault="00B35253" w:rsidP="00B35253">
      <w:pPr>
        <w:spacing w:line="49" w:lineRule="exact"/>
        <w:rPr>
          <w:rFonts w:ascii="Arial" w:eastAsia="Arial" w:hAnsi="Arial"/>
          <w:b/>
          <w:sz w:val="17"/>
        </w:rPr>
      </w:pPr>
    </w:p>
    <w:p w14:paraId="49AA7EA7"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W</w:t>
      </w:r>
      <w:r>
        <w:rPr>
          <w:rFonts w:ascii="Arial" w:eastAsia="Arial" w:hAnsi="Arial"/>
          <w:b/>
          <w:sz w:val="17"/>
        </w:rPr>
        <w:t>aiting</w:t>
      </w:r>
    </w:p>
    <w:p w14:paraId="2CC9A203" w14:textId="77777777" w:rsidR="00B35253" w:rsidRDefault="00B35253" w:rsidP="00B35253">
      <w:pPr>
        <w:spacing w:line="51" w:lineRule="exact"/>
        <w:rPr>
          <w:rFonts w:ascii="Arial" w:eastAsia="Arial" w:hAnsi="Arial"/>
          <w:b/>
          <w:sz w:val="17"/>
        </w:rPr>
      </w:pPr>
    </w:p>
    <w:p w14:paraId="4E5922A8"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N</w:t>
      </w:r>
      <w:r>
        <w:rPr>
          <w:rFonts w:ascii="Arial" w:eastAsia="Arial" w:hAnsi="Arial"/>
          <w:b/>
          <w:sz w:val="17"/>
        </w:rPr>
        <w:t xml:space="preserve">ot using </w:t>
      </w:r>
      <w:proofErr w:type="gramStart"/>
      <w:r>
        <w:rPr>
          <w:rFonts w:ascii="Arial" w:eastAsia="Arial" w:hAnsi="Arial"/>
          <w:b/>
          <w:sz w:val="17"/>
        </w:rPr>
        <w:t>peoples</w:t>
      </w:r>
      <w:proofErr w:type="gramEnd"/>
      <w:r>
        <w:rPr>
          <w:rFonts w:ascii="Arial" w:eastAsia="Arial" w:hAnsi="Arial"/>
          <w:b/>
          <w:sz w:val="17"/>
        </w:rPr>
        <w:t xml:space="preserve"> potential</w:t>
      </w:r>
    </w:p>
    <w:p w14:paraId="4C937181" w14:textId="77777777" w:rsidR="00B35253" w:rsidRDefault="00B35253" w:rsidP="00B35253">
      <w:pPr>
        <w:spacing w:line="49" w:lineRule="exact"/>
        <w:rPr>
          <w:rFonts w:ascii="Arial" w:eastAsia="Arial" w:hAnsi="Arial"/>
          <w:b/>
          <w:sz w:val="17"/>
        </w:rPr>
      </w:pPr>
    </w:p>
    <w:p w14:paraId="4F763FF9"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T</w:t>
      </w:r>
      <w:r>
        <w:rPr>
          <w:rFonts w:ascii="Arial" w:eastAsia="Arial" w:hAnsi="Arial"/>
          <w:b/>
          <w:sz w:val="17"/>
        </w:rPr>
        <w:t>ransportation</w:t>
      </w:r>
    </w:p>
    <w:p w14:paraId="068112B2" w14:textId="77777777" w:rsidR="00B35253" w:rsidRDefault="00B35253" w:rsidP="00B35253">
      <w:pPr>
        <w:spacing w:line="49" w:lineRule="exact"/>
        <w:rPr>
          <w:rFonts w:ascii="Arial" w:eastAsia="Arial" w:hAnsi="Arial"/>
          <w:b/>
          <w:sz w:val="17"/>
        </w:rPr>
      </w:pPr>
    </w:p>
    <w:p w14:paraId="20B6E4F9"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I</w:t>
      </w:r>
      <w:r>
        <w:rPr>
          <w:rFonts w:ascii="Arial" w:eastAsia="Arial" w:hAnsi="Arial"/>
          <w:b/>
          <w:sz w:val="17"/>
        </w:rPr>
        <w:t>nappropriate processing</w:t>
      </w:r>
    </w:p>
    <w:p w14:paraId="237AE1AD" w14:textId="77777777" w:rsidR="00B35253" w:rsidRDefault="00B35253" w:rsidP="00B35253">
      <w:pPr>
        <w:spacing w:line="51" w:lineRule="exact"/>
        <w:rPr>
          <w:rFonts w:ascii="Arial" w:eastAsia="Arial" w:hAnsi="Arial"/>
          <w:b/>
          <w:sz w:val="17"/>
        </w:rPr>
      </w:pPr>
    </w:p>
    <w:p w14:paraId="3C306CAF"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M</w:t>
      </w:r>
      <w:r>
        <w:rPr>
          <w:rFonts w:ascii="Arial" w:eastAsia="Arial" w:hAnsi="Arial"/>
          <w:b/>
          <w:sz w:val="17"/>
        </w:rPr>
        <w:t>otion</w:t>
      </w:r>
    </w:p>
    <w:p w14:paraId="28C65050" w14:textId="77777777" w:rsidR="00B35253" w:rsidRDefault="00B35253" w:rsidP="00B35253">
      <w:pPr>
        <w:spacing w:line="49" w:lineRule="exact"/>
        <w:rPr>
          <w:rFonts w:ascii="Arial" w:eastAsia="Arial" w:hAnsi="Arial"/>
          <w:b/>
          <w:sz w:val="17"/>
        </w:rPr>
      </w:pPr>
    </w:p>
    <w:p w14:paraId="5B03E5A0" w14:textId="77777777" w:rsidR="00B35253" w:rsidRDefault="00B35253" w:rsidP="00B35253">
      <w:pPr>
        <w:numPr>
          <w:ilvl w:val="0"/>
          <w:numId w:val="53"/>
        </w:numPr>
        <w:tabs>
          <w:tab w:val="left" w:pos="1100"/>
        </w:tabs>
        <w:spacing w:line="0" w:lineRule="atLeast"/>
        <w:ind w:left="1100" w:hanging="382"/>
        <w:rPr>
          <w:rFonts w:ascii="Arial" w:eastAsia="Arial" w:hAnsi="Arial"/>
          <w:b/>
          <w:sz w:val="17"/>
        </w:rPr>
      </w:pPr>
      <w:r>
        <w:rPr>
          <w:rFonts w:ascii="Arial" w:eastAsia="Arial" w:hAnsi="Arial"/>
          <w:b/>
          <w:sz w:val="12"/>
        </w:rPr>
        <w:t>E</w:t>
      </w:r>
      <w:r>
        <w:rPr>
          <w:rFonts w:ascii="Arial" w:eastAsia="Arial" w:hAnsi="Arial"/>
          <w:b/>
          <w:sz w:val="17"/>
        </w:rPr>
        <w:t>xcess inventory</w:t>
      </w:r>
    </w:p>
    <w:p w14:paraId="3F8D1FCA" w14:textId="77777777" w:rsidR="00B35253" w:rsidRDefault="00B35253" w:rsidP="00B35253">
      <w:pPr>
        <w:spacing w:line="200" w:lineRule="exact"/>
        <w:rPr>
          <w:rFonts w:eastAsia="Times New Roman"/>
        </w:rPr>
      </w:pPr>
    </w:p>
    <w:p w14:paraId="24095B1B" w14:textId="77777777" w:rsidR="00B35253" w:rsidRDefault="00B35253" w:rsidP="00B35253">
      <w:pPr>
        <w:spacing w:line="200" w:lineRule="exact"/>
        <w:rPr>
          <w:rFonts w:eastAsia="Times New Roman"/>
        </w:rPr>
      </w:pPr>
    </w:p>
    <w:p w14:paraId="15F8E2AB" w14:textId="77777777" w:rsidR="00B35253" w:rsidRDefault="00B35253" w:rsidP="00B35253">
      <w:pPr>
        <w:spacing w:line="274" w:lineRule="exact"/>
        <w:rPr>
          <w:rFonts w:eastAsia="Times New Roman"/>
        </w:rPr>
      </w:pPr>
    </w:p>
    <w:p w14:paraId="081C7505"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8</w:t>
      </w:r>
    </w:p>
    <w:p w14:paraId="46C1EB73" w14:textId="0DA79EC4"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5040" behindDoc="1" locked="0" layoutInCell="1" allowOverlap="1" wp14:anchorId="39FC40BF" wp14:editId="19C3F556">
            <wp:simplePos x="0" y="0"/>
            <wp:positionH relativeFrom="column">
              <wp:posOffset>3810</wp:posOffset>
            </wp:positionH>
            <wp:positionV relativeFrom="paragraph">
              <wp:posOffset>582295</wp:posOffset>
            </wp:positionV>
            <wp:extent cx="2785745" cy="2089150"/>
            <wp:effectExtent l="0" t="0" r="8255" b="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1872822E" w14:textId="77777777" w:rsidR="00B35253" w:rsidRDefault="00B35253" w:rsidP="00B35253">
      <w:pPr>
        <w:spacing w:line="200" w:lineRule="exact"/>
        <w:rPr>
          <w:rFonts w:eastAsia="Times New Roman"/>
        </w:rPr>
      </w:pPr>
    </w:p>
    <w:p w14:paraId="7BF8EBA9" w14:textId="77777777" w:rsidR="00B35253" w:rsidRDefault="00B35253" w:rsidP="00B35253">
      <w:pPr>
        <w:spacing w:line="200" w:lineRule="exact"/>
        <w:rPr>
          <w:rFonts w:eastAsia="Times New Roman"/>
        </w:rPr>
      </w:pPr>
    </w:p>
    <w:p w14:paraId="1775A124" w14:textId="77777777" w:rsidR="00B35253" w:rsidRDefault="00B35253" w:rsidP="00B35253">
      <w:pPr>
        <w:spacing w:line="200" w:lineRule="exact"/>
        <w:rPr>
          <w:rFonts w:eastAsia="Times New Roman"/>
        </w:rPr>
      </w:pPr>
    </w:p>
    <w:p w14:paraId="16B3A78A" w14:textId="77777777" w:rsidR="00B35253" w:rsidRDefault="00B35253" w:rsidP="00B35253">
      <w:pPr>
        <w:spacing w:line="381" w:lineRule="exact"/>
        <w:rPr>
          <w:rFonts w:eastAsia="Times New Roman"/>
        </w:rPr>
      </w:pPr>
    </w:p>
    <w:p w14:paraId="052F1B39" w14:textId="77777777" w:rsidR="00B35253" w:rsidRDefault="00B35253" w:rsidP="00B35253">
      <w:pPr>
        <w:spacing w:line="0" w:lineRule="atLeast"/>
        <w:ind w:left="1000"/>
        <w:rPr>
          <w:rFonts w:ascii="Arial" w:eastAsia="Arial" w:hAnsi="Arial"/>
          <w:b/>
          <w:sz w:val="17"/>
        </w:rPr>
      </w:pPr>
      <w:r>
        <w:rPr>
          <w:rFonts w:ascii="Arial" w:eastAsia="Arial" w:hAnsi="Arial"/>
          <w:b/>
          <w:sz w:val="17"/>
        </w:rPr>
        <w:t>Using 5S: The Numbers Game . . .</w:t>
      </w:r>
    </w:p>
    <w:p w14:paraId="7B34151F" w14:textId="77777777" w:rsidR="00B35253" w:rsidRDefault="00B35253" w:rsidP="00B35253">
      <w:pPr>
        <w:spacing w:line="200" w:lineRule="exact"/>
        <w:rPr>
          <w:rFonts w:eastAsia="Times New Roman"/>
        </w:rPr>
      </w:pPr>
    </w:p>
    <w:p w14:paraId="181B480A" w14:textId="77777777" w:rsidR="00B35253" w:rsidRDefault="00B35253" w:rsidP="00B35253">
      <w:pPr>
        <w:spacing w:line="389" w:lineRule="exact"/>
        <w:rPr>
          <w:rFonts w:eastAsia="Times New Roman"/>
        </w:rPr>
      </w:pPr>
    </w:p>
    <w:p w14:paraId="69A7722F" w14:textId="77777777" w:rsidR="00B35253" w:rsidRDefault="00B35253" w:rsidP="00B35253">
      <w:pPr>
        <w:spacing w:line="241" w:lineRule="auto"/>
        <w:ind w:left="480" w:right="1160"/>
        <w:rPr>
          <w:rFonts w:ascii="Arial" w:eastAsia="Arial" w:hAnsi="Arial"/>
          <w:b/>
          <w:sz w:val="11"/>
        </w:rPr>
      </w:pPr>
      <w:r>
        <w:rPr>
          <w:rFonts w:ascii="Arial" w:eastAsia="Arial" w:hAnsi="Arial"/>
          <w:b/>
          <w:sz w:val="11"/>
        </w:rPr>
        <w:t>When the numbers appear below, count as high as you can from 1 to 30 in 15 seconds. . .</w:t>
      </w:r>
    </w:p>
    <w:p w14:paraId="57D46B03" w14:textId="77777777" w:rsidR="00B35253" w:rsidRDefault="00B35253" w:rsidP="00B35253">
      <w:pPr>
        <w:spacing w:line="361" w:lineRule="exact"/>
        <w:rPr>
          <w:rFonts w:eastAsia="Times New Roman"/>
        </w:rPr>
      </w:pPr>
    </w:p>
    <w:tbl>
      <w:tblPr>
        <w:tblW w:w="0" w:type="auto"/>
        <w:tblInd w:w="740" w:type="dxa"/>
        <w:tblLayout w:type="fixed"/>
        <w:tblCellMar>
          <w:left w:w="0" w:type="dxa"/>
          <w:right w:w="0" w:type="dxa"/>
        </w:tblCellMar>
        <w:tblLook w:val="0000" w:firstRow="0" w:lastRow="0" w:firstColumn="0" w:lastColumn="0" w:noHBand="0" w:noVBand="0"/>
      </w:tblPr>
      <w:tblGrid>
        <w:gridCol w:w="100"/>
        <w:gridCol w:w="560"/>
        <w:gridCol w:w="500"/>
        <w:gridCol w:w="340"/>
        <w:gridCol w:w="180"/>
        <w:gridCol w:w="200"/>
        <w:gridCol w:w="520"/>
        <w:gridCol w:w="300"/>
        <w:gridCol w:w="380"/>
        <w:gridCol w:w="240"/>
      </w:tblGrid>
      <w:tr w:rsidR="00B35253" w14:paraId="7E123D78" w14:textId="77777777" w:rsidTr="00903E45">
        <w:trPr>
          <w:trHeight w:val="219"/>
        </w:trPr>
        <w:tc>
          <w:tcPr>
            <w:tcW w:w="100" w:type="dxa"/>
            <w:shd w:val="clear" w:color="auto" w:fill="auto"/>
            <w:vAlign w:val="bottom"/>
          </w:tcPr>
          <w:p w14:paraId="0B1A2830" w14:textId="77777777" w:rsidR="00B35253" w:rsidRDefault="00B35253" w:rsidP="00903E45">
            <w:pPr>
              <w:spacing w:line="0" w:lineRule="atLeast"/>
              <w:jc w:val="right"/>
              <w:rPr>
                <w:rFonts w:ascii="Arial" w:eastAsia="Arial" w:hAnsi="Arial"/>
                <w:b/>
                <w:w w:val="89"/>
                <w:sz w:val="12"/>
              </w:rPr>
            </w:pPr>
            <w:r>
              <w:rPr>
                <w:rFonts w:ascii="Arial" w:eastAsia="Arial" w:hAnsi="Arial"/>
                <w:b/>
                <w:w w:val="89"/>
                <w:sz w:val="12"/>
              </w:rPr>
              <w:t>0</w:t>
            </w:r>
          </w:p>
        </w:tc>
        <w:tc>
          <w:tcPr>
            <w:tcW w:w="560" w:type="dxa"/>
            <w:vMerge w:val="restart"/>
            <w:shd w:val="clear" w:color="auto" w:fill="auto"/>
            <w:vAlign w:val="bottom"/>
          </w:tcPr>
          <w:p w14:paraId="0584619A" w14:textId="77777777" w:rsidR="00B35253" w:rsidRDefault="00B35253" w:rsidP="00903E45">
            <w:pPr>
              <w:spacing w:line="0" w:lineRule="atLeast"/>
              <w:ind w:right="180"/>
              <w:jc w:val="right"/>
              <w:rPr>
                <w:rFonts w:ascii="Arial" w:eastAsia="Arial" w:hAnsi="Arial"/>
                <w:b/>
                <w:w w:val="99"/>
                <w:sz w:val="18"/>
              </w:rPr>
            </w:pPr>
            <w:r>
              <w:rPr>
                <w:rFonts w:ascii="Arial" w:eastAsia="Arial" w:hAnsi="Arial"/>
                <w:b/>
                <w:w w:val="99"/>
                <w:sz w:val="18"/>
              </w:rPr>
              <w:t>30</w:t>
            </w:r>
          </w:p>
        </w:tc>
        <w:tc>
          <w:tcPr>
            <w:tcW w:w="500" w:type="dxa"/>
            <w:shd w:val="clear" w:color="auto" w:fill="auto"/>
            <w:vAlign w:val="bottom"/>
          </w:tcPr>
          <w:p w14:paraId="42A11235" w14:textId="77777777" w:rsidR="00B35253" w:rsidRDefault="00B35253" w:rsidP="00903E45">
            <w:pPr>
              <w:spacing w:line="0" w:lineRule="atLeast"/>
              <w:rPr>
                <w:rFonts w:eastAsia="Times New Roman"/>
                <w:sz w:val="19"/>
              </w:rPr>
            </w:pPr>
          </w:p>
        </w:tc>
        <w:tc>
          <w:tcPr>
            <w:tcW w:w="340" w:type="dxa"/>
            <w:shd w:val="clear" w:color="auto" w:fill="auto"/>
            <w:vAlign w:val="bottom"/>
          </w:tcPr>
          <w:p w14:paraId="38445D1C" w14:textId="77777777" w:rsidR="00B35253" w:rsidRDefault="00B35253" w:rsidP="00903E45">
            <w:pPr>
              <w:spacing w:line="0" w:lineRule="atLeast"/>
              <w:ind w:left="120"/>
              <w:rPr>
                <w:rFonts w:ascii="Arial" w:eastAsia="Arial" w:hAnsi="Arial"/>
                <w:b/>
                <w:sz w:val="17"/>
              </w:rPr>
            </w:pPr>
            <w:r>
              <w:rPr>
                <w:rFonts w:ascii="Arial" w:eastAsia="Arial" w:hAnsi="Arial"/>
                <w:b/>
                <w:sz w:val="17"/>
              </w:rPr>
              <w:t>$</w:t>
            </w:r>
          </w:p>
        </w:tc>
        <w:tc>
          <w:tcPr>
            <w:tcW w:w="180" w:type="dxa"/>
            <w:shd w:val="clear" w:color="auto" w:fill="auto"/>
            <w:vAlign w:val="bottom"/>
          </w:tcPr>
          <w:p w14:paraId="31B4DD8E" w14:textId="77777777" w:rsidR="00B35253" w:rsidRDefault="00B35253" w:rsidP="00903E45">
            <w:pPr>
              <w:spacing w:line="0" w:lineRule="atLeast"/>
              <w:rPr>
                <w:rFonts w:eastAsia="Times New Roman"/>
                <w:sz w:val="19"/>
              </w:rPr>
            </w:pPr>
          </w:p>
        </w:tc>
        <w:tc>
          <w:tcPr>
            <w:tcW w:w="200" w:type="dxa"/>
            <w:vMerge w:val="restart"/>
            <w:shd w:val="clear" w:color="auto" w:fill="auto"/>
            <w:vAlign w:val="bottom"/>
          </w:tcPr>
          <w:p w14:paraId="02A45706" w14:textId="77777777" w:rsidR="00B35253" w:rsidRDefault="00B35253" w:rsidP="00903E45">
            <w:pPr>
              <w:spacing w:line="0" w:lineRule="atLeast"/>
              <w:ind w:right="39"/>
              <w:jc w:val="right"/>
              <w:rPr>
                <w:rFonts w:ascii="Arial" w:eastAsia="Arial" w:hAnsi="Arial"/>
                <w:b/>
                <w:w w:val="89"/>
                <w:sz w:val="12"/>
              </w:rPr>
            </w:pPr>
            <w:r>
              <w:rPr>
                <w:rFonts w:ascii="Arial" w:eastAsia="Arial" w:hAnsi="Arial"/>
                <w:b/>
                <w:w w:val="89"/>
                <w:sz w:val="12"/>
              </w:rPr>
              <w:t>0</w:t>
            </w:r>
          </w:p>
        </w:tc>
        <w:tc>
          <w:tcPr>
            <w:tcW w:w="520" w:type="dxa"/>
            <w:shd w:val="clear" w:color="auto" w:fill="auto"/>
            <w:vAlign w:val="bottom"/>
          </w:tcPr>
          <w:p w14:paraId="75AB2AC3" w14:textId="77777777" w:rsidR="00B35253" w:rsidRDefault="00B35253" w:rsidP="00903E45">
            <w:pPr>
              <w:spacing w:line="0" w:lineRule="atLeast"/>
              <w:rPr>
                <w:rFonts w:eastAsia="Times New Roman"/>
                <w:sz w:val="19"/>
              </w:rPr>
            </w:pPr>
          </w:p>
        </w:tc>
        <w:tc>
          <w:tcPr>
            <w:tcW w:w="300" w:type="dxa"/>
            <w:vMerge w:val="restart"/>
            <w:shd w:val="clear" w:color="auto" w:fill="auto"/>
            <w:vAlign w:val="bottom"/>
          </w:tcPr>
          <w:p w14:paraId="429473C7" w14:textId="77777777" w:rsidR="00B35253" w:rsidRDefault="00B35253" w:rsidP="00903E45">
            <w:pPr>
              <w:spacing w:line="0" w:lineRule="atLeast"/>
              <w:jc w:val="right"/>
              <w:rPr>
                <w:rFonts w:ascii="Arial" w:eastAsia="Arial" w:hAnsi="Arial"/>
                <w:b/>
                <w:w w:val="93"/>
                <w:sz w:val="23"/>
              </w:rPr>
            </w:pPr>
            <w:r>
              <w:rPr>
                <w:rFonts w:ascii="Arial" w:eastAsia="Arial" w:hAnsi="Arial"/>
                <w:b/>
                <w:w w:val="93"/>
                <w:sz w:val="23"/>
              </w:rPr>
              <w:t>8</w:t>
            </w:r>
          </w:p>
        </w:tc>
        <w:tc>
          <w:tcPr>
            <w:tcW w:w="380" w:type="dxa"/>
            <w:shd w:val="clear" w:color="auto" w:fill="auto"/>
            <w:vAlign w:val="bottom"/>
          </w:tcPr>
          <w:p w14:paraId="542A6A4A" w14:textId="77777777" w:rsidR="00B35253" w:rsidRDefault="00B35253" w:rsidP="00903E45">
            <w:pPr>
              <w:spacing w:line="0" w:lineRule="atLeast"/>
              <w:rPr>
                <w:rFonts w:eastAsia="Times New Roman"/>
                <w:sz w:val="19"/>
              </w:rPr>
            </w:pPr>
          </w:p>
        </w:tc>
        <w:tc>
          <w:tcPr>
            <w:tcW w:w="240" w:type="dxa"/>
            <w:shd w:val="clear" w:color="auto" w:fill="auto"/>
            <w:vAlign w:val="bottom"/>
          </w:tcPr>
          <w:p w14:paraId="7A3C8048" w14:textId="77777777" w:rsidR="00B35253" w:rsidRDefault="00B35253" w:rsidP="00903E45">
            <w:pPr>
              <w:spacing w:line="0" w:lineRule="atLeast"/>
              <w:jc w:val="right"/>
              <w:rPr>
                <w:rFonts w:ascii="Arial" w:eastAsia="Arial" w:hAnsi="Arial"/>
                <w:b/>
                <w:sz w:val="17"/>
              </w:rPr>
            </w:pPr>
            <w:r>
              <w:rPr>
                <w:rFonts w:ascii="Arial" w:eastAsia="Arial" w:hAnsi="Arial"/>
                <w:b/>
                <w:sz w:val="17"/>
              </w:rPr>
              <w:t>#</w:t>
            </w:r>
          </w:p>
        </w:tc>
      </w:tr>
      <w:tr w:rsidR="00B35253" w14:paraId="43AC36E7" w14:textId="77777777" w:rsidTr="00903E45">
        <w:trPr>
          <w:trHeight w:val="46"/>
        </w:trPr>
        <w:tc>
          <w:tcPr>
            <w:tcW w:w="100" w:type="dxa"/>
            <w:vMerge w:val="restart"/>
            <w:shd w:val="clear" w:color="auto" w:fill="auto"/>
            <w:vAlign w:val="bottom"/>
          </w:tcPr>
          <w:p w14:paraId="1CCD136A" w14:textId="77777777" w:rsidR="00B35253" w:rsidRDefault="00B35253" w:rsidP="00903E45">
            <w:pPr>
              <w:spacing w:line="229" w:lineRule="auto"/>
              <w:jc w:val="right"/>
              <w:rPr>
                <w:rFonts w:ascii="Arial" w:eastAsia="Arial" w:hAnsi="Arial"/>
                <w:b/>
                <w:w w:val="89"/>
                <w:sz w:val="12"/>
              </w:rPr>
            </w:pPr>
            <w:r>
              <w:rPr>
                <w:rFonts w:ascii="Arial" w:eastAsia="Arial" w:hAnsi="Arial"/>
                <w:b/>
                <w:w w:val="89"/>
                <w:sz w:val="12"/>
              </w:rPr>
              <w:t>1</w:t>
            </w:r>
          </w:p>
        </w:tc>
        <w:tc>
          <w:tcPr>
            <w:tcW w:w="560" w:type="dxa"/>
            <w:vMerge/>
            <w:shd w:val="clear" w:color="auto" w:fill="auto"/>
            <w:vAlign w:val="bottom"/>
          </w:tcPr>
          <w:p w14:paraId="026E95DD" w14:textId="77777777" w:rsidR="00B35253" w:rsidRDefault="00B35253" w:rsidP="00903E45">
            <w:pPr>
              <w:spacing w:line="0" w:lineRule="atLeast"/>
              <w:rPr>
                <w:rFonts w:eastAsia="Times New Roman"/>
                <w:sz w:val="3"/>
              </w:rPr>
            </w:pPr>
          </w:p>
        </w:tc>
        <w:tc>
          <w:tcPr>
            <w:tcW w:w="500" w:type="dxa"/>
            <w:vMerge w:val="restart"/>
            <w:shd w:val="clear" w:color="auto" w:fill="auto"/>
            <w:vAlign w:val="bottom"/>
          </w:tcPr>
          <w:p w14:paraId="6777F648" w14:textId="77777777" w:rsidR="00B35253" w:rsidRDefault="00B35253" w:rsidP="00903E45">
            <w:pPr>
              <w:spacing w:line="189" w:lineRule="auto"/>
              <w:jc w:val="right"/>
              <w:rPr>
                <w:rFonts w:ascii="Arial" w:eastAsia="Arial" w:hAnsi="Arial"/>
                <w:b/>
                <w:sz w:val="17"/>
              </w:rPr>
            </w:pPr>
            <w:r>
              <w:rPr>
                <w:rFonts w:ascii="Arial" w:eastAsia="Arial" w:hAnsi="Arial"/>
                <w:b/>
                <w:sz w:val="17"/>
              </w:rPr>
              <w:t>15</w:t>
            </w:r>
          </w:p>
        </w:tc>
        <w:tc>
          <w:tcPr>
            <w:tcW w:w="340" w:type="dxa"/>
            <w:shd w:val="clear" w:color="auto" w:fill="auto"/>
            <w:vAlign w:val="bottom"/>
          </w:tcPr>
          <w:p w14:paraId="00300E71" w14:textId="77777777" w:rsidR="00B35253" w:rsidRDefault="00B35253" w:rsidP="00903E45">
            <w:pPr>
              <w:spacing w:line="0" w:lineRule="atLeast"/>
              <w:rPr>
                <w:rFonts w:eastAsia="Times New Roman"/>
                <w:sz w:val="3"/>
              </w:rPr>
            </w:pPr>
          </w:p>
        </w:tc>
        <w:tc>
          <w:tcPr>
            <w:tcW w:w="180" w:type="dxa"/>
            <w:shd w:val="clear" w:color="auto" w:fill="auto"/>
            <w:vAlign w:val="bottom"/>
          </w:tcPr>
          <w:p w14:paraId="4EA6A6D8" w14:textId="77777777" w:rsidR="00B35253" w:rsidRDefault="00B35253" w:rsidP="00903E45">
            <w:pPr>
              <w:spacing w:line="0" w:lineRule="atLeast"/>
              <w:rPr>
                <w:rFonts w:eastAsia="Times New Roman"/>
                <w:sz w:val="3"/>
              </w:rPr>
            </w:pPr>
          </w:p>
        </w:tc>
        <w:tc>
          <w:tcPr>
            <w:tcW w:w="200" w:type="dxa"/>
            <w:vMerge/>
            <w:shd w:val="clear" w:color="auto" w:fill="auto"/>
            <w:vAlign w:val="bottom"/>
          </w:tcPr>
          <w:p w14:paraId="6A5B833C" w14:textId="77777777" w:rsidR="00B35253" w:rsidRDefault="00B35253" w:rsidP="00903E45">
            <w:pPr>
              <w:spacing w:line="0" w:lineRule="atLeast"/>
              <w:rPr>
                <w:rFonts w:eastAsia="Times New Roman"/>
                <w:sz w:val="3"/>
              </w:rPr>
            </w:pPr>
          </w:p>
        </w:tc>
        <w:tc>
          <w:tcPr>
            <w:tcW w:w="520" w:type="dxa"/>
            <w:vMerge w:val="restart"/>
            <w:shd w:val="clear" w:color="auto" w:fill="auto"/>
            <w:vAlign w:val="bottom"/>
          </w:tcPr>
          <w:p w14:paraId="53C68A0F" w14:textId="77777777" w:rsidR="00B35253" w:rsidRDefault="00B35253" w:rsidP="00903E45">
            <w:pPr>
              <w:spacing w:line="189" w:lineRule="auto"/>
              <w:ind w:right="197"/>
              <w:jc w:val="right"/>
              <w:rPr>
                <w:rFonts w:ascii="Arial" w:eastAsia="Arial" w:hAnsi="Arial"/>
                <w:b/>
                <w:w w:val="84"/>
                <w:sz w:val="17"/>
              </w:rPr>
            </w:pPr>
            <w:r>
              <w:rPr>
                <w:rFonts w:ascii="Arial" w:eastAsia="Arial" w:hAnsi="Arial"/>
                <w:b/>
                <w:w w:val="84"/>
                <w:sz w:val="17"/>
              </w:rPr>
              <w:t>8</w:t>
            </w:r>
          </w:p>
        </w:tc>
        <w:tc>
          <w:tcPr>
            <w:tcW w:w="300" w:type="dxa"/>
            <w:vMerge/>
            <w:shd w:val="clear" w:color="auto" w:fill="auto"/>
            <w:vAlign w:val="bottom"/>
          </w:tcPr>
          <w:p w14:paraId="02AB458F" w14:textId="77777777" w:rsidR="00B35253" w:rsidRDefault="00B35253" w:rsidP="00903E45">
            <w:pPr>
              <w:spacing w:line="0" w:lineRule="atLeast"/>
              <w:rPr>
                <w:rFonts w:eastAsia="Times New Roman"/>
                <w:sz w:val="3"/>
              </w:rPr>
            </w:pPr>
          </w:p>
        </w:tc>
        <w:tc>
          <w:tcPr>
            <w:tcW w:w="380" w:type="dxa"/>
            <w:shd w:val="clear" w:color="auto" w:fill="auto"/>
            <w:vAlign w:val="bottom"/>
          </w:tcPr>
          <w:p w14:paraId="7F9825D5" w14:textId="77777777" w:rsidR="00B35253" w:rsidRDefault="00B35253" w:rsidP="00903E45">
            <w:pPr>
              <w:spacing w:line="0" w:lineRule="atLeast"/>
              <w:rPr>
                <w:rFonts w:eastAsia="Times New Roman"/>
                <w:sz w:val="3"/>
              </w:rPr>
            </w:pPr>
          </w:p>
        </w:tc>
        <w:tc>
          <w:tcPr>
            <w:tcW w:w="240" w:type="dxa"/>
            <w:shd w:val="clear" w:color="auto" w:fill="auto"/>
            <w:vAlign w:val="bottom"/>
          </w:tcPr>
          <w:p w14:paraId="0AF06701" w14:textId="77777777" w:rsidR="00B35253" w:rsidRDefault="00B35253" w:rsidP="00903E45">
            <w:pPr>
              <w:spacing w:line="0" w:lineRule="atLeast"/>
              <w:rPr>
                <w:rFonts w:eastAsia="Times New Roman"/>
                <w:sz w:val="3"/>
              </w:rPr>
            </w:pPr>
          </w:p>
        </w:tc>
      </w:tr>
      <w:tr w:rsidR="00B35253" w14:paraId="5AB1B669" w14:textId="77777777" w:rsidTr="00903E45">
        <w:trPr>
          <w:trHeight w:val="86"/>
        </w:trPr>
        <w:tc>
          <w:tcPr>
            <w:tcW w:w="100" w:type="dxa"/>
            <w:vMerge/>
            <w:shd w:val="clear" w:color="auto" w:fill="auto"/>
            <w:vAlign w:val="bottom"/>
          </w:tcPr>
          <w:p w14:paraId="40C315D5" w14:textId="77777777" w:rsidR="00B35253" w:rsidRDefault="00B35253" w:rsidP="00903E45">
            <w:pPr>
              <w:spacing w:line="0" w:lineRule="atLeast"/>
              <w:rPr>
                <w:rFonts w:eastAsia="Times New Roman"/>
                <w:sz w:val="7"/>
              </w:rPr>
            </w:pPr>
          </w:p>
        </w:tc>
        <w:tc>
          <w:tcPr>
            <w:tcW w:w="560" w:type="dxa"/>
            <w:shd w:val="clear" w:color="auto" w:fill="auto"/>
            <w:vAlign w:val="bottom"/>
          </w:tcPr>
          <w:p w14:paraId="17296506" w14:textId="77777777" w:rsidR="00B35253" w:rsidRDefault="00B35253" w:rsidP="00903E45">
            <w:pPr>
              <w:spacing w:line="0" w:lineRule="atLeast"/>
              <w:rPr>
                <w:rFonts w:eastAsia="Times New Roman"/>
                <w:sz w:val="7"/>
              </w:rPr>
            </w:pPr>
          </w:p>
        </w:tc>
        <w:tc>
          <w:tcPr>
            <w:tcW w:w="500" w:type="dxa"/>
            <w:vMerge/>
            <w:shd w:val="clear" w:color="auto" w:fill="auto"/>
            <w:vAlign w:val="bottom"/>
          </w:tcPr>
          <w:p w14:paraId="2A154616" w14:textId="77777777" w:rsidR="00B35253" w:rsidRDefault="00B35253" w:rsidP="00903E45">
            <w:pPr>
              <w:spacing w:line="0" w:lineRule="atLeast"/>
              <w:rPr>
                <w:rFonts w:eastAsia="Times New Roman"/>
                <w:sz w:val="7"/>
              </w:rPr>
            </w:pPr>
          </w:p>
        </w:tc>
        <w:tc>
          <w:tcPr>
            <w:tcW w:w="340" w:type="dxa"/>
            <w:shd w:val="clear" w:color="auto" w:fill="auto"/>
            <w:vAlign w:val="bottom"/>
          </w:tcPr>
          <w:p w14:paraId="0D2E8898" w14:textId="77777777" w:rsidR="00B35253" w:rsidRDefault="00B35253" w:rsidP="00903E45">
            <w:pPr>
              <w:spacing w:line="0" w:lineRule="atLeast"/>
              <w:rPr>
                <w:rFonts w:eastAsia="Times New Roman"/>
                <w:sz w:val="7"/>
              </w:rPr>
            </w:pPr>
          </w:p>
        </w:tc>
        <w:tc>
          <w:tcPr>
            <w:tcW w:w="180" w:type="dxa"/>
            <w:shd w:val="clear" w:color="auto" w:fill="auto"/>
            <w:vAlign w:val="bottom"/>
          </w:tcPr>
          <w:p w14:paraId="4D3AF773" w14:textId="77777777" w:rsidR="00B35253" w:rsidRDefault="00B35253" w:rsidP="00903E45">
            <w:pPr>
              <w:spacing w:line="0" w:lineRule="atLeast"/>
              <w:rPr>
                <w:rFonts w:eastAsia="Times New Roman"/>
                <w:sz w:val="7"/>
              </w:rPr>
            </w:pPr>
          </w:p>
        </w:tc>
        <w:tc>
          <w:tcPr>
            <w:tcW w:w="200" w:type="dxa"/>
            <w:vMerge w:val="restart"/>
            <w:shd w:val="clear" w:color="auto" w:fill="auto"/>
            <w:vAlign w:val="bottom"/>
          </w:tcPr>
          <w:p w14:paraId="6A33D483" w14:textId="77777777" w:rsidR="00B35253" w:rsidRDefault="00B35253" w:rsidP="00903E45">
            <w:pPr>
              <w:spacing w:line="234" w:lineRule="auto"/>
              <w:ind w:right="39"/>
              <w:jc w:val="right"/>
              <w:rPr>
                <w:rFonts w:ascii="Arial" w:eastAsia="Arial" w:hAnsi="Arial"/>
                <w:b/>
                <w:w w:val="89"/>
                <w:sz w:val="12"/>
              </w:rPr>
            </w:pPr>
            <w:r>
              <w:rPr>
                <w:rFonts w:ascii="Arial" w:eastAsia="Arial" w:hAnsi="Arial"/>
                <w:b/>
                <w:w w:val="89"/>
                <w:sz w:val="12"/>
              </w:rPr>
              <w:t>2</w:t>
            </w:r>
          </w:p>
        </w:tc>
        <w:tc>
          <w:tcPr>
            <w:tcW w:w="520" w:type="dxa"/>
            <w:vMerge/>
            <w:shd w:val="clear" w:color="auto" w:fill="auto"/>
            <w:vAlign w:val="bottom"/>
          </w:tcPr>
          <w:p w14:paraId="616C8858" w14:textId="77777777" w:rsidR="00B35253" w:rsidRDefault="00B35253" w:rsidP="00903E45">
            <w:pPr>
              <w:spacing w:line="0" w:lineRule="atLeast"/>
              <w:rPr>
                <w:rFonts w:eastAsia="Times New Roman"/>
                <w:sz w:val="7"/>
              </w:rPr>
            </w:pPr>
          </w:p>
        </w:tc>
        <w:tc>
          <w:tcPr>
            <w:tcW w:w="300" w:type="dxa"/>
            <w:shd w:val="clear" w:color="auto" w:fill="auto"/>
            <w:vAlign w:val="bottom"/>
          </w:tcPr>
          <w:p w14:paraId="1BB7813F" w14:textId="77777777" w:rsidR="00B35253" w:rsidRDefault="00B35253" w:rsidP="00903E45">
            <w:pPr>
              <w:spacing w:line="0" w:lineRule="atLeast"/>
              <w:rPr>
                <w:rFonts w:eastAsia="Times New Roman"/>
                <w:sz w:val="7"/>
              </w:rPr>
            </w:pPr>
          </w:p>
        </w:tc>
        <w:tc>
          <w:tcPr>
            <w:tcW w:w="380" w:type="dxa"/>
            <w:shd w:val="clear" w:color="auto" w:fill="auto"/>
            <w:vAlign w:val="bottom"/>
          </w:tcPr>
          <w:p w14:paraId="69E6093A" w14:textId="77777777" w:rsidR="00B35253" w:rsidRDefault="00B35253" w:rsidP="00903E45">
            <w:pPr>
              <w:spacing w:line="0" w:lineRule="atLeast"/>
              <w:rPr>
                <w:rFonts w:eastAsia="Times New Roman"/>
                <w:sz w:val="7"/>
              </w:rPr>
            </w:pPr>
          </w:p>
        </w:tc>
        <w:tc>
          <w:tcPr>
            <w:tcW w:w="240" w:type="dxa"/>
            <w:shd w:val="clear" w:color="auto" w:fill="auto"/>
            <w:vAlign w:val="bottom"/>
          </w:tcPr>
          <w:p w14:paraId="38FCF0E1" w14:textId="77777777" w:rsidR="00B35253" w:rsidRDefault="00B35253" w:rsidP="00903E45">
            <w:pPr>
              <w:spacing w:line="0" w:lineRule="atLeast"/>
              <w:rPr>
                <w:rFonts w:eastAsia="Times New Roman"/>
                <w:sz w:val="7"/>
              </w:rPr>
            </w:pPr>
          </w:p>
        </w:tc>
      </w:tr>
      <w:tr w:rsidR="00B35253" w14:paraId="10F2A920" w14:textId="77777777" w:rsidTr="00903E45">
        <w:trPr>
          <w:trHeight w:val="23"/>
        </w:trPr>
        <w:tc>
          <w:tcPr>
            <w:tcW w:w="100" w:type="dxa"/>
            <w:shd w:val="clear" w:color="auto" w:fill="auto"/>
            <w:vAlign w:val="bottom"/>
          </w:tcPr>
          <w:p w14:paraId="6EAFCFB4" w14:textId="77777777" w:rsidR="00B35253" w:rsidRDefault="00B35253" w:rsidP="00903E45">
            <w:pPr>
              <w:spacing w:line="20" w:lineRule="exact"/>
              <w:rPr>
                <w:rFonts w:eastAsia="Times New Roman"/>
                <w:sz w:val="1"/>
              </w:rPr>
            </w:pPr>
          </w:p>
        </w:tc>
        <w:tc>
          <w:tcPr>
            <w:tcW w:w="560" w:type="dxa"/>
            <w:shd w:val="clear" w:color="auto" w:fill="auto"/>
            <w:vAlign w:val="bottom"/>
          </w:tcPr>
          <w:p w14:paraId="69C02C5E" w14:textId="77777777" w:rsidR="00B35253" w:rsidRDefault="00B35253" w:rsidP="00903E45">
            <w:pPr>
              <w:spacing w:line="20" w:lineRule="exact"/>
              <w:rPr>
                <w:rFonts w:eastAsia="Times New Roman"/>
                <w:sz w:val="1"/>
              </w:rPr>
            </w:pPr>
          </w:p>
        </w:tc>
        <w:tc>
          <w:tcPr>
            <w:tcW w:w="500" w:type="dxa"/>
            <w:vMerge/>
            <w:shd w:val="clear" w:color="auto" w:fill="auto"/>
            <w:vAlign w:val="bottom"/>
          </w:tcPr>
          <w:p w14:paraId="0C72F548" w14:textId="77777777" w:rsidR="00B35253" w:rsidRDefault="00B35253" w:rsidP="00903E45">
            <w:pPr>
              <w:spacing w:line="20" w:lineRule="exact"/>
              <w:rPr>
                <w:rFonts w:eastAsia="Times New Roman"/>
                <w:sz w:val="1"/>
              </w:rPr>
            </w:pPr>
          </w:p>
        </w:tc>
        <w:tc>
          <w:tcPr>
            <w:tcW w:w="340" w:type="dxa"/>
            <w:shd w:val="clear" w:color="auto" w:fill="auto"/>
            <w:vAlign w:val="bottom"/>
          </w:tcPr>
          <w:p w14:paraId="31388A8C" w14:textId="77777777" w:rsidR="00B35253" w:rsidRDefault="00B35253" w:rsidP="00903E45">
            <w:pPr>
              <w:spacing w:line="20" w:lineRule="exact"/>
              <w:rPr>
                <w:rFonts w:eastAsia="Times New Roman"/>
                <w:sz w:val="1"/>
              </w:rPr>
            </w:pPr>
          </w:p>
        </w:tc>
        <w:tc>
          <w:tcPr>
            <w:tcW w:w="180" w:type="dxa"/>
            <w:shd w:val="clear" w:color="auto" w:fill="auto"/>
            <w:vAlign w:val="bottom"/>
          </w:tcPr>
          <w:p w14:paraId="6127E9F5" w14:textId="77777777" w:rsidR="00B35253" w:rsidRDefault="00B35253" w:rsidP="00903E45">
            <w:pPr>
              <w:spacing w:line="20" w:lineRule="exact"/>
              <w:rPr>
                <w:rFonts w:eastAsia="Times New Roman"/>
                <w:sz w:val="1"/>
              </w:rPr>
            </w:pPr>
          </w:p>
        </w:tc>
        <w:tc>
          <w:tcPr>
            <w:tcW w:w="200" w:type="dxa"/>
            <w:vMerge/>
            <w:shd w:val="clear" w:color="auto" w:fill="auto"/>
            <w:vAlign w:val="bottom"/>
          </w:tcPr>
          <w:p w14:paraId="534758AF" w14:textId="77777777" w:rsidR="00B35253" w:rsidRDefault="00B35253" w:rsidP="00903E45">
            <w:pPr>
              <w:spacing w:line="20" w:lineRule="exact"/>
              <w:rPr>
                <w:rFonts w:eastAsia="Times New Roman"/>
                <w:sz w:val="1"/>
              </w:rPr>
            </w:pPr>
          </w:p>
        </w:tc>
        <w:tc>
          <w:tcPr>
            <w:tcW w:w="520" w:type="dxa"/>
            <w:vMerge/>
            <w:shd w:val="clear" w:color="auto" w:fill="auto"/>
            <w:vAlign w:val="bottom"/>
          </w:tcPr>
          <w:p w14:paraId="73221500" w14:textId="77777777" w:rsidR="00B35253" w:rsidRDefault="00B35253" w:rsidP="00903E45">
            <w:pPr>
              <w:spacing w:line="20" w:lineRule="exact"/>
              <w:rPr>
                <w:rFonts w:eastAsia="Times New Roman"/>
                <w:sz w:val="1"/>
              </w:rPr>
            </w:pPr>
          </w:p>
        </w:tc>
        <w:tc>
          <w:tcPr>
            <w:tcW w:w="300" w:type="dxa"/>
            <w:shd w:val="clear" w:color="auto" w:fill="auto"/>
            <w:vAlign w:val="bottom"/>
          </w:tcPr>
          <w:p w14:paraId="7D8CA29F" w14:textId="77777777" w:rsidR="00B35253" w:rsidRDefault="00B35253" w:rsidP="00903E45">
            <w:pPr>
              <w:spacing w:line="20" w:lineRule="exact"/>
              <w:rPr>
                <w:rFonts w:eastAsia="Times New Roman"/>
                <w:sz w:val="1"/>
              </w:rPr>
            </w:pPr>
          </w:p>
        </w:tc>
        <w:tc>
          <w:tcPr>
            <w:tcW w:w="380" w:type="dxa"/>
            <w:shd w:val="clear" w:color="auto" w:fill="auto"/>
            <w:vAlign w:val="bottom"/>
          </w:tcPr>
          <w:p w14:paraId="1747B742" w14:textId="77777777" w:rsidR="00B35253" w:rsidRDefault="00B35253" w:rsidP="00903E45">
            <w:pPr>
              <w:spacing w:line="20" w:lineRule="exact"/>
              <w:rPr>
                <w:rFonts w:eastAsia="Times New Roman"/>
                <w:sz w:val="1"/>
              </w:rPr>
            </w:pPr>
          </w:p>
        </w:tc>
        <w:tc>
          <w:tcPr>
            <w:tcW w:w="240" w:type="dxa"/>
            <w:shd w:val="clear" w:color="auto" w:fill="auto"/>
            <w:vAlign w:val="bottom"/>
          </w:tcPr>
          <w:p w14:paraId="354E1E71" w14:textId="77777777" w:rsidR="00B35253" w:rsidRDefault="00B35253" w:rsidP="00903E45">
            <w:pPr>
              <w:spacing w:line="20" w:lineRule="exact"/>
              <w:rPr>
                <w:rFonts w:eastAsia="Times New Roman"/>
                <w:sz w:val="1"/>
              </w:rPr>
            </w:pPr>
          </w:p>
        </w:tc>
      </w:tr>
      <w:tr w:rsidR="00B35253" w14:paraId="4E80F0BF" w14:textId="77777777" w:rsidTr="00903E45">
        <w:trPr>
          <w:trHeight w:val="26"/>
        </w:trPr>
        <w:tc>
          <w:tcPr>
            <w:tcW w:w="100" w:type="dxa"/>
            <w:shd w:val="clear" w:color="auto" w:fill="auto"/>
            <w:vAlign w:val="bottom"/>
          </w:tcPr>
          <w:p w14:paraId="484EDC75" w14:textId="77777777" w:rsidR="00B35253" w:rsidRDefault="00B35253" w:rsidP="00903E45">
            <w:pPr>
              <w:spacing w:line="0" w:lineRule="atLeast"/>
              <w:rPr>
                <w:rFonts w:eastAsia="Times New Roman"/>
                <w:sz w:val="2"/>
              </w:rPr>
            </w:pPr>
          </w:p>
        </w:tc>
        <w:tc>
          <w:tcPr>
            <w:tcW w:w="560" w:type="dxa"/>
            <w:shd w:val="clear" w:color="auto" w:fill="auto"/>
            <w:vAlign w:val="bottom"/>
          </w:tcPr>
          <w:p w14:paraId="146C5850" w14:textId="77777777" w:rsidR="00B35253" w:rsidRDefault="00B35253" w:rsidP="00903E45">
            <w:pPr>
              <w:spacing w:line="0" w:lineRule="atLeast"/>
              <w:rPr>
                <w:rFonts w:eastAsia="Times New Roman"/>
                <w:sz w:val="2"/>
              </w:rPr>
            </w:pPr>
          </w:p>
        </w:tc>
        <w:tc>
          <w:tcPr>
            <w:tcW w:w="500" w:type="dxa"/>
            <w:shd w:val="clear" w:color="auto" w:fill="auto"/>
            <w:vAlign w:val="bottom"/>
          </w:tcPr>
          <w:p w14:paraId="1B84A671" w14:textId="77777777" w:rsidR="00B35253" w:rsidRDefault="00B35253" w:rsidP="00903E45">
            <w:pPr>
              <w:spacing w:line="0" w:lineRule="atLeast"/>
              <w:rPr>
                <w:rFonts w:eastAsia="Times New Roman"/>
                <w:sz w:val="2"/>
              </w:rPr>
            </w:pPr>
          </w:p>
        </w:tc>
        <w:tc>
          <w:tcPr>
            <w:tcW w:w="340" w:type="dxa"/>
            <w:shd w:val="clear" w:color="auto" w:fill="auto"/>
            <w:vAlign w:val="bottom"/>
          </w:tcPr>
          <w:p w14:paraId="4AF20B6D" w14:textId="77777777" w:rsidR="00B35253" w:rsidRDefault="00B35253" w:rsidP="00903E45">
            <w:pPr>
              <w:spacing w:line="0" w:lineRule="atLeast"/>
              <w:rPr>
                <w:rFonts w:eastAsia="Times New Roman"/>
                <w:sz w:val="2"/>
              </w:rPr>
            </w:pPr>
          </w:p>
        </w:tc>
        <w:tc>
          <w:tcPr>
            <w:tcW w:w="180" w:type="dxa"/>
            <w:shd w:val="clear" w:color="auto" w:fill="auto"/>
            <w:vAlign w:val="bottom"/>
          </w:tcPr>
          <w:p w14:paraId="42AD2E49" w14:textId="77777777" w:rsidR="00B35253" w:rsidRDefault="00B35253" w:rsidP="00903E45">
            <w:pPr>
              <w:spacing w:line="0" w:lineRule="atLeast"/>
              <w:rPr>
                <w:rFonts w:eastAsia="Times New Roman"/>
                <w:sz w:val="2"/>
              </w:rPr>
            </w:pPr>
          </w:p>
        </w:tc>
        <w:tc>
          <w:tcPr>
            <w:tcW w:w="200" w:type="dxa"/>
            <w:vMerge/>
            <w:shd w:val="clear" w:color="auto" w:fill="auto"/>
            <w:vAlign w:val="bottom"/>
          </w:tcPr>
          <w:p w14:paraId="08D5909F" w14:textId="77777777" w:rsidR="00B35253" w:rsidRDefault="00B35253" w:rsidP="00903E45">
            <w:pPr>
              <w:spacing w:line="0" w:lineRule="atLeast"/>
              <w:rPr>
                <w:rFonts w:eastAsia="Times New Roman"/>
                <w:sz w:val="2"/>
              </w:rPr>
            </w:pPr>
          </w:p>
        </w:tc>
        <w:tc>
          <w:tcPr>
            <w:tcW w:w="520" w:type="dxa"/>
            <w:shd w:val="clear" w:color="auto" w:fill="auto"/>
            <w:vAlign w:val="bottom"/>
          </w:tcPr>
          <w:p w14:paraId="0419DF09" w14:textId="77777777" w:rsidR="00B35253" w:rsidRDefault="00B35253" w:rsidP="00903E45">
            <w:pPr>
              <w:spacing w:line="0" w:lineRule="atLeast"/>
              <w:rPr>
                <w:rFonts w:eastAsia="Times New Roman"/>
                <w:sz w:val="2"/>
              </w:rPr>
            </w:pPr>
          </w:p>
        </w:tc>
        <w:tc>
          <w:tcPr>
            <w:tcW w:w="300" w:type="dxa"/>
            <w:shd w:val="clear" w:color="auto" w:fill="auto"/>
            <w:vAlign w:val="bottom"/>
          </w:tcPr>
          <w:p w14:paraId="6F8E0361" w14:textId="77777777" w:rsidR="00B35253" w:rsidRDefault="00B35253" w:rsidP="00903E45">
            <w:pPr>
              <w:spacing w:line="0" w:lineRule="atLeast"/>
              <w:rPr>
                <w:rFonts w:eastAsia="Times New Roman"/>
                <w:sz w:val="2"/>
              </w:rPr>
            </w:pPr>
          </w:p>
        </w:tc>
        <w:tc>
          <w:tcPr>
            <w:tcW w:w="380" w:type="dxa"/>
            <w:shd w:val="clear" w:color="auto" w:fill="auto"/>
            <w:vAlign w:val="bottom"/>
          </w:tcPr>
          <w:p w14:paraId="36249966" w14:textId="77777777" w:rsidR="00B35253" w:rsidRDefault="00B35253" w:rsidP="00903E45">
            <w:pPr>
              <w:spacing w:line="0" w:lineRule="atLeast"/>
              <w:rPr>
                <w:rFonts w:eastAsia="Times New Roman"/>
                <w:sz w:val="2"/>
              </w:rPr>
            </w:pPr>
          </w:p>
        </w:tc>
        <w:tc>
          <w:tcPr>
            <w:tcW w:w="240" w:type="dxa"/>
            <w:shd w:val="clear" w:color="auto" w:fill="auto"/>
            <w:vAlign w:val="bottom"/>
          </w:tcPr>
          <w:p w14:paraId="351DACF5" w14:textId="77777777" w:rsidR="00B35253" w:rsidRDefault="00B35253" w:rsidP="00903E45">
            <w:pPr>
              <w:spacing w:line="0" w:lineRule="atLeast"/>
              <w:rPr>
                <w:rFonts w:eastAsia="Times New Roman"/>
                <w:sz w:val="2"/>
              </w:rPr>
            </w:pPr>
          </w:p>
        </w:tc>
      </w:tr>
      <w:tr w:rsidR="00B35253" w14:paraId="50E85898" w14:textId="77777777" w:rsidTr="00903E45">
        <w:trPr>
          <w:trHeight w:val="234"/>
        </w:trPr>
        <w:tc>
          <w:tcPr>
            <w:tcW w:w="100" w:type="dxa"/>
            <w:shd w:val="clear" w:color="auto" w:fill="auto"/>
            <w:vAlign w:val="bottom"/>
          </w:tcPr>
          <w:p w14:paraId="43A09CA3" w14:textId="77777777" w:rsidR="00B35253" w:rsidRDefault="00B35253" w:rsidP="00903E45">
            <w:pPr>
              <w:spacing w:line="0" w:lineRule="atLeast"/>
              <w:rPr>
                <w:rFonts w:eastAsia="Times New Roman"/>
              </w:rPr>
            </w:pPr>
          </w:p>
        </w:tc>
        <w:tc>
          <w:tcPr>
            <w:tcW w:w="560" w:type="dxa"/>
            <w:shd w:val="clear" w:color="auto" w:fill="auto"/>
            <w:vAlign w:val="bottom"/>
          </w:tcPr>
          <w:p w14:paraId="03A5FD79" w14:textId="77777777" w:rsidR="00B35253" w:rsidRDefault="00B35253" w:rsidP="00903E45">
            <w:pPr>
              <w:spacing w:line="0" w:lineRule="atLeast"/>
              <w:jc w:val="right"/>
              <w:rPr>
                <w:rFonts w:ascii="Arial" w:eastAsia="Arial" w:hAnsi="Arial"/>
                <w:b/>
                <w:w w:val="96"/>
                <w:sz w:val="13"/>
              </w:rPr>
            </w:pPr>
            <w:r>
              <w:rPr>
                <w:rFonts w:ascii="Arial" w:eastAsia="Arial" w:hAnsi="Arial"/>
                <w:b/>
                <w:w w:val="96"/>
                <w:sz w:val="13"/>
              </w:rPr>
              <w:t>22</w:t>
            </w:r>
          </w:p>
        </w:tc>
        <w:tc>
          <w:tcPr>
            <w:tcW w:w="500" w:type="dxa"/>
            <w:shd w:val="clear" w:color="auto" w:fill="auto"/>
            <w:vAlign w:val="bottom"/>
          </w:tcPr>
          <w:p w14:paraId="11F9BFC9" w14:textId="77777777" w:rsidR="00B35253" w:rsidRDefault="00B35253" w:rsidP="00903E45">
            <w:pPr>
              <w:spacing w:line="0" w:lineRule="atLeast"/>
              <w:rPr>
                <w:rFonts w:eastAsia="Times New Roman"/>
              </w:rPr>
            </w:pPr>
          </w:p>
        </w:tc>
        <w:tc>
          <w:tcPr>
            <w:tcW w:w="340" w:type="dxa"/>
            <w:vMerge w:val="restart"/>
            <w:shd w:val="clear" w:color="auto" w:fill="auto"/>
            <w:vAlign w:val="bottom"/>
          </w:tcPr>
          <w:p w14:paraId="353F37AB" w14:textId="77777777" w:rsidR="00B35253" w:rsidRDefault="00B35253" w:rsidP="00903E45">
            <w:pPr>
              <w:spacing w:line="0" w:lineRule="atLeast"/>
              <w:ind w:right="183"/>
              <w:jc w:val="right"/>
              <w:rPr>
                <w:rFonts w:ascii="Arial" w:eastAsia="Arial" w:hAnsi="Arial"/>
                <w:b/>
                <w:sz w:val="12"/>
              </w:rPr>
            </w:pPr>
            <w:r>
              <w:rPr>
                <w:rFonts w:ascii="Arial" w:eastAsia="Arial" w:hAnsi="Arial"/>
                <w:b/>
                <w:sz w:val="12"/>
              </w:rPr>
              <w:t>7</w:t>
            </w:r>
          </w:p>
        </w:tc>
        <w:tc>
          <w:tcPr>
            <w:tcW w:w="180" w:type="dxa"/>
            <w:shd w:val="clear" w:color="auto" w:fill="auto"/>
            <w:vAlign w:val="bottom"/>
          </w:tcPr>
          <w:p w14:paraId="5547770F" w14:textId="77777777" w:rsidR="00B35253" w:rsidRDefault="00B35253" w:rsidP="00903E45">
            <w:pPr>
              <w:spacing w:line="0" w:lineRule="atLeast"/>
              <w:rPr>
                <w:rFonts w:eastAsia="Times New Roman"/>
              </w:rPr>
            </w:pPr>
          </w:p>
        </w:tc>
        <w:tc>
          <w:tcPr>
            <w:tcW w:w="200" w:type="dxa"/>
            <w:shd w:val="clear" w:color="auto" w:fill="auto"/>
            <w:vAlign w:val="bottom"/>
          </w:tcPr>
          <w:p w14:paraId="31AF4F6B" w14:textId="77777777" w:rsidR="00B35253" w:rsidRDefault="00B35253" w:rsidP="00903E45">
            <w:pPr>
              <w:spacing w:line="0" w:lineRule="atLeast"/>
              <w:rPr>
                <w:rFonts w:eastAsia="Times New Roman"/>
              </w:rPr>
            </w:pPr>
          </w:p>
        </w:tc>
        <w:tc>
          <w:tcPr>
            <w:tcW w:w="520" w:type="dxa"/>
            <w:shd w:val="clear" w:color="auto" w:fill="auto"/>
            <w:vAlign w:val="bottom"/>
          </w:tcPr>
          <w:p w14:paraId="2D8694F6" w14:textId="77777777" w:rsidR="00B35253" w:rsidRDefault="00B35253" w:rsidP="00903E45">
            <w:pPr>
              <w:spacing w:line="0" w:lineRule="atLeast"/>
              <w:rPr>
                <w:rFonts w:eastAsia="Times New Roman"/>
              </w:rPr>
            </w:pPr>
          </w:p>
        </w:tc>
        <w:tc>
          <w:tcPr>
            <w:tcW w:w="300" w:type="dxa"/>
            <w:shd w:val="clear" w:color="auto" w:fill="auto"/>
            <w:vAlign w:val="bottom"/>
          </w:tcPr>
          <w:p w14:paraId="1F0D7A16" w14:textId="77777777" w:rsidR="00B35253" w:rsidRDefault="00B35253" w:rsidP="00903E45">
            <w:pPr>
              <w:spacing w:line="0" w:lineRule="atLeast"/>
              <w:rPr>
                <w:rFonts w:eastAsia="Times New Roman"/>
              </w:rPr>
            </w:pPr>
          </w:p>
        </w:tc>
        <w:tc>
          <w:tcPr>
            <w:tcW w:w="380" w:type="dxa"/>
            <w:shd w:val="clear" w:color="auto" w:fill="auto"/>
            <w:vAlign w:val="bottom"/>
          </w:tcPr>
          <w:p w14:paraId="631153DD" w14:textId="77777777" w:rsidR="00B35253" w:rsidRDefault="00B35253" w:rsidP="00903E45">
            <w:pPr>
              <w:spacing w:line="0" w:lineRule="atLeast"/>
              <w:rPr>
                <w:rFonts w:eastAsia="Times New Roman"/>
              </w:rPr>
            </w:pPr>
          </w:p>
        </w:tc>
        <w:tc>
          <w:tcPr>
            <w:tcW w:w="240" w:type="dxa"/>
            <w:shd w:val="clear" w:color="auto" w:fill="auto"/>
            <w:vAlign w:val="bottom"/>
          </w:tcPr>
          <w:p w14:paraId="2ACB3621" w14:textId="77777777" w:rsidR="00B35253" w:rsidRDefault="00B35253" w:rsidP="00903E45">
            <w:pPr>
              <w:spacing w:line="0" w:lineRule="atLeast"/>
              <w:rPr>
                <w:rFonts w:eastAsia="Times New Roman"/>
              </w:rPr>
            </w:pPr>
          </w:p>
        </w:tc>
      </w:tr>
      <w:tr w:rsidR="00B35253" w14:paraId="6C139EBD" w14:textId="77777777" w:rsidTr="00903E45">
        <w:trPr>
          <w:trHeight w:val="112"/>
        </w:trPr>
        <w:tc>
          <w:tcPr>
            <w:tcW w:w="100" w:type="dxa"/>
            <w:shd w:val="clear" w:color="auto" w:fill="auto"/>
            <w:vAlign w:val="bottom"/>
          </w:tcPr>
          <w:p w14:paraId="7C9B996E" w14:textId="77777777" w:rsidR="00B35253" w:rsidRDefault="00B35253" w:rsidP="00903E45">
            <w:pPr>
              <w:spacing w:line="0" w:lineRule="atLeast"/>
              <w:rPr>
                <w:rFonts w:eastAsia="Times New Roman"/>
                <w:sz w:val="9"/>
              </w:rPr>
            </w:pPr>
          </w:p>
        </w:tc>
        <w:tc>
          <w:tcPr>
            <w:tcW w:w="560" w:type="dxa"/>
            <w:vMerge w:val="restart"/>
            <w:shd w:val="clear" w:color="auto" w:fill="auto"/>
            <w:vAlign w:val="bottom"/>
          </w:tcPr>
          <w:p w14:paraId="785A0579" w14:textId="77777777" w:rsidR="00B35253" w:rsidRDefault="00B35253" w:rsidP="00903E45">
            <w:pPr>
              <w:spacing w:line="0" w:lineRule="atLeast"/>
              <w:jc w:val="right"/>
              <w:rPr>
                <w:rFonts w:ascii="Arial" w:eastAsia="Arial" w:hAnsi="Arial"/>
                <w:b/>
                <w:sz w:val="13"/>
              </w:rPr>
            </w:pPr>
            <w:r>
              <w:rPr>
                <w:rFonts w:ascii="Arial" w:eastAsia="Arial" w:hAnsi="Arial"/>
                <w:b/>
                <w:sz w:val="13"/>
              </w:rPr>
              <w:t>2</w:t>
            </w:r>
          </w:p>
        </w:tc>
        <w:tc>
          <w:tcPr>
            <w:tcW w:w="500" w:type="dxa"/>
            <w:shd w:val="clear" w:color="auto" w:fill="auto"/>
            <w:vAlign w:val="bottom"/>
          </w:tcPr>
          <w:p w14:paraId="3090DE2E" w14:textId="77777777" w:rsidR="00B35253" w:rsidRDefault="00B35253" w:rsidP="00903E45">
            <w:pPr>
              <w:spacing w:line="0" w:lineRule="atLeast"/>
              <w:rPr>
                <w:rFonts w:eastAsia="Times New Roman"/>
                <w:sz w:val="9"/>
              </w:rPr>
            </w:pPr>
          </w:p>
        </w:tc>
        <w:tc>
          <w:tcPr>
            <w:tcW w:w="340" w:type="dxa"/>
            <w:vMerge/>
            <w:shd w:val="clear" w:color="auto" w:fill="auto"/>
            <w:vAlign w:val="bottom"/>
          </w:tcPr>
          <w:p w14:paraId="40A861DA" w14:textId="77777777" w:rsidR="00B35253" w:rsidRDefault="00B35253" w:rsidP="00903E45">
            <w:pPr>
              <w:spacing w:line="0" w:lineRule="atLeast"/>
              <w:rPr>
                <w:rFonts w:eastAsia="Times New Roman"/>
                <w:sz w:val="9"/>
              </w:rPr>
            </w:pPr>
          </w:p>
        </w:tc>
        <w:tc>
          <w:tcPr>
            <w:tcW w:w="180" w:type="dxa"/>
            <w:shd w:val="clear" w:color="auto" w:fill="auto"/>
            <w:vAlign w:val="bottom"/>
          </w:tcPr>
          <w:p w14:paraId="16BECB8E" w14:textId="77777777" w:rsidR="00B35253" w:rsidRDefault="00B35253" w:rsidP="00903E45">
            <w:pPr>
              <w:spacing w:line="0" w:lineRule="atLeast"/>
              <w:rPr>
                <w:rFonts w:eastAsia="Times New Roman"/>
                <w:sz w:val="9"/>
              </w:rPr>
            </w:pPr>
          </w:p>
        </w:tc>
        <w:tc>
          <w:tcPr>
            <w:tcW w:w="200" w:type="dxa"/>
            <w:shd w:val="clear" w:color="auto" w:fill="auto"/>
            <w:vAlign w:val="bottom"/>
          </w:tcPr>
          <w:p w14:paraId="3093B485" w14:textId="77777777" w:rsidR="00B35253" w:rsidRDefault="00B35253" w:rsidP="00903E45">
            <w:pPr>
              <w:spacing w:line="0" w:lineRule="atLeast"/>
              <w:rPr>
                <w:rFonts w:eastAsia="Times New Roman"/>
                <w:sz w:val="9"/>
              </w:rPr>
            </w:pPr>
          </w:p>
        </w:tc>
        <w:tc>
          <w:tcPr>
            <w:tcW w:w="520" w:type="dxa"/>
            <w:shd w:val="clear" w:color="auto" w:fill="auto"/>
            <w:vAlign w:val="bottom"/>
          </w:tcPr>
          <w:p w14:paraId="2D81130E" w14:textId="77777777" w:rsidR="00B35253" w:rsidRDefault="00B35253" w:rsidP="00903E45">
            <w:pPr>
              <w:spacing w:line="0" w:lineRule="atLeast"/>
              <w:rPr>
                <w:rFonts w:eastAsia="Times New Roman"/>
                <w:sz w:val="9"/>
              </w:rPr>
            </w:pPr>
          </w:p>
        </w:tc>
        <w:tc>
          <w:tcPr>
            <w:tcW w:w="300" w:type="dxa"/>
            <w:shd w:val="clear" w:color="auto" w:fill="auto"/>
            <w:vAlign w:val="bottom"/>
          </w:tcPr>
          <w:p w14:paraId="4BC4D787" w14:textId="77777777" w:rsidR="00B35253" w:rsidRDefault="00B35253" w:rsidP="00903E45">
            <w:pPr>
              <w:spacing w:line="0" w:lineRule="atLeast"/>
              <w:rPr>
                <w:rFonts w:eastAsia="Times New Roman"/>
                <w:sz w:val="9"/>
              </w:rPr>
            </w:pPr>
          </w:p>
        </w:tc>
        <w:tc>
          <w:tcPr>
            <w:tcW w:w="380" w:type="dxa"/>
            <w:shd w:val="clear" w:color="auto" w:fill="auto"/>
            <w:vAlign w:val="bottom"/>
          </w:tcPr>
          <w:p w14:paraId="598D2EE8" w14:textId="77777777" w:rsidR="00B35253" w:rsidRDefault="00B35253" w:rsidP="00903E45">
            <w:pPr>
              <w:spacing w:line="0" w:lineRule="atLeast"/>
              <w:rPr>
                <w:rFonts w:eastAsia="Times New Roman"/>
                <w:sz w:val="9"/>
              </w:rPr>
            </w:pPr>
          </w:p>
        </w:tc>
        <w:tc>
          <w:tcPr>
            <w:tcW w:w="240" w:type="dxa"/>
            <w:shd w:val="clear" w:color="auto" w:fill="auto"/>
            <w:vAlign w:val="bottom"/>
          </w:tcPr>
          <w:p w14:paraId="184D6475" w14:textId="77777777" w:rsidR="00B35253" w:rsidRDefault="00B35253" w:rsidP="00903E45">
            <w:pPr>
              <w:spacing w:line="0" w:lineRule="atLeast"/>
              <w:rPr>
                <w:rFonts w:eastAsia="Times New Roman"/>
                <w:sz w:val="9"/>
              </w:rPr>
            </w:pPr>
          </w:p>
        </w:tc>
      </w:tr>
      <w:tr w:rsidR="00B35253" w14:paraId="00279D80" w14:textId="77777777" w:rsidTr="00903E45">
        <w:trPr>
          <w:trHeight w:val="90"/>
        </w:trPr>
        <w:tc>
          <w:tcPr>
            <w:tcW w:w="100" w:type="dxa"/>
            <w:shd w:val="clear" w:color="auto" w:fill="auto"/>
            <w:vAlign w:val="bottom"/>
          </w:tcPr>
          <w:p w14:paraId="47BDA861" w14:textId="77777777" w:rsidR="00B35253" w:rsidRDefault="00B35253" w:rsidP="00903E45">
            <w:pPr>
              <w:spacing w:line="0" w:lineRule="atLeast"/>
              <w:rPr>
                <w:rFonts w:eastAsia="Times New Roman"/>
                <w:sz w:val="7"/>
              </w:rPr>
            </w:pPr>
          </w:p>
        </w:tc>
        <w:tc>
          <w:tcPr>
            <w:tcW w:w="560" w:type="dxa"/>
            <w:vMerge/>
            <w:shd w:val="clear" w:color="auto" w:fill="auto"/>
            <w:vAlign w:val="bottom"/>
          </w:tcPr>
          <w:p w14:paraId="51F1647C" w14:textId="77777777" w:rsidR="00B35253" w:rsidRDefault="00B35253" w:rsidP="00903E45">
            <w:pPr>
              <w:spacing w:line="0" w:lineRule="atLeast"/>
              <w:rPr>
                <w:rFonts w:eastAsia="Times New Roman"/>
                <w:sz w:val="7"/>
              </w:rPr>
            </w:pPr>
          </w:p>
        </w:tc>
        <w:tc>
          <w:tcPr>
            <w:tcW w:w="500" w:type="dxa"/>
            <w:shd w:val="clear" w:color="auto" w:fill="auto"/>
            <w:vAlign w:val="bottom"/>
          </w:tcPr>
          <w:p w14:paraId="34A8BB52" w14:textId="77777777" w:rsidR="00B35253" w:rsidRDefault="00B35253" w:rsidP="00903E45">
            <w:pPr>
              <w:spacing w:line="0" w:lineRule="atLeast"/>
              <w:rPr>
                <w:rFonts w:eastAsia="Times New Roman"/>
                <w:sz w:val="7"/>
              </w:rPr>
            </w:pPr>
          </w:p>
        </w:tc>
        <w:tc>
          <w:tcPr>
            <w:tcW w:w="340" w:type="dxa"/>
            <w:vMerge w:val="restart"/>
            <w:shd w:val="clear" w:color="auto" w:fill="auto"/>
            <w:vAlign w:val="bottom"/>
          </w:tcPr>
          <w:p w14:paraId="4826FD33" w14:textId="77777777" w:rsidR="00B35253" w:rsidRDefault="00B35253" w:rsidP="00903E45">
            <w:pPr>
              <w:spacing w:line="0" w:lineRule="atLeast"/>
              <w:ind w:left="160"/>
              <w:rPr>
                <w:rFonts w:ascii="Arial" w:eastAsia="Arial" w:hAnsi="Arial"/>
                <w:b/>
                <w:w w:val="92"/>
                <w:sz w:val="17"/>
              </w:rPr>
            </w:pPr>
            <w:r>
              <w:rPr>
                <w:rFonts w:ascii="Arial" w:eastAsia="Arial" w:hAnsi="Arial"/>
                <w:b/>
                <w:w w:val="92"/>
                <w:sz w:val="17"/>
              </w:rPr>
              <w:t>%</w:t>
            </w:r>
          </w:p>
        </w:tc>
        <w:tc>
          <w:tcPr>
            <w:tcW w:w="180" w:type="dxa"/>
            <w:shd w:val="clear" w:color="auto" w:fill="auto"/>
            <w:vAlign w:val="bottom"/>
          </w:tcPr>
          <w:p w14:paraId="1ACC6126" w14:textId="77777777" w:rsidR="00B35253" w:rsidRDefault="00B35253" w:rsidP="00903E45">
            <w:pPr>
              <w:spacing w:line="0" w:lineRule="atLeast"/>
              <w:rPr>
                <w:rFonts w:eastAsia="Times New Roman"/>
                <w:sz w:val="7"/>
              </w:rPr>
            </w:pPr>
          </w:p>
        </w:tc>
        <w:tc>
          <w:tcPr>
            <w:tcW w:w="200" w:type="dxa"/>
            <w:shd w:val="clear" w:color="auto" w:fill="auto"/>
            <w:vAlign w:val="bottom"/>
          </w:tcPr>
          <w:p w14:paraId="2DB7BD8E" w14:textId="77777777" w:rsidR="00B35253" w:rsidRDefault="00B35253" w:rsidP="00903E45">
            <w:pPr>
              <w:spacing w:line="0" w:lineRule="atLeast"/>
              <w:rPr>
                <w:rFonts w:eastAsia="Times New Roman"/>
                <w:sz w:val="7"/>
              </w:rPr>
            </w:pPr>
          </w:p>
        </w:tc>
        <w:tc>
          <w:tcPr>
            <w:tcW w:w="520" w:type="dxa"/>
            <w:shd w:val="clear" w:color="auto" w:fill="auto"/>
            <w:vAlign w:val="bottom"/>
          </w:tcPr>
          <w:p w14:paraId="7CEFC6C0" w14:textId="77777777" w:rsidR="00B35253" w:rsidRDefault="00B35253" w:rsidP="00903E45">
            <w:pPr>
              <w:spacing w:line="0" w:lineRule="atLeast"/>
              <w:rPr>
                <w:rFonts w:eastAsia="Times New Roman"/>
                <w:sz w:val="7"/>
              </w:rPr>
            </w:pPr>
          </w:p>
        </w:tc>
        <w:tc>
          <w:tcPr>
            <w:tcW w:w="300" w:type="dxa"/>
            <w:shd w:val="clear" w:color="auto" w:fill="auto"/>
            <w:vAlign w:val="bottom"/>
          </w:tcPr>
          <w:p w14:paraId="15A8AF9C" w14:textId="77777777" w:rsidR="00B35253" w:rsidRDefault="00B35253" w:rsidP="00903E45">
            <w:pPr>
              <w:spacing w:line="0" w:lineRule="atLeast"/>
              <w:rPr>
                <w:rFonts w:eastAsia="Times New Roman"/>
                <w:sz w:val="7"/>
              </w:rPr>
            </w:pPr>
          </w:p>
        </w:tc>
        <w:tc>
          <w:tcPr>
            <w:tcW w:w="380" w:type="dxa"/>
            <w:shd w:val="clear" w:color="auto" w:fill="auto"/>
            <w:vAlign w:val="bottom"/>
          </w:tcPr>
          <w:p w14:paraId="0365B0E4" w14:textId="77777777" w:rsidR="00B35253" w:rsidRDefault="00B35253" w:rsidP="00903E45">
            <w:pPr>
              <w:spacing w:line="0" w:lineRule="atLeast"/>
              <w:rPr>
                <w:rFonts w:eastAsia="Times New Roman"/>
                <w:sz w:val="7"/>
              </w:rPr>
            </w:pPr>
          </w:p>
        </w:tc>
        <w:tc>
          <w:tcPr>
            <w:tcW w:w="240" w:type="dxa"/>
            <w:shd w:val="clear" w:color="auto" w:fill="auto"/>
            <w:vAlign w:val="bottom"/>
          </w:tcPr>
          <w:p w14:paraId="6F3FDDA9" w14:textId="77777777" w:rsidR="00B35253" w:rsidRDefault="00B35253" w:rsidP="00903E45">
            <w:pPr>
              <w:spacing w:line="0" w:lineRule="atLeast"/>
              <w:rPr>
                <w:rFonts w:eastAsia="Times New Roman"/>
                <w:sz w:val="7"/>
              </w:rPr>
            </w:pPr>
          </w:p>
        </w:tc>
      </w:tr>
      <w:tr w:rsidR="00B35253" w14:paraId="5B13A8A2" w14:textId="77777777" w:rsidTr="00903E45">
        <w:trPr>
          <w:trHeight w:val="160"/>
        </w:trPr>
        <w:tc>
          <w:tcPr>
            <w:tcW w:w="100" w:type="dxa"/>
            <w:shd w:val="clear" w:color="auto" w:fill="auto"/>
            <w:vAlign w:val="bottom"/>
          </w:tcPr>
          <w:p w14:paraId="0AD1E9C8" w14:textId="77777777" w:rsidR="00B35253" w:rsidRDefault="00B35253" w:rsidP="00903E45">
            <w:pPr>
              <w:spacing w:line="0" w:lineRule="atLeast"/>
              <w:rPr>
                <w:rFonts w:eastAsia="Times New Roman"/>
                <w:sz w:val="13"/>
              </w:rPr>
            </w:pPr>
          </w:p>
        </w:tc>
        <w:tc>
          <w:tcPr>
            <w:tcW w:w="560" w:type="dxa"/>
            <w:shd w:val="clear" w:color="auto" w:fill="auto"/>
            <w:vAlign w:val="bottom"/>
          </w:tcPr>
          <w:p w14:paraId="32024C90" w14:textId="77777777" w:rsidR="00B35253" w:rsidRDefault="00B35253" w:rsidP="00903E45">
            <w:pPr>
              <w:spacing w:line="186" w:lineRule="auto"/>
              <w:ind w:right="340"/>
              <w:jc w:val="right"/>
              <w:rPr>
                <w:rFonts w:ascii="Arial" w:eastAsia="Arial" w:hAnsi="Arial"/>
                <w:b/>
                <w:w w:val="99"/>
                <w:sz w:val="18"/>
              </w:rPr>
            </w:pPr>
            <w:r>
              <w:rPr>
                <w:rFonts w:ascii="Arial" w:eastAsia="Arial" w:hAnsi="Arial"/>
                <w:b/>
                <w:w w:val="99"/>
                <w:sz w:val="18"/>
              </w:rPr>
              <w:t>#</w:t>
            </w:r>
          </w:p>
        </w:tc>
        <w:tc>
          <w:tcPr>
            <w:tcW w:w="500" w:type="dxa"/>
            <w:shd w:val="clear" w:color="auto" w:fill="auto"/>
            <w:vAlign w:val="bottom"/>
          </w:tcPr>
          <w:p w14:paraId="1D400D4B" w14:textId="77777777" w:rsidR="00B35253" w:rsidRDefault="00B35253" w:rsidP="00903E45">
            <w:pPr>
              <w:spacing w:line="0" w:lineRule="atLeast"/>
              <w:rPr>
                <w:rFonts w:eastAsia="Times New Roman"/>
                <w:sz w:val="13"/>
              </w:rPr>
            </w:pPr>
          </w:p>
        </w:tc>
        <w:tc>
          <w:tcPr>
            <w:tcW w:w="340" w:type="dxa"/>
            <w:vMerge/>
            <w:shd w:val="clear" w:color="auto" w:fill="auto"/>
            <w:vAlign w:val="bottom"/>
          </w:tcPr>
          <w:p w14:paraId="3D4AAA6F" w14:textId="77777777" w:rsidR="00B35253" w:rsidRDefault="00B35253" w:rsidP="00903E45">
            <w:pPr>
              <w:spacing w:line="0" w:lineRule="atLeast"/>
              <w:rPr>
                <w:rFonts w:eastAsia="Times New Roman"/>
                <w:sz w:val="13"/>
              </w:rPr>
            </w:pPr>
          </w:p>
        </w:tc>
        <w:tc>
          <w:tcPr>
            <w:tcW w:w="180" w:type="dxa"/>
            <w:shd w:val="clear" w:color="auto" w:fill="auto"/>
            <w:vAlign w:val="bottom"/>
          </w:tcPr>
          <w:p w14:paraId="74793EA6" w14:textId="77777777" w:rsidR="00B35253" w:rsidRDefault="00B35253" w:rsidP="00903E45">
            <w:pPr>
              <w:spacing w:line="0" w:lineRule="atLeast"/>
              <w:rPr>
                <w:rFonts w:eastAsia="Times New Roman"/>
                <w:sz w:val="13"/>
              </w:rPr>
            </w:pPr>
          </w:p>
        </w:tc>
        <w:tc>
          <w:tcPr>
            <w:tcW w:w="200" w:type="dxa"/>
            <w:shd w:val="clear" w:color="auto" w:fill="auto"/>
            <w:vAlign w:val="bottom"/>
          </w:tcPr>
          <w:p w14:paraId="6A65520D" w14:textId="77777777" w:rsidR="00B35253" w:rsidRDefault="00B35253" w:rsidP="00903E45">
            <w:pPr>
              <w:spacing w:line="0" w:lineRule="atLeast"/>
              <w:rPr>
                <w:rFonts w:eastAsia="Times New Roman"/>
                <w:sz w:val="13"/>
              </w:rPr>
            </w:pPr>
          </w:p>
        </w:tc>
        <w:tc>
          <w:tcPr>
            <w:tcW w:w="520" w:type="dxa"/>
            <w:shd w:val="clear" w:color="auto" w:fill="auto"/>
            <w:vAlign w:val="bottom"/>
          </w:tcPr>
          <w:p w14:paraId="4C099E5B" w14:textId="77777777" w:rsidR="00B35253" w:rsidRDefault="00B35253" w:rsidP="00903E45">
            <w:pPr>
              <w:spacing w:line="196" w:lineRule="auto"/>
              <w:ind w:right="277"/>
              <w:jc w:val="right"/>
              <w:rPr>
                <w:rFonts w:ascii="Arial" w:eastAsia="Arial" w:hAnsi="Arial"/>
                <w:b/>
                <w:w w:val="84"/>
                <w:sz w:val="17"/>
              </w:rPr>
            </w:pPr>
            <w:r>
              <w:rPr>
                <w:rFonts w:ascii="Arial" w:eastAsia="Arial" w:hAnsi="Arial"/>
                <w:b/>
                <w:w w:val="84"/>
                <w:sz w:val="17"/>
              </w:rPr>
              <w:t>$</w:t>
            </w:r>
          </w:p>
        </w:tc>
        <w:tc>
          <w:tcPr>
            <w:tcW w:w="300" w:type="dxa"/>
            <w:shd w:val="clear" w:color="auto" w:fill="auto"/>
            <w:vAlign w:val="bottom"/>
          </w:tcPr>
          <w:p w14:paraId="280CD689" w14:textId="77777777" w:rsidR="00B35253" w:rsidRDefault="00B35253" w:rsidP="00903E45">
            <w:pPr>
              <w:spacing w:line="0" w:lineRule="atLeast"/>
              <w:rPr>
                <w:rFonts w:eastAsia="Times New Roman"/>
                <w:sz w:val="13"/>
              </w:rPr>
            </w:pPr>
          </w:p>
        </w:tc>
        <w:tc>
          <w:tcPr>
            <w:tcW w:w="380" w:type="dxa"/>
            <w:shd w:val="clear" w:color="auto" w:fill="auto"/>
            <w:vAlign w:val="bottom"/>
          </w:tcPr>
          <w:p w14:paraId="0F8F1892" w14:textId="77777777" w:rsidR="00B35253" w:rsidRDefault="00B35253" w:rsidP="00903E45">
            <w:pPr>
              <w:spacing w:line="186" w:lineRule="auto"/>
              <w:ind w:right="11"/>
              <w:jc w:val="right"/>
              <w:rPr>
                <w:rFonts w:ascii="Arial" w:eastAsia="Arial" w:hAnsi="Arial"/>
                <w:b/>
                <w:w w:val="99"/>
                <w:sz w:val="18"/>
              </w:rPr>
            </w:pPr>
            <w:r>
              <w:rPr>
                <w:rFonts w:ascii="Arial" w:eastAsia="Arial" w:hAnsi="Arial"/>
                <w:b/>
                <w:w w:val="99"/>
                <w:sz w:val="18"/>
              </w:rPr>
              <w:t>4</w:t>
            </w:r>
          </w:p>
        </w:tc>
        <w:tc>
          <w:tcPr>
            <w:tcW w:w="240" w:type="dxa"/>
            <w:shd w:val="clear" w:color="auto" w:fill="auto"/>
            <w:vAlign w:val="bottom"/>
          </w:tcPr>
          <w:p w14:paraId="7FAE417F" w14:textId="77777777" w:rsidR="00B35253" w:rsidRDefault="00B35253" w:rsidP="00903E45">
            <w:pPr>
              <w:spacing w:line="0" w:lineRule="atLeast"/>
              <w:rPr>
                <w:rFonts w:eastAsia="Times New Roman"/>
                <w:sz w:val="13"/>
              </w:rPr>
            </w:pPr>
          </w:p>
        </w:tc>
      </w:tr>
      <w:tr w:rsidR="00B35253" w14:paraId="220810E5" w14:textId="77777777" w:rsidTr="00903E45">
        <w:trPr>
          <w:trHeight w:val="111"/>
        </w:trPr>
        <w:tc>
          <w:tcPr>
            <w:tcW w:w="100" w:type="dxa"/>
            <w:shd w:val="clear" w:color="auto" w:fill="auto"/>
            <w:vAlign w:val="bottom"/>
          </w:tcPr>
          <w:p w14:paraId="1C3946AA" w14:textId="77777777" w:rsidR="00B35253" w:rsidRDefault="00B35253" w:rsidP="00903E45">
            <w:pPr>
              <w:spacing w:line="0" w:lineRule="atLeast"/>
              <w:rPr>
                <w:rFonts w:eastAsia="Times New Roman"/>
                <w:sz w:val="9"/>
              </w:rPr>
            </w:pPr>
          </w:p>
        </w:tc>
        <w:tc>
          <w:tcPr>
            <w:tcW w:w="560" w:type="dxa"/>
            <w:shd w:val="clear" w:color="auto" w:fill="auto"/>
            <w:vAlign w:val="bottom"/>
          </w:tcPr>
          <w:p w14:paraId="5C58AC3E" w14:textId="77777777" w:rsidR="00B35253" w:rsidRDefault="00B35253" w:rsidP="00903E45">
            <w:pPr>
              <w:spacing w:line="0" w:lineRule="atLeast"/>
              <w:rPr>
                <w:rFonts w:eastAsia="Times New Roman"/>
                <w:sz w:val="9"/>
              </w:rPr>
            </w:pPr>
          </w:p>
        </w:tc>
        <w:tc>
          <w:tcPr>
            <w:tcW w:w="500" w:type="dxa"/>
            <w:shd w:val="clear" w:color="auto" w:fill="auto"/>
            <w:vAlign w:val="bottom"/>
          </w:tcPr>
          <w:p w14:paraId="50D4A11C" w14:textId="77777777" w:rsidR="00B35253" w:rsidRDefault="00B35253" w:rsidP="00903E45">
            <w:pPr>
              <w:spacing w:line="0" w:lineRule="atLeast"/>
              <w:rPr>
                <w:rFonts w:eastAsia="Times New Roman"/>
                <w:sz w:val="9"/>
              </w:rPr>
            </w:pPr>
          </w:p>
        </w:tc>
        <w:tc>
          <w:tcPr>
            <w:tcW w:w="340" w:type="dxa"/>
            <w:shd w:val="clear" w:color="auto" w:fill="auto"/>
            <w:vAlign w:val="bottom"/>
          </w:tcPr>
          <w:p w14:paraId="0835A02B" w14:textId="77777777" w:rsidR="00B35253" w:rsidRDefault="00B35253" w:rsidP="00903E45">
            <w:pPr>
              <w:spacing w:line="0" w:lineRule="atLeast"/>
              <w:rPr>
                <w:rFonts w:eastAsia="Times New Roman"/>
                <w:sz w:val="9"/>
              </w:rPr>
            </w:pPr>
          </w:p>
        </w:tc>
        <w:tc>
          <w:tcPr>
            <w:tcW w:w="180" w:type="dxa"/>
            <w:shd w:val="clear" w:color="auto" w:fill="auto"/>
            <w:vAlign w:val="bottom"/>
          </w:tcPr>
          <w:p w14:paraId="0C4E41CE" w14:textId="77777777" w:rsidR="00B35253" w:rsidRDefault="00B35253" w:rsidP="00903E45">
            <w:pPr>
              <w:spacing w:line="0" w:lineRule="atLeast"/>
              <w:rPr>
                <w:rFonts w:eastAsia="Times New Roman"/>
                <w:sz w:val="9"/>
              </w:rPr>
            </w:pPr>
          </w:p>
        </w:tc>
        <w:tc>
          <w:tcPr>
            <w:tcW w:w="200" w:type="dxa"/>
            <w:shd w:val="clear" w:color="auto" w:fill="auto"/>
            <w:vAlign w:val="bottom"/>
          </w:tcPr>
          <w:p w14:paraId="313F2772" w14:textId="77777777" w:rsidR="00B35253" w:rsidRDefault="00B35253" w:rsidP="00903E45">
            <w:pPr>
              <w:spacing w:line="0" w:lineRule="atLeast"/>
              <w:rPr>
                <w:rFonts w:eastAsia="Times New Roman"/>
                <w:sz w:val="9"/>
              </w:rPr>
            </w:pPr>
          </w:p>
        </w:tc>
        <w:tc>
          <w:tcPr>
            <w:tcW w:w="520" w:type="dxa"/>
            <w:shd w:val="clear" w:color="auto" w:fill="auto"/>
            <w:vAlign w:val="bottom"/>
          </w:tcPr>
          <w:p w14:paraId="5ED90F50" w14:textId="77777777" w:rsidR="00B35253" w:rsidRDefault="00B35253" w:rsidP="00903E45">
            <w:pPr>
              <w:spacing w:line="0" w:lineRule="atLeast"/>
              <w:rPr>
                <w:rFonts w:eastAsia="Times New Roman"/>
                <w:sz w:val="9"/>
              </w:rPr>
            </w:pPr>
          </w:p>
        </w:tc>
        <w:tc>
          <w:tcPr>
            <w:tcW w:w="300" w:type="dxa"/>
            <w:shd w:val="clear" w:color="auto" w:fill="auto"/>
            <w:vAlign w:val="bottom"/>
          </w:tcPr>
          <w:p w14:paraId="482D542B" w14:textId="77777777" w:rsidR="00B35253" w:rsidRDefault="00B35253" w:rsidP="00903E45">
            <w:pPr>
              <w:spacing w:line="0" w:lineRule="atLeast"/>
              <w:rPr>
                <w:rFonts w:eastAsia="Times New Roman"/>
                <w:sz w:val="9"/>
              </w:rPr>
            </w:pPr>
          </w:p>
        </w:tc>
        <w:tc>
          <w:tcPr>
            <w:tcW w:w="380" w:type="dxa"/>
            <w:shd w:val="clear" w:color="auto" w:fill="auto"/>
            <w:vAlign w:val="bottom"/>
          </w:tcPr>
          <w:p w14:paraId="0E02C2E0" w14:textId="77777777" w:rsidR="00B35253" w:rsidRDefault="00B35253" w:rsidP="00903E45">
            <w:pPr>
              <w:spacing w:line="111" w:lineRule="exact"/>
              <w:ind w:right="91"/>
              <w:jc w:val="right"/>
              <w:rPr>
                <w:rFonts w:ascii="Arial" w:eastAsia="Arial" w:hAnsi="Arial"/>
                <w:b/>
                <w:sz w:val="12"/>
              </w:rPr>
            </w:pPr>
            <w:r>
              <w:rPr>
                <w:rFonts w:ascii="Arial" w:eastAsia="Arial" w:hAnsi="Arial"/>
                <w:b/>
                <w:sz w:val="12"/>
              </w:rPr>
              <w:t>16</w:t>
            </w:r>
          </w:p>
        </w:tc>
        <w:tc>
          <w:tcPr>
            <w:tcW w:w="240" w:type="dxa"/>
            <w:vMerge w:val="restart"/>
            <w:shd w:val="clear" w:color="auto" w:fill="auto"/>
            <w:vAlign w:val="bottom"/>
          </w:tcPr>
          <w:p w14:paraId="1AFAC945" w14:textId="77777777" w:rsidR="00B35253" w:rsidRDefault="00B35253" w:rsidP="00903E45">
            <w:pPr>
              <w:spacing w:line="0" w:lineRule="atLeast"/>
              <w:jc w:val="right"/>
              <w:rPr>
                <w:rFonts w:ascii="Arial" w:eastAsia="Arial" w:hAnsi="Arial"/>
                <w:b/>
                <w:sz w:val="21"/>
              </w:rPr>
            </w:pPr>
            <w:r>
              <w:rPr>
                <w:rFonts w:ascii="Arial" w:eastAsia="Arial" w:hAnsi="Arial"/>
                <w:b/>
                <w:sz w:val="21"/>
              </w:rPr>
              <w:t>$</w:t>
            </w:r>
          </w:p>
        </w:tc>
      </w:tr>
      <w:tr w:rsidR="00B35253" w14:paraId="2954550B" w14:textId="77777777" w:rsidTr="00903E45">
        <w:trPr>
          <w:trHeight w:val="253"/>
        </w:trPr>
        <w:tc>
          <w:tcPr>
            <w:tcW w:w="100" w:type="dxa"/>
            <w:shd w:val="clear" w:color="auto" w:fill="auto"/>
            <w:vAlign w:val="bottom"/>
          </w:tcPr>
          <w:p w14:paraId="2A7CD6D7" w14:textId="77777777" w:rsidR="00B35253" w:rsidRDefault="00B35253" w:rsidP="00903E45">
            <w:pPr>
              <w:spacing w:line="0" w:lineRule="atLeast"/>
              <w:rPr>
                <w:rFonts w:eastAsia="Times New Roman"/>
                <w:sz w:val="22"/>
              </w:rPr>
            </w:pPr>
          </w:p>
        </w:tc>
        <w:tc>
          <w:tcPr>
            <w:tcW w:w="560" w:type="dxa"/>
            <w:shd w:val="clear" w:color="auto" w:fill="auto"/>
            <w:vAlign w:val="bottom"/>
          </w:tcPr>
          <w:p w14:paraId="124AD20C" w14:textId="77777777" w:rsidR="00B35253" w:rsidRDefault="00B35253" w:rsidP="00903E45">
            <w:pPr>
              <w:spacing w:line="0" w:lineRule="atLeast"/>
              <w:ind w:right="20"/>
              <w:jc w:val="right"/>
              <w:rPr>
                <w:rFonts w:ascii="Arial" w:eastAsia="Arial" w:hAnsi="Arial"/>
                <w:b/>
                <w:w w:val="94"/>
                <w:sz w:val="17"/>
              </w:rPr>
            </w:pPr>
            <w:r>
              <w:rPr>
                <w:rFonts w:ascii="Arial" w:eastAsia="Arial" w:hAnsi="Arial"/>
                <w:b/>
                <w:w w:val="94"/>
                <w:sz w:val="17"/>
              </w:rPr>
              <w:t>28</w:t>
            </w:r>
          </w:p>
        </w:tc>
        <w:tc>
          <w:tcPr>
            <w:tcW w:w="500" w:type="dxa"/>
            <w:shd w:val="clear" w:color="auto" w:fill="auto"/>
            <w:vAlign w:val="bottom"/>
          </w:tcPr>
          <w:p w14:paraId="5B68C4F7" w14:textId="77777777" w:rsidR="00B35253" w:rsidRDefault="00B35253" w:rsidP="00903E45">
            <w:pPr>
              <w:spacing w:line="229" w:lineRule="auto"/>
              <w:ind w:right="261"/>
              <w:jc w:val="right"/>
              <w:rPr>
                <w:rFonts w:ascii="Arial" w:eastAsia="Arial" w:hAnsi="Arial"/>
                <w:b/>
                <w:w w:val="93"/>
                <w:sz w:val="23"/>
              </w:rPr>
            </w:pPr>
            <w:r>
              <w:rPr>
                <w:rFonts w:ascii="Arial" w:eastAsia="Arial" w:hAnsi="Arial"/>
                <w:b/>
                <w:w w:val="93"/>
                <w:sz w:val="23"/>
              </w:rPr>
              <w:t>3</w:t>
            </w:r>
          </w:p>
        </w:tc>
        <w:tc>
          <w:tcPr>
            <w:tcW w:w="340" w:type="dxa"/>
            <w:shd w:val="clear" w:color="auto" w:fill="auto"/>
            <w:vAlign w:val="bottom"/>
          </w:tcPr>
          <w:p w14:paraId="5D5910D2" w14:textId="77777777" w:rsidR="00B35253" w:rsidRDefault="00B35253" w:rsidP="00903E45">
            <w:pPr>
              <w:spacing w:line="0" w:lineRule="atLeast"/>
              <w:rPr>
                <w:rFonts w:eastAsia="Times New Roman"/>
                <w:sz w:val="22"/>
              </w:rPr>
            </w:pPr>
          </w:p>
        </w:tc>
        <w:tc>
          <w:tcPr>
            <w:tcW w:w="180" w:type="dxa"/>
            <w:shd w:val="clear" w:color="auto" w:fill="auto"/>
            <w:vAlign w:val="bottom"/>
          </w:tcPr>
          <w:p w14:paraId="3CE72101" w14:textId="77777777" w:rsidR="00B35253" w:rsidRDefault="00B35253" w:rsidP="00903E45">
            <w:pPr>
              <w:spacing w:line="226" w:lineRule="auto"/>
              <w:jc w:val="right"/>
              <w:rPr>
                <w:rFonts w:ascii="Arial" w:eastAsia="Arial" w:hAnsi="Arial"/>
                <w:b/>
                <w:w w:val="85"/>
                <w:sz w:val="21"/>
              </w:rPr>
            </w:pPr>
            <w:r>
              <w:rPr>
                <w:rFonts w:ascii="Arial" w:eastAsia="Arial" w:hAnsi="Arial"/>
                <w:b/>
                <w:w w:val="85"/>
                <w:sz w:val="21"/>
              </w:rPr>
              <w:t>5</w:t>
            </w:r>
          </w:p>
        </w:tc>
        <w:tc>
          <w:tcPr>
            <w:tcW w:w="200" w:type="dxa"/>
            <w:shd w:val="clear" w:color="auto" w:fill="auto"/>
            <w:vAlign w:val="bottom"/>
          </w:tcPr>
          <w:p w14:paraId="09E9FF9B" w14:textId="77777777" w:rsidR="00B35253" w:rsidRDefault="00B35253" w:rsidP="00903E45">
            <w:pPr>
              <w:spacing w:line="0" w:lineRule="atLeast"/>
              <w:rPr>
                <w:rFonts w:eastAsia="Times New Roman"/>
                <w:sz w:val="22"/>
              </w:rPr>
            </w:pPr>
          </w:p>
        </w:tc>
        <w:tc>
          <w:tcPr>
            <w:tcW w:w="520" w:type="dxa"/>
            <w:vMerge w:val="restart"/>
            <w:shd w:val="clear" w:color="auto" w:fill="auto"/>
            <w:vAlign w:val="bottom"/>
          </w:tcPr>
          <w:p w14:paraId="70FF816C" w14:textId="77777777" w:rsidR="00B35253" w:rsidRDefault="00B35253" w:rsidP="00903E45">
            <w:pPr>
              <w:spacing w:line="0" w:lineRule="atLeast"/>
              <w:ind w:right="57"/>
              <w:jc w:val="right"/>
              <w:rPr>
                <w:rFonts w:ascii="Arial" w:eastAsia="Arial" w:hAnsi="Arial"/>
                <w:b/>
                <w:w w:val="89"/>
                <w:sz w:val="16"/>
              </w:rPr>
            </w:pPr>
            <w:r>
              <w:rPr>
                <w:rFonts w:ascii="Arial" w:eastAsia="Arial" w:hAnsi="Arial"/>
                <w:b/>
                <w:w w:val="89"/>
                <w:sz w:val="16"/>
              </w:rPr>
              <w:t>9</w:t>
            </w:r>
          </w:p>
        </w:tc>
        <w:tc>
          <w:tcPr>
            <w:tcW w:w="300" w:type="dxa"/>
            <w:shd w:val="clear" w:color="auto" w:fill="auto"/>
            <w:vAlign w:val="bottom"/>
          </w:tcPr>
          <w:p w14:paraId="1514FB35" w14:textId="77777777" w:rsidR="00B35253" w:rsidRDefault="00B35253" w:rsidP="00903E45">
            <w:pPr>
              <w:spacing w:line="0" w:lineRule="atLeast"/>
              <w:rPr>
                <w:rFonts w:eastAsia="Times New Roman"/>
                <w:sz w:val="22"/>
              </w:rPr>
            </w:pPr>
          </w:p>
        </w:tc>
        <w:tc>
          <w:tcPr>
            <w:tcW w:w="380" w:type="dxa"/>
            <w:vMerge w:val="restart"/>
            <w:shd w:val="clear" w:color="auto" w:fill="auto"/>
            <w:vAlign w:val="bottom"/>
          </w:tcPr>
          <w:p w14:paraId="60F5D42D" w14:textId="77777777" w:rsidR="00B35253" w:rsidRDefault="00B35253" w:rsidP="00903E45">
            <w:pPr>
              <w:spacing w:line="0" w:lineRule="atLeast"/>
              <w:ind w:right="11"/>
              <w:jc w:val="right"/>
              <w:rPr>
                <w:rFonts w:ascii="Arial" w:eastAsia="Arial" w:hAnsi="Arial"/>
                <w:b/>
                <w:w w:val="77"/>
                <w:sz w:val="23"/>
              </w:rPr>
            </w:pPr>
            <w:r>
              <w:rPr>
                <w:rFonts w:ascii="Arial" w:eastAsia="Arial" w:hAnsi="Arial"/>
                <w:b/>
                <w:w w:val="77"/>
                <w:sz w:val="23"/>
              </w:rPr>
              <w:t>2</w:t>
            </w:r>
          </w:p>
        </w:tc>
        <w:tc>
          <w:tcPr>
            <w:tcW w:w="240" w:type="dxa"/>
            <w:vMerge/>
            <w:shd w:val="clear" w:color="auto" w:fill="auto"/>
            <w:vAlign w:val="bottom"/>
          </w:tcPr>
          <w:p w14:paraId="51D9BDD4" w14:textId="77777777" w:rsidR="00B35253" w:rsidRDefault="00B35253" w:rsidP="00903E45">
            <w:pPr>
              <w:spacing w:line="0" w:lineRule="atLeast"/>
              <w:rPr>
                <w:rFonts w:eastAsia="Times New Roman"/>
                <w:sz w:val="22"/>
              </w:rPr>
            </w:pPr>
          </w:p>
        </w:tc>
      </w:tr>
      <w:tr w:rsidR="00B35253" w14:paraId="061AAED9" w14:textId="77777777" w:rsidTr="00903E45">
        <w:trPr>
          <w:trHeight w:val="70"/>
        </w:trPr>
        <w:tc>
          <w:tcPr>
            <w:tcW w:w="100" w:type="dxa"/>
            <w:shd w:val="clear" w:color="auto" w:fill="auto"/>
            <w:vAlign w:val="bottom"/>
          </w:tcPr>
          <w:p w14:paraId="234F5779" w14:textId="77777777" w:rsidR="00B35253" w:rsidRDefault="00B35253" w:rsidP="00903E45">
            <w:pPr>
              <w:spacing w:line="0" w:lineRule="atLeast"/>
              <w:rPr>
                <w:rFonts w:eastAsia="Times New Roman"/>
                <w:sz w:val="6"/>
              </w:rPr>
            </w:pPr>
          </w:p>
        </w:tc>
        <w:tc>
          <w:tcPr>
            <w:tcW w:w="560" w:type="dxa"/>
            <w:shd w:val="clear" w:color="auto" w:fill="auto"/>
            <w:vAlign w:val="bottom"/>
          </w:tcPr>
          <w:p w14:paraId="35DB7395" w14:textId="77777777" w:rsidR="00B35253" w:rsidRDefault="00B35253" w:rsidP="00903E45">
            <w:pPr>
              <w:spacing w:line="0" w:lineRule="atLeast"/>
              <w:rPr>
                <w:rFonts w:eastAsia="Times New Roman"/>
                <w:sz w:val="6"/>
              </w:rPr>
            </w:pPr>
          </w:p>
        </w:tc>
        <w:tc>
          <w:tcPr>
            <w:tcW w:w="500" w:type="dxa"/>
            <w:shd w:val="clear" w:color="auto" w:fill="auto"/>
            <w:vAlign w:val="bottom"/>
          </w:tcPr>
          <w:p w14:paraId="3EEDDE91" w14:textId="77777777" w:rsidR="00B35253" w:rsidRDefault="00B35253" w:rsidP="00903E45">
            <w:pPr>
              <w:spacing w:line="0" w:lineRule="atLeast"/>
              <w:rPr>
                <w:rFonts w:eastAsia="Times New Roman"/>
                <w:sz w:val="6"/>
              </w:rPr>
            </w:pPr>
          </w:p>
        </w:tc>
        <w:tc>
          <w:tcPr>
            <w:tcW w:w="340" w:type="dxa"/>
            <w:shd w:val="clear" w:color="auto" w:fill="auto"/>
            <w:vAlign w:val="bottom"/>
          </w:tcPr>
          <w:p w14:paraId="4680266F" w14:textId="77777777" w:rsidR="00B35253" w:rsidRDefault="00B35253" w:rsidP="00903E45">
            <w:pPr>
              <w:spacing w:line="0" w:lineRule="atLeast"/>
              <w:rPr>
                <w:rFonts w:eastAsia="Times New Roman"/>
                <w:sz w:val="6"/>
              </w:rPr>
            </w:pPr>
          </w:p>
        </w:tc>
        <w:tc>
          <w:tcPr>
            <w:tcW w:w="180" w:type="dxa"/>
            <w:shd w:val="clear" w:color="auto" w:fill="auto"/>
            <w:vAlign w:val="bottom"/>
          </w:tcPr>
          <w:p w14:paraId="3D4F4E49" w14:textId="77777777" w:rsidR="00B35253" w:rsidRDefault="00B35253" w:rsidP="00903E45">
            <w:pPr>
              <w:spacing w:line="0" w:lineRule="atLeast"/>
              <w:rPr>
                <w:rFonts w:eastAsia="Times New Roman"/>
                <w:sz w:val="6"/>
              </w:rPr>
            </w:pPr>
          </w:p>
        </w:tc>
        <w:tc>
          <w:tcPr>
            <w:tcW w:w="200" w:type="dxa"/>
            <w:shd w:val="clear" w:color="auto" w:fill="auto"/>
            <w:vAlign w:val="bottom"/>
          </w:tcPr>
          <w:p w14:paraId="267B17D2" w14:textId="77777777" w:rsidR="00B35253" w:rsidRDefault="00B35253" w:rsidP="00903E45">
            <w:pPr>
              <w:spacing w:line="0" w:lineRule="atLeast"/>
              <w:rPr>
                <w:rFonts w:eastAsia="Times New Roman"/>
                <w:sz w:val="6"/>
              </w:rPr>
            </w:pPr>
          </w:p>
        </w:tc>
        <w:tc>
          <w:tcPr>
            <w:tcW w:w="520" w:type="dxa"/>
            <w:vMerge/>
            <w:shd w:val="clear" w:color="auto" w:fill="auto"/>
            <w:vAlign w:val="bottom"/>
          </w:tcPr>
          <w:p w14:paraId="5B4D89D6" w14:textId="77777777" w:rsidR="00B35253" w:rsidRDefault="00B35253" w:rsidP="00903E45">
            <w:pPr>
              <w:spacing w:line="0" w:lineRule="atLeast"/>
              <w:rPr>
                <w:rFonts w:eastAsia="Times New Roman"/>
                <w:sz w:val="6"/>
              </w:rPr>
            </w:pPr>
          </w:p>
        </w:tc>
        <w:tc>
          <w:tcPr>
            <w:tcW w:w="300" w:type="dxa"/>
            <w:shd w:val="clear" w:color="auto" w:fill="auto"/>
            <w:vAlign w:val="bottom"/>
          </w:tcPr>
          <w:p w14:paraId="48ADB993" w14:textId="77777777" w:rsidR="00B35253" w:rsidRDefault="00B35253" w:rsidP="00903E45">
            <w:pPr>
              <w:spacing w:line="0" w:lineRule="atLeast"/>
              <w:rPr>
                <w:rFonts w:eastAsia="Times New Roman"/>
                <w:sz w:val="6"/>
              </w:rPr>
            </w:pPr>
          </w:p>
        </w:tc>
        <w:tc>
          <w:tcPr>
            <w:tcW w:w="380" w:type="dxa"/>
            <w:vMerge/>
            <w:shd w:val="clear" w:color="auto" w:fill="auto"/>
            <w:vAlign w:val="bottom"/>
          </w:tcPr>
          <w:p w14:paraId="4BB50648" w14:textId="77777777" w:rsidR="00B35253" w:rsidRDefault="00B35253" w:rsidP="00903E45">
            <w:pPr>
              <w:spacing w:line="0" w:lineRule="atLeast"/>
              <w:rPr>
                <w:rFonts w:eastAsia="Times New Roman"/>
                <w:sz w:val="6"/>
              </w:rPr>
            </w:pPr>
          </w:p>
        </w:tc>
        <w:tc>
          <w:tcPr>
            <w:tcW w:w="240" w:type="dxa"/>
            <w:shd w:val="clear" w:color="auto" w:fill="auto"/>
            <w:vAlign w:val="bottom"/>
          </w:tcPr>
          <w:p w14:paraId="7ABED5BD" w14:textId="77777777" w:rsidR="00B35253" w:rsidRDefault="00B35253" w:rsidP="00903E45">
            <w:pPr>
              <w:spacing w:line="0" w:lineRule="atLeast"/>
              <w:rPr>
                <w:rFonts w:eastAsia="Times New Roman"/>
                <w:sz w:val="6"/>
              </w:rPr>
            </w:pPr>
          </w:p>
        </w:tc>
      </w:tr>
    </w:tbl>
    <w:p w14:paraId="48B25F9F" w14:textId="77777777" w:rsidR="00B35253" w:rsidRDefault="00B35253" w:rsidP="00B35253">
      <w:pPr>
        <w:spacing w:line="200" w:lineRule="exact"/>
        <w:rPr>
          <w:rFonts w:eastAsia="Times New Roman"/>
        </w:rPr>
      </w:pPr>
    </w:p>
    <w:p w14:paraId="7E0B37B7" w14:textId="77777777" w:rsidR="00B35253" w:rsidRDefault="00B35253" w:rsidP="00B35253">
      <w:pPr>
        <w:spacing w:line="251" w:lineRule="exact"/>
        <w:rPr>
          <w:rFonts w:eastAsia="Times New Roman"/>
        </w:rPr>
      </w:pPr>
    </w:p>
    <w:p w14:paraId="0F656956"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10</w:t>
      </w:r>
    </w:p>
    <w:p w14:paraId="4086B37A" w14:textId="680B75BF"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6064" behindDoc="1" locked="0" layoutInCell="1" allowOverlap="1" wp14:anchorId="1D4CC00C" wp14:editId="34EC4B24">
            <wp:simplePos x="0" y="0"/>
            <wp:positionH relativeFrom="column">
              <wp:posOffset>3810</wp:posOffset>
            </wp:positionH>
            <wp:positionV relativeFrom="paragraph">
              <wp:posOffset>581025</wp:posOffset>
            </wp:positionV>
            <wp:extent cx="2785745" cy="2089150"/>
            <wp:effectExtent l="0" t="0" r="8255" b="0"/>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0AA021BF" w14:textId="77777777" w:rsidR="00B35253" w:rsidRDefault="00B35253" w:rsidP="00B35253">
      <w:pPr>
        <w:spacing w:line="200" w:lineRule="exact"/>
        <w:rPr>
          <w:rFonts w:eastAsia="Times New Roman"/>
        </w:rPr>
      </w:pPr>
    </w:p>
    <w:p w14:paraId="3C3B485F" w14:textId="77777777" w:rsidR="00B35253" w:rsidRDefault="00B35253" w:rsidP="00B35253">
      <w:pPr>
        <w:spacing w:line="200" w:lineRule="exact"/>
        <w:rPr>
          <w:rFonts w:eastAsia="Times New Roman"/>
        </w:rPr>
      </w:pPr>
    </w:p>
    <w:p w14:paraId="49542FE4" w14:textId="77777777" w:rsidR="00B35253" w:rsidRDefault="00B35253" w:rsidP="00B35253">
      <w:pPr>
        <w:spacing w:line="200" w:lineRule="exact"/>
        <w:rPr>
          <w:rFonts w:eastAsia="Times New Roman"/>
        </w:rPr>
      </w:pPr>
    </w:p>
    <w:p w14:paraId="3DBE0D54" w14:textId="77777777" w:rsidR="00B35253" w:rsidRDefault="00B35253" w:rsidP="00B35253">
      <w:pPr>
        <w:spacing w:line="378" w:lineRule="exact"/>
        <w:rPr>
          <w:rFonts w:eastAsia="Times New Roman"/>
        </w:rPr>
      </w:pPr>
    </w:p>
    <w:p w14:paraId="3F121EA4" w14:textId="77777777" w:rsidR="00B35253" w:rsidRDefault="00B35253" w:rsidP="00B35253">
      <w:pPr>
        <w:spacing w:line="0" w:lineRule="atLeast"/>
        <w:ind w:left="1000"/>
        <w:rPr>
          <w:rFonts w:ascii="Arial" w:eastAsia="Arial" w:hAnsi="Arial"/>
          <w:b/>
          <w:sz w:val="17"/>
        </w:rPr>
      </w:pPr>
      <w:r>
        <w:rPr>
          <w:rFonts w:ascii="Arial" w:eastAsia="Arial" w:hAnsi="Arial"/>
          <w:b/>
          <w:sz w:val="17"/>
        </w:rPr>
        <w:t>Using 5S: The Numbers Game . . .</w:t>
      </w:r>
    </w:p>
    <w:p w14:paraId="352E4C3A" w14:textId="77777777" w:rsidR="00B35253" w:rsidRDefault="00B35253" w:rsidP="00B35253">
      <w:pPr>
        <w:spacing w:line="200" w:lineRule="exact"/>
        <w:rPr>
          <w:rFonts w:eastAsia="Times New Roman"/>
        </w:rPr>
      </w:pPr>
    </w:p>
    <w:p w14:paraId="4C2F0DF5" w14:textId="77777777" w:rsidR="00B35253" w:rsidRDefault="00B35253" w:rsidP="00B35253">
      <w:pPr>
        <w:spacing w:line="350" w:lineRule="exact"/>
        <w:rPr>
          <w:rFonts w:eastAsia="Times New Roman"/>
        </w:rPr>
      </w:pPr>
    </w:p>
    <w:p w14:paraId="44375562" w14:textId="77777777" w:rsidR="00B35253" w:rsidRDefault="00B35253" w:rsidP="00B35253">
      <w:pPr>
        <w:spacing w:line="0" w:lineRule="atLeast"/>
        <w:ind w:left="480"/>
        <w:rPr>
          <w:rFonts w:ascii="Arial" w:eastAsia="Arial" w:hAnsi="Arial"/>
          <w:b/>
          <w:sz w:val="10"/>
        </w:rPr>
      </w:pPr>
      <w:r>
        <w:rPr>
          <w:rFonts w:ascii="Arial" w:eastAsia="Arial" w:hAnsi="Arial"/>
          <w:b/>
          <w:sz w:val="10"/>
        </w:rPr>
        <w:t>We have now STRAIGHTENED the numbers and put them away neatly.</w:t>
      </w:r>
    </w:p>
    <w:p w14:paraId="19D3613A" w14:textId="77777777" w:rsidR="00B35253" w:rsidRDefault="00B35253" w:rsidP="00B35253">
      <w:pPr>
        <w:spacing w:line="12" w:lineRule="exact"/>
        <w:rPr>
          <w:rFonts w:eastAsia="Times New Roman"/>
        </w:rPr>
      </w:pPr>
    </w:p>
    <w:p w14:paraId="5D45B2A1" w14:textId="77777777" w:rsidR="00B35253" w:rsidRDefault="00B35253" w:rsidP="00B35253">
      <w:pPr>
        <w:spacing w:line="0" w:lineRule="atLeast"/>
        <w:ind w:left="480"/>
        <w:rPr>
          <w:rFonts w:ascii="Arial" w:eastAsia="Arial" w:hAnsi="Arial"/>
          <w:b/>
          <w:sz w:val="11"/>
        </w:rPr>
      </w:pPr>
      <w:r>
        <w:rPr>
          <w:rFonts w:ascii="Arial" w:eastAsia="Arial" w:hAnsi="Arial"/>
          <w:b/>
          <w:sz w:val="11"/>
        </w:rPr>
        <w:t>Count as high as you can from 1 to 30 in 15 seconds. . .</w:t>
      </w:r>
    </w:p>
    <w:p w14:paraId="55E2AC0B" w14:textId="77777777" w:rsidR="00B35253" w:rsidRDefault="00B35253" w:rsidP="00B35253">
      <w:pPr>
        <w:spacing w:line="313" w:lineRule="exact"/>
        <w:rPr>
          <w:rFonts w:eastAsia="Times New Roman"/>
        </w:rPr>
      </w:pPr>
    </w:p>
    <w:tbl>
      <w:tblPr>
        <w:tblW w:w="0" w:type="auto"/>
        <w:tblInd w:w="780" w:type="dxa"/>
        <w:tblLayout w:type="fixed"/>
        <w:tblCellMar>
          <w:left w:w="0" w:type="dxa"/>
          <w:right w:w="0" w:type="dxa"/>
        </w:tblCellMar>
        <w:tblLook w:val="0000" w:firstRow="0" w:lastRow="0" w:firstColumn="0" w:lastColumn="0" w:noHBand="0" w:noVBand="0"/>
      </w:tblPr>
      <w:tblGrid>
        <w:gridCol w:w="400"/>
        <w:gridCol w:w="420"/>
        <w:gridCol w:w="300"/>
        <w:gridCol w:w="380"/>
        <w:gridCol w:w="400"/>
        <w:gridCol w:w="400"/>
        <w:gridCol w:w="400"/>
        <w:gridCol w:w="420"/>
        <w:gridCol w:w="200"/>
      </w:tblGrid>
      <w:tr w:rsidR="00B35253" w14:paraId="1C1D3CED" w14:textId="77777777" w:rsidTr="00903E45">
        <w:trPr>
          <w:trHeight w:val="269"/>
        </w:trPr>
        <w:tc>
          <w:tcPr>
            <w:tcW w:w="400" w:type="dxa"/>
            <w:shd w:val="clear" w:color="auto" w:fill="auto"/>
            <w:vAlign w:val="bottom"/>
          </w:tcPr>
          <w:p w14:paraId="73EF0EDD" w14:textId="77777777" w:rsidR="00B35253" w:rsidRDefault="00B35253" w:rsidP="00903E45">
            <w:pPr>
              <w:spacing w:line="0" w:lineRule="atLeast"/>
              <w:ind w:right="73"/>
              <w:jc w:val="right"/>
              <w:rPr>
                <w:rFonts w:ascii="Arial" w:eastAsia="Arial" w:hAnsi="Arial"/>
                <w:b/>
                <w:w w:val="78"/>
                <w:sz w:val="23"/>
              </w:rPr>
            </w:pPr>
            <w:r>
              <w:rPr>
                <w:rFonts w:ascii="Arial" w:eastAsia="Arial" w:hAnsi="Arial"/>
                <w:b/>
                <w:w w:val="78"/>
                <w:sz w:val="23"/>
              </w:rPr>
              <w:t>24</w:t>
            </w:r>
          </w:p>
        </w:tc>
        <w:tc>
          <w:tcPr>
            <w:tcW w:w="420" w:type="dxa"/>
            <w:shd w:val="clear" w:color="auto" w:fill="auto"/>
            <w:vAlign w:val="bottom"/>
          </w:tcPr>
          <w:p w14:paraId="351A3191" w14:textId="77777777" w:rsidR="00B35253" w:rsidRDefault="00B35253" w:rsidP="00903E45">
            <w:pPr>
              <w:spacing w:line="0" w:lineRule="atLeast"/>
              <w:ind w:right="32"/>
              <w:jc w:val="right"/>
              <w:rPr>
                <w:rFonts w:ascii="Arial" w:eastAsia="Arial" w:hAnsi="Arial"/>
                <w:b/>
                <w:sz w:val="18"/>
              </w:rPr>
            </w:pPr>
            <w:r>
              <w:rPr>
                <w:rFonts w:ascii="Arial" w:eastAsia="Arial" w:hAnsi="Arial"/>
                <w:b/>
                <w:sz w:val="18"/>
              </w:rPr>
              <w:t>18</w:t>
            </w:r>
          </w:p>
        </w:tc>
        <w:tc>
          <w:tcPr>
            <w:tcW w:w="300" w:type="dxa"/>
            <w:shd w:val="clear" w:color="auto" w:fill="auto"/>
            <w:vAlign w:val="bottom"/>
          </w:tcPr>
          <w:p w14:paraId="48EC5620" w14:textId="77777777" w:rsidR="00B35253" w:rsidRDefault="00B35253" w:rsidP="00903E45">
            <w:pPr>
              <w:spacing w:line="0" w:lineRule="atLeast"/>
              <w:ind w:left="100"/>
              <w:rPr>
                <w:rFonts w:ascii="Arial" w:eastAsia="Arial" w:hAnsi="Arial"/>
                <w:b/>
                <w:sz w:val="16"/>
              </w:rPr>
            </w:pPr>
            <w:r>
              <w:rPr>
                <w:rFonts w:ascii="Arial" w:eastAsia="Arial" w:hAnsi="Arial"/>
                <w:b/>
                <w:sz w:val="16"/>
              </w:rPr>
              <w:t>9</w:t>
            </w:r>
          </w:p>
        </w:tc>
        <w:tc>
          <w:tcPr>
            <w:tcW w:w="380" w:type="dxa"/>
            <w:shd w:val="clear" w:color="auto" w:fill="auto"/>
            <w:vAlign w:val="bottom"/>
          </w:tcPr>
          <w:p w14:paraId="2DB0EA49" w14:textId="77777777" w:rsidR="00B35253" w:rsidRDefault="00B35253" w:rsidP="00903E45">
            <w:pPr>
              <w:spacing w:line="0" w:lineRule="atLeast"/>
              <w:ind w:right="65"/>
              <w:jc w:val="right"/>
              <w:rPr>
                <w:rFonts w:ascii="Arial" w:eastAsia="Arial" w:hAnsi="Arial"/>
                <w:b/>
                <w:sz w:val="21"/>
              </w:rPr>
            </w:pPr>
            <w:r>
              <w:rPr>
                <w:rFonts w:ascii="Arial" w:eastAsia="Arial" w:hAnsi="Arial"/>
                <w:b/>
                <w:sz w:val="21"/>
              </w:rPr>
              <w:t>5</w:t>
            </w:r>
          </w:p>
        </w:tc>
        <w:tc>
          <w:tcPr>
            <w:tcW w:w="400" w:type="dxa"/>
            <w:shd w:val="clear" w:color="auto" w:fill="auto"/>
            <w:vAlign w:val="bottom"/>
          </w:tcPr>
          <w:p w14:paraId="7718B221" w14:textId="77777777" w:rsidR="00B35253" w:rsidRDefault="00B35253" w:rsidP="00903E45">
            <w:pPr>
              <w:spacing w:line="0" w:lineRule="atLeast"/>
              <w:ind w:right="12"/>
              <w:jc w:val="right"/>
              <w:rPr>
                <w:rFonts w:ascii="Arial" w:eastAsia="Arial" w:hAnsi="Arial"/>
                <w:b/>
                <w:sz w:val="21"/>
              </w:rPr>
            </w:pPr>
            <w:r>
              <w:rPr>
                <w:rFonts w:ascii="Arial" w:eastAsia="Arial" w:hAnsi="Arial"/>
                <w:b/>
                <w:sz w:val="21"/>
              </w:rPr>
              <w:t>12</w:t>
            </w:r>
          </w:p>
        </w:tc>
        <w:tc>
          <w:tcPr>
            <w:tcW w:w="400" w:type="dxa"/>
            <w:shd w:val="clear" w:color="auto" w:fill="auto"/>
            <w:vAlign w:val="bottom"/>
          </w:tcPr>
          <w:p w14:paraId="0976A45D" w14:textId="77777777" w:rsidR="00B35253" w:rsidRDefault="00B35253" w:rsidP="00903E45">
            <w:pPr>
              <w:spacing w:line="0" w:lineRule="atLeast"/>
              <w:ind w:left="180"/>
              <w:rPr>
                <w:rFonts w:ascii="Arial" w:eastAsia="Arial" w:hAnsi="Arial"/>
                <w:b/>
                <w:sz w:val="23"/>
              </w:rPr>
            </w:pPr>
            <w:r>
              <w:rPr>
                <w:rFonts w:ascii="Arial" w:eastAsia="Arial" w:hAnsi="Arial"/>
                <w:b/>
                <w:sz w:val="23"/>
              </w:rPr>
              <w:t>3</w:t>
            </w:r>
          </w:p>
        </w:tc>
        <w:tc>
          <w:tcPr>
            <w:tcW w:w="400" w:type="dxa"/>
            <w:shd w:val="clear" w:color="auto" w:fill="auto"/>
            <w:vAlign w:val="bottom"/>
          </w:tcPr>
          <w:p w14:paraId="278C2761" w14:textId="77777777" w:rsidR="00B35253" w:rsidRDefault="00B35253" w:rsidP="00903E45">
            <w:pPr>
              <w:spacing w:line="0" w:lineRule="atLeast"/>
              <w:ind w:right="59"/>
              <w:jc w:val="right"/>
              <w:rPr>
                <w:rFonts w:ascii="Arial" w:eastAsia="Arial" w:hAnsi="Arial"/>
                <w:b/>
                <w:sz w:val="17"/>
              </w:rPr>
            </w:pPr>
            <w:r>
              <w:rPr>
                <w:rFonts w:ascii="Arial" w:eastAsia="Arial" w:hAnsi="Arial"/>
                <w:b/>
                <w:sz w:val="17"/>
              </w:rPr>
              <w:t>28</w:t>
            </w:r>
          </w:p>
        </w:tc>
        <w:tc>
          <w:tcPr>
            <w:tcW w:w="420" w:type="dxa"/>
            <w:shd w:val="clear" w:color="auto" w:fill="auto"/>
            <w:vAlign w:val="bottom"/>
          </w:tcPr>
          <w:p w14:paraId="46CF726E" w14:textId="77777777" w:rsidR="00B35253" w:rsidRDefault="00B35253" w:rsidP="00903E45">
            <w:pPr>
              <w:spacing w:line="0" w:lineRule="atLeast"/>
              <w:rPr>
                <w:rFonts w:eastAsia="Times New Roman"/>
                <w:sz w:val="23"/>
              </w:rPr>
            </w:pPr>
          </w:p>
        </w:tc>
        <w:tc>
          <w:tcPr>
            <w:tcW w:w="200" w:type="dxa"/>
            <w:shd w:val="clear" w:color="auto" w:fill="auto"/>
            <w:vAlign w:val="bottom"/>
          </w:tcPr>
          <w:p w14:paraId="1F65B6A9" w14:textId="77777777" w:rsidR="00B35253" w:rsidRDefault="00B35253" w:rsidP="00903E45">
            <w:pPr>
              <w:spacing w:line="0" w:lineRule="atLeast"/>
              <w:rPr>
                <w:rFonts w:eastAsia="Times New Roman"/>
                <w:sz w:val="23"/>
              </w:rPr>
            </w:pPr>
          </w:p>
        </w:tc>
      </w:tr>
      <w:tr w:rsidR="00B35253" w14:paraId="0361B247" w14:textId="77777777" w:rsidTr="00903E45">
        <w:trPr>
          <w:trHeight w:val="345"/>
        </w:trPr>
        <w:tc>
          <w:tcPr>
            <w:tcW w:w="400" w:type="dxa"/>
            <w:vMerge w:val="restart"/>
            <w:shd w:val="clear" w:color="auto" w:fill="auto"/>
            <w:vAlign w:val="bottom"/>
          </w:tcPr>
          <w:p w14:paraId="28B7072C" w14:textId="77777777" w:rsidR="00B35253" w:rsidRDefault="00B35253" w:rsidP="00903E45">
            <w:pPr>
              <w:spacing w:line="0" w:lineRule="atLeast"/>
              <w:ind w:right="33"/>
              <w:jc w:val="right"/>
              <w:rPr>
                <w:rFonts w:ascii="Arial" w:eastAsia="Arial" w:hAnsi="Arial"/>
                <w:b/>
                <w:sz w:val="17"/>
              </w:rPr>
            </w:pPr>
            <w:r>
              <w:rPr>
                <w:rFonts w:ascii="Arial" w:eastAsia="Arial" w:hAnsi="Arial"/>
                <w:b/>
                <w:sz w:val="17"/>
              </w:rPr>
              <w:t>21</w:t>
            </w:r>
          </w:p>
        </w:tc>
        <w:tc>
          <w:tcPr>
            <w:tcW w:w="420" w:type="dxa"/>
            <w:vMerge w:val="restart"/>
            <w:shd w:val="clear" w:color="auto" w:fill="auto"/>
            <w:vAlign w:val="bottom"/>
          </w:tcPr>
          <w:p w14:paraId="109AE9DF" w14:textId="77777777" w:rsidR="00B35253" w:rsidRDefault="00B35253" w:rsidP="00903E45">
            <w:pPr>
              <w:spacing w:line="0" w:lineRule="atLeast"/>
              <w:ind w:right="32"/>
              <w:jc w:val="right"/>
              <w:rPr>
                <w:rFonts w:ascii="Arial" w:eastAsia="Arial" w:hAnsi="Arial"/>
                <w:b/>
                <w:sz w:val="16"/>
              </w:rPr>
            </w:pPr>
            <w:r>
              <w:rPr>
                <w:rFonts w:ascii="Arial" w:eastAsia="Arial" w:hAnsi="Arial"/>
                <w:b/>
                <w:sz w:val="16"/>
              </w:rPr>
              <w:t>16</w:t>
            </w:r>
          </w:p>
        </w:tc>
        <w:tc>
          <w:tcPr>
            <w:tcW w:w="300" w:type="dxa"/>
            <w:vMerge w:val="restart"/>
            <w:shd w:val="clear" w:color="auto" w:fill="auto"/>
            <w:vAlign w:val="bottom"/>
          </w:tcPr>
          <w:p w14:paraId="220ABD0C" w14:textId="77777777" w:rsidR="00B35253" w:rsidRDefault="00B35253" w:rsidP="00903E45">
            <w:pPr>
              <w:spacing w:line="0" w:lineRule="atLeast"/>
              <w:ind w:left="100"/>
              <w:rPr>
                <w:rFonts w:ascii="Arial" w:eastAsia="Arial" w:hAnsi="Arial"/>
                <w:b/>
                <w:sz w:val="17"/>
              </w:rPr>
            </w:pPr>
            <w:r>
              <w:rPr>
                <w:rFonts w:ascii="Arial" w:eastAsia="Arial" w:hAnsi="Arial"/>
                <w:b/>
                <w:sz w:val="17"/>
              </w:rPr>
              <w:t>1</w:t>
            </w:r>
          </w:p>
        </w:tc>
        <w:tc>
          <w:tcPr>
            <w:tcW w:w="380" w:type="dxa"/>
            <w:vMerge w:val="restart"/>
            <w:shd w:val="clear" w:color="auto" w:fill="auto"/>
            <w:vAlign w:val="bottom"/>
          </w:tcPr>
          <w:p w14:paraId="11032F35" w14:textId="77777777" w:rsidR="00B35253" w:rsidRDefault="00B35253" w:rsidP="00903E45">
            <w:pPr>
              <w:spacing w:line="0" w:lineRule="atLeast"/>
              <w:ind w:right="45"/>
              <w:jc w:val="right"/>
              <w:rPr>
                <w:rFonts w:ascii="Arial" w:eastAsia="Arial" w:hAnsi="Arial"/>
                <w:b/>
                <w:sz w:val="13"/>
              </w:rPr>
            </w:pPr>
            <w:r>
              <w:rPr>
                <w:rFonts w:ascii="Arial" w:eastAsia="Arial" w:hAnsi="Arial"/>
                <w:b/>
                <w:sz w:val="13"/>
              </w:rPr>
              <w:t>13</w:t>
            </w:r>
          </w:p>
        </w:tc>
        <w:tc>
          <w:tcPr>
            <w:tcW w:w="400" w:type="dxa"/>
            <w:vMerge w:val="restart"/>
            <w:shd w:val="clear" w:color="auto" w:fill="auto"/>
            <w:vAlign w:val="bottom"/>
          </w:tcPr>
          <w:p w14:paraId="4236C06C" w14:textId="77777777" w:rsidR="00B35253" w:rsidRDefault="00B35253" w:rsidP="00903E45">
            <w:pPr>
              <w:spacing w:line="0" w:lineRule="atLeast"/>
              <w:ind w:right="12"/>
              <w:jc w:val="right"/>
              <w:rPr>
                <w:rFonts w:ascii="Arial" w:eastAsia="Arial" w:hAnsi="Arial"/>
                <w:b/>
                <w:sz w:val="18"/>
              </w:rPr>
            </w:pPr>
            <w:r>
              <w:rPr>
                <w:rFonts w:ascii="Arial" w:eastAsia="Arial" w:hAnsi="Arial"/>
                <w:b/>
                <w:sz w:val="18"/>
              </w:rPr>
              <w:t>29</w:t>
            </w:r>
          </w:p>
        </w:tc>
        <w:tc>
          <w:tcPr>
            <w:tcW w:w="400" w:type="dxa"/>
            <w:shd w:val="clear" w:color="auto" w:fill="auto"/>
            <w:vAlign w:val="bottom"/>
          </w:tcPr>
          <w:p w14:paraId="4980C39A" w14:textId="77777777" w:rsidR="00B35253" w:rsidRDefault="00B35253" w:rsidP="00903E45">
            <w:pPr>
              <w:spacing w:line="0" w:lineRule="atLeast"/>
              <w:ind w:left="180"/>
              <w:rPr>
                <w:rFonts w:ascii="Arial" w:eastAsia="Arial" w:hAnsi="Arial"/>
                <w:b/>
                <w:sz w:val="12"/>
              </w:rPr>
            </w:pPr>
            <w:r>
              <w:rPr>
                <w:rFonts w:ascii="Arial" w:eastAsia="Arial" w:hAnsi="Arial"/>
                <w:b/>
                <w:sz w:val="12"/>
              </w:rPr>
              <w:t>7</w:t>
            </w:r>
          </w:p>
        </w:tc>
        <w:tc>
          <w:tcPr>
            <w:tcW w:w="400" w:type="dxa"/>
            <w:shd w:val="clear" w:color="auto" w:fill="auto"/>
            <w:vAlign w:val="bottom"/>
          </w:tcPr>
          <w:p w14:paraId="6BDCD903" w14:textId="77777777" w:rsidR="00B35253" w:rsidRDefault="00B35253" w:rsidP="00903E45">
            <w:pPr>
              <w:spacing w:line="0" w:lineRule="atLeast"/>
              <w:ind w:right="79"/>
              <w:jc w:val="right"/>
              <w:rPr>
                <w:rFonts w:ascii="Arial" w:eastAsia="Arial" w:hAnsi="Arial"/>
                <w:b/>
                <w:sz w:val="13"/>
              </w:rPr>
            </w:pPr>
            <w:r>
              <w:rPr>
                <w:rFonts w:ascii="Arial" w:eastAsia="Arial" w:hAnsi="Arial"/>
                <w:b/>
                <w:sz w:val="13"/>
              </w:rPr>
              <w:t>17</w:t>
            </w:r>
          </w:p>
        </w:tc>
        <w:tc>
          <w:tcPr>
            <w:tcW w:w="420" w:type="dxa"/>
            <w:vMerge w:val="restart"/>
            <w:shd w:val="clear" w:color="auto" w:fill="auto"/>
            <w:vAlign w:val="bottom"/>
          </w:tcPr>
          <w:p w14:paraId="127E41C7" w14:textId="77777777" w:rsidR="00B35253" w:rsidRDefault="00B35253" w:rsidP="00903E45">
            <w:pPr>
              <w:spacing w:line="0" w:lineRule="atLeast"/>
              <w:ind w:right="41"/>
              <w:jc w:val="right"/>
              <w:rPr>
                <w:rFonts w:ascii="Arial" w:eastAsia="Arial" w:hAnsi="Arial"/>
                <w:b/>
                <w:sz w:val="21"/>
              </w:rPr>
            </w:pPr>
            <w:r>
              <w:rPr>
                <w:rFonts w:ascii="Arial" w:eastAsia="Arial" w:hAnsi="Arial"/>
                <w:b/>
                <w:sz w:val="21"/>
              </w:rPr>
              <w:t>2</w:t>
            </w:r>
          </w:p>
        </w:tc>
        <w:tc>
          <w:tcPr>
            <w:tcW w:w="200" w:type="dxa"/>
            <w:shd w:val="clear" w:color="auto" w:fill="auto"/>
            <w:vAlign w:val="bottom"/>
          </w:tcPr>
          <w:p w14:paraId="10AE222C" w14:textId="77777777" w:rsidR="00B35253" w:rsidRDefault="00B35253" w:rsidP="00903E45">
            <w:pPr>
              <w:spacing w:line="0" w:lineRule="atLeast"/>
              <w:rPr>
                <w:rFonts w:eastAsia="Times New Roman"/>
              </w:rPr>
            </w:pPr>
          </w:p>
        </w:tc>
      </w:tr>
      <w:tr w:rsidR="00B35253" w14:paraId="23C31889" w14:textId="77777777" w:rsidTr="00903E45">
        <w:trPr>
          <w:trHeight w:val="85"/>
        </w:trPr>
        <w:tc>
          <w:tcPr>
            <w:tcW w:w="400" w:type="dxa"/>
            <w:vMerge/>
            <w:shd w:val="clear" w:color="auto" w:fill="auto"/>
            <w:vAlign w:val="bottom"/>
          </w:tcPr>
          <w:p w14:paraId="5600FB6C" w14:textId="77777777" w:rsidR="00B35253" w:rsidRDefault="00B35253" w:rsidP="00903E45">
            <w:pPr>
              <w:spacing w:line="0" w:lineRule="atLeast"/>
              <w:rPr>
                <w:rFonts w:eastAsia="Times New Roman"/>
                <w:sz w:val="7"/>
              </w:rPr>
            </w:pPr>
          </w:p>
        </w:tc>
        <w:tc>
          <w:tcPr>
            <w:tcW w:w="420" w:type="dxa"/>
            <w:vMerge/>
            <w:shd w:val="clear" w:color="auto" w:fill="auto"/>
            <w:vAlign w:val="bottom"/>
          </w:tcPr>
          <w:p w14:paraId="7EBA4FD2" w14:textId="77777777" w:rsidR="00B35253" w:rsidRDefault="00B35253" w:rsidP="00903E45">
            <w:pPr>
              <w:spacing w:line="0" w:lineRule="atLeast"/>
              <w:rPr>
                <w:rFonts w:eastAsia="Times New Roman"/>
                <w:sz w:val="7"/>
              </w:rPr>
            </w:pPr>
          </w:p>
        </w:tc>
        <w:tc>
          <w:tcPr>
            <w:tcW w:w="300" w:type="dxa"/>
            <w:vMerge/>
            <w:shd w:val="clear" w:color="auto" w:fill="auto"/>
            <w:vAlign w:val="bottom"/>
          </w:tcPr>
          <w:p w14:paraId="4C953994" w14:textId="77777777" w:rsidR="00B35253" w:rsidRDefault="00B35253" w:rsidP="00903E45">
            <w:pPr>
              <w:spacing w:line="0" w:lineRule="atLeast"/>
              <w:rPr>
                <w:rFonts w:eastAsia="Times New Roman"/>
                <w:sz w:val="7"/>
              </w:rPr>
            </w:pPr>
          </w:p>
        </w:tc>
        <w:tc>
          <w:tcPr>
            <w:tcW w:w="380" w:type="dxa"/>
            <w:vMerge/>
            <w:shd w:val="clear" w:color="auto" w:fill="auto"/>
            <w:vAlign w:val="bottom"/>
          </w:tcPr>
          <w:p w14:paraId="13CEBA36" w14:textId="77777777" w:rsidR="00B35253" w:rsidRDefault="00B35253" w:rsidP="00903E45">
            <w:pPr>
              <w:spacing w:line="0" w:lineRule="atLeast"/>
              <w:rPr>
                <w:rFonts w:eastAsia="Times New Roman"/>
                <w:sz w:val="7"/>
              </w:rPr>
            </w:pPr>
          </w:p>
        </w:tc>
        <w:tc>
          <w:tcPr>
            <w:tcW w:w="400" w:type="dxa"/>
            <w:vMerge/>
            <w:shd w:val="clear" w:color="auto" w:fill="auto"/>
            <w:vAlign w:val="bottom"/>
          </w:tcPr>
          <w:p w14:paraId="7CCA5C1E" w14:textId="77777777" w:rsidR="00B35253" w:rsidRDefault="00B35253" w:rsidP="00903E45">
            <w:pPr>
              <w:spacing w:line="0" w:lineRule="atLeast"/>
              <w:rPr>
                <w:rFonts w:eastAsia="Times New Roman"/>
                <w:sz w:val="7"/>
              </w:rPr>
            </w:pPr>
          </w:p>
        </w:tc>
        <w:tc>
          <w:tcPr>
            <w:tcW w:w="400" w:type="dxa"/>
            <w:shd w:val="clear" w:color="auto" w:fill="auto"/>
            <w:vAlign w:val="bottom"/>
          </w:tcPr>
          <w:p w14:paraId="7A3CD512" w14:textId="77777777" w:rsidR="00B35253" w:rsidRDefault="00B35253" w:rsidP="00903E45">
            <w:pPr>
              <w:spacing w:line="0" w:lineRule="atLeast"/>
              <w:rPr>
                <w:rFonts w:eastAsia="Times New Roman"/>
                <w:sz w:val="7"/>
              </w:rPr>
            </w:pPr>
          </w:p>
        </w:tc>
        <w:tc>
          <w:tcPr>
            <w:tcW w:w="400" w:type="dxa"/>
            <w:shd w:val="clear" w:color="auto" w:fill="auto"/>
            <w:vAlign w:val="bottom"/>
          </w:tcPr>
          <w:p w14:paraId="0AC6FC38" w14:textId="77777777" w:rsidR="00B35253" w:rsidRDefault="00B35253" w:rsidP="00903E45">
            <w:pPr>
              <w:spacing w:line="0" w:lineRule="atLeast"/>
              <w:rPr>
                <w:rFonts w:eastAsia="Times New Roman"/>
                <w:sz w:val="7"/>
              </w:rPr>
            </w:pPr>
          </w:p>
        </w:tc>
        <w:tc>
          <w:tcPr>
            <w:tcW w:w="420" w:type="dxa"/>
            <w:vMerge/>
            <w:shd w:val="clear" w:color="auto" w:fill="auto"/>
            <w:vAlign w:val="bottom"/>
          </w:tcPr>
          <w:p w14:paraId="0EC69A62" w14:textId="77777777" w:rsidR="00B35253" w:rsidRDefault="00B35253" w:rsidP="00903E45">
            <w:pPr>
              <w:spacing w:line="0" w:lineRule="atLeast"/>
              <w:rPr>
                <w:rFonts w:eastAsia="Times New Roman"/>
                <w:sz w:val="7"/>
              </w:rPr>
            </w:pPr>
          </w:p>
        </w:tc>
        <w:tc>
          <w:tcPr>
            <w:tcW w:w="200" w:type="dxa"/>
            <w:shd w:val="clear" w:color="auto" w:fill="auto"/>
            <w:vAlign w:val="bottom"/>
          </w:tcPr>
          <w:p w14:paraId="741D5141" w14:textId="77777777" w:rsidR="00B35253" w:rsidRDefault="00B35253" w:rsidP="00903E45">
            <w:pPr>
              <w:spacing w:line="0" w:lineRule="atLeast"/>
              <w:rPr>
                <w:rFonts w:eastAsia="Times New Roman"/>
                <w:sz w:val="7"/>
              </w:rPr>
            </w:pPr>
          </w:p>
        </w:tc>
      </w:tr>
      <w:tr w:rsidR="00B35253" w14:paraId="4FFEAEC9" w14:textId="77777777" w:rsidTr="00903E45">
        <w:trPr>
          <w:trHeight w:val="241"/>
        </w:trPr>
        <w:tc>
          <w:tcPr>
            <w:tcW w:w="400" w:type="dxa"/>
            <w:vMerge w:val="restart"/>
            <w:shd w:val="clear" w:color="auto" w:fill="auto"/>
            <w:vAlign w:val="bottom"/>
          </w:tcPr>
          <w:p w14:paraId="0E91053B" w14:textId="77777777" w:rsidR="00B35253" w:rsidRDefault="00B35253" w:rsidP="00903E45">
            <w:pPr>
              <w:spacing w:line="0" w:lineRule="atLeast"/>
              <w:ind w:right="13"/>
              <w:jc w:val="right"/>
              <w:rPr>
                <w:rFonts w:ascii="Arial" w:eastAsia="Arial" w:hAnsi="Arial"/>
                <w:b/>
                <w:w w:val="93"/>
                <w:sz w:val="25"/>
              </w:rPr>
            </w:pPr>
            <w:r>
              <w:rPr>
                <w:rFonts w:ascii="Arial" w:eastAsia="Arial" w:hAnsi="Arial"/>
                <w:b/>
                <w:w w:val="93"/>
                <w:sz w:val="25"/>
              </w:rPr>
              <w:t>14</w:t>
            </w:r>
          </w:p>
        </w:tc>
        <w:tc>
          <w:tcPr>
            <w:tcW w:w="420" w:type="dxa"/>
            <w:shd w:val="clear" w:color="auto" w:fill="auto"/>
            <w:vAlign w:val="bottom"/>
          </w:tcPr>
          <w:p w14:paraId="6C826A85" w14:textId="77777777" w:rsidR="00B35253" w:rsidRDefault="00B35253" w:rsidP="00903E45">
            <w:pPr>
              <w:spacing w:line="0" w:lineRule="atLeast"/>
              <w:ind w:right="52"/>
              <w:jc w:val="right"/>
              <w:rPr>
                <w:rFonts w:ascii="Arial" w:eastAsia="Arial" w:hAnsi="Arial"/>
                <w:b/>
                <w:sz w:val="13"/>
              </w:rPr>
            </w:pPr>
            <w:r>
              <w:rPr>
                <w:rFonts w:ascii="Arial" w:eastAsia="Arial" w:hAnsi="Arial"/>
                <w:b/>
                <w:sz w:val="13"/>
              </w:rPr>
              <w:t>11</w:t>
            </w:r>
          </w:p>
        </w:tc>
        <w:tc>
          <w:tcPr>
            <w:tcW w:w="300" w:type="dxa"/>
            <w:shd w:val="clear" w:color="auto" w:fill="auto"/>
            <w:vAlign w:val="bottom"/>
          </w:tcPr>
          <w:p w14:paraId="623D5219" w14:textId="77777777" w:rsidR="00B35253" w:rsidRDefault="00B35253" w:rsidP="00903E45">
            <w:pPr>
              <w:spacing w:line="0" w:lineRule="atLeast"/>
              <w:ind w:left="100"/>
              <w:rPr>
                <w:rFonts w:ascii="Arial" w:eastAsia="Arial" w:hAnsi="Arial"/>
                <w:b/>
                <w:sz w:val="13"/>
              </w:rPr>
            </w:pPr>
            <w:r>
              <w:rPr>
                <w:rFonts w:ascii="Arial" w:eastAsia="Arial" w:hAnsi="Arial"/>
                <w:b/>
                <w:sz w:val="13"/>
              </w:rPr>
              <w:t>4</w:t>
            </w:r>
          </w:p>
        </w:tc>
        <w:tc>
          <w:tcPr>
            <w:tcW w:w="380" w:type="dxa"/>
            <w:shd w:val="clear" w:color="auto" w:fill="auto"/>
            <w:vAlign w:val="bottom"/>
          </w:tcPr>
          <w:p w14:paraId="65836491" w14:textId="77777777" w:rsidR="00B35253" w:rsidRDefault="00B35253" w:rsidP="00903E45">
            <w:pPr>
              <w:spacing w:line="0" w:lineRule="atLeast"/>
              <w:ind w:right="45"/>
              <w:jc w:val="right"/>
              <w:rPr>
                <w:rFonts w:ascii="Arial" w:eastAsia="Arial" w:hAnsi="Arial"/>
                <w:b/>
                <w:sz w:val="12"/>
              </w:rPr>
            </w:pPr>
            <w:r>
              <w:rPr>
                <w:rFonts w:ascii="Arial" w:eastAsia="Arial" w:hAnsi="Arial"/>
                <w:b/>
                <w:sz w:val="12"/>
              </w:rPr>
              <w:t>20</w:t>
            </w:r>
          </w:p>
        </w:tc>
        <w:tc>
          <w:tcPr>
            <w:tcW w:w="400" w:type="dxa"/>
            <w:vMerge w:val="restart"/>
            <w:shd w:val="clear" w:color="auto" w:fill="auto"/>
            <w:vAlign w:val="bottom"/>
          </w:tcPr>
          <w:p w14:paraId="7CB6068F" w14:textId="77777777" w:rsidR="00B35253" w:rsidRDefault="00B35253" w:rsidP="00903E45">
            <w:pPr>
              <w:spacing w:line="0" w:lineRule="atLeast"/>
              <w:ind w:right="12"/>
              <w:jc w:val="right"/>
              <w:rPr>
                <w:rFonts w:ascii="Arial" w:eastAsia="Arial" w:hAnsi="Arial"/>
                <w:b/>
                <w:sz w:val="18"/>
              </w:rPr>
            </w:pPr>
            <w:r>
              <w:rPr>
                <w:rFonts w:ascii="Arial" w:eastAsia="Arial" w:hAnsi="Arial"/>
                <w:b/>
                <w:sz w:val="18"/>
              </w:rPr>
              <w:t>23</w:t>
            </w:r>
          </w:p>
        </w:tc>
        <w:tc>
          <w:tcPr>
            <w:tcW w:w="400" w:type="dxa"/>
            <w:vMerge w:val="restart"/>
            <w:shd w:val="clear" w:color="auto" w:fill="auto"/>
            <w:vAlign w:val="bottom"/>
          </w:tcPr>
          <w:p w14:paraId="6E268DC3" w14:textId="77777777" w:rsidR="00B35253" w:rsidRDefault="00B35253" w:rsidP="00903E45">
            <w:pPr>
              <w:spacing w:line="0" w:lineRule="atLeast"/>
              <w:ind w:right="7"/>
              <w:jc w:val="right"/>
              <w:rPr>
                <w:rFonts w:ascii="Arial" w:eastAsia="Arial" w:hAnsi="Arial"/>
                <w:b/>
                <w:sz w:val="21"/>
              </w:rPr>
            </w:pPr>
            <w:r>
              <w:rPr>
                <w:rFonts w:ascii="Arial" w:eastAsia="Arial" w:hAnsi="Arial"/>
                <w:b/>
                <w:sz w:val="21"/>
              </w:rPr>
              <w:t>15</w:t>
            </w:r>
          </w:p>
        </w:tc>
        <w:tc>
          <w:tcPr>
            <w:tcW w:w="400" w:type="dxa"/>
            <w:shd w:val="clear" w:color="auto" w:fill="auto"/>
            <w:vAlign w:val="bottom"/>
          </w:tcPr>
          <w:p w14:paraId="58196EBF" w14:textId="77777777" w:rsidR="00B35253" w:rsidRDefault="00B35253" w:rsidP="00903E45">
            <w:pPr>
              <w:spacing w:line="0" w:lineRule="atLeast"/>
              <w:ind w:right="59"/>
              <w:jc w:val="right"/>
              <w:rPr>
                <w:rFonts w:ascii="Arial" w:eastAsia="Arial" w:hAnsi="Arial"/>
                <w:b/>
                <w:sz w:val="13"/>
              </w:rPr>
            </w:pPr>
            <w:r>
              <w:rPr>
                <w:rFonts w:ascii="Arial" w:eastAsia="Arial" w:hAnsi="Arial"/>
                <w:b/>
                <w:sz w:val="13"/>
              </w:rPr>
              <w:t>22</w:t>
            </w:r>
          </w:p>
        </w:tc>
        <w:tc>
          <w:tcPr>
            <w:tcW w:w="420" w:type="dxa"/>
            <w:vMerge w:val="restart"/>
            <w:shd w:val="clear" w:color="auto" w:fill="auto"/>
            <w:vAlign w:val="bottom"/>
          </w:tcPr>
          <w:p w14:paraId="62BA676E" w14:textId="77777777" w:rsidR="00B35253" w:rsidRDefault="00B35253" w:rsidP="00903E45">
            <w:pPr>
              <w:spacing w:line="0" w:lineRule="atLeast"/>
              <w:ind w:right="1"/>
              <w:jc w:val="right"/>
              <w:rPr>
                <w:rFonts w:ascii="Arial" w:eastAsia="Arial" w:hAnsi="Arial"/>
                <w:b/>
                <w:sz w:val="21"/>
              </w:rPr>
            </w:pPr>
            <w:r>
              <w:rPr>
                <w:rFonts w:ascii="Arial" w:eastAsia="Arial" w:hAnsi="Arial"/>
                <w:b/>
                <w:sz w:val="21"/>
              </w:rPr>
              <w:t>19</w:t>
            </w:r>
          </w:p>
        </w:tc>
        <w:tc>
          <w:tcPr>
            <w:tcW w:w="200" w:type="dxa"/>
            <w:shd w:val="clear" w:color="auto" w:fill="auto"/>
            <w:vAlign w:val="bottom"/>
          </w:tcPr>
          <w:p w14:paraId="241EE332" w14:textId="77777777" w:rsidR="00B35253" w:rsidRDefault="00B35253" w:rsidP="00903E45">
            <w:pPr>
              <w:spacing w:line="0" w:lineRule="atLeast"/>
              <w:rPr>
                <w:rFonts w:eastAsia="Times New Roman"/>
              </w:rPr>
            </w:pPr>
          </w:p>
        </w:tc>
      </w:tr>
      <w:tr w:rsidR="00B35253" w14:paraId="594D24AE" w14:textId="77777777" w:rsidTr="00903E45">
        <w:trPr>
          <w:trHeight w:val="137"/>
        </w:trPr>
        <w:tc>
          <w:tcPr>
            <w:tcW w:w="400" w:type="dxa"/>
            <w:vMerge/>
            <w:shd w:val="clear" w:color="auto" w:fill="auto"/>
            <w:vAlign w:val="bottom"/>
          </w:tcPr>
          <w:p w14:paraId="788422A4" w14:textId="77777777" w:rsidR="00B35253" w:rsidRDefault="00B35253" w:rsidP="00903E45">
            <w:pPr>
              <w:spacing w:line="0" w:lineRule="atLeast"/>
              <w:rPr>
                <w:rFonts w:eastAsia="Times New Roman"/>
                <w:sz w:val="11"/>
              </w:rPr>
            </w:pPr>
          </w:p>
        </w:tc>
        <w:tc>
          <w:tcPr>
            <w:tcW w:w="420" w:type="dxa"/>
            <w:shd w:val="clear" w:color="auto" w:fill="auto"/>
            <w:vAlign w:val="bottom"/>
          </w:tcPr>
          <w:p w14:paraId="0031F4AE" w14:textId="77777777" w:rsidR="00B35253" w:rsidRDefault="00B35253" w:rsidP="00903E45">
            <w:pPr>
              <w:spacing w:line="0" w:lineRule="atLeast"/>
              <w:rPr>
                <w:rFonts w:eastAsia="Times New Roman"/>
                <w:sz w:val="11"/>
              </w:rPr>
            </w:pPr>
          </w:p>
        </w:tc>
        <w:tc>
          <w:tcPr>
            <w:tcW w:w="300" w:type="dxa"/>
            <w:shd w:val="clear" w:color="auto" w:fill="auto"/>
            <w:vAlign w:val="bottom"/>
          </w:tcPr>
          <w:p w14:paraId="17845782" w14:textId="77777777" w:rsidR="00B35253" w:rsidRDefault="00B35253" w:rsidP="00903E45">
            <w:pPr>
              <w:spacing w:line="0" w:lineRule="atLeast"/>
              <w:rPr>
                <w:rFonts w:eastAsia="Times New Roman"/>
                <w:sz w:val="11"/>
              </w:rPr>
            </w:pPr>
          </w:p>
        </w:tc>
        <w:tc>
          <w:tcPr>
            <w:tcW w:w="380" w:type="dxa"/>
            <w:shd w:val="clear" w:color="auto" w:fill="auto"/>
            <w:vAlign w:val="bottom"/>
          </w:tcPr>
          <w:p w14:paraId="4B1DD4B8" w14:textId="77777777" w:rsidR="00B35253" w:rsidRDefault="00B35253" w:rsidP="00903E45">
            <w:pPr>
              <w:spacing w:line="0" w:lineRule="atLeast"/>
              <w:rPr>
                <w:rFonts w:eastAsia="Times New Roman"/>
                <w:sz w:val="11"/>
              </w:rPr>
            </w:pPr>
          </w:p>
        </w:tc>
        <w:tc>
          <w:tcPr>
            <w:tcW w:w="400" w:type="dxa"/>
            <w:vMerge/>
            <w:shd w:val="clear" w:color="auto" w:fill="auto"/>
            <w:vAlign w:val="bottom"/>
          </w:tcPr>
          <w:p w14:paraId="52766B6B" w14:textId="77777777" w:rsidR="00B35253" w:rsidRDefault="00B35253" w:rsidP="00903E45">
            <w:pPr>
              <w:spacing w:line="0" w:lineRule="atLeast"/>
              <w:rPr>
                <w:rFonts w:eastAsia="Times New Roman"/>
                <w:sz w:val="11"/>
              </w:rPr>
            </w:pPr>
          </w:p>
        </w:tc>
        <w:tc>
          <w:tcPr>
            <w:tcW w:w="400" w:type="dxa"/>
            <w:vMerge/>
            <w:shd w:val="clear" w:color="auto" w:fill="auto"/>
            <w:vAlign w:val="bottom"/>
          </w:tcPr>
          <w:p w14:paraId="2403CC5A" w14:textId="77777777" w:rsidR="00B35253" w:rsidRDefault="00B35253" w:rsidP="00903E45">
            <w:pPr>
              <w:spacing w:line="0" w:lineRule="atLeast"/>
              <w:rPr>
                <w:rFonts w:eastAsia="Times New Roman"/>
                <w:sz w:val="11"/>
              </w:rPr>
            </w:pPr>
          </w:p>
        </w:tc>
        <w:tc>
          <w:tcPr>
            <w:tcW w:w="400" w:type="dxa"/>
            <w:shd w:val="clear" w:color="auto" w:fill="auto"/>
            <w:vAlign w:val="bottom"/>
          </w:tcPr>
          <w:p w14:paraId="40C3626D" w14:textId="77777777" w:rsidR="00B35253" w:rsidRDefault="00B35253" w:rsidP="00903E45">
            <w:pPr>
              <w:spacing w:line="0" w:lineRule="atLeast"/>
              <w:rPr>
                <w:rFonts w:eastAsia="Times New Roman"/>
                <w:sz w:val="11"/>
              </w:rPr>
            </w:pPr>
          </w:p>
        </w:tc>
        <w:tc>
          <w:tcPr>
            <w:tcW w:w="420" w:type="dxa"/>
            <w:vMerge/>
            <w:shd w:val="clear" w:color="auto" w:fill="auto"/>
            <w:vAlign w:val="bottom"/>
          </w:tcPr>
          <w:p w14:paraId="22A3BF40" w14:textId="77777777" w:rsidR="00B35253" w:rsidRDefault="00B35253" w:rsidP="00903E45">
            <w:pPr>
              <w:spacing w:line="0" w:lineRule="atLeast"/>
              <w:rPr>
                <w:rFonts w:eastAsia="Times New Roman"/>
                <w:sz w:val="11"/>
              </w:rPr>
            </w:pPr>
          </w:p>
        </w:tc>
        <w:tc>
          <w:tcPr>
            <w:tcW w:w="200" w:type="dxa"/>
            <w:shd w:val="clear" w:color="auto" w:fill="auto"/>
            <w:vAlign w:val="bottom"/>
          </w:tcPr>
          <w:p w14:paraId="7EECB0F2" w14:textId="77777777" w:rsidR="00B35253" w:rsidRDefault="00B35253" w:rsidP="00903E45">
            <w:pPr>
              <w:spacing w:line="0" w:lineRule="atLeast"/>
              <w:rPr>
                <w:rFonts w:eastAsia="Times New Roman"/>
                <w:sz w:val="11"/>
              </w:rPr>
            </w:pPr>
          </w:p>
        </w:tc>
      </w:tr>
      <w:tr w:rsidR="00B35253" w14:paraId="42261218" w14:textId="77777777" w:rsidTr="00903E45">
        <w:trPr>
          <w:trHeight w:val="168"/>
        </w:trPr>
        <w:tc>
          <w:tcPr>
            <w:tcW w:w="400" w:type="dxa"/>
            <w:vMerge w:val="restart"/>
            <w:shd w:val="clear" w:color="auto" w:fill="auto"/>
            <w:vAlign w:val="bottom"/>
          </w:tcPr>
          <w:p w14:paraId="7F850F48" w14:textId="77777777" w:rsidR="00B35253" w:rsidRDefault="00B35253" w:rsidP="00903E45">
            <w:pPr>
              <w:spacing w:line="0" w:lineRule="atLeast"/>
              <w:ind w:right="13"/>
              <w:jc w:val="right"/>
              <w:rPr>
                <w:rFonts w:ascii="Arial" w:eastAsia="Arial" w:hAnsi="Arial"/>
                <w:b/>
                <w:sz w:val="21"/>
              </w:rPr>
            </w:pPr>
            <w:r>
              <w:rPr>
                <w:rFonts w:ascii="Arial" w:eastAsia="Arial" w:hAnsi="Arial"/>
                <w:b/>
                <w:sz w:val="21"/>
              </w:rPr>
              <w:t>25</w:t>
            </w:r>
          </w:p>
        </w:tc>
        <w:tc>
          <w:tcPr>
            <w:tcW w:w="420" w:type="dxa"/>
            <w:vMerge w:val="restart"/>
            <w:shd w:val="clear" w:color="auto" w:fill="auto"/>
            <w:vAlign w:val="bottom"/>
          </w:tcPr>
          <w:p w14:paraId="2EA848D3" w14:textId="77777777" w:rsidR="00B35253" w:rsidRDefault="00B35253" w:rsidP="00903E45">
            <w:pPr>
              <w:spacing w:line="0" w:lineRule="atLeast"/>
              <w:ind w:right="32"/>
              <w:jc w:val="right"/>
              <w:rPr>
                <w:rFonts w:ascii="Arial" w:eastAsia="Arial" w:hAnsi="Arial"/>
                <w:b/>
                <w:sz w:val="23"/>
              </w:rPr>
            </w:pPr>
            <w:r>
              <w:rPr>
                <w:rFonts w:ascii="Arial" w:eastAsia="Arial" w:hAnsi="Arial"/>
                <w:b/>
                <w:sz w:val="23"/>
              </w:rPr>
              <w:t>8</w:t>
            </w:r>
          </w:p>
        </w:tc>
        <w:tc>
          <w:tcPr>
            <w:tcW w:w="300" w:type="dxa"/>
            <w:vMerge w:val="restart"/>
            <w:shd w:val="clear" w:color="auto" w:fill="auto"/>
            <w:vAlign w:val="bottom"/>
          </w:tcPr>
          <w:p w14:paraId="08FE904F" w14:textId="77777777" w:rsidR="00B35253" w:rsidRDefault="00B35253" w:rsidP="00903E45">
            <w:pPr>
              <w:spacing w:line="0" w:lineRule="atLeast"/>
              <w:ind w:left="100"/>
              <w:rPr>
                <w:rFonts w:ascii="Arial" w:eastAsia="Arial" w:hAnsi="Arial"/>
                <w:b/>
                <w:sz w:val="16"/>
              </w:rPr>
            </w:pPr>
            <w:r>
              <w:rPr>
                <w:rFonts w:ascii="Arial" w:eastAsia="Arial" w:hAnsi="Arial"/>
                <w:b/>
                <w:sz w:val="16"/>
              </w:rPr>
              <w:t>6</w:t>
            </w:r>
          </w:p>
        </w:tc>
        <w:tc>
          <w:tcPr>
            <w:tcW w:w="380" w:type="dxa"/>
            <w:shd w:val="clear" w:color="auto" w:fill="auto"/>
            <w:vAlign w:val="bottom"/>
          </w:tcPr>
          <w:p w14:paraId="28F2EF62" w14:textId="77777777" w:rsidR="00B35253" w:rsidRDefault="00B35253" w:rsidP="00903E45">
            <w:pPr>
              <w:spacing w:line="0" w:lineRule="atLeast"/>
              <w:ind w:right="25"/>
              <w:jc w:val="right"/>
              <w:rPr>
                <w:rFonts w:ascii="Arial" w:eastAsia="Arial" w:hAnsi="Arial"/>
                <w:b/>
                <w:sz w:val="13"/>
              </w:rPr>
            </w:pPr>
            <w:r>
              <w:rPr>
                <w:rFonts w:ascii="Arial" w:eastAsia="Arial" w:hAnsi="Arial"/>
                <w:b/>
                <w:sz w:val="13"/>
              </w:rPr>
              <w:t>27</w:t>
            </w:r>
          </w:p>
        </w:tc>
        <w:tc>
          <w:tcPr>
            <w:tcW w:w="400" w:type="dxa"/>
            <w:vMerge w:val="restart"/>
            <w:shd w:val="clear" w:color="auto" w:fill="auto"/>
            <w:vAlign w:val="bottom"/>
          </w:tcPr>
          <w:p w14:paraId="0AD63D6D" w14:textId="77777777" w:rsidR="00B35253" w:rsidRDefault="00B35253" w:rsidP="00903E45">
            <w:pPr>
              <w:spacing w:line="0" w:lineRule="atLeast"/>
              <w:ind w:right="92"/>
              <w:jc w:val="right"/>
              <w:rPr>
                <w:rFonts w:ascii="Arial" w:eastAsia="Arial" w:hAnsi="Arial"/>
                <w:b/>
                <w:sz w:val="13"/>
              </w:rPr>
            </w:pPr>
            <w:r>
              <w:rPr>
                <w:rFonts w:ascii="Arial" w:eastAsia="Arial" w:hAnsi="Arial"/>
                <w:b/>
                <w:sz w:val="13"/>
              </w:rPr>
              <w:t>2</w:t>
            </w:r>
          </w:p>
        </w:tc>
        <w:tc>
          <w:tcPr>
            <w:tcW w:w="400" w:type="dxa"/>
            <w:shd w:val="clear" w:color="auto" w:fill="auto"/>
            <w:vAlign w:val="bottom"/>
          </w:tcPr>
          <w:p w14:paraId="57FF2243" w14:textId="77777777" w:rsidR="00B35253" w:rsidRDefault="00B35253" w:rsidP="00903E45">
            <w:pPr>
              <w:spacing w:line="0" w:lineRule="atLeast"/>
              <w:rPr>
                <w:rFonts w:eastAsia="Times New Roman"/>
                <w:sz w:val="14"/>
              </w:rPr>
            </w:pPr>
          </w:p>
        </w:tc>
        <w:tc>
          <w:tcPr>
            <w:tcW w:w="400" w:type="dxa"/>
            <w:vMerge w:val="restart"/>
            <w:shd w:val="clear" w:color="auto" w:fill="auto"/>
            <w:vAlign w:val="bottom"/>
          </w:tcPr>
          <w:p w14:paraId="71D24FDC" w14:textId="77777777" w:rsidR="00B35253" w:rsidRDefault="00B35253" w:rsidP="00903E45">
            <w:pPr>
              <w:spacing w:line="0" w:lineRule="atLeast"/>
              <w:ind w:right="19"/>
              <w:jc w:val="right"/>
              <w:rPr>
                <w:rFonts w:ascii="Arial" w:eastAsia="Arial" w:hAnsi="Arial"/>
                <w:b/>
                <w:sz w:val="21"/>
              </w:rPr>
            </w:pPr>
            <w:r>
              <w:rPr>
                <w:rFonts w:ascii="Arial" w:eastAsia="Arial" w:hAnsi="Arial"/>
                <w:b/>
                <w:sz w:val="21"/>
              </w:rPr>
              <w:t>26</w:t>
            </w:r>
          </w:p>
        </w:tc>
        <w:tc>
          <w:tcPr>
            <w:tcW w:w="420" w:type="dxa"/>
            <w:vMerge w:val="restart"/>
            <w:shd w:val="clear" w:color="auto" w:fill="auto"/>
            <w:vAlign w:val="bottom"/>
          </w:tcPr>
          <w:p w14:paraId="2C4E9DDD" w14:textId="77777777" w:rsidR="00B35253" w:rsidRDefault="00B35253" w:rsidP="00903E45">
            <w:pPr>
              <w:spacing w:line="0" w:lineRule="atLeast"/>
              <w:ind w:right="1"/>
              <w:jc w:val="right"/>
              <w:rPr>
                <w:rFonts w:ascii="Arial" w:eastAsia="Arial" w:hAnsi="Arial"/>
                <w:b/>
                <w:sz w:val="18"/>
              </w:rPr>
            </w:pPr>
            <w:r>
              <w:rPr>
                <w:rFonts w:ascii="Arial" w:eastAsia="Arial" w:hAnsi="Arial"/>
                <w:b/>
                <w:sz w:val="18"/>
              </w:rPr>
              <w:t>30</w:t>
            </w:r>
          </w:p>
        </w:tc>
        <w:tc>
          <w:tcPr>
            <w:tcW w:w="200" w:type="dxa"/>
            <w:vMerge w:val="restart"/>
            <w:shd w:val="clear" w:color="auto" w:fill="auto"/>
            <w:vAlign w:val="bottom"/>
          </w:tcPr>
          <w:p w14:paraId="5F0AF356" w14:textId="77777777" w:rsidR="00B35253" w:rsidRDefault="00B35253" w:rsidP="00903E45">
            <w:pPr>
              <w:spacing w:line="0" w:lineRule="atLeast"/>
              <w:jc w:val="right"/>
              <w:rPr>
                <w:rFonts w:ascii="Arial" w:eastAsia="Arial" w:hAnsi="Arial"/>
                <w:b/>
                <w:sz w:val="12"/>
              </w:rPr>
            </w:pPr>
            <w:r>
              <w:rPr>
                <w:rFonts w:ascii="Arial" w:eastAsia="Arial" w:hAnsi="Arial"/>
                <w:b/>
                <w:sz w:val="12"/>
              </w:rPr>
              <w:t>10</w:t>
            </w:r>
          </w:p>
        </w:tc>
      </w:tr>
      <w:tr w:rsidR="00B35253" w14:paraId="2614EA9A" w14:textId="77777777" w:rsidTr="00903E45">
        <w:trPr>
          <w:trHeight w:val="113"/>
        </w:trPr>
        <w:tc>
          <w:tcPr>
            <w:tcW w:w="400" w:type="dxa"/>
            <w:vMerge/>
            <w:shd w:val="clear" w:color="auto" w:fill="auto"/>
            <w:vAlign w:val="bottom"/>
          </w:tcPr>
          <w:p w14:paraId="4990F31E" w14:textId="77777777" w:rsidR="00B35253" w:rsidRDefault="00B35253" w:rsidP="00903E45">
            <w:pPr>
              <w:spacing w:line="0" w:lineRule="atLeast"/>
              <w:rPr>
                <w:rFonts w:eastAsia="Times New Roman"/>
                <w:sz w:val="9"/>
              </w:rPr>
            </w:pPr>
          </w:p>
        </w:tc>
        <w:tc>
          <w:tcPr>
            <w:tcW w:w="420" w:type="dxa"/>
            <w:vMerge/>
            <w:shd w:val="clear" w:color="auto" w:fill="auto"/>
            <w:vAlign w:val="bottom"/>
          </w:tcPr>
          <w:p w14:paraId="58CB9BEA" w14:textId="77777777" w:rsidR="00B35253" w:rsidRDefault="00B35253" w:rsidP="00903E45">
            <w:pPr>
              <w:spacing w:line="0" w:lineRule="atLeast"/>
              <w:rPr>
                <w:rFonts w:eastAsia="Times New Roman"/>
                <w:sz w:val="9"/>
              </w:rPr>
            </w:pPr>
          </w:p>
        </w:tc>
        <w:tc>
          <w:tcPr>
            <w:tcW w:w="300" w:type="dxa"/>
            <w:vMerge/>
            <w:shd w:val="clear" w:color="auto" w:fill="auto"/>
            <w:vAlign w:val="bottom"/>
          </w:tcPr>
          <w:p w14:paraId="16294DEE" w14:textId="77777777" w:rsidR="00B35253" w:rsidRDefault="00B35253" w:rsidP="00903E45">
            <w:pPr>
              <w:spacing w:line="0" w:lineRule="atLeast"/>
              <w:rPr>
                <w:rFonts w:eastAsia="Times New Roman"/>
                <w:sz w:val="9"/>
              </w:rPr>
            </w:pPr>
          </w:p>
        </w:tc>
        <w:tc>
          <w:tcPr>
            <w:tcW w:w="380" w:type="dxa"/>
            <w:shd w:val="clear" w:color="auto" w:fill="auto"/>
            <w:vAlign w:val="bottom"/>
          </w:tcPr>
          <w:p w14:paraId="499F68D8" w14:textId="77777777" w:rsidR="00B35253" w:rsidRDefault="00B35253" w:rsidP="00903E45">
            <w:pPr>
              <w:spacing w:line="0" w:lineRule="atLeast"/>
              <w:rPr>
                <w:rFonts w:eastAsia="Times New Roman"/>
                <w:sz w:val="9"/>
              </w:rPr>
            </w:pPr>
          </w:p>
        </w:tc>
        <w:tc>
          <w:tcPr>
            <w:tcW w:w="400" w:type="dxa"/>
            <w:vMerge/>
            <w:shd w:val="clear" w:color="auto" w:fill="auto"/>
            <w:vAlign w:val="bottom"/>
          </w:tcPr>
          <w:p w14:paraId="038607F4" w14:textId="77777777" w:rsidR="00B35253" w:rsidRDefault="00B35253" w:rsidP="00903E45">
            <w:pPr>
              <w:spacing w:line="0" w:lineRule="atLeast"/>
              <w:rPr>
                <w:rFonts w:eastAsia="Times New Roman"/>
                <w:sz w:val="9"/>
              </w:rPr>
            </w:pPr>
          </w:p>
        </w:tc>
        <w:tc>
          <w:tcPr>
            <w:tcW w:w="400" w:type="dxa"/>
            <w:shd w:val="clear" w:color="auto" w:fill="auto"/>
            <w:vAlign w:val="bottom"/>
          </w:tcPr>
          <w:p w14:paraId="47EBDB2E" w14:textId="77777777" w:rsidR="00B35253" w:rsidRDefault="00B35253" w:rsidP="00903E45">
            <w:pPr>
              <w:spacing w:line="0" w:lineRule="atLeast"/>
              <w:rPr>
                <w:rFonts w:eastAsia="Times New Roman"/>
                <w:sz w:val="9"/>
              </w:rPr>
            </w:pPr>
          </w:p>
        </w:tc>
        <w:tc>
          <w:tcPr>
            <w:tcW w:w="400" w:type="dxa"/>
            <w:vMerge/>
            <w:shd w:val="clear" w:color="auto" w:fill="auto"/>
            <w:vAlign w:val="bottom"/>
          </w:tcPr>
          <w:p w14:paraId="3E444EC0" w14:textId="77777777" w:rsidR="00B35253" w:rsidRDefault="00B35253" w:rsidP="00903E45">
            <w:pPr>
              <w:spacing w:line="0" w:lineRule="atLeast"/>
              <w:rPr>
                <w:rFonts w:eastAsia="Times New Roman"/>
                <w:sz w:val="9"/>
              </w:rPr>
            </w:pPr>
          </w:p>
        </w:tc>
        <w:tc>
          <w:tcPr>
            <w:tcW w:w="420" w:type="dxa"/>
            <w:vMerge/>
            <w:shd w:val="clear" w:color="auto" w:fill="auto"/>
            <w:vAlign w:val="bottom"/>
          </w:tcPr>
          <w:p w14:paraId="5D8DE9D3" w14:textId="77777777" w:rsidR="00B35253" w:rsidRDefault="00B35253" w:rsidP="00903E45">
            <w:pPr>
              <w:spacing w:line="0" w:lineRule="atLeast"/>
              <w:rPr>
                <w:rFonts w:eastAsia="Times New Roman"/>
                <w:sz w:val="9"/>
              </w:rPr>
            </w:pPr>
          </w:p>
        </w:tc>
        <w:tc>
          <w:tcPr>
            <w:tcW w:w="200" w:type="dxa"/>
            <w:vMerge/>
            <w:shd w:val="clear" w:color="auto" w:fill="auto"/>
            <w:vAlign w:val="bottom"/>
          </w:tcPr>
          <w:p w14:paraId="285027D5" w14:textId="77777777" w:rsidR="00B35253" w:rsidRDefault="00B35253" w:rsidP="00903E45">
            <w:pPr>
              <w:spacing w:line="0" w:lineRule="atLeast"/>
              <w:rPr>
                <w:rFonts w:eastAsia="Times New Roman"/>
                <w:sz w:val="9"/>
              </w:rPr>
            </w:pPr>
          </w:p>
        </w:tc>
      </w:tr>
    </w:tbl>
    <w:p w14:paraId="0B78CFB8" w14:textId="77777777" w:rsidR="00B35253" w:rsidRDefault="00B35253" w:rsidP="00B35253">
      <w:pPr>
        <w:spacing w:line="200" w:lineRule="exact"/>
        <w:rPr>
          <w:rFonts w:eastAsia="Times New Roman"/>
        </w:rPr>
      </w:pPr>
    </w:p>
    <w:p w14:paraId="34C57B0B" w14:textId="77777777" w:rsidR="00B35253" w:rsidRDefault="00B35253" w:rsidP="00B35253">
      <w:pPr>
        <w:spacing w:line="200" w:lineRule="exact"/>
        <w:rPr>
          <w:rFonts w:eastAsia="Times New Roman"/>
        </w:rPr>
      </w:pPr>
    </w:p>
    <w:p w14:paraId="170E2D7D" w14:textId="77777777" w:rsidR="00B35253" w:rsidRDefault="00B35253" w:rsidP="00B35253">
      <w:pPr>
        <w:spacing w:line="210" w:lineRule="exact"/>
        <w:rPr>
          <w:rFonts w:eastAsia="Times New Roman"/>
        </w:rPr>
      </w:pPr>
    </w:p>
    <w:p w14:paraId="15F3DBBF"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12</w:t>
      </w:r>
    </w:p>
    <w:p w14:paraId="4741DEDD" w14:textId="77777777" w:rsidR="00B35253" w:rsidRDefault="00B35253" w:rsidP="00B35253">
      <w:pPr>
        <w:spacing w:line="0" w:lineRule="atLeast"/>
        <w:rPr>
          <w:rFonts w:ascii="Arial" w:eastAsia="Arial" w:hAnsi="Arial"/>
          <w:b/>
          <w:color w:val="262626"/>
          <w:sz w:val="22"/>
        </w:rPr>
        <w:sectPr w:rsidR="00B35253">
          <w:pgSz w:w="11900" w:h="16838"/>
          <w:pgMar w:top="1440" w:right="746" w:bottom="164" w:left="1360" w:header="0" w:footer="0" w:gutter="0"/>
          <w:cols w:num="2" w:space="0" w:equalWidth="0">
            <w:col w:w="4120" w:space="680"/>
            <w:col w:w="5000"/>
          </w:cols>
          <w:docGrid w:linePitch="360"/>
        </w:sectPr>
      </w:pPr>
    </w:p>
    <w:p w14:paraId="450FB221" w14:textId="77777777" w:rsidR="00B35253" w:rsidRDefault="00B35253" w:rsidP="00B35253">
      <w:pPr>
        <w:spacing w:line="200" w:lineRule="exact"/>
        <w:rPr>
          <w:rFonts w:eastAsia="Times New Roman"/>
        </w:rPr>
      </w:pPr>
    </w:p>
    <w:p w14:paraId="063180C5" w14:textId="77777777" w:rsidR="00B35253" w:rsidRDefault="00B35253" w:rsidP="00B35253">
      <w:pPr>
        <w:spacing w:line="200" w:lineRule="exact"/>
        <w:rPr>
          <w:rFonts w:eastAsia="Times New Roman"/>
        </w:rPr>
      </w:pPr>
    </w:p>
    <w:p w14:paraId="3425C4CF" w14:textId="77777777" w:rsidR="00B35253" w:rsidRDefault="00B35253" w:rsidP="00B35253">
      <w:pPr>
        <w:spacing w:line="200" w:lineRule="exact"/>
        <w:rPr>
          <w:rFonts w:eastAsia="Times New Roman"/>
        </w:rPr>
      </w:pPr>
    </w:p>
    <w:p w14:paraId="27FBF85E" w14:textId="77777777" w:rsidR="00B35253" w:rsidRDefault="00B35253" w:rsidP="00B35253">
      <w:pPr>
        <w:spacing w:line="348" w:lineRule="exact"/>
        <w:rPr>
          <w:rFonts w:eastAsia="Times New Roman"/>
        </w:rPr>
      </w:pPr>
    </w:p>
    <w:p w14:paraId="0873E659" w14:textId="77777777" w:rsidR="00B35253" w:rsidRDefault="00B35253" w:rsidP="00B35253">
      <w:pPr>
        <w:spacing w:line="0" w:lineRule="atLeast"/>
        <w:ind w:left="9680"/>
        <w:rPr>
          <w:rFonts w:ascii="Arial" w:eastAsia="Arial" w:hAnsi="Arial"/>
          <w:b/>
          <w:sz w:val="21"/>
        </w:rPr>
      </w:pPr>
      <w:r>
        <w:rPr>
          <w:rFonts w:ascii="Arial" w:eastAsia="Arial" w:hAnsi="Arial"/>
          <w:b/>
          <w:sz w:val="21"/>
        </w:rPr>
        <w:t>2</w:t>
      </w:r>
    </w:p>
    <w:p w14:paraId="6158A0A6" w14:textId="77777777" w:rsidR="00B35253" w:rsidRDefault="00B35253" w:rsidP="00B35253">
      <w:pPr>
        <w:spacing w:line="0" w:lineRule="atLeast"/>
        <w:ind w:left="9680"/>
        <w:rPr>
          <w:rFonts w:ascii="Arial" w:eastAsia="Arial" w:hAnsi="Arial"/>
          <w:b/>
          <w:sz w:val="21"/>
        </w:rPr>
        <w:sectPr w:rsidR="00B35253">
          <w:type w:val="continuous"/>
          <w:pgSz w:w="11900" w:h="16838"/>
          <w:pgMar w:top="1440" w:right="746" w:bottom="164" w:left="1360" w:header="0" w:footer="0" w:gutter="0"/>
          <w:cols w:space="0" w:equalWidth="0">
            <w:col w:w="9800"/>
          </w:cols>
          <w:docGrid w:linePitch="360"/>
        </w:sectPr>
      </w:pPr>
    </w:p>
    <w:p w14:paraId="2017E29D" w14:textId="247090AF" w:rsidR="00B35253" w:rsidRDefault="00B35253" w:rsidP="00B35253">
      <w:pPr>
        <w:spacing w:line="200" w:lineRule="exact"/>
        <w:rPr>
          <w:rFonts w:eastAsia="Times New Roman"/>
        </w:rPr>
      </w:pPr>
      <w:bookmarkStart w:id="3" w:name="page3"/>
      <w:bookmarkEnd w:id="3"/>
      <w:r>
        <w:rPr>
          <w:rFonts w:ascii="Arial" w:eastAsia="Arial" w:hAnsi="Arial"/>
          <w:b/>
          <w:noProof/>
          <w:sz w:val="21"/>
        </w:rPr>
        <w:lastRenderedPageBreak/>
        <w:drawing>
          <wp:anchor distT="0" distB="0" distL="114300" distR="114300" simplePos="0" relativeHeight="251737088" behindDoc="1" locked="0" layoutInCell="1" allowOverlap="1" wp14:anchorId="24704BFA" wp14:editId="342C5974">
            <wp:simplePos x="0" y="0"/>
            <wp:positionH relativeFrom="page">
              <wp:posOffset>857885</wp:posOffset>
            </wp:positionH>
            <wp:positionV relativeFrom="page">
              <wp:posOffset>1420495</wp:posOffset>
            </wp:positionV>
            <wp:extent cx="2785745" cy="2089150"/>
            <wp:effectExtent l="0" t="0" r="8255"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4F5D6080" w14:textId="77777777" w:rsidR="00B35253" w:rsidRDefault="00B35253" w:rsidP="00B35253">
      <w:pPr>
        <w:spacing w:line="200" w:lineRule="exact"/>
        <w:rPr>
          <w:rFonts w:eastAsia="Times New Roman"/>
        </w:rPr>
      </w:pPr>
    </w:p>
    <w:p w14:paraId="4C4BE292" w14:textId="77777777" w:rsidR="00B35253" w:rsidRDefault="00B35253" w:rsidP="00B35253">
      <w:pPr>
        <w:spacing w:line="200" w:lineRule="exact"/>
        <w:rPr>
          <w:rFonts w:eastAsia="Times New Roman"/>
        </w:rPr>
      </w:pPr>
    </w:p>
    <w:p w14:paraId="163FCD3D" w14:textId="77777777" w:rsidR="00B35253" w:rsidRDefault="00B35253" w:rsidP="00B35253">
      <w:pPr>
        <w:spacing w:line="280" w:lineRule="exact"/>
        <w:rPr>
          <w:rFonts w:eastAsia="Times New Roman"/>
        </w:rPr>
      </w:pPr>
    </w:p>
    <w:p w14:paraId="28B15A9A" w14:textId="77777777" w:rsidR="00B35253" w:rsidRDefault="00B35253" w:rsidP="00B35253">
      <w:pPr>
        <w:spacing w:line="0" w:lineRule="atLeast"/>
        <w:ind w:left="500"/>
        <w:jc w:val="center"/>
        <w:rPr>
          <w:rFonts w:ascii="Arial" w:eastAsia="Arial" w:hAnsi="Arial"/>
          <w:b/>
          <w:sz w:val="17"/>
        </w:rPr>
      </w:pPr>
      <w:r>
        <w:rPr>
          <w:rFonts w:ascii="Arial" w:eastAsia="Arial" w:hAnsi="Arial"/>
          <w:b/>
          <w:sz w:val="17"/>
        </w:rPr>
        <w:t>Using 5S: The Numbers Game . . .</w:t>
      </w:r>
    </w:p>
    <w:p w14:paraId="36ED9DB0" w14:textId="77777777" w:rsidR="00B35253" w:rsidRDefault="00B35253" w:rsidP="00B35253">
      <w:pPr>
        <w:spacing w:line="200" w:lineRule="exact"/>
        <w:rPr>
          <w:rFonts w:eastAsia="Times New Roman"/>
        </w:rPr>
      </w:pPr>
    </w:p>
    <w:p w14:paraId="54C73750" w14:textId="77777777" w:rsidR="00B35253" w:rsidRDefault="00B35253" w:rsidP="00B35253">
      <w:pPr>
        <w:spacing w:line="200" w:lineRule="exact"/>
        <w:rPr>
          <w:rFonts w:eastAsia="Times New Roman"/>
        </w:rPr>
      </w:pPr>
    </w:p>
    <w:p w14:paraId="79A1D1C0" w14:textId="77777777" w:rsidR="00B35253" w:rsidRDefault="00B35253" w:rsidP="00B35253">
      <w:pPr>
        <w:spacing w:line="237" w:lineRule="exact"/>
        <w:rPr>
          <w:rFonts w:eastAsia="Times New Roman"/>
        </w:rPr>
      </w:pPr>
    </w:p>
    <w:p w14:paraId="4FF89CD9" w14:textId="77777777" w:rsidR="00B35253" w:rsidRDefault="00B35253" w:rsidP="00B35253">
      <w:pPr>
        <w:spacing w:line="290" w:lineRule="auto"/>
        <w:ind w:left="500"/>
        <w:rPr>
          <w:rFonts w:ascii="Arial" w:eastAsia="Arial" w:hAnsi="Arial"/>
          <w:b/>
          <w:sz w:val="10"/>
        </w:rPr>
      </w:pPr>
      <w:r>
        <w:rPr>
          <w:rFonts w:ascii="Arial" w:eastAsia="Arial" w:hAnsi="Arial"/>
          <w:b/>
          <w:sz w:val="10"/>
        </w:rPr>
        <w:t>Now the numbers have an element of SHINE and STANDARDISE applied to them. Count as high as you can from 1 to 30 in 15 seconds. . .</w:t>
      </w:r>
    </w:p>
    <w:p w14:paraId="0FA61278" w14:textId="77777777" w:rsidR="00B35253" w:rsidRDefault="00B35253" w:rsidP="00B35253">
      <w:pPr>
        <w:spacing w:line="200" w:lineRule="exact"/>
        <w:rPr>
          <w:rFonts w:eastAsia="Times New Roman"/>
        </w:rPr>
      </w:pPr>
    </w:p>
    <w:p w14:paraId="711F2CB4" w14:textId="77777777" w:rsidR="00B35253" w:rsidRDefault="00B35253" w:rsidP="00B35253">
      <w:pPr>
        <w:spacing w:line="216" w:lineRule="exact"/>
        <w:rPr>
          <w:rFonts w:eastAsia="Times New Roman"/>
        </w:rPr>
      </w:pPr>
    </w:p>
    <w:tbl>
      <w:tblPr>
        <w:tblW w:w="0" w:type="auto"/>
        <w:tblInd w:w="640" w:type="dxa"/>
        <w:tblLayout w:type="fixed"/>
        <w:tblCellMar>
          <w:left w:w="0" w:type="dxa"/>
          <w:right w:w="0" w:type="dxa"/>
        </w:tblCellMar>
        <w:tblLook w:val="0000" w:firstRow="0" w:lastRow="0" w:firstColumn="0" w:lastColumn="0" w:noHBand="0" w:noVBand="0"/>
      </w:tblPr>
      <w:tblGrid>
        <w:gridCol w:w="260"/>
        <w:gridCol w:w="340"/>
        <w:gridCol w:w="400"/>
        <w:gridCol w:w="360"/>
        <w:gridCol w:w="340"/>
        <w:gridCol w:w="340"/>
        <w:gridCol w:w="380"/>
        <w:gridCol w:w="340"/>
        <w:gridCol w:w="360"/>
        <w:gridCol w:w="300"/>
      </w:tblGrid>
      <w:tr w:rsidR="00B35253" w14:paraId="5A3A6C14" w14:textId="77777777" w:rsidTr="00903E45">
        <w:trPr>
          <w:trHeight w:val="218"/>
        </w:trPr>
        <w:tc>
          <w:tcPr>
            <w:tcW w:w="260" w:type="dxa"/>
            <w:shd w:val="clear" w:color="auto" w:fill="auto"/>
            <w:vAlign w:val="bottom"/>
          </w:tcPr>
          <w:p w14:paraId="5402EE8C" w14:textId="77777777" w:rsidR="00B35253" w:rsidRDefault="00B35253" w:rsidP="00903E45">
            <w:pPr>
              <w:spacing w:line="0" w:lineRule="atLeast"/>
              <w:rPr>
                <w:rFonts w:ascii="Arial" w:eastAsia="Arial" w:hAnsi="Arial"/>
                <w:b/>
                <w:sz w:val="19"/>
              </w:rPr>
            </w:pPr>
            <w:r>
              <w:rPr>
                <w:rFonts w:ascii="Arial" w:eastAsia="Arial" w:hAnsi="Arial"/>
                <w:b/>
                <w:sz w:val="19"/>
              </w:rPr>
              <w:t>1</w:t>
            </w:r>
          </w:p>
        </w:tc>
        <w:tc>
          <w:tcPr>
            <w:tcW w:w="340" w:type="dxa"/>
            <w:shd w:val="clear" w:color="auto" w:fill="auto"/>
            <w:vAlign w:val="bottom"/>
          </w:tcPr>
          <w:p w14:paraId="0F866620" w14:textId="77777777" w:rsidR="00B35253" w:rsidRDefault="00B35253" w:rsidP="00903E45">
            <w:pPr>
              <w:spacing w:line="0" w:lineRule="atLeast"/>
              <w:ind w:left="80"/>
              <w:rPr>
                <w:rFonts w:ascii="Arial" w:eastAsia="Arial" w:hAnsi="Arial"/>
                <w:b/>
                <w:sz w:val="19"/>
              </w:rPr>
            </w:pPr>
            <w:r>
              <w:rPr>
                <w:rFonts w:ascii="Arial" w:eastAsia="Arial" w:hAnsi="Arial"/>
                <w:b/>
                <w:sz w:val="19"/>
              </w:rPr>
              <w:t>2</w:t>
            </w:r>
          </w:p>
        </w:tc>
        <w:tc>
          <w:tcPr>
            <w:tcW w:w="400" w:type="dxa"/>
            <w:shd w:val="clear" w:color="auto" w:fill="auto"/>
            <w:vAlign w:val="bottom"/>
          </w:tcPr>
          <w:p w14:paraId="3208975E" w14:textId="77777777" w:rsidR="00B35253" w:rsidRDefault="00B35253" w:rsidP="00903E45">
            <w:pPr>
              <w:spacing w:line="0" w:lineRule="atLeast"/>
              <w:ind w:right="83"/>
              <w:jc w:val="right"/>
              <w:rPr>
                <w:rFonts w:ascii="Arial" w:eastAsia="Arial" w:hAnsi="Arial"/>
                <w:b/>
                <w:sz w:val="19"/>
              </w:rPr>
            </w:pPr>
            <w:r>
              <w:rPr>
                <w:rFonts w:ascii="Arial" w:eastAsia="Arial" w:hAnsi="Arial"/>
                <w:b/>
                <w:sz w:val="19"/>
              </w:rPr>
              <w:t>3</w:t>
            </w:r>
          </w:p>
        </w:tc>
        <w:tc>
          <w:tcPr>
            <w:tcW w:w="360" w:type="dxa"/>
            <w:shd w:val="clear" w:color="auto" w:fill="auto"/>
            <w:vAlign w:val="bottom"/>
          </w:tcPr>
          <w:p w14:paraId="0EA3BE67" w14:textId="77777777" w:rsidR="00B35253" w:rsidRDefault="00B35253" w:rsidP="00903E45">
            <w:pPr>
              <w:spacing w:line="0" w:lineRule="atLeast"/>
              <w:ind w:left="60"/>
              <w:rPr>
                <w:rFonts w:ascii="Arial" w:eastAsia="Arial" w:hAnsi="Arial"/>
                <w:b/>
                <w:sz w:val="19"/>
              </w:rPr>
            </w:pPr>
            <w:r>
              <w:rPr>
                <w:rFonts w:ascii="Arial" w:eastAsia="Arial" w:hAnsi="Arial"/>
                <w:b/>
                <w:sz w:val="19"/>
              </w:rPr>
              <w:t>4</w:t>
            </w:r>
          </w:p>
        </w:tc>
        <w:tc>
          <w:tcPr>
            <w:tcW w:w="340" w:type="dxa"/>
            <w:shd w:val="clear" w:color="auto" w:fill="auto"/>
            <w:vAlign w:val="bottom"/>
          </w:tcPr>
          <w:p w14:paraId="3ACC334F" w14:textId="77777777" w:rsidR="00B35253" w:rsidRDefault="00B35253" w:rsidP="00903E45">
            <w:pPr>
              <w:spacing w:line="0" w:lineRule="atLeast"/>
              <w:ind w:left="60"/>
              <w:rPr>
                <w:rFonts w:ascii="Arial" w:eastAsia="Arial" w:hAnsi="Arial"/>
                <w:b/>
                <w:sz w:val="19"/>
              </w:rPr>
            </w:pPr>
            <w:r>
              <w:rPr>
                <w:rFonts w:ascii="Arial" w:eastAsia="Arial" w:hAnsi="Arial"/>
                <w:b/>
                <w:sz w:val="19"/>
              </w:rPr>
              <w:t>5</w:t>
            </w:r>
          </w:p>
        </w:tc>
        <w:tc>
          <w:tcPr>
            <w:tcW w:w="340" w:type="dxa"/>
            <w:shd w:val="clear" w:color="auto" w:fill="auto"/>
            <w:vAlign w:val="bottom"/>
          </w:tcPr>
          <w:p w14:paraId="46D938E3" w14:textId="77777777" w:rsidR="00B35253" w:rsidRDefault="00B35253" w:rsidP="00903E45">
            <w:pPr>
              <w:spacing w:line="0" w:lineRule="atLeast"/>
              <w:ind w:left="60"/>
              <w:rPr>
                <w:rFonts w:ascii="Arial" w:eastAsia="Arial" w:hAnsi="Arial"/>
                <w:b/>
                <w:sz w:val="19"/>
              </w:rPr>
            </w:pPr>
            <w:r>
              <w:rPr>
                <w:rFonts w:ascii="Arial" w:eastAsia="Arial" w:hAnsi="Arial"/>
                <w:b/>
                <w:sz w:val="19"/>
              </w:rPr>
              <w:t>6</w:t>
            </w:r>
          </w:p>
        </w:tc>
        <w:tc>
          <w:tcPr>
            <w:tcW w:w="380" w:type="dxa"/>
            <w:shd w:val="clear" w:color="auto" w:fill="auto"/>
            <w:vAlign w:val="bottom"/>
          </w:tcPr>
          <w:p w14:paraId="1668387B" w14:textId="77777777" w:rsidR="00B35253" w:rsidRDefault="00B35253" w:rsidP="00903E45">
            <w:pPr>
              <w:spacing w:line="0" w:lineRule="atLeast"/>
              <w:ind w:right="123"/>
              <w:jc w:val="right"/>
              <w:rPr>
                <w:rFonts w:ascii="Arial" w:eastAsia="Arial" w:hAnsi="Arial"/>
                <w:b/>
                <w:sz w:val="19"/>
              </w:rPr>
            </w:pPr>
            <w:r>
              <w:rPr>
                <w:rFonts w:ascii="Arial" w:eastAsia="Arial" w:hAnsi="Arial"/>
                <w:b/>
                <w:sz w:val="19"/>
              </w:rPr>
              <w:t>7</w:t>
            </w:r>
          </w:p>
        </w:tc>
        <w:tc>
          <w:tcPr>
            <w:tcW w:w="340" w:type="dxa"/>
            <w:shd w:val="clear" w:color="auto" w:fill="auto"/>
            <w:vAlign w:val="bottom"/>
          </w:tcPr>
          <w:p w14:paraId="374B7C42" w14:textId="77777777" w:rsidR="00B35253" w:rsidRDefault="00B35253" w:rsidP="00903E45">
            <w:pPr>
              <w:spacing w:line="0" w:lineRule="atLeast"/>
              <w:ind w:left="60"/>
              <w:rPr>
                <w:rFonts w:ascii="Arial" w:eastAsia="Arial" w:hAnsi="Arial"/>
                <w:b/>
                <w:sz w:val="19"/>
              </w:rPr>
            </w:pPr>
            <w:r>
              <w:rPr>
                <w:rFonts w:ascii="Arial" w:eastAsia="Arial" w:hAnsi="Arial"/>
                <w:b/>
                <w:sz w:val="19"/>
              </w:rPr>
              <w:t>8</w:t>
            </w:r>
          </w:p>
        </w:tc>
        <w:tc>
          <w:tcPr>
            <w:tcW w:w="360" w:type="dxa"/>
            <w:shd w:val="clear" w:color="auto" w:fill="auto"/>
            <w:vAlign w:val="bottom"/>
          </w:tcPr>
          <w:p w14:paraId="65EAC4F1" w14:textId="77777777" w:rsidR="00B35253" w:rsidRDefault="00B35253" w:rsidP="00903E45">
            <w:pPr>
              <w:spacing w:line="0" w:lineRule="atLeast"/>
              <w:ind w:left="120"/>
              <w:rPr>
                <w:rFonts w:ascii="Arial" w:eastAsia="Arial" w:hAnsi="Arial"/>
                <w:b/>
                <w:sz w:val="19"/>
              </w:rPr>
            </w:pPr>
            <w:r>
              <w:rPr>
                <w:rFonts w:ascii="Arial" w:eastAsia="Arial" w:hAnsi="Arial"/>
                <w:b/>
                <w:sz w:val="19"/>
              </w:rPr>
              <w:t>9</w:t>
            </w:r>
          </w:p>
        </w:tc>
        <w:tc>
          <w:tcPr>
            <w:tcW w:w="300" w:type="dxa"/>
            <w:shd w:val="clear" w:color="auto" w:fill="auto"/>
            <w:vAlign w:val="bottom"/>
          </w:tcPr>
          <w:p w14:paraId="7A925100" w14:textId="77777777" w:rsidR="00B35253" w:rsidRDefault="00B35253" w:rsidP="00903E45">
            <w:pPr>
              <w:spacing w:line="0" w:lineRule="atLeast"/>
              <w:jc w:val="right"/>
              <w:rPr>
                <w:rFonts w:ascii="Arial" w:eastAsia="Arial" w:hAnsi="Arial"/>
                <w:b/>
                <w:sz w:val="19"/>
              </w:rPr>
            </w:pPr>
            <w:r>
              <w:rPr>
                <w:rFonts w:ascii="Arial" w:eastAsia="Arial" w:hAnsi="Arial"/>
                <w:b/>
                <w:sz w:val="19"/>
              </w:rPr>
              <w:t>10</w:t>
            </w:r>
          </w:p>
        </w:tc>
      </w:tr>
      <w:tr w:rsidR="00B35253" w14:paraId="7BA262D8" w14:textId="77777777" w:rsidTr="00903E45">
        <w:trPr>
          <w:trHeight w:val="353"/>
        </w:trPr>
        <w:tc>
          <w:tcPr>
            <w:tcW w:w="260" w:type="dxa"/>
            <w:shd w:val="clear" w:color="auto" w:fill="auto"/>
            <w:vAlign w:val="bottom"/>
          </w:tcPr>
          <w:p w14:paraId="0E511781" w14:textId="77777777" w:rsidR="00B35253" w:rsidRDefault="00B35253" w:rsidP="00903E45">
            <w:pPr>
              <w:spacing w:line="0" w:lineRule="atLeast"/>
              <w:rPr>
                <w:rFonts w:ascii="Arial" w:eastAsia="Arial" w:hAnsi="Arial"/>
                <w:b/>
                <w:sz w:val="19"/>
              </w:rPr>
            </w:pPr>
            <w:r>
              <w:rPr>
                <w:rFonts w:ascii="Arial" w:eastAsia="Arial" w:hAnsi="Arial"/>
                <w:b/>
                <w:sz w:val="19"/>
              </w:rPr>
              <w:t>11</w:t>
            </w:r>
          </w:p>
        </w:tc>
        <w:tc>
          <w:tcPr>
            <w:tcW w:w="340" w:type="dxa"/>
            <w:shd w:val="clear" w:color="auto" w:fill="auto"/>
            <w:vAlign w:val="bottom"/>
          </w:tcPr>
          <w:p w14:paraId="57FF7A57" w14:textId="77777777" w:rsidR="00B35253" w:rsidRDefault="00B35253" w:rsidP="00903E45">
            <w:pPr>
              <w:spacing w:line="0" w:lineRule="atLeast"/>
              <w:ind w:left="80"/>
              <w:rPr>
                <w:rFonts w:ascii="Arial" w:eastAsia="Arial" w:hAnsi="Arial"/>
                <w:b/>
                <w:sz w:val="19"/>
              </w:rPr>
            </w:pPr>
            <w:r>
              <w:rPr>
                <w:rFonts w:ascii="Arial" w:eastAsia="Arial" w:hAnsi="Arial"/>
                <w:b/>
                <w:sz w:val="19"/>
              </w:rPr>
              <w:t>12</w:t>
            </w:r>
          </w:p>
        </w:tc>
        <w:tc>
          <w:tcPr>
            <w:tcW w:w="400" w:type="dxa"/>
            <w:shd w:val="clear" w:color="auto" w:fill="auto"/>
            <w:vAlign w:val="bottom"/>
          </w:tcPr>
          <w:p w14:paraId="7F054A92" w14:textId="77777777" w:rsidR="00B35253" w:rsidRDefault="00B35253" w:rsidP="00903E45">
            <w:pPr>
              <w:spacing w:line="0" w:lineRule="atLeast"/>
              <w:jc w:val="right"/>
              <w:rPr>
                <w:rFonts w:ascii="Arial" w:eastAsia="Arial" w:hAnsi="Arial"/>
                <w:b/>
                <w:sz w:val="19"/>
              </w:rPr>
            </w:pPr>
            <w:r>
              <w:rPr>
                <w:rFonts w:ascii="Arial" w:eastAsia="Arial" w:hAnsi="Arial"/>
                <w:b/>
                <w:sz w:val="19"/>
              </w:rPr>
              <w:t>13</w:t>
            </w:r>
          </w:p>
        </w:tc>
        <w:tc>
          <w:tcPr>
            <w:tcW w:w="360" w:type="dxa"/>
            <w:shd w:val="clear" w:color="auto" w:fill="auto"/>
            <w:vAlign w:val="bottom"/>
          </w:tcPr>
          <w:p w14:paraId="090AC39F" w14:textId="77777777" w:rsidR="00B35253" w:rsidRDefault="00B35253" w:rsidP="00903E45">
            <w:pPr>
              <w:spacing w:line="0" w:lineRule="atLeast"/>
              <w:jc w:val="right"/>
              <w:rPr>
                <w:rFonts w:ascii="Arial" w:eastAsia="Arial" w:hAnsi="Arial"/>
                <w:b/>
                <w:sz w:val="19"/>
              </w:rPr>
            </w:pPr>
            <w:r>
              <w:rPr>
                <w:rFonts w:ascii="Arial" w:eastAsia="Arial" w:hAnsi="Arial"/>
                <w:b/>
                <w:sz w:val="19"/>
              </w:rPr>
              <w:t>14</w:t>
            </w:r>
          </w:p>
        </w:tc>
        <w:tc>
          <w:tcPr>
            <w:tcW w:w="340" w:type="dxa"/>
            <w:shd w:val="clear" w:color="auto" w:fill="auto"/>
            <w:vAlign w:val="bottom"/>
          </w:tcPr>
          <w:p w14:paraId="7CFF528C" w14:textId="77777777" w:rsidR="00B35253" w:rsidRDefault="00B35253" w:rsidP="00903E45">
            <w:pPr>
              <w:spacing w:line="0" w:lineRule="atLeast"/>
              <w:jc w:val="right"/>
              <w:rPr>
                <w:rFonts w:ascii="Arial" w:eastAsia="Arial" w:hAnsi="Arial"/>
                <w:b/>
                <w:sz w:val="19"/>
              </w:rPr>
            </w:pPr>
            <w:r>
              <w:rPr>
                <w:rFonts w:ascii="Arial" w:eastAsia="Arial" w:hAnsi="Arial"/>
                <w:b/>
                <w:sz w:val="19"/>
              </w:rPr>
              <w:t>15</w:t>
            </w:r>
          </w:p>
        </w:tc>
        <w:tc>
          <w:tcPr>
            <w:tcW w:w="340" w:type="dxa"/>
            <w:shd w:val="clear" w:color="auto" w:fill="auto"/>
            <w:vAlign w:val="bottom"/>
          </w:tcPr>
          <w:p w14:paraId="6A0EB001" w14:textId="77777777" w:rsidR="00B35253" w:rsidRDefault="00B35253" w:rsidP="00903E45">
            <w:pPr>
              <w:spacing w:line="0" w:lineRule="atLeast"/>
              <w:jc w:val="right"/>
              <w:rPr>
                <w:rFonts w:ascii="Arial" w:eastAsia="Arial" w:hAnsi="Arial"/>
                <w:b/>
                <w:sz w:val="19"/>
              </w:rPr>
            </w:pPr>
            <w:r>
              <w:rPr>
                <w:rFonts w:ascii="Arial" w:eastAsia="Arial" w:hAnsi="Arial"/>
                <w:b/>
                <w:sz w:val="19"/>
              </w:rPr>
              <w:t>16</w:t>
            </w:r>
          </w:p>
        </w:tc>
        <w:tc>
          <w:tcPr>
            <w:tcW w:w="380" w:type="dxa"/>
            <w:shd w:val="clear" w:color="auto" w:fill="auto"/>
            <w:vAlign w:val="bottom"/>
          </w:tcPr>
          <w:p w14:paraId="50830CF9" w14:textId="77777777" w:rsidR="00B35253" w:rsidRDefault="00B35253" w:rsidP="00903E45">
            <w:pPr>
              <w:spacing w:line="0" w:lineRule="atLeast"/>
              <w:jc w:val="right"/>
              <w:rPr>
                <w:rFonts w:ascii="Arial" w:eastAsia="Arial" w:hAnsi="Arial"/>
                <w:b/>
                <w:sz w:val="19"/>
              </w:rPr>
            </w:pPr>
            <w:r>
              <w:rPr>
                <w:rFonts w:ascii="Arial" w:eastAsia="Arial" w:hAnsi="Arial"/>
                <w:b/>
                <w:sz w:val="19"/>
              </w:rPr>
              <w:t>17</w:t>
            </w:r>
          </w:p>
        </w:tc>
        <w:tc>
          <w:tcPr>
            <w:tcW w:w="340" w:type="dxa"/>
            <w:shd w:val="clear" w:color="auto" w:fill="auto"/>
            <w:vAlign w:val="bottom"/>
          </w:tcPr>
          <w:p w14:paraId="4E959AE7" w14:textId="77777777" w:rsidR="00B35253" w:rsidRDefault="00B35253" w:rsidP="00903E45">
            <w:pPr>
              <w:spacing w:line="0" w:lineRule="atLeast"/>
              <w:ind w:left="60"/>
              <w:rPr>
                <w:rFonts w:ascii="Arial" w:eastAsia="Arial" w:hAnsi="Arial"/>
                <w:b/>
                <w:sz w:val="19"/>
              </w:rPr>
            </w:pPr>
            <w:r>
              <w:rPr>
                <w:rFonts w:ascii="Arial" w:eastAsia="Arial" w:hAnsi="Arial"/>
                <w:b/>
                <w:sz w:val="19"/>
              </w:rPr>
              <w:t>18</w:t>
            </w:r>
          </w:p>
        </w:tc>
        <w:tc>
          <w:tcPr>
            <w:tcW w:w="360" w:type="dxa"/>
            <w:shd w:val="clear" w:color="auto" w:fill="auto"/>
            <w:vAlign w:val="bottom"/>
          </w:tcPr>
          <w:p w14:paraId="5C645FB7" w14:textId="77777777" w:rsidR="00B35253" w:rsidRDefault="00B35253" w:rsidP="00903E45">
            <w:pPr>
              <w:spacing w:line="0" w:lineRule="atLeast"/>
              <w:ind w:left="120"/>
              <w:rPr>
                <w:rFonts w:ascii="Arial" w:eastAsia="Arial" w:hAnsi="Arial"/>
                <w:b/>
                <w:sz w:val="19"/>
              </w:rPr>
            </w:pPr>
            <w:r>
              <w:rPr>
                <w:rFonts w:ascii="Arial" w:eastAsia="Arial" w:hAnsi="Arial"/>
                <w:b/>
                <w:sz w:val="19"/>
              </w:rPr>
              <w:t>19</w:t>
            </w:r>
          </w:p>
        </w:tc>
        <w:tc>
          <w:tcPr>
            <w:tcW w:w="300" w:type="dxa"/>
            <w:shd w:val="clear" w:color="auto" w:fill="auto"/>
            <w:vAlign w:val="bottom"/>
          </w:tcPr>
          <w:p w14:paraId="11B8DA7B" w14:textId="77777777" w:rsidR="00B35253" w:rsidRDefault="00B35253" w:rsidP="00903E45">
            <w:pPr>
              <w:spacing w:line="0" w:lineRule="atLeast"/>
              <w:jc w:val="right"/>
              <w:rPr>
                <w:rFonts w:ascii="Arial" w:eastAsia="Arial" w:hAnsi="Arial"/>
                <w:b/>
                <w:sz w:val="19"/>
              </w:rPr>
            </w:pPr>
            <w:r>
              <w:rPr>
                <w:rFonts w:ascii="Arial" w:eastAsia="Arial" w:hAnsi="Arial"/>
                <w:b/>
                <w:sz w:val="19"/>
              </w:rPr>
              <w:t>20</w:t>
            </w:r>
          </w:p>
        </w:tc>
      </w:tr>
      <w:tr w:rsidR="00B35253" w14:paraId="00CA536B" w14:textId="77777777" w:rsidTr="00903E45">
        <w:trPr>
          <w:trHeight w:val="350"/>
        </w:trPr>
        <w:tc>
          <w:tcPr>
            <w:tcW w:w="260" w:type="dxa"/>
            <w:shd w:val="clear" w:color="auto" w:fill="auto"/>
            <w:vAlign w:val="bottom"/>
          </w:tcPr>
          <w:p w14:paraId="1FB6E139" w14:textId="77777777" w:rsidR="00B35253" w:rsidRDefault="00B35253" w:rsidP="00903E45">
            <w:pPr>
              <w:spacing w:line="0" w:lineRule="atLeast"/>
              <w:rPr>
                <w:rFonts w:ascii="Arial" w:eastAsia="Arial" w:hAnsi="Arial"/>
                <w:b/>
                <w:sz w:val="19"/>
              </w:rPr>
            </w:pPr>
            <w:r>
              <w:rPr>
                <w:rFonts w:ascii="Arial" w:eastAsia="Arial" w:hAnsi="Arial"/>
                <w:b/>
                <w:sz w:val="19"/>
              </w:rPr>
              <w:t>21</w:t>
            </w:r>
          </w:p>
        </w:tc>
        <w:tc>
          <w:tcPr>
            <w:tcW w:w="340" w:type="dxa"/>
            <w:shd w:val="clear" w:color="auto" w:fill="auto"/>
            <w:vAlign w:val="bottom"/>
          </w:tcPr>
          <w:p w14:paraId="45EAF8C9" w14:textId="77777777" w:rsidR="00B35253" w:rsidRDefault="00B35253" w:rsidP="00903E45">
            <w:pPr>
              <w:spacing w:line="0" w:lineRule="atLeast"/>
              <w:ind w:left="80"/>
              <w:rPr>
                <w:rFonts w:ascii="Arial" w:eastAsia="Arial" w:hAnsi="Arial"/>
                <w:b/>
                <w:sz w:val="19"/>
              </w:rPr>
            </w:pPr>
            <w:r>
              <w:rPr>
                <w:rFonts w:ascii="Arial" w:eastAsia="Arial" w:hAnsi="Arial"/>
                <w:b/>
                <w:sz w:val="19"/>
              </w:rPr>
              <w:t>22</w:t>
            </w:r>
          </w:p>
        </w:tc>
        <w:tc>
          <w:tcPr>
            <w:tcW w:w="400" w:type="dxa"/>
            <w:shd w:val="clear" w:color="auto" w:fill="auto"/>
            <w:vAlign w:val="bottom"/>
          </w:tcPr>
          <w:p w14:paraId="62570FE2" w14:textId="77777777" w:rsidR="00B35253" w:rsidRDefault="00B35253" w:rsidP="00903E45">
            <w:pPr>
              <w:spacing w:line="0" w:lineRule="atLeast"/>
              <w:ind w:right="23"/>
              <w:jc w:val="right"/>
              <w:rPr>
                <w:rFonts w:ascii="Arial" w:eastAsia="Arial" w:hAnsi="Arial"/>
                <w:b/>
                <w:sz w:val="19"/>
              </w:rPr>
            </w:pPr>
            <w:r>
              <w:rPr>
                <w:rFonts w:ascii="Arial" w:eastAsia="Arial" w:hAnsi="Arial"/>
                <w:b/>
                <w:sz w:val="19"/>
              </w:rPr>
              <w:t>23</w:t>
            </w:r>
          </w:p>
        </w:tc>
        <w:tc>
          <w:tcPr>
            <w:tcW w:w="360" w:type="dxa"/>
            <w:shd w:val="clear" w:color="auto" w:fill="auto"/>
            <w:vAlign w:val="bottom"/>
          </w:tcPr>
          <w:p w14:paraId="41093B46" w14:textId="77777777" w:rsidR="00B35253" w:rsidRDefault="00B35253" w:rsidP="00903E45">
            <w:pPr>
              <w:spacing w:line="0" w:lineRule="atLeast"/>
              <w:ind w:left="60"/>
              <w:rPr>
                <w:rFonts w:ascii="Arial" w:eastAsia="Arial" w:hAnsi="Arial"/>
                <w:b/>
                <w:sz w:val="19"/>
              </w:rPr>
            </w:pPr>
            <w:r>
              <w:rPr>
                <w:rFonts w:ascii="Arial" w:eastAsia="Arial" w:hAnsi="Arial"/>
                <w:b/>
                <w:sz w:val="19"/>
              </w:rPr>
              <w:t>24</w:t>
            </w:r>
          </w:p>
        </w:tc>
        <w:tc>
          <w:tcPr>
            <w:tcW w:w="340" w:type="dxa"/>
            <w:shd w:val="clear" w:color="auto" w:fill="auto"/>
            <w:vAlign w:val="bottom"/>
          </w:tcPr>
          <w:p w14:paraId="1A33D508" w14:textId="77777777" w:rsidR="00B35253" w:rsidRDefault="00B35253" w:rsidP="00903E45">
            <w:pPr>
              <w:spacing w:line="0" w:lineRule="atLeast"/>
              <w:ind w:left="60"/>
              <w:rPr>
                <w:rFonts w:ascii="Arial" w:eastAsia="Arial" w:hAnsi="Arial"/>
                <w:b/>
                <w:sz w:val="19"/>
              </w:rPr>
            </w:pPr>
            <w:r>
              <w:rPr>
                <w:rFonts w:ascii="Arial" w:eastAsia="Arial" w:hAnsi="Arial"/>
                <w:b/>
                <w:sz w:val="19"/>
              </w:rPr>
              <w:t>25</w:t>
            </w:r>
          </w:p>
        </w:tc>
        <w:tc>
          <w:tcPr>
            <w:tcW w:w="340" w:type="dxa"/>
            <w:shd w:val="clear" w:color="auto" w:fill="auto"/>
            <w:vAlign w:val="bottom"/>
          </w:tcPr>
          <w:p w14:paraId="51805D43" w14:textId="77777777" w:rsidR="00B35253" w:rsidRDefault="00B35253" w:rsidP="00903E45">
            <w:pPr>
              <w:spacing w:line="0" w:lineRule="atLeast"/>
              <w:ind w:left="60"/>
              <w:rPr>
                <w:rFonts w:ascii="Arial" w:eastAsia="Arial" w:hAnsi="Arial"/>
                <w:b/>
                <w:sz w:val="19"/>
              </w:rPr>
            </w:pPr>
            <w:r>
              <w:rPr>
                <w:rFonts w:ascii="Arial" w:eastAsia="Arial" w:hAnsi="Arial"/>
                <w:b/>
                <w:sz w:val="19"/>
              </w:rPr>
              <w:t>26</w:t>
            </w:r>
          </w:p>
        </w:tc>
        <w:tc>
          <w:tcPr>
            <w:tcW w:w="380" w:type="dxa"/>
            <w:shd w:val="clear" w:color="auto" w:fill="auto"/>
            <w:vAlign w:val="bottom"/>
          </w:tcPr>
          <w:p w14:paraId="4486A683" w14:textId="77777777" w:rsidR="00B35253" w:rsidRDefault="00B35253" w:rsidP="00903E45">
            <w:pPr>
              <w:spacing w:line="0" w:lineRule="atLeast"/>
              <w:jc w:val="right"/>
              <w:rPr>
                <w:rFonts w:ascii="Arial" w:eastAsia="Arial" w:hAnsi="Arial"/>
                <w:b/>
                <w:sz w:val="19"/>
              </w:rPr>
            </w:pPr>
            <w:r>
              <w:rPr>
                <w:rFonts w:ascii="Arial" w:eastAsia="Arial" w:hAnsi="Arial"/>
                <w:b/>
                <w:sz w:val="19"/>
              </w:rPr>
              <w:t>27</w:t>
            </w:r>
          </w:p>
        </w:tc>
        <w:tc>
          <w:tcPr>
            <w:tcW w:w="340" w:type="dxa"/>
            <w:shd w:val="clear" w:color="auto" w:fill="auto"/>
            <w:vAlign w:val="bottom"/>
          </w:tcPr>
          <w:p w14:paraId="7CAEBAE4" w14:textId="77777777" w:rsidR="00B35253" w:rsidRDefault="00B35253" w:rsidP="00903E45">
            <w:pPr>
              <w:spacing w:line="0" w:lineRule="atLeast"/>
              <w:ind w:left="60"/>
              <w:rPr>
                <w:rFonts w:ascii="Arial" w:eastAsia="Arial" w:hAnsi="Arial"/>
                <w:b/>
                <w:sz w:val="19"/>
              </w:rPr>
            </w:pPr>
            <w:r>
              <w:rPr>
                <w:rFonts w:ascii="Arial" w:eastAsia="Arial" w:hAnsi="Arial"/>
                <w:b/>
                <w:sz w:val="19"/>
              </w:rPr>
              <w:t>28</w:t>
            </w:r>
          </w:p>
        </w:tc>
        <w:tc>
          <w:tcPr>
            <w:tcW w:w="360" w:type="dxa"/>
            <w:shd w:val="clear" w:color="auto" w:fill="auto"/>
            <w:vAlign w:val="bottom"/>
          </w:tcPr>
          <w:p w14:paraId="5644ABB9" w14:textId="77777777" w:rsidR="00B35253" w:rsidRDefault="00B35253" w:rsidP="00903E45">
            <w:pPr>
              <w:spacing w:line="0" w:lineRule="atLeast"/>
              <w:ind w:right="3"/>
              <w:jc w:val="right"/>
              <w:rPr>
                <w:rFonts w:ascii="Arial" w:eastAsia="Arial" w:hAnsi="Arial"/>
                <w:b/>
                <w:sz w:val="19"/>
              </w:rPr>
            </w:pPr>
            <w:r>
              <w:rPr>
                <w:rFonts w:ascii="Arial" w:eastAsia="Arial" w:hAnsi="Arial"/>
                <w:b/>
                <w:sz w:val="19"/>
              </w:rPr>
              <w:t>29</w:t>
            </w:r>
          </w:p>
        </w:tc>
        <w:tc>
          <w:tcPr>
            <w:tcW w:w="300" w:type="dxa"/>
            <w:shd w:val="clear" w:color="auto" w:fill="auto"/>
            <w:vAlign w:val="bottom"/>
          </w:tcPr>
          <w:p w14:paraId="237CAB74" w14:textId="77777777" w:rsidR="00B35253" w:rsidRDefault="00B35253" w:rsidP="00903E45">
            <w:pPr>
              <w:spacing w:line="0" w:lineRule="atLeast"/>
              <w:jc w:val="right"/>
              <w:rPr>
                <w:rFonts w:ascii="Arial" w:eastAsia="Arial" w:hAnsi="Arial"/>
                <w:b/>
                <w:sz w:val="19"/>
              </w:rPr>
            </w:pPr>
            <w:r>
              <w:rPr>
                <w:rFonts w:ascii="Arial" w:eastAsia="Arial" w:hAnsi="Arial"/>
                <w:b/>
                <w:sz w:val="19"/>
              </w:rPr>
              <w:t>30</w:t>
            </w:r>
          </w:p>
        </w:tc>
      </w:tr>
    </w:tbl>
    <w:p w14:paraId="6CEECDEA" w14:textId="77777777" w:rsidR="00B35253" w:rsidRDefault="00B35253" w:rsidP="00B35253">
      <w:pPr>
        <w:spacing w:line="200" w:lineRule="exact"/>
        <w:rPr>
          <w:rFonts w:eastAsia="Times New Roman"/>
        </w:rPr>
      </w:pPr>
    </w:p>
    <w:p w14:paraId="205E83FF" w14:textId="77777777" w:rsidR="00B35253" w:rsidRDefault="00B35253" w:rsidP="00B35253">
      <w:pPr>
        <w:spacing w:line="200" w:lineRule="exact"/>
        <w:rPr>
          <w:rFonts w:eastAsia="Times New Roman"/>
        </w:rPr>
      </w:pPr>
    </w:p>
    <w:p w14:paraId="64FA818F" w14:textId="77777777" w:rsidR="00B35253" w:rsidRDefault="00B35253" w:rsidP="00B35253">
      <w:pPr>
        <w:spacing w:line="200" w:lineRule="exact"/>
        <w:rPr>
          <w:rFonts w:eastAsia="Times New Roman"/>
        </w:rPr>
      </w:pPr>
    </w:p>
    <w:p w14:paraId="7949466E" w14:textId="77777777" w:rsidR="00B35253" w:rsidRDefault="00B35253" w:rsidP="00B35253">
      <w:pPr>
        <w:spacing w:line="232" w:lineRule="exact"/>
        <w:rPr>
          <w:rFonts w:eastAsia="Times New Roman"/>
        </w:rPr>
      </w:pPr>
    </w:p>
    <w:p w14:paraId="0B1FD0FE"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13</w:t>
      </w:r>
    </w:p>
    <w:p w14:paraId="5EA14A75" w14:textId="3FDFCC25"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8112" behindDoc="1" locked="0" layoutInCell="1" allowOverlap="1" wp14:anchorId="031F7178" wp14:editId="19B495B4">
            <wp:simplePos x="0" y="0"/>
            <wp:positionH relativeFrom="column">
              <wp:posOffset>-5080</wp:posOffset>
            </wp:positionH>
            <wp:positionV relativeFrom="paragraph">
              <wp:posOffset>582295</wp:posOffset>
            </wp:positionV>
            <wp:extent cx="2785745" cy="2089150"/>
            <wp:effectExtent l="0" t="0" r="8255"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6CB24E75" w14:textId="77777777" w:rsidR="00B35253" w:rsidRDefault="00B35253" w:rsidP="00B35253">
      <w:pPr>
        <w:spacing w:line="200" w:lineRule="exact"/>
        <w:rPr>
          <w:rFonts w:eastAsia="Times New Roman"/>
        </w:rPr>
      </w:pPr>
    </w:p>
    <w:p w14:paraId="0F78C42F" w14:textId="77777777" w:rsidR="00B35253" w:rsidRDefault="00B35253" w:rsidP="00B35253">
      <w:pPr>
        <w:spacing w:line="200" w:lineRule="exact"/>
        <w:rPr>
          <w:rFonts w:eastAsia="Times New Roman"/>
        </w:rPr>
      </w:pPr>
    </w:p>
    <w:p w14:paraId="270B0549" w14:textId="77777777" w:rsidR="00B35253" w:rsidRDefault="00B35253" w:rsidP="00B35253">
      <w:pPr>
        <w:spacing w:line="200" w:lineRule="exact"/>
        <w:rPr>
          <w:rFonts w:eastAsia="Times New Roman"/>
        </w:rPr>
      </w:pPr>
    </w:p>
    <w:p w14:paraId="6CD67C90" w14:textId="77777777" w:rsidR="00B35253" w:rsidRDefault="00B35253" w:rsidP="00B35253">
      <w:pPr>
        <w:spacing w:line="304" w:lineRule="exact"/>
        <w:rPr>
          <w:rFonts w:eastAsia="Times New Roman"/>
        </w:rPr>
      </w:pPr>
    </w:p>
    <w:p w14:paraId="7B757F3E" w14:textId="77777777" w:rsidR="00B35253" w:rsidRDefault="00B35253" w:rsidP="00B35253">
      <w:pPr>
        <w:spacing w:line="0" w:lineRule="atLeast"/>
        <w:ind w:left="40"/>
        <w:rPr>
          <w:rFonts w:ascii="Arial" w:eastAsia="Arial" w:hAnsi="Arial"/>
          <w:b/>
          <w:sz w:val="19"/>
        </w:rPr>
      </w:pPr>
      <w:r>
        <w:rPr>
          <w:rFonts w:ascii="Arial" w:eastAsia="Arial" w:hAnsi="Arial"/>
          <w:b/>
          <w:sz w:val="19"/>
        </w:rPr>
        <w:t>SIX SIGMA BASIC PREMISE</w:t>
      </w:r>
    </w:p>
    <w:p w14:paraId="659F731E" w14:textId="77777777" w:rsidR="00B35253" w:rsidRDefault="00B35253" w:rsidP="00B35253">
      <w:pPr>
        <w:spacing w:line="200" w:lineRule="exact"/>
        <w:rPr>
          <w:rFonts w:eastAsia="Times New Roman"/>
        </w:rPr>
      </w:pPr>
    </w:p>
    <w:p w14:paraId="31104102" w14:textId="77777777" w:rsidR="00B35253" w:rsidRDefault="00B35253" w:rsidP="00B35253">
      <w:pPr>
        <w:spacing w:line="200" w:lineRule="exact"/>
        <w:rPr>
          <w:rFonts w:eastAsia="Times New Roman"/>
        </w:rPr>
      </w:pPr>
    </w:p>
    <w:p w14:paraId="579AADE9" w14:textId="77777777" w:rsidR="00B35253" w:rsidRDefault="00B35253" w:rsidP="00B35253">
      <w:pPr>
        <w:spacing w:line="396" w:lineRule="exact"/>
        <w:rPr>
          <w:rFonts w:eastAsia="Times New Roman"/>
        </w:rPr>
      </w:pPr>
    </w:p>
    <w:tbl>
      <w:tblPr>
        <w:tblW w:w="0" w:type="auto"/>
        <w:tblInd w:w="560" w:type="dxa"/>
        <w:tblLayout w:type="fixed"/>
        <w:tblCellMar>
          <w:left w:w="0" w:type="dxa"/>
          <w:right w:w="0" w:type="dxa"/>
        </w:tblCellMar>
        <w:tblLook w:val="0000" w:firstRow="0" w:lastRow="0" w:firstColumn="0" w:lastColumn="0" w:noHBand="0" w:noVBand="0"/>
      </w:tblPr>
      <w:tblGrid>
        <w:gridCol w:w="1600"/>
        <w:gridCol w:w="1460"/>
      </w:tblGrid>
      <w:tr w:rsidR="00B35253" w14:paraId="3858CAD5" w14:textId="77777777" w:rsidTr="00903E45">
        <w:trPr>
          <w:trHeight w:val="172"/>
        </w:trPr>
        <w:tc>
          <w:tcPr>
            <w:tcW w:w="1600" w:type="dxa"/>
            <w:shd w:val="clear" w:color="auto" w:fill="auto"/>
            <w:vAlign w:val="bottom"/>
          </w:tcPr>
          <w:p w14:paraId="640EA8B9" w14:textId="77777777" w:rsidR="00B35253" w:rsidRDefault="00B35253" w:rsidP="00903E45">
            <w:pPr>
              <w:spacing w:line="0" w:lineRule="atLeast"/>
              <w:rPr>
                <w:rFonts w:ascii="Arial" w:eastAsia="Arial" w:hAnsi="Arial"/>
                <w:b/>
                <w:sz w:val="15"/>
              </w:rPr>
            </w:pPr>
            <w:r>
              <w:rPr>
                <w:rFonts w:ascii="Arial" w:eastAsia="Arial" w:hAnsi="Arial"/>
                <w:b/>
                <w:sz w:val="15"/>
              </w:rPr>
              <w:t>Outputs</w:t>
            </w:r>
          </w:p>
        </w:tc>
        <w:tc>
          <w:tcPr>
            <w:tcW w:w="1460" w:type="dxa"/>
            <w:vMerge w:val="restart"/>
            <w:shd w:val="clear" w:color="auto" w:fill="auto"/>
            <w:vAlign w:val="bottom"/>
          </w:tcPr>
          <w:p w14:paraId="216B9C52" w14:textId="77777777" w:rsidR="00B35253" w:rsidRDefault="00B35253" w:rsidP="00903E45">
            <w:pPr>
              <w:spacing w:line="0" w:lineRule="atLeast"/>
              <w:ind w:left="1040"/>
              <w:rPr>
                <w:rFonts w:ascii="Arial" w:eastAsia="Arial" w:hAnsi="Arial"/>
                <w:b/>
                <w:w w:val="88"/>
                <w:sz w:val="15"/>
              </w:rPr>
            </w:pPr>
            <w:r>
              <w:rPr>
                <w:rFonts w:ascii="Arial" w:eastAsia="Arial" w:hAnsi="Arial"/>
                <w:b/>
                <w:w w:val="88"/>
                <w:sz w:val="15"/>
              </w:rPr>
              <w:t>Inputs</w:t>
            </w:r>
          </w:p>
        </w:tc>
      </w:tr>
      <w:tr w:rsidR="00B35253" w14:paraId="2CBE04C5" w14:textId="77777777" w:rsidTr="00903E45">
        <w:trPr>
          <w:trHeight w:val="172"/>
        </w:trPr>
        <w:tc>
          <w:tcPr>
            <w:tcW w:w="1600" w:type="dxa"/>
            <w:vMerge w:val="restart"/>
            <w:shd w:val="clear" w:color="auto" w:fill="auto"/>
            <w:vAlign w:val="bottom"/>
          </w:tcPr>
          <w:p w14:paraId="416A2D70" w14:textId="77777777" w:rsidR="00B35253" w:rsidRDefault="00B35253" w:rsidP="00903E45">
            <w:pPr>
              <w:spacing w:line="0" w:lineRule="atLeast"/>
              <w:rPr>
                <w:rFonts w:ascii="Arial" w:eastAsia="Arial" w:hAnsi="Arial"/>
                <w:b/>
                <w:sz w:val="15"/>
              </w:rPr>
            </w:pPr>
            <w:r>
              <w:rPr>
                <w:rFonts w:ascii="Arial" w:eastAsia="Arial" w:hAnsi="Arial"/>
                <w:b/>
                <w:sz w:val="15"/>
              </w:rPr>
              <w:t>(CTQ)</w:t>
            </w:r>
          </w:p>
        </w:tc>
        <w:tc>
          <w:tcPr>
            <w:tcW w:w="1460" w:type="dxa"/>
            <w:vMerge/>
            <w:shd w:val="clear" w:color="auto" w:fill="auto"/>
            <w:vAlign w:val="bottom"/>
          </w:tcPr>
          <w:p w14:paraId="215DF649" w14:textId="77777777" w:rsidR="00B35253" w:rsidRDefault="00B35253" w:rsidP="00903E45">
            <w:pPr>
              <w:spacing w:line="0" w:lineRule="atLeast"/>
              <w:rPr>
                <w:rFonts w:eastAsia="Times New Roman"/>
                <w:sz w:val="5"/>
              </w:rPr>
            </w:pPr>
          </w:p>
        </w:tc>
      </w:tr>
      <w:tr w:rsidR="00B35253" w14:paraId="3AA71515" w14:textId="77777777" w:rsidTr="00903E45">
        <w:trPr>
          <w:trHeight w:val="108"/>
        </w:trPr>
        <w:tc>
          <w:tcPr>
            <w:tcW w:w="1600" w:type="dxa"/>
            <w:vMerge/>
            <w:shd w:val="clear" w:color="auto" w:fill="auto"/>
            <w:vAlign w:val="bottom"/>
          </w:tcPr>
          <w:p w14:paraId="10C9C087" w14:textId="77777777" w:rsidR="00B35253" w:rsidRDefault="00B35253" w:rsidP="00903E45">
            <w:pPr>
              <w:spacing w:line="0" w:lineRule="atLeast"/>
              <w:rPr>
                <w:rFonts w:eastAsia="Times New Roman"/>
                <w:sz w:val="9"/>
              </w:rPr>
            </w:pPr>
          </w:p>
        </w:tc>
        <w:tc>
          <w:tcPr>
            <w:tcW w:w="1460" w:type="dxa"/>
            <w:shd w:val="clear" w:color="auto" w:fill="auto"/>
            <w:vAlign w:val="bottom"/>
          </w:tcPr>
          <w:p w14:paraId="26EBAF0C" w14:textId="77777777" w:rsidR="00B35253" w:rsidRDefault="00B35253" w:rsidP="00903E45">
            <w:pPr>
              <w:spacing w:line="0" w:lineRule="atLeast"/>
              <w:rPr>
                <w:rFonts w:eastAsia="Times New Roman"/>
                <w:sz w:val="9"/>
              </w:rPr>
            </w:pPr>
          </w:p>
        </w:tc>
      </w:tr>
    </w:tbl>
    <w:p w14:paraId="36E0A989" w14:textId="77777777" w:rsidR="00B35253" w:rsidRDefault="00B35253" w:rsidP="00B35253">
      <w:pPr>
        <w:spacing w:line="200" w:lineRule="exact"/>
        <w:rPr>
          <w:rFonts w:eastAsia="Times New Roman"/>
        </w:rPr>
      </w:pPr>
    </w:p>
    <w:p w14:paraId="63D4BD9E" w14:textId="77777777" w:rsidR="00B35253" w:rsidRDefault="00B35253" w:rsidP="00B35253">
      <w:pPr>
        <w:spacing w:line="205" w:lineRule="exact"/>
        <w:rPr>
          <w:rFonts w:eastAsia="Times New Roman"/>
        </w:rPr>
      </w:pPr>
    </w:p>
    <w:p w14:paraId="737B2FDC" w14:textId="77777777" w:rsidR="00B35253" w:rsidRDefault="00B35253" w:rsidP="00B35253">
      <w:pPr>
        <w:spacing w:line="250" w:lineRule="auto"/>
        <w:ind w:left="440" w:right="520"/>
        <w:rPr>
          <w:rFonts w:ascii="Arial" w:eastAsia="Arial" w:hAnsi="Arial"/>
          <w:b/>
          <w:sz w:val="17"/>
        </w:rPr>
      </w:pPr>
      <w:r>
        <w:rPr>
          <w:rFonts w:ascii="Arial" w:eastAsia="Arial" w:hAnsi="Arial"/>
          <w:b/>
          <w:sz w:val="17"/>
        </w:rPr>
        <w:t>Do you know what is important to customers? Do you know what “</w:t>
      </w:r>
      <w:proofErr w:type="spellStart"/>
      <w:r>
        <w:rPr>
          <w:rFonts w:ascii="Arial" w:eastAsia="Arial" w:hAnsi="Arial"/>
          <w:b/>
          <w:sz w:val="17"/>
        </w:rPr>
        <w:t>Xs</w:t>
      </w:r>
      <w:proofErr w:type="spellEnd"/>
      <w:r>
        <w:rPr>
          <w:rFonts w:ascii="Arial" w:eastAsia="Arial" w:hAnsi="Arial"/>
          <w:b/>
          <w:sz w:val="17"/>
        </w:rPr>
        <w:t>” are important to meet customer needs?</w:t>
      </w:r>
    </w:p>
    <w:p w14:paraId="57E8067A" w14:textId="77777777" w:rsidR="00B35253" w:rsidRDefault="00B35253" w:rsidP="00B35253">
      <w:pPr>
        <w:spacing w:line="4" w:lineRule="exact"/>
        <w:rPr>
          <w:rFonts w:eastAsia="Times New Roman"/>
        </w:rPr>
      </w:pPr>
    </w:p>
    <w:p w14:paraId="7B4D6463" w14:textId="77777777" w:rsidR="00B35253" w:rsidRDefault="00B35253" w:rsidP="00B35253">
      <w:pPr>
        <w:spacing w:line="0" w:lineRule="atLeast"/>
        <w:ind w:left="440"/>
        <w:rPr>
          <w:rFonts w:ascii="Arial" w:eastAsia="Arial" w:hAnsi="Arial"/>
          <w:b/>
          <w:sz w:val="17"/>
        </w:rPr>
      </w:pPr>
      <w:r>
        <w:rPr>
          <w:rFonts w:ascii="Arial" w:eastAsia="Arial" w:hAnsi="Arial"/>
          <w:b/>
          <w:sz w:val="17"/>
        </w:rPr>
        <w:t>How do the “</w:t>
      </w:r>
      <w:proofErr w:type="spellStart"/>
      <w:r>
        <w:rPr>
          <w:rFonts w:ascii="Arial" w:eastAsia="Arial" w:hAnsi="Arial"/>
          <w:b/>
          <w:sz w:val="17"/>
        </w:rPr>
        <w:t>Xs</w:t>
      </w:r>
      <w:proofErr w:type="spellEnd"/>
      <w:r>
        <w:rPr>
          <w:rFonts w:ascii="Arial" w:eastAsia="Arial" w:hAnsi="Arial"/>
          <w:b/>
          <w:sz w:val="17"/>
        </w:rPr>
        <w:t>” drive outcomes,</w:t>
      </w:r>
    </w:p>
    <w:p w14:paraId="631123A6" w14:textId="77777777" w:rsidR="00B35253" w:rsidRDefault="00B35253" w:rsidP="00B35253">
      <w:pPr>
        <w:spacing w:line="8" w:lineRule="exact"/>
        <w:rPr>
          <w:rFonts w:eastAsia="Times New Roman"/>
        </w:rPr>
      </w:pPr>
    </w:p>
    <w:p w14:paraId="2391708C" w14:textId="77777777" w:rsidR="00B35253" w:rsidRDefault="00B35253" w:rsidP="00B35253">
      <w:pPr>
        <w:spacing w:line="0" w:lineRule="atLeast"/>
        <w:ind w:left="440"/>
        <w:rPr>
          <w:rFonts w:ascii="Arial" w:eastAsia="Arial" w:hAnsi="Arial"/>
          <w:b/>
          <w:sz w:val="17"/>
        </w:rPr>
      </w:pPr>
      <w:r>
        <w:rPr>
          <w:rFonts w:ascii="Arial" w:eastAsia="Arial" w:hAnsi="Arial"/>
          <w:b/>
          <w:sz w:val="17"/>
        </w:rPr>
        <w:t>revenue, and cost?</w:t>
      </w:r>
    </w:p>
    <w:p w14:paraId="1D976B26" w14:textId="77777777" w:rsidR="00B35253" w:rsidRDefault="00B35253" w:rsidP="00B35253">
      <w:pPr>
        <w:spacing w:line="200" w:lineRule="exact"/>
        <w:rPr>
          <w:rFonts w:eastAsia="Times New Roman"/>
        </w:rPr>
      </w:pPr>
    </w:p>
    <w:p w14:paraId="54F664CC" w14:textId="77777777" w:rsidR="00B35253" w:rsidRDefault="00B35253" w:rsidP="00B35253">
      <w:pPr>
        <w:spacing w:line="376" w:lineRule="exact"/>
        <w:rPr>
          <w:rFonts w:eastAsia="Times New Roman"/>
        </w:rPr>
      </w:pPr>
    </w:p>
    <w:p w14:paraId="0B85D7B4"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15</w:t>
      </w:r>
    </w:p>
    <w:p w14:paraId="28B0D5F4" w14:textId="3036A3B1"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39136" behindDoc="1" locked="0" layoutInCell="1" allowOverlap="1" wp14:anchorId="6850AC2F" wp14:editId="073C5286">
            <wp:simplePos x="0" y="0"/>
            <wp:positionH relativeFrom="column">
              <wp:posOffset>-5080</wp:posOffset>
            </wp:positionH>
            <wp:positionV relativeFrom="paragraph">
              <wp:posOffset>581025</wp:posOffset>
            </wp:positionV>
            <wp:extent cx="2785745" cy="2089150"/>
            <wp:effectExtent l="0" t="0" r="8255"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230CC902" w14:textId="77777777" w:rsidR="00B35253" w:rsidRDefault="00B35253" w:rsidP="00B35253">
      <w:pPr>
        <w:spacing w:line="200" w:lineRule="exact"/>
        <w:rPr>
          <w:rFonts w:eastAsia="Times New Roman"/>
        </w:rPr>
      </w:pPr>
    </w:p>
    <w:p w14:paraId="3C8823A0" w14:textId="77777777" w:rsidR="00B35253" w:rsidRDefault="00B35253" w:rsidP="00B35253">
      <w:pPr>
        <w:spacing w:line="200" w:lineRule="exact"/>
        <w:rPr>
          <w:rFonts w:eastAsia="Times New Roman"/>
        </w:rPr>
      </w:pPr>
    </w:p>
    <w:p w14:paraId="4DCB790E" w14:textId="77777777" w:rsidR="00B35253" w:rsidRDefault="00B35253" w:rsidP="00B35253">
      <w:pPr>
        <w:spacing w:line="200" w:lineRule="exact"/>
        <w:rPr>
          <w:rFonts w:eastAsia="Times New Roman"/>
        </w:rPr>
      </w:pPr>
    </w:p>
    <w:p w14:paraId="11EFF650" w14:textId="77777777" w:rsidR="00B35253" w:rsidRDefault="00B35253" w:rsidP="00B35253">
      <w:pPr>
        <w:spacing w:line="200" w:lineRule="exact"/>
        <w:rPr>
          <w:rFonts w:eastAsia="Times New Roman"/>
        </w:rPr>
      </w:pPr>
    </w:p>
    <w:p w14:paraId="3DC927F0" w14:textId="77777777" w:rsidR="00B35253" w:rsidRDefault="00B35253" w:rsidP="00B35253">
      <w:pPr>
        <w:spacing w:line="200" w:lineRule="exact"/>
        <w:rPr>
          <w:rFonts w:eastAsia="Times New Roman"/>
        </w:rPr>
      </w:pPr>
    </w:p>
    <w:p w14:paraId="690E09F6" w14:textId="77777777" w:rsidR="00B35253" w:rsidRDefault="00B35253" w:rsidP="00B35253">
      <w:pPr>
        <w:spacing w:line="286" w:lineRule="exact"/>
        <w:rPr>
          <w:rFonts w:eastAsia="Times New Roman"/>
        </w:rPr>
      </w:pPr>
    </w:p>
    <w:p w14:paraId="5AA11229" w14:textId="77777777" w:rsidR="00B35253" w:rsidRDefault="00B35253" w:rsidP="00B35253">
      <w:pPr>
        <w:spacing w:line="0" w:lineRule="atLeast"/>
        <w:ind w:left="720"/>
        <w:rPr>
          <w:rFonts w:ascii="Arial" w:eastAsia="Arial" w:hAnsi="Arial"/>
          <w:b/>
          <w:sz w:val="19"/>
        </w:rPr>
      </w:pPr>
      <w:r>
        <w:rPr>
          <w:rFonts w:ascii="Arial" w:eastAsia="Arial" w:hAnsi="Arial"/>
          <w:b/>
          <w:sz w:val="19"/>
        </w:rPr>
        <w:t>SIX SIGMA ATTRIBUTES</w:t>
      </w:r>
    </w:p>
    <w:p w14:paraId="70428908" w14:textId="77777777" w:rsidR="00B35253" w:rsidRDefault="00B35253" w:rsidP="00B35253">
      <w:pPr>
        <w:spacing w:line="398" w:lineRule="exact"/>
        <w:rPr>
          <w:rFonts w:eastAsia="Times New Roman"/>
        </w:rPr>
      </w:pPr>
    </w:p>
    <w:p w14:paraId="438FE574" w14:textId="77777777" w:rsidR="00B35253" w:rsidRDefault="00B35253" w:rsidP="00B35253">
      <w:pPr>
        <w:numPr>
          <w:ilvl w:val="0"/>
          <w:numId w:val="54"/>
        </w:numPr>
        <w:tabs>
          <w:tab w:val="left" w:pos="840"/>
        </w:tabs>
        <w:spacing w:line="307" w:lineRule="auto"/>
        <w:ind w:left="840" w:right="520" w:hanging="112"/>
        <w:rPr>
          <w:rFonts w:ascii="Arial" w:eastAsia="Arial" w:hAnsi="Arial"/>
          <w:b/>
          <w:color w:val="B71E42"/>
          <w:sz w:val="12"/>
        </w:rPr>
      </w:pPr>
      <w:r>
        <w:rPr>
          <w:rFonts w:ascii="Arial" w:eastAsia="Arial" w:hAnsi="Arial"/>
          <w:b/>
          <w:sz w:val="12"/>
        </w:rPr>
        <w:t>Simply stated: “Six Sigma is about Reducing Variation.” It focuses on Effectiveness. The mean will most likely also be improved.</w:t>
      </w:r>
    </w:p>
    <w:p w14:paraId="02625C33" w14:textId="77777777" w:rsidR="00B35253" w:rsidRDefault="00B35253" w:rsidP="00B35253">
      <w:pPr>
        <w:spacing w:line="21" w:lineRule="exact"/>
        <w:rPr>
          <w:rFonts w:ascii="Arial" w:eastAsia="Arial" w:hAnsi="Arial"/>
          <w:b/>
          <w:color w:val="B71E42"/>
          <w:sz w:val="12"/>
        </w:rPr>
      </w:pPr>
    </w:p>
    <w:p w14:paraId="1277C7D4" w14:textId="77777777" w:rsidR="00B35253" w:rsidRDefault="00B35253" w:rsidP="00B35253">
      <w:pPr>
        <w:numPr>
          <w:ilvl w:val="1"/>
          <w:numId w:val="54"/>
        </w:numPr>
        <w:tabs>
          <w:tab w:val="left" w:pos="1060"/>
        </w:tabs>
        <w:spacing w:line="0" w:lineRule="atLeast"/>
        <w:ind w:left="1060" w:hanging="111"/>
        <w:rPr>
          <w:rFonts w:ascii="Arial" w:eastAsia="Arial" w:hAnsi="Arial"/>
          <w:b/>
          <w:color w:val="B71E42"/>
          <w:sz w:val="10"/>
        </w:rPr>
      </w:pPr>
      <w:r>
        <w:rPr>
          <w:rFonts w:ascii="Arial" w:eastAsia="Arial" w:hAnsi="Arial"/>
          <w:b/>
          <w:sz w:val="10"/>
        </w:rPr>
        <w:t>Decrease defect rate</w:t>
      </w:r>
    </w:p>
    <w:p w14:paraId="1839C572" w14:textId="77777777" w:rsidR="00B35253" w:rsidRDefault="00B35253" w:rsidP="00B35253">
      <w:pPr>
        <w:spacing w:line="55" w:lineRule="exact"/>
        <w:rPr>
          <w:rFonts w:ascii="Arial" w:eastAsia="Arial" w:hAnsi="Arial"/>
          <w:b/>
          <w:color w:val="B71E42"/>
          <w:sz w:val="10"/>
        </w:rPr>
      </w:pPr>
    </w:p>
    <w:p w14:paraId="7B585E15" w14:textId="77777777" w:rsidR="00B35253" w:rsidRDefault="00B35253" w:rsidP="00B35253">
      <w:pPr>
        <w:numPr>
          <w:ilvl w:val="1"/>
          <w:numId w:val="54"/>
        </w:numPr>
        <w:tabs>
          <w:tab w:val="left" w:pos="1060"/>
        </w:tabs>
        <w:spacing w:line="0" w:lineRule="atLeast"/>
        <w:ind w:left="1060" w:hanging="111"/>
        <w:rPr>
          <w:rFonts w:ascii="Arial" w:eastAsia="Arial" w:hAnsi="Arial"/>
          <w:b/>
          <w:color w:val="B71E42"/>
          <w:sz w:val="10"/>
        </w:rPr>
      </w:pPr>
      <w:r>
        <w:rPr>
          <w:rFonts w:ascii="Arial" w:eastAsia="Arial" w:hAnsi="Arial"/>
          <w:b/>
          <w:sz w:val="10"/>
        </w:rPr>
        <w:t>Increase Process Yield</w:t>
      </w:r>
    </w:p>
    <w:p w14:paraId="081E4A43" w14:textId="77777777" w:rsidR="00B35253" w:rsidRDefault="00B35253" w:rsidP="00B35253">
      <w:pPr>
        <w:spacing w:line="200" w:lineRule="exact"/>
        <w:rPr>
          <w:rFonts w:eastAsia="Times New Roman"/>
        </w:rPr>
      </w:pPr>
    </w:p>
    <w:p w14:paraId="0D139EEB" w14:textId="77777777" w:rsidR="00B35253" w:rsidRDefault="00B35253" w:rsidP="00B35253">
      <w:pPr>
        <w:spacing w:line="200" w:lineRule="exact"/>
        <w:rPr>
          <w:rFonts w:eastAsia="Times New Roman"/>
        </w:rPr>
      </w:pPr>
    </w:p>
    <w:p w14:paraId="44C46826" w14:textId="77777777" w:rsidR="00B35253" w:rsidRDefault="00B35253" w:rsidP="00B35253">
      <w:pPr>
        <w:spacing w:line="200" w:lineRule="exact"/>
        <w:rPr>
          <w:rFonts w:eastAsia="Times New Roman"/>
        </w:rPr>
      </w:pPr>
    </w:p>
    <w:p w14:paraId="3DDC5E49" w14:textId="77777777" w:rsidR="00B35253" w:rsidRDefault="00B35253" w:rsidP="00B35253">
      <w:pPr>
        <w:spacing w:line="200" w:lineRule="exact"/>
        <w:rPr>
          <w:rFonts w:eastAsia="Times New Roman"/>
        </w:rPr>
      </w:pPr>
    </w:p>
    <w:p w14:paraId="4A19E040" w14:textId="77777777" w:rsidR="00B35253" w:rsidRDefault="00B35253" w:rsidP="00B35253">
      <w:pPr>
        <w:spacing w:line="228" w:lineRule="exact"/>
        <w:rPr>
          <w:rFonts w:eastAsia="Times New Roman"/>
        </w:rPr>
      </w:pPr>
    </w:p>
    <w:p w14:paraId="5DBCC6E6" w14:textId="77777777" w:rsidR="00B35253" w:rsidRDefault="00B35253" w:rsidP="00B35253">
      <w:pPr>
        <w:spacing w:line="0" w:lineRule="atLeast"/>
        <w:ind w:left="1740"/>
        <w:rPr>
          <w:rFonts w:ascii="Arial" w:eastAsia="Arial" w:hAnsi="Arial"/>
          <w:b/>
          <w:color w:val="DE478E"/>
          <w:sz w:val="15"/>
        </w:rPr>
      </w:pPr>
      <w:r>
        <w:rPr>
          <w:rFonts w:ascii="Arial" w:eastAsia="Arial" w:hAnsi="Arial"/>
          <w:b/>
          <w:color w:val="DE478E"/>
          <w:sz w:val="15"/>
        </w:rPr>
        <w:t>Improvement</w:t>
      </w:r>
    </w:p>
    <w:p w14:paraId="2E27429E" w14:textId="77777777" w:rsidR="00B35253" w:rsidRDefault="00B35253" w:rsidP="00B35253">
      <w:pPr>
        <w:spacing w:line="321" w:lineRule="exact"/>
        <w:rPr>
          <w:rFonts w:eastAsia="Times New Roman"/>
        </w:rPr>
      </w:pPr>
    </w:p>
    <w:p w14:paraId="333371CE"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17</w:t>
      </w:r>
    </w:p>
    <w:p w14:paraId="57A1AD79" w14:textId="77777777" w:rsidR="00B35253" w:rsidRDefault="00B35253" w:rsidP="00B35253">
      <w:pPr>
        <w:spacing w:line="200" w:lineRule="exact"/>
        <w:rPr>
          <w:rFonts w:eastAsia="Times New Roman"/>
        </w:rPr>
      </w:pPr>
      <w:r>
        <w:rPr>
          <w:rFonts w:ascii="Arial" w:eastAsia="Arial" w:hAnsi="Arial"/>
          <w:b/>
          <w:color w:val="262626"/>
          <w:sz w:val="22"/>
        </w:rPr>
        <w:br w:type="column"/>
      </w:r>
    </w:p>
    <w:p w14:paraId="7088D94A" w14:textId="77777777" w:rsidR="00B35253" w:rsidRDefault="00B35253" w:rsidP="00B35253">
      <w:pPr>
        <w:spacing w:line="200" w:lineRule="exact"/>
        <w:rPr>
          <w:rFonts w:eastAsia="Times New Roman"/>
        </w:rPr>
      </w:pPr>
    </w:p>
    <w:p w14:paraId="4D04E005" w14:textId="77777777" w:rsidR="00B35253" w:rsidRDefault="00B35253" w:rsidP="00B35253">
      <w:pPr>
        <w:spacing w:line="200" w:lineRule="exact"/>
        <w:rPr>
          <w:rFonts w:eastAsia="Times New Roman"/>
        </w:rPr>
      </w:pPr>
    </w:p>
    <w:p w14:paraId="4F130EA2" w14:textId="77777777" w:rsidR="00B35253" w:rsidRDefault="00B35253" w:rsidP="00B35253">
      <w:pPr>
        <w:spacing w:line="280" w:lineRule="exact"/>
        <w:rPr>
          <w:rFonts w:eastAsia="Times New Roman"/>
        </w:rPr>
      </w:pPr>
    </w:p>
    <w:p w14:paraId="29254F7E" w14:textId="77777777" w:rsidR="00B35253" w:rsidRDefault="00B35253" w:rsidP="00B35253">
      <w:pPr>
        <w:spacing w:line="0" w:lineRule="atLeast"/>
        <w:ind w:left="1000"/>
        <w:rPr>
          <w:rFonts w:ascii="Arial" w:eastAsia="Arial" w:hAnsi="Arial"/>
          <w:b/>
          <w:sz w:val="17"/>
        </w:rPr>
      </w:pPr>
      <w:r>
        <w:rPr>
          <w:rFonts w:ascii="Arial" w:eastAsia="Arial" w:hAnsi="Arial"/>
          <w:b/>
          <w:sz w:val="17"/>
        </w:rPr>
        <w:t>Using 5S: The Numbers Game . . .</w:t>
      </w:r>
    </w:p>
    <w:p w14:paraId="17676B2B" w14:textId="0F686424" w:rsidR="00B35253" w:rsidRDefault="00B35253" w:rsidP="00B35253">
      <w:pPr>
        <w:spacing w:line="20" w:lineRule="exact"/>
        <w:rPr>
          <w:rFonts w:eastAsia="Times New Roman"/>
        </w:rPr>
      </w:pPr>
      <w:r>
        <w:rPr>
          <w:rFonts w:ascii="Arial" w:eastAsia="Arial" w:hAnsi="Arial"/>
          <w:b/>
          <w:noProof/>
          <w:sz w:val="17"/>
        </w:rPr>
        <w:drawing>
          <wp:anchor distT="0" distB="0" distL="114300" distR="114300" simplePos="0" relativeHeight="251740160" behindDoc="1" locked="0" layoutInCell="1" allowOverlap="1" wp14:anchorId="79EA6BA1" wp14:editId="3A05E67F">
            <wp:simplePos x="0" y="0"/>
            <wp:positionH relativeFrom="column">
              <wp:posOffset>3810</wp:posOffset>
            </wp:positionH>
            <wp:positionV relativeFrom="paragraph">
              <wp:posOffset>-176530</wp:posOffset>
            </wp:positionV>
            <wp:extent cx="2785745" cy="2089150"/>
            <wp:effectExtent l="0" t="0" r="8255"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758714A7" w14:textId="77777777" w:rsidR="00B35253" w:rsidRDefault="00B35253" w:rsidP="00B35253">
      <w:pPr>
        <w:spacing w:line="200" w:lineRule="exact"/>
        <w:rPr>
          <w:rFonts w:eastAsia="Times New Roman"/>
        </w:rPr>
      </w:pPr>
    </w:p>
    <w:p w14:paraId="5A30482C" w14:textId="77777777" w:rsidR="00B35253" w:rsidRDefault="00B35253" w:rsidP="00B35253">
      <w:pPr>
        <w:spacing w:line="369" w:lineRule="exact"/>
        <w:rPr>
          <w:rFonts w:eastAsia="Times New Roman"/>
        </w:rPr>
      </w:pPr>
    </w:p>
    <w:p w14:paraId="094DA36B" w14:textId="77777777" w:rsidR="00B35253" w:rsidRDefault="00B35253" w:rsidP="00B35253">
      <w:pPr>
        <w:spacing w:line="0" w:lineRule="atLeast"/>
        <w:ind w:right="1060"/>
        <w:jc w:val="right"/>
        <w:rPr>
          <w:rFonts w:ascii="Arial" w:eastAsia="Arial" w:hAnsi="Arial"/>
          <w:b/>
          <w:sz w:val="11"/>
        </w:rPr>
      </w:pPr>
      <w:r>
        <w:rPr>
          <w:rFonts w:ascii="Arial" w:eastAsia="Arial" w:hAnsi="Arial"/>
          <w:b/>
          <w:sz w:val="11"/>
        </w:rPr>
        <w:t>What numbers are missing? See how easy it is to detect abnormalities!</w:t>
      </w:r>
    </w:p>
    <w:p w14:paraId="0282F4C6" w14:textId="77777777" w:rsidR="00B35253" w:rsidRDefault="00B35253" w:rsidP="00B35253">
      <w:pPr>
        <w:spacing w:line="200" w:lineRule="exact"/>
        <w:rPr>
          <w:rFonts w:eastAsia="Times New Roman"/>
        </w:rPr>
      </w:pPr>
    </w:p>
    <w:p w14:paraId="74F50C8B" w14:textId="77777777" w:rsidR="00B35253" w:rsidRDefault="00B35253" w:rsidP="00B35253">
      <w:pPr>
        <w:spacing w:line="200" w:lineRule="exact"/>
        <w:rPr>
          <w:rFonts w:eastAsia="Times New Roman"/>
        </w:rPr>
      </w:pPr>
    </w:p>
    <w:p w14:paraId="77EF2EAD" w14:textId="77777777" w:rsidR="00B35253" w:rsidRDefault="00B35253" w:rsidP="00B35253">
      <w:pPr>
        <w:spacing w:line="215" w:lineRule="exact"/>
        <w:rPr>
          <w:rFonts w:eastAsia="Times New Roman"/>
        </w:rPr>
      </w:pPr>
    </w:p>
    <w:tbl>
      <w:tblPr>
        <w:tblW w:w="0" w:type="auto"/>
        <w:tblInd w:w="680" w:type="dxa"/>
        <w:tblLayout w:type="fixed"/>
        <w:tblCellMar>
          <w:left w:w="0" w:type="dxa"/>
          <w:right w:w="0" w:type="dxa"/>
        </w:tblCellMar>
        <w:tblLook w:val="0000" w:firstRow="0" w:lastRow="0" w:firstColumn="0" w:lastColumn="0" w:noHBand="0" w:noVBand="0"/>
      </w:tblPr>
      <w:tblGrid>
        <w:gridCol w:w="260"/>
        <w:gridCol w:w="340"/>
        <w:gridCol w:w="380"/>
        <w:gridCol w:w="380"/>
        <w:gridCol w:w="340"/>
        <w:gridCol w:w="340"/>
        <w:gridCol w:w="340"/>
        <w:gridCol w:w="360"/>
        <w:gridCol w:w="340"/>
        <w:gridCol w:w="320"/>
      </w:tblGrid>
      <w:tr w:rsidR="00B35253" w14:paraId="368A101F" w14:textId="77777777" w:rsidTr="00903E45">
        <w:trPr>
          <w:trHeight w:val="218"/>
        </w:trPr>
        <w:tc>
          <w:tcPr>
            <w:tcW w:w="260" w:type="dxa"/>
            <w:shd w:val="clear" w:color="auto" w:fill="auto"/>
            <w:vAlign w:val="bottom"/>
          </w:tcPr>
          <w:p w14:paraId="2DDE8F45" w14:textId="77777777" w:rsidR="00B35253" w:rsidRDefault="00B35253" w:rsidP="00903E45">
            <w:pPr>
              <w:spacing w:line="0" w:lineRule="atLeast"/>
              <w:rPr>
                <w:rFonts w:ascii="Arial" w:eastAsia="Arial" w:hAnsi="Arial"/>
                <w:b/>
                <w:sz w:val="19"/>
              </w:rPr>
            </w:pPr>
            <w:r>
              <w:rPr>
                <w:rFonts w:ascii="Arial" w:eastAsia="Arial" w:hAnsi="Arial"/>
                <w:b/>
                <w:sz w:val="19"/>
              </w:rPr>
              <w:t>1</w:t>
            </w:r>
          </w:p>
        </w:tc>
        <w:tc>
          <w:tcPr>
            <w:tcW w:w="340" w:type="dxa"/>
            <w:shd w:val="clear" w:color="auto" w:fill="auto"/>
            <w:vAlign w:val="bottom"/>
          </w:tcPr>
          <w:p w14:paraId="4E2B1D9C" w14:textId="77777777" w:rsidR="00B35253" w:rsidRDefault="00B35253" w:rsidP="00903E45">
            <w:pPr>
              <w:spacing w:line="0" w:lineRule="atLeast"/>
              <w:ind w:left="80"/>
              <w:rPr>
                <w:rFonts w:ascii="Arial" w:eastAsia="Arial" w:hAnsi="Arial"/>
                <w:b/>
                <w:sz w:val="19"/>
              </w:rPr>
            </w:pPr>
            <w:r>
              <w:rPr>
                <w:rFonts w:ascii="Arial" w:eastAsia="Arial" w:hAnsi="Arial"/>
                <w:b/>
                <w:sz w:val="19"/>
              </w:rPr>
              <w:t>2</w:t>
            </w:r>
          </w:p>
        </w:tc>
        <w:tc>
          <w:tcPr>
            <w:tcW w:w="380" w:type="dxa"/>
            <w:shd w:val="clear" w:color="auto" w:fill="auto"/>
            <w:vAlign w:val="bottom"/>
          </w:tcPr>
          <w:p w14:paraId="671BD7D0" w14:textId="77777777" w:rsidR="00B35253" w:rsidRDefault="00B35253" w:rsidP="00903E45">
            <w:pPr>
              <w:spacing w:line="0" w:lineRule="atLeast"/>
              <w:rPr>
                <w:rFonts w:eastAsia="Times New Roman"/>
                <w:sz w:val="18"/>
              </w:rPr>
            </w:pPr>
          </w:p>
        </w:tc>
        <w:tc>
          <w:tcPr>
            <w:tcW w:w="380" w:type="dxa"/>
            <w:shd w:val="clear" w:color="auto" w:fill="auto"/>
            <w:vAlign w:val="bottom"/>
          </w:tcPr>
          <w:p w14:paraId="32334737" w14:textId="77777777" w:rsidR="00B35253" w:rsidRDefault="00B35253" w:rsidP="00903E45">
            <w:pPr>
              <w:spacing w:line="0" w:lineRule="atLeast"/>
              <w:ind w:left="80"/>
              <w:rPr>
                <w:rFonts w:ascii="Arial" w:eastAsia="Arial" w:hAnsi="Arial"/>
                <w:b/>
                <w:sz w:val="19"/>
              </w:rPr>
            </w:pPr>
            <w:r>
              <w:rPr>
                <w:rFonts w:ascii="Arial" w:eastAsia="Arial" w:hAnsi="Arial"/>
                <w:b/>
                <w:sz w:val="19"/>
              </w:rPr>
              <w:t>4</w:t>
            </w:r>
          </w:p>
        </w:tc>
        <w:tc>
          <w:tcPr>
            <w:tcW w:w="340" w:type="dxa"/>
            <w:shd w:val="clear" w:color="auto" w:fill="auto"/>
            <w:vAlign w:val="bottom"/>
          </w:tcPr>
          <w:p w14:paraId="743FDE19" w14:textId="77777777" w:rsidR="00B35253" w:rsidRDefault="00B35253" w:rsidP="00903E45">
            <w:pPr>
              <w:spacing w:line="0" w:lineRule="atLeast"/>
              <w:ind w:left="40"/>
              <w:rPr>
                <w:rFonts w:ascii="Arial" w:eastAsia="Arial" w:hAnsi="Arial"/>
                <w:b/>
                <w:sz w:val="19"/>
              </w:rPr>
            </w:pPr>
            <w:r>
              <w:rPr>
                <w:rFonts w:ascii="Arial" w:eastAsia="Arial" w:hAnsi="Arial"/>
                <w:b/>
                <w:sz w:val="19"/>
              </w:rPr>
              <w:t>5</w:t>
            </w:r>
          </w:p>
        </w:tc>
        <w:tc>
          <w:tcPr>
            <w:tcW w:w="340" w:type="dxa"/>
            <w:shd w:val="clear" w:color="auto" w:fill="auto"/>
            <w:vAlign w:val="bottom"/>
          </w:tcPr>
          <w:p w14:paraId="51384C1C" w14:textId="77777777" w:rsidR="00B35253" w:rsidRDefault="00B35253" w:rsidP="00903E45">
            <w:pPr>
              <w:spacing w:line="0" w:lineRule="atLeast"/>
              <w:ind w:left="60"/>
              <w:rPr>
                <w:rFonts w:ascii="Arial" w:eastAsia="Arial" w:hAnsi="Arial"/>
                <w:b/>
                <w:sz w:val="19"/>
              </w:rPr>
            </w:pPr>
            <w:r>
              <w:rPr>
                <w:rFonts w:ascii="Arial" w:eastAsia="Arial" w:hAnsi="Arial"/>
                <w:b/>
                <w:sz w:val="19"/>
              </w:rPr>
              <w:t>6</w:t>
            </w:r>
          </w:p>
        </w:tc>
        <w:tc>
          <w:tcPr>
            <w:tcW w:w="340" w:type="dxa"/>
            <w:shd w:val="clear" w:color="auto" w:fill="auto"/>
            <w:vAlign w:val="bottom"/>
          </w:tcPr>
          <w:p w14:paraId="77CC9EB7" w14:textId="77777777" w:rsidR="00B35253" w:rsidRDefault="00B35253" w:rsidP="00903E45">
            <w:pPr>
              <w:spacing w:line="0" w:lineRule="atLeast"/>
              <w:ind w:right="103"/>
              <w:jc w:val="right"/>
              <w:rPr>
                <w:rFonts w:ascii="Arial" w:eastAsia="Arial" w:hAnsi="Arial"/>
                <w:b/>
                <w:sz w:val="19"/>
              </w:rPr>
            </w:pPr>
            <w:r>
              <w:rPr>
                <w:rFonts w:ascii="Arial" w:eastAsia="Arial" w:hAnsi="Arial"/>
                <w:b/>
                <w:sz w:val="19"/>
              </w:rPr>
              <w:t>7</w:t>
            </w:r>
          </w:p>
        </w:tc>
        <w:tc>
          <w:tcPr>
            <w:tcW w:w="360" w:type="dxa"/>
            <w:shd w:val="clear" w:color="auto" w:fill="auto"/>
            <w:vAlign w:val="bottom"/>
          </w:tcPr>
          <w:p w14:paraId="7FF1DCCB" w14:textId="77777777" w:rsidR="00B35253" w:rsidRDefault="00B35253" w:rsidP="00903E45">
            <w:pPr>
              <w:spacing w:line="0" w:lineRule="atLeast"/>
              <w:ind w:left="100"/>
              <w:rPr>
                <w:rFonts w:ascii="Arial" w:eastAsia="Arial" w:hAnsi="Arial"/>
                <w:b/>
                <w:sz w:val="19"/>
              </w:rPr>
            </w:pPr>
            <w:r>
              <w:rPr>
                <w:rFonts w:ascii="Arial" w:eastAsia="Arial" w:hAnsi="Arial"/>
                <w:b/>
                <w:sz w:val="19"/>
              </w:rPr>
              <w:t>8</w:t>
            </w:r>
          </w:p>
        </w:tc>
        <w:tc>
          <w:tcPr>
            <w:tcW w:w="340" w:type="dxa"/>
            <w:shd w:val="clear" w:color="auto" w:fill="auto"/>
            <w:vAlign w:val="bottom"/>
          </w:tcPr>
          <w:p w14:paraId="7CB063EF" w14:textId="77777777" w:rsidR="00B35253" w:rsidRDefault="00B35253" w:rsidP="00903E45">
            <w:pPr>
              <w:spacing w:line="0" w:lineRule="atLeast"/>
              <w:ind w:right="23"/>
              <w:jc w:val="right"/>
              <w:rPr>
                <w:rFonts w:ascii="Arial" w:eastAsia="Arial" w:hAnsi="Arial"/>
                <w:b/>
                <w:sz w:val="19"/>
              </w:rPr>
            </w:pPr>
            <w:r>
              <w:rPr>
                <w:rFonts w:ascii="Arial" w:eastAsia="Arial" w:hAnsi="Arial"/>
                <w:b/>
                <w:sz w:val="19"/>
              </w:rPr>
              <w:t>9</w:t>
            </w:r>
          </w:p>
        </w:tc>
        <w:tc>
          <w:tcPr>
            <w:tcW w:w="320" w:type="dxa"/>
            <w:shd w:val="clear" w:color="auto" w:fill="auto"/>
            <w:vAlign w:val="bottom"/>
          </w:tcPr>
          <w:p w14:paraId="15F6C256" w14:textId="77777777" w:rsidR="00B35253" w:rsidRDefault="00B35253" w:rsidP="00903E45">
            <w:pPr>
              <w:spacing w:line="0" w:lineRule="atLeast"/>
              <w:jc w:val="right"/>
              <w:rPr>
                <w:rFonts w:ascii="Arial" w:eastAsia="Arial" w:hAnsi="Arial"/>
                <w:b/>
                <w:sz w:val="19"/>
              </w:rPr>
            </w:pPr>
            <w:r>
              <w:rPr>
                <w:rFonts w:ascii="Arial" w:eastAsia="Arial" w:hAnsi="Arial"/>
                <w:b/>
                <w:sz w:val="19"/>
              </w:rPr>
              <w:t>10</w:t>
            </w:r>
          </w:p>
        </w:tc>
      </w:tr>
      <w:tr w:rsidR="00B35253" w14:paraId="08A4DB69" w14:textId="77777777" w:rsidTr="00903E45">
        <w:trPr>
          <w:trHeight w:val="353"/>
        </w:trPr>
        <w:tc>
          <w:tcPr>
            <w:tcW w:w="260" w:type="dxa"/>
            <w:shd w:val="clear" w:color="auto" w:fill="auto"/>
            <w:vAlign w:val="bottom"/>
          </w:tcPr>
          <w:p w14:paraId="6999358C" w14:textId="77777777" w:rsidR="00B35253" w:rsidRDefault="00B35253" w:rsidP="00903E45">
            <w:pPr>
              <w:spacing w:line="0" w:lineRule="atLeast"/>
              <w:rPr>
                <w:rFonts w:ascii="Arial" w:eastAsia="Arial" w:hAnsi="Arial"/>
                <w:b/>
                <w:sz w:val="19"/>
              </w:rPr>
            </w:pPr>
            <w:r>
              <w:rPr>
                <w:rFonts w:ascii="Arial" w:eastAsia="Arial" w:hAnsi="Arial"/>
                <w:b/>
                <w:sz w:val="19"/>
              </w:rPr>
              <w:t>11</w:t>
            </w:r>
          </w:p>
        </w:tc>
        <w:tc>
          <w:tcPr>
            <w:tcW w:w="340" w:type="dxa"/>
            <w:shd w:val="clear" w:color="auto" w:fill="auto"/>
            <w:vAlign w:val="bottom"/>
          </w:tcPr>
          <w:p w14:paraId="35A83638" w14:textId="77777777" w:rsidR="00B35253" w:rsidRDefault="00B35253" w:rsidP="00903E45">
            <w:pPr>
              <w:spacing w:line="0" w:lineRule="atLeast"/>
              <w:ind w:left="60"/>
              <w:rPr>
                <w:rFonts w:ascii="Arial" w:eastAsia="Arial" w:hAnsi="Arial"/>
                <w:b/>
                <w:sz w:val="19"/>
              </w:rPr>
            </w:pPr>
            <w:r>
              <w:rPr>
                <w:rFonts w:ascii="Arial" w:eastAsia="Arial" w:hAnsi="Arial"/>
                <w:b/>
                <w:sz w:val="19"/>
              </w:rPr>
              <w:t>12</w:t>
            </w:r>
          </w:p>
        </w:tc>
        <w:tc>
          <w:tcPr>
            <w:tcW w:w="380" w:type="dxa"/>
            <w:shd w:val="clear" w:color="auto" w:fill="auto"/>
            <w:vAlign w:val="bottom"/>
          </w:tcPr>
          <w:p w14:paraId="1134CD93" w14:textId="77777777" w:rsidR="00B35253" w:rsidRDefault="00B35253" w:rsidP="00903E45">
            <w:pPr>
              <w:spacing w:line="0" w:lineRule="atLeast"/>
              <w:jc w:val="right"/>
              <w:rPr>
                <w:rFonts w:ascii="Arial" w:eastAsia="Arial" w:hAnsi="Arial"/>
                <w:b/>
                <w:sz w:val="19"/>
              </w:rPr>
            </w:pPr>
            <w:r>
              <w:rPr>
                <w:rFonts w:ascii="Arial" w:eastAsia="Arial" w:hAnsi="Arial"/>
                <w:b/>
                <w:sz w:val="19"/>
              </w:rPr>
              <w:t>13</w:t>
            </w:r>
          </w:p>
        </w:tc>
        <w:tc>
          <w:tcPr>
            <w:tcW w:w="380" w:type="dxa"/>
            <w:shd w:val="clear" w:color="auto" w:fill="auto"/>
            <w:vAlign w:val="bottom"/>
          </w:tcPr>
          <w:p w14:paraId="31BF41F7" w14:textId="77777777" w:rsidR="00B35253" w:rsidRDefault="00B35253" w:rsidP="00903E45">
            <w:pPr>
              <w:spacing w:line="0" w:lineRule="atLeast"/>
              <w:jc w:val="right"/>
              <w:rPr>
                <w:rFonts w:ascii="Arial" w:eastAsia="Arial" w:hAnsi="Arial"/>
                <w:b/>
                <w:sz w:val="19"/>
              </w:rPr>
            </w:pPr>
            <w:r>
              <w:rPr>
                <w:rFonts w:ascii="Arial" w:eastAsia="Arial" w:hAnsi="Arial"/>
                <w:b/>
                <w:sz w:val="19"/>
              </w:rPr>
              <w:t>14</w:t>
            </w:r>
          </w:p>
        </w:tc>
        <w:tc>
          <w:tcPr>
            <w:tcW w:w="340" w:type="dxa"/>
            <w:shd w:val="clear" w:color="auto" w:fill="auto"/>
            <w:vAlign w:val="bottom"/>
          </w:tcPr>
          <w:p w14:paraId="1152781A" w14:textId="77777777" w:rsidR="00B35253" w:rsidRDefault="00B35253" w:rsidP="00903E45">
            <w:pPr>
              <w:spacing w:line="0" w:lineRule="atLeast"/>
              <w:jc w:val="right"/>
              <w:rPr>
                <w:rFonts w:ascii="Arial" w:eastAsia="Arial" w:hAnsi="Arial"/>
                <w:b/>
                <w:sz w:val="19"/>
              </w:rPr>
            </w:pPr>
            <w:r>
              <w:rPr>
                <w:rFonts w:ascii="Arial" w:eastAsia="Arial" w:hAnsi="Arial"/>
                <w:b/>
                <w:sz w:val="19"/>
              </w:rPr>
              <w:t>15</w:t>
            </w:r>
          </w:p>
        </w:tc>
        <w:tc>
          <w:tcPr>
            <w:tcW w:w="340" w:type="dxa"/>
            <w:shd w:val="clear" w:color="auto" w:fill="auto"/>
            <w:vAlign w:val="bottom"/>
          </w:tcPr>
          <w:p w14:paraId="23D628FB" w14:textId="77777777" w:rsidR="00B35253" w:rsidRDefault="00B35253" w:rsidP="00903E45">
            <w:pPr>
              <w:spacing w:line="0" w:lineRule="atLeast"/>
              <w:jc w:val="right"/>
              <w:rPr>
                <w:rFonts w:ascii="Arial" w:eastAsia="Arial" w:hAnsi="Arial"/>
                <w:b/>
                <w:sz w:val="19"/>
              </w:rPr>
            </w:pPr>
            <w:r>
              <w:rPr>
                <w:rFonts w:ascii="Arial" w:eastAsia="Arial" w:hAnsi="Arial"/>
                <w:b/>
                <w:sz w:val="19"/>
              </w:rPr>
              <w:t>16</w:t>
            </w:r>
          </w:p>
        </w:tc>
        <w:tc>
          <w:tcPr>
            <w:tcW w:w="340" w:type="dxa"/>
            <w:shd w:val="clear" w:color="auto" w:fill="auto"/>
            <w:vAlign w:val="bottom"/>
          </w:tcPr>
          <w:p w14:paraId="69EEED1D" w14:textId="77777777" w:rsidR="00B35253" w:rsidRDefault="00B35253" w:rsidP="00903E45">
            <w:pPr>
              <w:spacing w:line="0" w:lineRule="atLeast"/>
              <w:rPr>
                <w:rFonts w:eastAsia="Times New Roman"/>
              </w:rPr>
            </w:pPr>
          </w:p>
        </w:tc>
        <w:tc>
          <w:tcPr>
            <w:tcW w:w="360" w:type="dxa"/>
            <w:shd w:val="clear" w:color="auto" w:fill="auto"/>
            <w:vAlign w:val="bottom"/>
          </w:tcPr>
          <w:p w14:paraId="0E0B59C4" w14:textId="77777777" w:rsidR="00B35253" w:rsidRDefault="00B35253" w:rsidP="00903E45">
            <w:pPr>
              <w:spacing w:line="0" w:lineRule="atLeast"/>
              <w:ind w:right="23"/>
              <w:jc w:val="right"/>
              <w:rPr>
                <w:rFonts w:ascii="Arial" w:eastAsia="Arial" w:hAnsi="Arial"/>
                <w:b/>
                <w:sz w:val="19"/>
              </w:rPr>
            </w:pPr>
            <w:r>
              <w:rPr>
                <w:rFonts w:ascii="Arial" w:eastAsia="Arial" w:hAnsi="Arial"/>
                <w:b/>
                <w:sz w:val="19"/>
              </w:rPr>
              <w:t>18</w:t>
            </w:r>
          </w:p>
        </w:tc>
        <w:tc>
          <w:tcPr>
            <w:tcW w:w="340" w:type="dxa"/>
            <w:shd w:val="clear" w:color="auto" w:fill="auto"/>
            <w:vAlign w:val="bottom"/>
          </w:tcPr>
          <w:p w14:paraId="647F5AB7" w14:textId="77777777" w:rsidR="00B35253" w:rsidRDefault="00B35253" w:rsidP="00903E45">
            <w:pPr>
              <w:spacing w:line="0" w:lineRule="atLeast"/>
              <w:jc w:val="right"/>
              <w:rPr>
                <w:rFonts w:ascii="Arial" w:eastAsia="Arial" w:hAnsi="Arial"/>
                <w:b/>
                <w:sz w:val="19"/>
              </w:rPr>
            </w:pPr>
            <w:r>
              <w:rPr>
                <w:rFonts w:ascii="Arial" w:eastAsia="Arial" w:hAnsi="Arial"/>
                <w:b/>
                <w:sz w:val="19"/>
              </w:rPr>
              <w:t>19</w:t>
            </w:r>
          </w:p>
        </w:tc>
        <w:tc>
          <w:tcPr>
            <w:tcW w:w="320" w:type="dxa"/>
            <w:shd w:val="clear" w:color="auto" w:fill="auto"/>
            <w:vAlign w:val="bottom"/>
          </w:tcPr>
          <w:p w14:paraId="04C80643" w14:textId="77777777" w:rsidR="00B35253" w:rsidRDefault="00B35253" w:rsidP="00903E45">
            <w:pPr>
              <w:spacing w:line="0" w:lineRule="atLeast"/>
              <w:jc w:val="right"/>
              <w:rPr>
                <w:rFonts w:ascii="Arial" w:eastAsia="Arial" w:hAnsi="Arial"/>
                <w:b/>
                <w:sz w:val="19"/>
              </w:rPr>
            </w:pPr>
            <w:r>
              <w:rPr>
                <w:rFonts w:ascii="Arial" w:eastAsia="Arial" w:hAnsi="Arial"/>
                <w:b/>
                <w:sz w:val="19"/>
              </w:rPr>
              <w:t>20</w:t>
            </w:r>
          </w:p>
        </w:tc>
      </w:tr>
      <w:tr w:rsidR="00B35253" w14:paraId="79DDEAF2" w14:textId="77777777" w:rsidTr="00903E45">
        <w:trPr>
          <w:trHeight w:val="350"/>
        </w:trPr>
        <w:tc>
          <w:tcPr>
            <w:tcW w:w="260" w:type="dxa"/>
            <w:shd w:val="clear" w:color="auto" w:fill="auto"/>
            <w:vAlign w:val="bottom"/>
          </w:tcPr>
          <w:p w14:paraId="3781FEEC" w14:textId="77777777" w:rsidR="00B35253" w:rsidRDefault="00B35253" w:rsidP="00903E45">
            <w:pPr>
              <w:spacing w:line="0" w:lineRule="atLeast"/>
              <w:rPr>
                <w:rFonts w:ascii="Arial" w:eastAsia="Arial" w:hAnsi="Arial"/>
                <w:b/>
                <w:sz w:val="19"/>
              </w:rPr>
            </w:pPr>
            <w:r>
              <w:rPr>
                <w:rFonts w:ascii="Arial" w:eastAsia="Arial" w:hAnsi="Arial"/>
                <w:b/>
                <w:sz w:val="19"/>
              </w:rPr>
              <w:t>21</w:t>
            </w:r>
          </w:p>
        </w:tc>
        <w:tc>
          <w:tcPr>
            <w:tcW w:w="340" w:type="dxa"/>
            <w:shd w:val="clear" w:color="auto" w:fill="auto"/>
            <w:vAlign w:val="bottom"/>
          </w:tcPr>
          <w:p w14:paraId="111D6AEB" w14:textId="77777777" w:rsidR="00B35253" w:rsidRDefault="00B35253" w:rsidP="00903E45">
            <w:pPr>
              <w:spacing w:line="0" w:lineRule="atLeast"/>
              <w:ind w:left="80"/>
              <w:rPr>
                <w:rFonts w:ascii="Arial" w:eastAsia="Arial" w:hAnsi="Arial"/>
                <w:b/>
                <w:sz w:val="19"/>
              </w:rPr>
            </w:pPr>
            <w:r>
              <w:rPr>
                <w:rFonts w:ascii="Arial" w:eastAsia="Arial" w:hAnsi="Arial"/>
                <w:b/>
                <w:sz w:val="19"/>
              </w:rPr>
              <w:t>22</w:t>
            </w:r>
          </w:p>
        </w:tc>
        <w:tc>
          <w:tcPr>
            <w:tcW w:w="380" w:type="dxa"/>
            <w:shd w:val="clear" w:color="auto" w:fill="auto"/>
            <w:vAlign w:val="bottom"/>
          </w:tcPr>
          <w:p w14:paraId="309B8247" w14:textId="77777777" w:rsidR="00B35253" w:rsidRDefault="00B35253" w:rsidP="00903E45">
            <w:pPr>
              <w:spacing w:line="0" w:lineRule="atLeast"/>
              <w:ind w:right="3"/>
              <w:jc w:val="right"/>
              <w:rPr>
                <w:rFonts w:ascii="Arial" w:eastAsia="Arial" w:hAnsi="Arial"/>
                <w:b/>
                <w:sz w:val="19"/>
              </w:rPr>
            </w:pPr>
            <w:r>
              <w:rPr>
                <w:rFonts w:ascii="Arial" w:eastAsia="Arial" w:hAnsi="Arial"/>
                <w:b/>
                <w:sz w:val="19"/>
              </w:rPr>
              <w:t>23</w:t>
            </w:r>
          </w:p>
        </w:tc>
        <w:tc>
          <w:tcPr>
            <w:tcW w:w="380" w:type="dxa"/>
            <w:shd w:val="clear" w:color="auto" w:fill="auto"/>
            <w:vAlign w:val="bottom"/>
          </w:tcPr>
          <w:p w14:paraId="58E1AD84" w14:textId="77777777" w:rsidR="00B35253" w:rsidRDefault="00B35253" w:rsidP="00903E45">
            <w:pPr>
              <w:spacing w:line="0" w:lineRule="atLeast"/>
              <w:ind w:left="80"/>
              <w:rPr>
                <w:rFonts w:ascii="Arial" w:eastAsia="Arial" w:hAnsi="Arial"/>
                <w:b/>
                <w:sz w:val="19"/>
              </w:rPr>
            </w:pPr>
            <w:r>
              <w:rPr>
                <w:rFonts w:ascii="Arial" w:eastAsia="Arial" w:hAnsi="Arial"/>
                <w:b/>
                <w:sz w:val="19"/>
              </w:rPr>
              <w:t>24</w:t>
            </w:r>
          </w:p>
        </w:tc>
        <w:tc>
          <w:tcPr>
            <w:tcW w:w="340" w:type="dxa"/>
            <w:shd w:val="clear" w:color="auto" w:fill="auto"/>
            <w:vAlign w:val="bottom"/>
          </w:tcPr>
          <w:p w14:paraId="64CA84FB" w14:textId="77777777" w:rsidR="00B35253" w:rsidRDefault="00B35253" w:rsidP="00903E45">
            <w:pPr>
              <w:spacing w:line="0" w:lineRule="atLeast"/>
              <w:ind w:left="40"/>
              <w:rPr>
                <w:rFonts w:ascii="Arial" w:eastAsia="Arial" w:hAnsi="Arial"/>
                <w:b/>
                <w:sz w:val="19"/>
              </w:rPr>
            </w:pPr>
            <w:r>
              <w:rPr>
                <w:rFonts w:ascii="Arial" w:eastAsia="Arial" w:hAnsi="Arial"/>
                <w:b/>
                <w:sz w:val="19"/>
              </w:rPr>
              <w:t>25</w:t>
            </w:r>
          </w:p>
        </w:tc>
        <w:tc>
          <w:tcPr>
            <w:tcW w:w="340" w:type="dxa"/>
            <w:shd w:val="clear" w:color="auto" w:fill="auto"/>
            <w:vAlign w:val="bottom"/>
          </w:tcPr>
          <w:p w14:paraId="485C7DD4" w14:textId="77777777" w:rsidR="00B35253" w:rsidRDefault="00B35253" w:rsidP="00903E45">
            <w:pPr>
              <w:spacing w:line="0" w:lineRule="atLeast"/>
              <w:ind w:left="60"/>
              <w:rPr>
                <w:rFonts w:ascii="Arial" w:eastAsia="Arial" w:hAnsi="Arial"/>
                <w:b/>
                <w:sz w:val="19"/>
              </w:rPr>
            </w:pPr>
            <w:r>
              <w:rPr>
                <w:rFonts w:ascii="Arial" w:eastAsia="Arial" w:hAnsi="Arial"/>
                <w:b/>
                <w:sz w:val="19"/>
              </w:rPr>
              <w:t>26</w:t>
            </w:r>
          </w:p>
        </w:tc>
        <w:tc>
          <w:tcPr>
            <w:tcW w:w="340" w:type="dxa"/>
            <w:shd w:val="clear" w:color="auto" w:fill="auto"/>
            <w:vAlign w:val="bottom"/>
          </w:tcPr>
          <w:p w14:paraId="1F541665" w14:textId="77777777" w:rsidR="00B35253" w:rsidRDefault="00B35253" w:rsidP="00903E45">
            <w:pPr>
              <w:spacing w:line="0" w:lineRule="atLeast"/>
              <w:jc w:val="right"/>
              <w:rPr>
                <w:rFonts w:ascii="Arial" w:eastAsia="Arial" w:hAnsi="Arial"/>
                <w:b/>
                <w:sz w:val="19"/>
              </w:rPr>
            </w:pPr>
            <w:r>
              <w:rPr>
                <w:rFonts w:ascii="Arial" w:eastAsia="Arial" w:hAnsi="Arial"/>
                <w:b/>
                <w:sz w:val="19"/>
              </w:rPr>
              <w:t>27</w:t>
            </w:r>
          </w:p>
        </w:tc>
        <w:tc>
          <w:tcPr>
            <w:tcW w:w="360" w:type="dxa"/>
            <w:shd w:val="clear" w:color="auto" w:fill="auto"/>
            <w:vAlign w:val="bottom"/>
          </w:tcPr>
          <w:p w14:paraId="77EBD523" w14:textId="77777777" w:rsidR="00B35253" w:rsidRDefault="00B35253" w:rsidP="00903E45">
            <w:pPr>
              <w:spacing w:line="0" w:lineRule="atLeast"/>
              <w:ind w:left="100"/>
              <w:rPr>
                <w:rFonts w:ascii="Arial" w:eastAsia="Arial" w:hAnsi="Arial"/>
                <w:b/>
                <w:sz w:val="19"/>
              </w:rPr>
            </w:pPr>
            <w:r>
              <w:rPr>
                <w:rFonts w:ascii="Arial" w:eastAsia="Arial" w:hAnsi="Arial"/>
                <w:b/>
                <w:sz w:val="19"/>
              </w:rPr>
              <w:t>28</w:t>
            </w:r>
          </w:p>
        </w:tc>
        <w:tc>
          <w:tcPr>
            <w:tcW w:w="340" w:type="dxa"/>
            <w:shd w:val="clear" w:color="auto" w:fill="auto"/>
            <w:vAlign w:val="bottom"/>
          </w:tcPr>
          <w:p w14:paraId="2D5CA59D" w14:textId="77777777" w:rsidR="00B35253" w:rsidRDefault="00B35253" w:rsidP="00903E45">
            <w:pPr>
              <w:spacing w:line="0" w:lineRule="atLeast"/>
              <w:jc w:val="right"/>
              <w:rPr>
                <w:rFonts w:ascii="Arial" w:eastAsia="Arial" w:hAnsi="Arial"/>
                <w:b/>
                <w:sz w:val="19"/>
              </w:rPr>
            </w:pPr>
            <w:r>
              <w:rPr>
                <w:rFonts w:ascii="Arial" w:eastAsia="Arial" w:hAnsi="Arial"/>
                <w:b/>
                <w:sz w:val="19"/>
              </w:rPr>
              <w:t>29</w:t>
            </w:r>
          </w:p>
        </w:tc>
        <w:tc>
          <w:tcPr>
            <w:tcW w:w="320" w:type="dxa"/>
            <w:shd w:val="clear" w:color="auto" w:fill="auto"/>
            <w:vAlign w:val="bottom"/>
          </w:tcPr>
          <w:p w14:paraId="564A424A" w14:textId="77777777" w:rsidR="00B35253" w:rsidRDefault="00B35253" w:rsidP="00903E45">
            <w:pPr>
              <w:spacing w:line="0" w:lineRule="atLeast"/>
              <w:jc w:val="right"/>
              <w:rPr>
                <w:rFonts w:ascii="Arial" w:eastAsia="Arial" w:hAnsi="Arial"/>
                <w:b/>
                <w:sz w:val="19"/>
              </w:rPr>
            </w:pPr>
            <w:r>
              <w:rPr>
                <w:rFonts w:ascii="Arial" w:eastAsia="Arial" w:hAnsi="Arial"/>
                <w:b/>
                <w:sz w:val="19"/>
              </w:rPr>
              <w:t>30</w:t>
            </w:r>
          </w:p>
        </w:tc>
      </w:tr>
    </w:tbl>
    <w:p w14:paraId="518B2C7D" w14:textId="77777777" w:rsidR="00B35253" w:rsidRDefault="00B35253" w:rsidP="00B35253">
      <w:pPr>
        <w:spacing w:line="200" w:lineRule="exact"/>
        <w:rPr>
          <w:rFonts w:eastAsia="Times New Roman"/>
        </w:rPr>
      </w:pPr>
    </w:p>
    <w:p w14:paraId="6336AADF" w14:textId="77777777" w:rsidR="00B35253" w:rsidRDefault="00B35253" w:rsidP="00B35253">
      <w:pPr>
        <w:spacing w:line="200" w:lineRule="exact"/>
        <w:rPr>
          <w:rFonts w:eastAsia="Times New Roman"/>
        </w:rPr>
      </w:pPr>
    </w:p>
    <w:p w14:paraId="434629B1" w14:textId="77777777" w:rsidR="00B35253" w:rsidRDefault="00B35253" w:rsidP="00B35253">
      <w:pPr>
        <w:spacing w:line="200" w:lineRule="exact"/>
        <w:rPr>
          <w:rFonts w:eastAsia="Times New Roman"/>
        </w:rPr>
      </w:pPr>
    </w:p>
    <w:p w14:paraId="75BA4EBA" w14:textId="77777777" w:rsidR="00B35253" w:rsidRDefault="00B35253" w:rsidP="00B35253">
      <w:pPr>
        <w:spacing w:line="232" w:lineRule="exact"/>
        <w:rPr>
          <w:rFonts w:eastAsia="Times New Roman"/>
        </w:rPr>
      </w:pPr>
    </w:p>
    <w:p w14:paraId="076B3733"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14</w:t>
      </w:r>
    </w:p>
    <w:p w14:paraId="37315C4C" w14:textId="20F746D4"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41184" behindDoc="1" locked="0" layoutInCell="1" allowOverlap="1" wp14:anchorId="312FE731" wp14:editId="42D92F45">
            <wp:simplePos x="0" y="0"/>
            <wp:positionH relativeFrom="column">
              <wp:posOffset>3810</wp:posOffset>
            </wp:positionH>
            <wp:positionV relativeFrom="paragraph">
              <wp:posOffset>582295</wp:posOffset>
            </wp:positionV>
            <wp:extent cx="2785745" cy="2089150"/>
            <wp:effectExtent l="0" t="0" r="8255"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7BAE8EFF" w14:textId="77777777" w:rsidR="00B35253" w:rsidRDefault="00B35253" w:rsidP="00B35253">
      <w:pPr>
        <w:spacing w:line="200" w:lineRule="exact"/>
        <w:rPr>
          <w:rFonts w:eastAsia="Times New Roman"/>
        </w:rPr>
      </w:pPr>
    </w:p>
    <w:p w14:paraId="72B0C019" w14:textId="77777777" w:rsidR="00B35253" w:rsidRDefault="00B35253" w:rsidP="00B35253">
      <w:pPr>
        <w:spacing w:line="200" w:lineRule="exact"/>
        <w:rPr>
          <w:rFonts w:eastAsia="Times New Roman"/>
        </w:rPr>
      </w:pPr>
    </w:p>
    <w:p w14:paraId="01C67BD7" w14:textId="77777777" w:rsidR="00B35253" w:rsidRDefault="00B35253" w:rsidP="00B35253">
      <w:pPr>
        <w:spacing w:line="200" w:lineRule="exact"/>
        <w:rPr>
          <w:rFonts w:eastAsia="Times New Roman"/>
        </w:rPr>
      </w:pPr>
    </w:p>
    <w:p w14:paraId="3689AB37" w14:textId="77777777" w:rsidR="00B35253" w:rsidRDefault="00B35253" w:rsidP="00B35253">
      <w:pPr>
        <w:spacing w:line="200" w:lineRule="exact"/>
        <w:rPr>
          <w:rFonts w:eastAsia="Times New Roman"/>
        </w:rPr>
      </w:pPr>
    </w:p>
    <w:p w14:paraId="5A7A3B17" w14:textId="77777777" w:rsidR="00B35253" w:rsidRDefault="00B35253" w:rsidP="00B35253">
      <w:pPr>
        <w:spacing w:line="200" w:lineRule="exact"/>
        <w:rPr>
          <w:rFonts w:eastAsia="Times New Roman"/>
        </w:rPr>
      </w:pPr>
    </w:p>
    <w:p w14:paraId="1E39D798" w14:textId="77777777" w:rsidR="00B35253" w:rsidRDefault="00B35253" w:rsidP="00B35253">
      <w:pPr>
        <w:spacing w:line="288" w:lineRule="exact"/>
        <w:rPr>
          <w:rFonts w:eastAsia="Times New Roman"/>
        </w:rPr>
      </w:pPr>
    </w:p>
    <w:p w14:paraId="2C10ADD3" w14:textId="77777777" w:rsidR="00B35253" w:rsidRDefault="00B35253" w:rsidP="00B35253">
      <w:pPr>
        <w:spacing w:line="0" w:lineRule="atLeast"/>
        <w:ind w:left="740"/>
        <w:rPr>
          <w:rFonts w:ascii="Arial" w:eastAsia="Arial" w:hAnsi="Arial"/>
          <w:b/>
          <w:sz w:val="19"/>
        </w:rPr>
      </w:pPr>
      <w:r>
        <w:rPr>
          <w:rFonts w:ascii="Arial" w:eastAsia="Arial" w:hAnsi="Arial"/>
          <w:b/>
          <w:sz w:val="19"/>
        </w:rPr>
        <w:t>LEAN PROJECT ATTRIBUTES</w:t>
      </w:r>
    </w:p>
    <w:p w14:paraId="16E935B2" w14:textId="77777777" w:rsidR="00B35253" w:rsidRDefault="00B35253" w:rsidP="00B35253">
      <w:pPr>
        <w:spacing w:line="200" w:lineRule="exact"/>
        <w:rPr>
          <w:rFonts w:eastAsia="Times New Roman"/>
        </w:rPr>
      </w:pPr>
    </w:p>
    <w:p w14:paraId="0BBDB06E" w14:textId="77777777" w:rsidR="00B35253" w:rsidRDefault="00B35253" w:rsidP="00B35253">
      <w:pPr>
        <w:spacing w:line="206" w:lineRule="exact"/>
        <w:rPr>
          <w:rFonts w:eastAsia="Times New Roman"/>
        </w:rPr>
      </w:pPr>
    </w:p>
    <w:p w14:paraId="0726195F" w14:textId="77777777" w:rsidR="00B35253" w:rsidRDefault="00B35253" w:rsidP="00B35253">
      <w:pPr>
        <w:numPr>
          <w:ilvl w:val="0"/>
          <w:numId w:val="55"/>
        </w:numPr>
        <w:tabs>
          <w:tab w:val="left" w:pos="860"/>
        </w:tabs>
        <w:spacing w:line="355" w:lineRule="auto"/>
        <w:ind w:left="860" w:right="1380" w:hanging="118"/>
        <w:rPr>
          <w:rFonts w:ascii="Arial" w:eastAsia="Arial" w:hAnsi="Arial"/>
          <w:b/>
          <w:color w:val="B71E42"/>
          <w:sz w:val="15"/>
        </w:rPr>
      </w:pPr>
      <w:r>
        <w:rPr>
          <w:rFonts w:ascii="Arial" w:eastAsia="Arial" w:hAnsi="Arial"/>
          <w:b/>
          <w:sz w:val="15"/>
        </w:rPr>
        <w:t>Simply stated: “Lean is about moving the Mean.” It focuses on efficiency.</w:t>
      </w:r>
    </w:p>
    <w:p w14:paraId="5BA807D5" w14:textId="77777777" w:rsidR="00B35253" w:rsidRDefault="00B35253" w:rsidP="00B35253">
      <w:pPr>
        <w:numPr>
          <w:ilvl w:val="1"/>
          <w:numId w:val="55"/>
        </w:numPr>
        <w:tabs>
          <w:tab w:val="left" w:pos="1100"/>
        </w:tabs>
        <w:spacing w:line="0" w:lineRule="atLeast"/>
        <w:ind w:left="1100" w:hanging="137"/>
        <w:rPr>
          <w:rFonts w:ascii="Arial" w:eastAsia="Arial" w:hAnsi="Arial"/>
          <w:b/>
          <w:color w:val="B71E42"/>
          <w:sz w:val="10"/>
        </w:rPr>
      </w:pPr>
      <w:r>
        <w:rPr>
          <w:rFonts w:ascii="Arial" w:eastAsia="Arial" w:hAnsi="Arial"/>
          <w:b/>
          <w:sz w:val="10"/>
        </w:rPr>
        <w:t>Lean reduces average cycle time.</w:t>
      </w:r>
    </w:p>
    <w:p w14:paraId="58416AAB" w14:textId="77777777" w:rsidR="00B35253" w:rsidRDefault="00B35253" w:rsidP="00B35253">
      <w:pPr>
        <w:spacing w:line="55" w:lineRule="exact"/>
        <w:rPr>
          <w:rFonts w:ascii="Arial" w:eastAsia="Arial" w:hAnsi="Arial"/>
          <w:b/>
          <w:color w:val="B71E42"/>
          <w:sz w:val="10"/>
        </w:rPr>
      </w:pPr>
    </w:p>
    <w:p w14:paraId="60A5F85D" w14:textId="77777777" w:rsidR="00B35253" w:rsidRDefault="00B35253" w:rsidP="00B35253">
      <w:pPr>
        <w:numPr>
          <w:ilvl w:val="1"/>
          <w:numId w:val="55"/>
        </w:numPr>
        <w:tabs>
          <w:tab w:val="left" w:pos="1100"/>
        </w:tabs>
        <w:spacing w:line="0" w:lineRule="atLeast"/>
        <w:ind w:left="1100" w:hanging="137"/>
        <w:rPr>
          <w:rFonts w:ascii="Arial" w:eastAsia="Arial" w:hAnsi="Arial"/>
          <w:b/>
          <w:color w:val="B71E42"/>
          <w:sz w:val="10"/>
        </w:rPr>
      </w:pPr>
      <w:r>
        <w:rPr>
          <w:rFonts w:ascii="Arial" w:eastAsia="Arial" w:hAnsi="Arial"/>
          <w:b/>
          <w:sz w:val="10"/>
        </w:rPr>
        <w:t>Lean reduces excess inventory.</w:t>
      </w:r>
    </w:p>
    <w:p w14:paraId="5A35E43F" w14:textId="77777777" w:rsidR="00B35253" w:rsidRDefault="00B35253" w:rsidP="00B35253">
      <w:pPr>
        <w:spacing w:line="55" w:lineRule="exact"/>
        <w:rPr>
          <w:rFonts w:ascii="Arial" w:eastAsia="Arial" w:hAnsi="Arial"/>
          <w:b/>
          <w:color w:val="B71E42"/>
          <w:sz w:val="10"/>
        </w:rPr>
      </w:pPr>
    </w:p>
    <w:p w14:paraId="60822445" w14:textId="77777777" w:rsidR="00B35253" w:rsidRDefault="00B35253" w:rsidP="00B35253">
      <w:pPr>
        <w:numPr>
          <w:ilvl w:val="1"/>
          <w:numId w:val="55"/>
        </w:numPr>
        <w:tabs>
          <w:tab w:val="left" w:pos="1100"/>
        </w:tabs>
        <w:spacing w:line="0" w:lineRule="atLeast"/>
        <w:ind w:left="1100" w:hanging="137"/>
        <w:rPr>
          <w:rFonts w:ascii="Arial" w:eastAsia="Arial" w:hAnsi="Arial"/>
          <w:b/>
          <w:color w:val="B71E42"/>
          <w:sz w:val="10"/>
        </w:rPr>
      </w:pPr>
      <w:r>
        <w:rPr>
          <w:rFonts w:ascii="Arial" w:eastAsia="Arial" w:hAnsi="Arial"/>
          <w:b/>
          <w:sz w:val="10"/>
        </w:rPr>
        <w:t>Lean improves average response time.</w:t>
      </w:r>
    </w:p>
    <w:p w14:paraId="7BB64DAB" w14:textId="77777777" w:rsidR="00B35253" w:rsidRDefault="00B35253" w:rsidP="00B35253">
      <w:pPr>
        <w:spacing w:line="200" w:lineRule="exact"/>
        <w:rPr>
          <w:rFonts w:eastAsia="Times New Roman"/>
        </w:rPr>
      </w:pPr>
    </w:p>
    <w:p w14:paraId="1BCE9AD3" w14:textId="77777777" w:rsidR="00B35253" w:rsidRDefault="00B35253" w:rsidP="00B35253">
      <w:pPr>
        <w:spacing w:line="200" w:lineRule="exact"/>
        <w:rPr>
          <w:rFonts w:eastAsia="Times New Roman"/>
        </w:rPr>
      </w:pPr>
    </w:p>
    <w:p w14:paraId="60165450" w14:textId="77777777" w:rsidR="00B35253" w:rsidRDefault="00B35253" w:rsidP="00B35253">
      <w:pPr>
        <w:spacing w:line="200" w:lineRule="exact"/>
        <w:rPr>
          <w:rFonts w:eastAsia="Times New Roman"/>
        </w:rPr>
      </w:pPr>
    </w:p>
    <w:p w14:paraId="53AD5BBA" w14:textId="77777777" w:rsidR="00B35253" w:rsidRDefault="00B35253" w:rsidP="00B35253">
      <w:pPr>
        <w:spacing w:line="291" w:lineRule="exact"/>
        <w:rPr>
          <w:rFonts w:eastAsia="Times New Roman"/>
        </w:rPr>
      </w:pPr>
    </w:p>
    <w:p w14:paraId="3CA4C02B" w14:textId="77777777" w:rsidR="00B35253" w:rsidRDefault="00B35253" w:rsidP="00B35253">
      <w:pPr>
        <w:spacing w:line="0" w:lineRule="atLeast"/>
        <w:ind w:right="600"/>
        <w:jc w:val="center"/>
        <w:rPr>
          <w:rFonts w:ascii="Arial" w:eastAsia="Arial" w:hAnsi="Arial"/>
          <w:b/>
          <w:color w:val="DE478E"/>
          <w:sz w:val="15"/>
        </w:rPr>
      </w:pPr>
      <w:r>
        <w:rPr>
          <w:rFonts w:ascii="Arial" w:eastAsia="Arial" w:hAnsi="Arial"/>
          <w:b/>
          <w:color w:val="DE478E"/>
          <w:sz w:val="15"/>
        </w:rPr>
        <w:t>Improvement</w:t>
      </w:r>
    </w:p>
    <w:p w14:paraId="176D040C" w14:textId="77777777" w:rsidR="00B35253" w:rsidRDefault="00B35253" w:rsidP="00B35253">
      <w:pPr>
        <w:spacing w:line="319" w:lineRule="exact"/>
        <w:rPr>
          <w:rFonts w:eastAsia="Times New Roman"/>
        </w:rPr>
      </w:pPr>
    </w:p>
    <w:p w14:paraId="4C40EC58"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16</w:t>
      </w:r>
    </w:p>
    <w:p w14:paraId="71B7B758" w14:textId="4AA4A177" w:rsidR="00B35253" w:rsidRDefault="00B35253" w:rsidP="00B35253">
      <w:pPr>
        <w:spacing w:line="20" w:lineRule="exact"/>
        <w:rPr>
          <w:rFonts w:eastAsia="Times New Roman"/>
        </w:rPr>
      </w:pPr>
      <w:r>
        <w:rPr>
          <w:rFonts w:ascii="Arial" w:eastAsia="Arial" w:hAnsi="Arial"/>
          <w:b/>
          <w:noProof/>
          <w:color w:val="262626"/>
          <w:sz w:val="22"/>
        </w:rPr>
        <w:drawing>
          <wp:anchor distT="0" distB="0" distL="114300" distR="114300" simplePos="0" relativeHeight="251742208" behindDoc="1" locked="0" layoutInCell="1" allowOverlap="1" wp14:anchorId="15C50544" wp14:editId="2BE9FD3C">
            <wp:simplePos x="0" y="0"/>
            <wp:positionH relativeFrom="column">
              <wp:posOffset>3810</wp:posOffset>
            </wp:positionH>
            <wp:positionV relativeFrom="paragraph">
              <wp:posOffset>581025</wp:posOffset>
            </wp:positionV>
            <wp:extent cx="2785745" cy="2089150"/>
            <wp:effectExtent l="0" t="0" r="8255"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85745" cy="2089150"/>
                    </a:xfrm>
                    <a:prstGeom prst="rect">
                      <a:avLst/>
                    </a:prstGeom>
                    <a:noFill/>
                  </pic:spPr>
                </pic:pic>
              </a:graphicData>
            </a:graphic>
            <wp14:sizeRelH relativeFrom="page">
              <wp14:pctWidth>0</wp14:pctWidth>
            </wp14:sizeRelH>
            <wp14:sizeRelV relativeFrom="page">
              <wp14:pctHeight>0</wp14:pctHeight>
            </wp14:sizeRelV>
          </wp:anchor>
        </w:drawing>
      </w:r>
    </w:p>
    <w:p w14:paraId="3001A0D5" w14:textId="77777777" w:rsidR="00B35253" w:rsidRDefault="00B35253" w:rsidP="00B35253">
      <w:pPr>
        <w:spacing w:line="200" w:lineRule="exact"/>
        <w:rPr>
          <w:rFonts w:eastAsia="Times New Roman"/>
        </w:rPr>
      </w:pPr>
    </w:p>
    <w:p w14:paraId="4983DA94" w14:textId="77777777" w:rsidR="00B35253" w:rsidRDefault="00B35253" w:rsidP="00B35253">
      <w:pPr>
        <w:spacing w:line="200" w:lineRule="exact"/>
        <w:rPr>
          <w:rFonts w:eastAsia="Times New Roman"/>
        </w:rPr>
      </w:pPr>
    </w:p>
    <w:p w14:paraId="62653961" w14:textId="77777777" w:rsidR="00B35253" w:rsidRDefault="00B35253" w:rsidP="00B35253">
      <w:pPr>
        <w:spacing w:line="200" w:lineRule="exact"/>
        <w:rPr>
          <w:rFonts w:eastAsia="Times New Roman"/>
        </w:rPr>
      </w:pPr>
    </w:p>
    <w:p w14:paraId="6057215E" w14:textId="77777777" w:rsidR="00B35253" w:rsidRDefault="00B35253" w:rsidP="00B35253">
      <w:pPr>
        <w:spacing w:line="301" w:lineRule="exact"/>
        <w:rPr>
          <w:rFonts w:eastAsia="Times New Roman"/>
        </w:rPr>
      </w:pPr>
    </w:p>
    <w:p w14:paraId="09A7F8E8" w14:textId="77777777" w:rsidR="00B35253" w:rsidRDefault="00B35253" w:rsidP="00B35253">
      <w:pPr>
        <w:tabs>
          <w:tab w:val="left" w:pos="2400"/>
        </w:tabs>
        <w:spacing w:line="0" w:lineRule="atLeast"/>
        <w:ind w:left="760"/>
        <w:rPr>
          <w:rFonts w:ascii="Arial" w:eastAsia="Arial" w:hAnsi="Arial"/>
          <w:b/>
          <w:sz w:val="17"/>
        </w:rPr>
      </w:pPr>
      <w:r>
        <w:rPr>
          <w:rFonts w:ascii="Arial" w:eastAsia="Arial" w:hAnsi="Arial"/>
          <w:b/>
          <w:sz w:val="22"/>
        </w:rPr>
        <w:t>IMPROVEMENT</w:t>
      </w:r>
      <w:r>
        <w:rPr>
          <w:rFonts w:eastAsia="Times New Roman"/>
        </w:rPr>
        <w:tab/>
      </w:r>
      <w:r>
        <w:rPr>
          <w:rFonts w:ascii="Arial" w:eastAsia="Arial" w:hAnsi="Arial"/>
          <w:b/>
          <w:sz w:val="17"/>
        </w:rPr>
        <w:t>CYCLE</w:t>
      </w:r>
    </w:p>
    <w:p w14:paraId="0C048306" w14:textId="77777777" w:rsidR="00B35253" w:rsidRDefault="00B35253" w:rsidP="00B35253">
      <w:pPr>
        <w:spacing w:line="200" w:lineRule="exact"/>
        <w:rPr>
          <w:rFonts w:eastAsia="Times New Roman"/>
        </w:rPr>
      </w:pPr>
    </w:p>
    <w:p w14:paraId="24232D23" w14:textId="77777777" w:rsidR="00B35253" w:rsidRDefault="00B35253" w:rsidP="00B35253">
      <w:pPr>
        <w:spacing w:line="279" w:lineRule="exact"/>
        <w:rPr>
          <w:rFonts w:eastAsia="Times New Roman"/>
        </w:rPr>
      </w:pPr>
    </w:p>
    <w:p w14:paraId="748754C7" w14:textId="77777777" w:rsidR="00B35253" w:rsidRDefault="00B35253" w:rsidP="00B35253">
      <w:pPr>
        <w:spacing w:line="0" w:lineRule="atLeast"/>
        <w:ind w:left="1880"/>
        <w:rPr>
          <w:rFonts w:ascii="Arial" w:eastAsia="Arial" w:hAnsi="Arial"/>
          <w:b/>
          <w:sz w:val="15"/>
        </w:rPr>
      </w:pPr>
      <w:r>
        <w:rPr>
          <w:rFonts w:ascii="Arial" w:eastAsia="Arial" w:hAnsi="Arial"/>
          <w:b/>
          <w:sz w:val="15"/>
        </w:rPr>
        <w:t>Planning</w:t>
      </w:r>
    </w:p>
    <w:p w14:paraId="06CC57EC" w14:textId="77777777" w:rsidR="00B35253" w:rsidRDefault="00B35253" w:rsidP="00B35253">
      <w:pPr>
        <w:spacing w:line="200" w:lineRule="exact"/>
        <w:rPr>
          <w:rFonts w:eastAsia="Times New Roman"/>
        </w:rPr>
      </w:pPr>
    </w:p>
    <w:p w14:paraId="6855B580" w14:textId="77777777" w:rsidR="00B35253" w:rsidRDefault="00B35253" w:rsidP="00B35253">
      <w:pPr>
        <w:spacing w:line="271" w:lineRule="exact"/>
        <w:rPr>
          <w:rFonts w:eastAsia="Times New Roman"/>
        </w:rPr>
      </w:pPr>
    </w:p>
    <w:tbl>
      <w:tblPr>
        <w:tblW w:w="0" w:type="auto"/>
        <w:tblInd w:w="1000" w:type="dxa"/>
        <w:tblLayout w:type="fixed"/>
        <w:tblCellMar>
          <w:left w:w="0" w:type="dxa"/>
          <w:right w:w="0" w:type="dxa"/>
        </w:tblCellMar>
        <w:tblLook w:val="0000" w:firstRow="0" w:lastRow="0" w:firstColumn="0" w:lastColumn="0" w:noHBand="0" w:noVBand="0"/>
      </w:tblPr>
      <w:tblGrid>
        <w:gridCol w:w="660"/>
        <w:gridCol w:w="940"/>
        <w:gridCol w:w="640"/>
      </w:tblGrid>
      <w:tr w:rsidR="00B35253" w14:paraId="2E37F28A" w14:textId="77777777" w:rsidTr="00903E45">
        <w:trPr>
          <w:trHeight w:val="138"/>
        </w:trPr>
        <w:tc>
          <w:tcPr>
            <w:tcW w:w="660" w:type="dxa"/>
            <w:vMerge w:val="restart"/>
            <w:shd w:val="clear" w:color="auto" w:fill="auto"/>
            <w:vAlign w:val="bottom"/>
          </w:tcPr>
          <w:p w14:paraId="3B20D541" w14:textId="77777777" w:rsidR="00B35253" w:rsidRDefault="00B35253" w:rsidP="00903E45">
            <w:pPr>
              <w:spacing w:line="0" w:lineRule="atLeast"/>
              <w:rPr>
                <w:rFonts w:ascii="Arial" w:eastAsia="Arial" w:hAnsi="Arial"/>
                <w:b/>
                <w:sz w:val="15"/>
              </w:rPr>
            </w:pPr>
            <w:r>
              <w:rPr>
                <w:rFonts w:ascii="Arial" w:eastAsia="Arial" w:hAnsi="Arial"/>
                <w:b/>
                <w:sz w:val="15"/>
              </w:rPr>
              <w:t>Control</w:t>
            </w:r>
          </w:p>
        </w:tc>
        <w:tc>
          <w:tcPr>
            <w:tcW w:w="940" w:type="dxa"/>
            <w:shd w:val="clear" w:color="auto" w:fill="auto"/>
            <w:vAlign w:val="bottom"/>
          </w:tcPr>
          <w:p w14:paraId="75A1EBB6" w14:textId="77777777" w:rsidR="00B35253" w:rsidRDefault="00B35253" w:rsidP="00903E45">
            <w:pPr>
              <w:spacing w:line="0" w:lineRule="atLeast"/>
              <w:rPr>
                <w:rFonts w:eastAsia="Times New Roman"/>
                <w:sz w:val="12"/>
              </w:rPr>
            </w:pPr>
          </w:p>
        </w:tc>
        <w:tc>
          <w:tcPr>
            <w:tcW w:w="640" w:type="dxa"/>
            <w:shd w:val="clear" w:color="auto" w:fill="auto"/>
            <w:vAlign w:val="bottom"/>
          </w:tcPr>
          <w:p w14:paraId="5FDCA1CC" w14:textId="77777777" w:rsidR="00B35253" w:rsidRDefault="00B35253" w:rsidP="00903E45">
            <w:pPr>
              <w:spacing w:line="0" w:lineRule="atLeast"/>
              <w:ind w:left="240"/>
              <w:rPr>
                <w:rFonts w:ascii="Arial" w:eastAsia="Arial" w:hAnsi="Arial"/>
                <w:b/>
                <w:w w:val="77"/>
                <w:sz w:val="12"/>
              </w:rPr>
            </w:pPr>
            <w:r>
              <w:rPr>
                <w:rFonts w:ascii="Arial" w:eastAsia="Arial" w:hAnsi="Arial"/>
                <w:b/>
                <w:w w:val="77"/>
                <w:sz w:val="12"/>
              </w:rPr>
              <w:t>Define &amp;</w:t>
            </w:r>
          </w:p>
        </w:tc>
      </w:tr>
      <w:tr w:rsidR="00B35253" w14:paraId="0AFEF152" w14:textId="77777777" w:rsidTr="00903E45">
        <w:trPr>
          <w:trHeight w:val="68"/>
        </w:trPr>
        <w:tc>
          <w:tcPr>
            <w:tcW w:w="660" w:type="dxa"/>
            <w:vMerge/>
            <w:shd w:val="clear" w:color="auto" w:fill="auto"/>
            <w:vAlign w:val="bottom"/>
          </w:tcPr>
          <w:p w14:paraId="33607366" w14:textId="77777777" w:rsidR="00B35253" w:rsidRDefault="00B35253" w:rsidP="00903E45">
            <w:pPr>
              <w:spacing w:line="0" w:lineRule="atLeast"/>
              <w:rPr>
                <w:rFonts w:eastAsia="Times New Roman"/>
                <w:sz w:val="5"/>
              </w:rPr>
            </w:pPr>
          </w:p>
        </w:tc>
        <w:tc>
          <w:tcPr>
            <w:tcW w:w="940" w:type="dxa"/>
            <w:shd w:val="clear" w:color="auto" w:fill="auto"/>
            <w:vAlign w:val="bottom"/>
          </w:tcPr>
          <w:p w14:paraId="1637CCAD" w14:textId="77777777" w:rsidR="00B35253" w:rsidRDefault="00B35253" w:rsidP="00903E45">
            <w:pPr>
              <w:spacing w:line="0" w:lineRule="atLeast"/>
              <w:rPr>
                <w:rFonts w:eastAsia="Times New Roman"/>
                <w:sz w:val="5"/>
              </w:rPr>
            </w:pPr>
          </w:p>
        </w:tc>
        <w:tc>
          <w:tcPr>
            <w:tcW w:w="640" w:type="dxa"/>
            <w:vMerge w:val="restart"/>
            <w:shd w:val="clear" w:color="auto" w:fill="auto"/>
            <w:vAlign w:val="bottom"/>
          </w:tcPr>
          <w:p w14:paraId="75B3BA4C" w14:textId="77777777" w:rsidR="00B35253" w:rsidRDefault="00B35253" w:rsidP="00903E45">
            <w:pPr>
              <w:spacing w:line="0" w:lineRule="atLeast"/>
              <w:ind w:left="240"/>
              <w:rPr>
                <w:rFonts w:ascii="Arial" w:eastAsia="Arial" w:hAnsi="Arial"/>
                <w:b/>
                <w:w w:val="77"/>
                <w:sz w:val="12"/>
              </w:rPr>
            </w:pPr>
            <w:r>
              <w:rPr>
                <w:rFonts w:ascii="Arial" w:eastAsia="Arial" w:hAnsi="Arial"/>
                <w:b/>
                <w:w w:val="77"/>
                <w:sz w:val="12"/>
              </w:rPr>
              <w:t>Measure</w:t>
            </w:r>
          </w:p>
        </w:tc>
      </w:tr>
      <w:tr w:rsidR="00B35253" w14:paraId="47014351" w14:textId="77777777" w:rsidTr="00903E45">
        <w:trPr>
          <w:trHeight w:val="78"/>
        </w:trPr>
        <w:tc>
          <w:tcPr>
            <w:tcW w:w="660" w:type="dxa"/>
            <w:shd w:val="clear" w:color="auto" w:fill="auto"/>
            <w:vAlign w:val="bottom"/>
          </w:tcPr>
          <w:p w14:paraId="717C8611" w14:textId="77777777" w:rsidR="00B35253" w:rsidRDefault="00B35253" w:rsidP="00903E45">
            <w:pPr>
              <w:spacing w:line="0" w:lineRule="atLeast"/>
              <w:rPr>
                <w:rFonts w:eastAsia="Times New Roman"/>
                <w:sz w:val="6"/>
              </w:rPr>
            </w:pPr>
          </w:p>
        </w:tc>
        <w:tc>
          <w:tcPr>
            <w:tcW w:w="940" w:type="dxa"/>
            <w:vMerge w:val="restart"/>
            <w:shd w:val="clear" w:color="auto" w:fill="auto"/>
            <w:vAlign w:val="bottom"/>
          </w:tcPr>
          <w:p w14:paraId="51302B9E" w14:textId="77777777" w:rsidR="00B35253" w:rsidRDefault="00B35253" w:rsidP="00903E45">
            <w:pPr>
              <w:spacing w:line="0" w:lineRule="atLeast"/>
              <w:jc w:val="center"/>
              <w:rPr>
                <w:rFonts w:ascii="Arial" w:eastAsia="Arial" w:hAnsi="Arial"/>
                <w:b/>
                <w:color w:val="DE478E"/>
                <w:w w:val="82"/>
                <w:sz w:val="11"/>
              </w:rPr>
            </w:pPr>
            <w:r>
              <w:rPr>
                <w:rFonts w:ascii="Arial" w:eastAsia="Arial" w:hAnsi="Arial"/>
                <w:b/>
                <w:color w:val="DE478E"/>
                <w:w w:val="82"/>
                <w:sz w:val="11"/>
              </w:rPr>
              <w:t>Workplace</w:t>
            </w:r>
          </w:p>
        </w:tc>
        <w:tc>
          <w:tcPr>
            <w:tcW w:w="640" w:type="dxa"/>
            <w:vMerge/>
            <w:shd w:val="clear" w:color="auto" w:fill="auto"/>
            <w:vAlign w:val="bottom"/>
          </w:tcPr>
          <w:p w14:paraId="4006268A" w14:textId="77777777" w:rsidR="00B35253" w:rsidRDefault="00B35253" w:rsidP="00903E45">
            <w:pPr>
              <w:spacing w:line="0" w:lineRule="atLeast"/>
              <w:rPr>
                <w:rFonts w:eastAsia="Times New Roman"/>
                <w:sz w:val="6"/>
              </w:rPr>
            </w:pPr>
          </w:p>
        </w:tc>
      </w:tr>
      <w:tr w:rsidR="00B35253" w14:paraId="4331331A" w14:textId="77777777" w:rsidTr="00903E45">
        <w:trPr>
          <w:trHeight w:val="70"/>
        </w:trPr>
        <w:tc>
          <w:tcPr>
            <w:tcW w:w="660" w:type="dxa"/>
            <w:shd w:val="clear" w:color="auto" w:fill="auto"/>
            <w:vAlign w:val="bottom"/>
          </w:tcPr>
          <w:p w14:paraId="16804355" w14:textId="77777777" w:rsidR="00B35253" w:rsidRDefault="00B35253" w:rsidP="00903E45">
            <w:pPr>
              <w:spacing w:line="0" w:lineRule="atLeast"/>
              <w:rPr>
                <w:rFonts w:eastAsia="Times New Roman"/>
                <w:sz w:val="6"/>
              </w:rPr>
            </w:pPr>
          </w:p>
        </w:tc>
        <w:tc>
          <w:tcPr>
            <w:tcW w:w="940" w:type="dxa"/>
            <w:vMerge/>
            <w:shd w:val="clear" w:color="auto" w:fill="auto"/>
            <w:vAlign w:val="bottom"/>
          </w:tcPr>
          <w:p w14:paraId="51A3E39A" w14:textId="77777777" w:rsidR="00B35253" w:rsidRDefault="00B35253" w:rsidP="00903E45">
            <w:pPr>
              <w:spacing w:line="0" w:lineRule="atLeast"/>
              <w:rPr>
                <w:rFonts w:eastAsia="Times New Roman"/>
                <w:sz w:val="6"/>
              </w:rPr>
            </w:pPr>
          </w:p>
        </w:tc>
        <w:tc>
          <w:tcPr>
            <w:tcW w:w="640" w:type="dxa"/>
            <w:shd w:val="clear" w:color="auto" w:fill="auto"/>
            <w:vAlign w:val="bottom"/>
          </w:tcPr>
          <w:p w14:paraId="175F6EFA" w14:textId="77777777" w:rsidR="00B35253" w:rsidRDefault="00B35253" w:rsidP="00903E45">
            <w:pPr>
              <w:spacing w:line="0" w:lineRule="atLeast"/>
              <w:rPr>
                <w:rFonts w:eastAsia="Times New Roman"/>
                <w:sz w:val="6"/>
              </w:rPr>
            </w:pPr>
          </w:p>
        </w:tc>
      </w:tr>
      <w:tr w:rsidR="00B35253" w14:paraId="0EA16A5E" w14:textId="77777777" w:rsidTr="00903E45">
        <w:trPr>
          <w:trHeight w:val="132"/>
        </w:trPr>
        <w:tc>
          <w:tcPr>
            <w:tcW w:w="660" w:type="dxa"/>
            <w:shd w:val="clear" w:color="auto" w:fill="auto"/>
            <w:vAlign w:val="bottom"/>
          </w:tcPr>
          <w:p w14:paraId="518254D2" w14:textId="77777777" w:rsidR="00B35253" w:rsidRDefault="00B35253" w:rsidP="00903E45">
            <w:pPr>
              <w:spacing w:line="0" w:lineRule="atLeast"/>
              <w:rPr>
                <w:rFonts w:eastAsia="Times New Roman"/>
                <w:sz w:val="11"/>
              </w:rPr>
            </w:pPr>
          </w:p>
        </w:tc>
        <w:tc>
          <w:tcPr>
            <w:tcW w:w="940" w:type="dxa"/>
            <w:shd w:val="clear" w:color="auto" w:fill="auto"/>
            <w:vAlign w:val="bottom"/>
          </w:tcPr>
          <w:p w14:paraId="0FFCD71B" w14:textId="77777777" w:rsidR="00B35253" w:rsidRDefault="00B35253" w:rsidP="00903E45">
            <w:pPr>
              <w:spacing w:line="0" w:lineRule="atLeast"/>
              <w:jc w:val="center"/>
              <w:rPr>
                <w:rFonts w:ascii="Arial" w:eastAsia="Arial" w:hAnsi="Arial"/>
                <w:b/>
                <w:color w:val="DE478E"/>
                <w:w w:val="81"/>
                <w:sz w:val="11"/>
              </w:rPr>
            </w:pPr>
            <w:r>
              <w:rPr>
                <w:rFonts w:ascii="Arial" w:eastAsia="Arial" w:hAnsi="Arial"/>
                <w:b/>
                <w:color w:val="DE478E"/>
                <w:w w:val="81"/>
                <w:sz w:val="11"/>
              </w:rPr>
              <w:t>Input</w:t>
            </w:r>
          </w:p>
        </w:tc>
        <w:tc>
          <w:tcPr>
            <w:tcW w:w="640" w:type="dxa"/>
            <w:shd w:val="clear" w:color="auto" w:fill="auto"/>
            <w:vAlign w:val="bottom"/>
          </w:tcPr>
          <w:p w14:paraId="71D4DFFA" w14:textId="77777777" w:rsidR="00B35253" w:rsidRDefault="00B35253" w:rsidP="00903E45">
            <w:pPr>
              <w:spacing w:line="0" w:lineRule="atLeast"/>
              <w:rPr>
                <w:rFonts w:eastAsia="Times New Roman"/>
                <w:sz w:val="11"/>
              </w:rPr>
            </w:pPr>
          </w:p>
        </w:tc>
      </w:tr>
    </w:tbl>
    <w:p w14:paraId="617A4507" w14:textId="77777777" w:rsidR="00B35253" w:rsidRDefault="00B35253" w:rsidP="00B35253">
      <w:pPr>
        <w:spacing w:line="200" w:lineRule="exact"/>
        <w:rPr>
          <w:rFonts w:eastAsia="Times New Roman"/>
        </w:rPr>
      </w:pPr>
    </w:p>
    <w:p w14:paraId="2AB7162E" w14:textId="77777777" w:rsidR="00B35253" w:rsidRDefault="00B35253" w:rsidP="00B35253">
      <w:pPr>
        <w:spacing w:line="297" w:lineRule="exact"/>
        <w:rPr>
          <w:rFonts w:eastAsia="Times New Roman"/>
        </w:rPr>
      </w:pPr>
    </w:p>
    <w:p w14:paraId="4CDAA71F" w14:textId="77777777" w:rsidR="00B35253" w:rsidRDefault="00B35253" w:rsidP="00B35253">
      <w:pPr>
        <w:tabs>
          <w:tab w:val="left" w:pos="2480"/>
        </w:tabs>
        <w:spacing w:line="0" w:lineRule="atLeast"/>
        <w:ind w:left="1340"/>
        <w:rPr>
          <w:rFonts w:ascii="Arial" w:eastAsia="Arial" w:hAnsi="Arial"/>
          <w:b/>
          <w:sz w:val="15"/>
        </w:rPr>
      </w:pPr>
      <w:r>
        <w:rPr>
          <w:rFonts w:ascii="Arial" w:eastAsia="Arial" w:hAnsi="Arial"/>
          <w:b/>
          <w:sz w:val="15"/>
        </w:rPr>
        <w:t>Improve</w:t>
      </w:r>
      <w:r>
        <w:rPr>
          <w:rFonts w:eastAsia="Times New Roman"/>
        </w:rPr>
        <w:tab/>
      </w:r>
      <w:proofErr w:type="spellStart"/>
      <w:r>
        <w:rPr>
          <w:rFonts w:ascii="Arial" w:eastAsia="Arial" w:hAnsi="Arial"/>
          <w:b/>
          <w:sz w:val="15"/>
        </w:rPr>
        <w:t>Analyse</w:t>
      </w:r>
      <w:proofErr w:type="spellEnd"/>
    </w:p>
    <w:p w14:paraId="7B4A23E1" w14:textId="77777777" w:rsidR="00B35253" w:rsidRDefault="00B35253" w:rsidP="00B35253">
      <w:pPr>
        <w:spacing w:line="200" w:lineRule="exact"/>
        <w:rPr>
          <w:rFonts w:eastAsia="Times New Roman"/>
        </w:rPr>
      </w:pPr>
    </w:p>
    <w:p w14:paraId="664F63D9" w14:textId="77777777" w:rsidR="00B35253" w:rsidRDefault="00B35253" w:rsidP="00B35253">
      <w:pPr>
        <w:spacing w:line="200" w:lineRule="exact"/>
        <w:rPr>
          <w:rFonts w:eastAsia="Times New Roman"/>
        </w:rPr>
      </w:pPr>
    </w:p>
    <w:p w14:paraId="0EB67871" w14:textId="77777777" w:rsidR="00B35253" w:rsidRDefault="00B35253" w:rsidP="00B35253">
      <w:pPr>
        <w:spacing w:line="200" w:lineRule="exact"/>
        <w:rPr>
          <w:rFonts w:eastAsia="Times New Roman"/>
        </w:rPr>
      </w:pPr>
    </w:p>
    <w:p w14:paraId="09373D27" w14:textId="77777777" w:rsidR="00B35253" w:rsidRDefault="00B35253" w:rsidP="00B35253">
      <w:pPr>
        <w:spacing w:line="228" w:lineRule="exact"/>
        <w:rPr>
          <w:rFonts w:eastAsia="Times New Roman"/>
        </w:rPr>
      </w:pPr>
    </w:p>
    <w:p w14:paraId="2731BA31" w14:textId="77777777" w:rsidR="00B35253" w:rsidRDefault="00B35253" w:rsidP="00B35253">
      <w:pPr>
        <w:spacing w:line="0" w:lineRule="atLeast"/>
        <w:rPr>
          <w:rFonts w:ascii="Arial" w:eastAsia="Arial" w:hAnsi="Arial"/>
          <w:b/>
          <w:color w:val="262626"/>
          <w:sz w:val="22"/>
        </w:rPr>
      </w:pPr>
      <w:r>
        <w:rPr>
          <w:rFonts w:ascii="Arial" w:eastAsia="Arial" w:hAnsi="Arial"/>
          <w:b/>
          <w:color w:val="262626"/>
          <w:sz w:val="22"/>
        </w:rPr>
        <w:t>18</w:t>
      </w:r>
    </w:p>
    <w:p w14:paraId="39C0A60B" w14:textId="77777777" w:rsidR="00B35253" w:rsidRDefault="00B35253" w:rsidP="00B35253">
      <w:pPr>
        <w:spacing w:line="0" w:lineRule="atLeast"/>
        <w:rPr>
          <w:rFonts w:ascii="Arial" w:eastAsia="Arial" w:hAnsi="Arial"/>
          <w:b/>
          <w:color w:val="262626"/>
          <w:sz w:val="22"/>
        </w:rPr>
        <w:sectPr w:rsidR="00B35253">
          <w:pgSz w:w="11900" w:h="16838"/>
          <w:pgMar w:top="1440" w:right="746" w:bottom="164" w:left="1360" w:header="0" w:footer="0" w:gutter="0"/>
          <w:cols w:num="2" w:space="0" w:equalWidth="0">
            <w:col w:w="4220" w:space="580"/>
            <w:col w:w="5000"/>
          </w:cols>
          <w:docGrid w:linePitch="360"/>
        </w:sectPr>
      </w:pPr>
    </w:p>
    <w:p w14:paraId="2EAECF56" w14:textId="77777777" w:rsidR="00B35253" w:rsidRDefault="00B35253" w:rsidP="00B35253">
      <w:pPr>
        <w:spacing w:line="200" w:lineRule="exact"/>
        <w:rPr>
          <w:rFonts w:eastAsia="Times New Roman"/>
        </w:rPr>
      </w:pPr>
    </w:p>
    <w:p w14:paraId="0354D9D5" w14:textId="77777777" w:rsidR="00B35253" w:rsidRDefault="00B35253" w:rsidP="00B35253">
      <w:pPr>
        <w:spacing w:line="200" w:lineRule="exact"/>
        <w:rPr>
          <w:rFonts w:eastAsia="Times New Roman"/>
        </w:rPr>
      </w:pPr>
    </w:p>
    <w:p w14:paraId="69356DB5" w14:textId="77777777" w:rsidR="00B35253" w:rsidRDefault="00B35253" w:rsidP="00B35253">
      <w:pPr>
        <w:spacing w:line="200" w:lineRule="exact"/>
        <w:rPr>
          <w:rFonts w:eastAsia="Times New Roman"/>
        </w:rPr>
      </w:pPr>
    </w:p>
    <w:p w14:paraId="41BEB4D6" w14:textId="77777777" w:rsidR="00B35253" w:rsidRDefault="00B35253" w:rsidP="00B35253">
      <w:pPr>
        <w:spacing w:line="348" w:lineRule="exact"/>
        <w:rPr>
          <w:rFonts w:eastAsia="Times New Roman"/>
        </w:rPr>
      </w:pPr>
    </w:p>
    <w:p w14:paraId="4C2C5ECB" w14:textId="77777777" w:rsidR="00B35253" w:rsidRDefault="00B35253" w:rsidP="00B35253">
      <w:pPr>
        <w:spacing w:line="0" w:lineRule="atLeast"/>
        <w:ind w:left="9680"/>
        <w:rPr>
          <w:rFonts w:ascii="Arial" w:eastAsia="Arial" w:hAnsi="Arial"/>
          <w:b/>
          <w:sz w:val="21"/>
        </w:rPr>
      </w:pPr>
      <w:r>
        <w:rPr>
          <w:rFonts w:ascii="Arial" w:eastAsia="Arial" w:hAnsi="Arial"/>
          <w:b/>
          <w:sz w:val="21"/>
        </w:rPr>
        <w:t>3</w:t>
      </w:r>
    </w:p>
    <w:p w14:paraId="5D3D5E8C" w14:textId="77777777" w:rsidR="00B35253" w:rsidRDefault="00B35253" w:rsidP="00B35253">
      <w:pPr>
        <w:spacing w:line="0" w:lineRule="atLeast"/>
        <w:ind w:left="9680"/>
        <w:rPr>
          <w:rFonts w:ascii="Arial" w:eastAsia="Arial" w:hAnsi="Arial"/>
          <w:b/>
          <w:sz w:val="21"/>
        </w:rPr>
        <w:sectPr w:rsidR="00B35253">
          <w:type w:val="continuous"/>
          <w:pgSz w:w="11900" w:h="16838"/>
          <w:pgMar w:top="1440" w:right="746" w:bottom="164" w:left="1360" w:header="0" w:footer="0" w:gutter="0"/>
          <w:cols w:space="0" w:equalWidth="0">
            <w:col w:w="9800"/>
          </w:cols>
          <w:docGrid w:linePitch="360"/>
        </w:sectPr>
      </w:pPr>
    </w:p>
    <w:p w14:paraId="62F3A957" w14:textId="0B871D78" w:rsidR="00304945" w:rsidRDefault="00304945">
      <w:pPr>
        <w:rPr>
          <w:rFonts w:eastAsia="Times New Roman"/>
          <w:b/>
          <w:bCs/>
          <w:sz w:val="32"/>
          <w:szCs w:val="32"/>
        </w:rPr>
      </w:pPr>
      <w:bookmarkStart w:id="4" w:name="page4"/>
      <w:bookmarkEnd w:id="4"/>
      <w:r>
        <w:rPr>
          <w:rFonts w:eastAsia="Times New Roman"/>
          <w:b/>
          <w:bCs/>
          <w:sz w:val="32"/>
          <w:szCs w:val="32"/>
        </w:rPr>
        <w:lastRenderedPageBreak/>
        <w:t xml:space="preserve">Week7: </w:t>
      </w:r>
      <w:r w:rsidRPr="00304945">
        <w:rPr>
          <w:rFonts w:eastAsia="Times New Roman"/>
          <w:b/>
          <w:bCs/>
          <w:sz w:val="32"/>
          <w:szCs w:val="32"/>
        </w:rPr>
        <w:t>Guest Lecture on Presentation and posters</w:t>
      </w:r>
    </w:p>
    <w:p w14:paraId="59823A51" w14:textId="77777777" w:rsidR="00304945" w:rsidRDefault="00304945">
      <w:pPr>
        <w:rPr>
          <w:b/>
          <w:bCs/>
          <w:sz w:val="32"/>
          <w:szCs w:val="32"/>
        </w:rPr>
      </w:pPr>
    </w:p>
    <w:p w14:paraId="7785BEF9" w14:textId="77777777" w:rsidR="00304945" w:rsidRDefault="00304945" w:rsidP="00304945">
      <w:pPr>
        <w:spacing w:line="0" w:lineRule="atLeast"/>
        <w:jc w:val="right"/>
        <w:rPr>
          <w:rFonts w:ascii="Arial" w:eastAsia="Arial" w:hAnsi="Arial"/>
          <w:b/>
        </w:rPr>
      </w:pPr>
      <w:r>
        <w:rPr>
          <w:rFonts w:ascii="Arial" w:eastAsia="Arial" w:hAnsi="Arial"/>
          <w:b/>
        </w:rPr>
        <w:t>18/09/2020</w:t>
      </w:r>
    </w:p>
    <w:p w14:paraId="60FC5383" w14:textId="79C767FE" w:rsidR="00304945" w:rsidRDefault="00304945" w:rsidP="00304945">
      <w:pPr>
        <w:spacing w:line="20" w:lineRule="exact"/>
        <w:rPr>
          <w:rFonts w:eastAsia="Times New Roman"/>
        </w:rPr>
      </w:pPr>
      <w:r>
        <w:rPr>
          <w:rFonts w:ascii="Arial" w:eastAsia="Arial" w:hAnsi="Arial"/>
          <w:b/>
          <w:noProof/>
        </w:rPr>
        <w:drawing>
          <wp:anchor distT="0" distB="0" distL="114300" distR="114300" simplePos="0" relativeHeight="251744256" behindDoc="1" locked="0" layoutInCell="1" allowOverlap="1" wp14:anchorId="4E3B3489" wp14:editId="18A129A5">
            <wp:simplePos x="0" y="0"/>
            <wp:positionH relativeFrom="column">
              <wp:posOffset>-6985</wp:posOffset>
            </wp:positionH>
            <wp:positionV relativeFrom="paragraph">
              <wp:posOffset>706120</wp:posOffset>
            </wp:positionV>
            <wp:extent cx="5924550" cy="3330575"/>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24550" cy="3330575"/>
                    </a:xfrm>
                    <a:prstGeom prst="rect">
                      <a:avLst/>
                    </a:prstGeom>
                    <a:noFill/>
                  </pic:spPr>
                </pic:pic>
              </a:graphicData>
            </a:graphic>
            <wp14:sizeRelH relativeFrom="page">
              <wp14:pctWidth>0</wp14:pctWidth>
            </wp14:sizeRelH>
            <wp14:sizeRelV relativeFrom="page">
              <wp14:pctHeight>0</wp14:pctHeight>
            </wp14:sizeRelV>
          </wp:anchor>
        </w:drawing>
      </w:r>
    </w:p>
    <w:p w14:paraId="4B1CA893" w14:textId="77777777" w:rsidR="00304945" w:rsidRDefault="00304945" w:rsidP="00304945">
      <w:pPr>
        <w:spacing w:line="200" w:lineRule="exact"/>
        <w:rPr>
          <w:rFonts w:eastAsia="Times New Roman"/>
        </w:rPr>
      </w:pPr>
    </w:p>
    <w:p w14:paraId="257BDD08" w14:textId="77777777" w:rsidR="00304945" w:rsidRDefault="00304945" w:rsidP="00304945">
      <w:pPr>
        <w:spacing w:line="200" w:lineRule="exact"/>
        <w:rPr>
          <w:rFonts w:eastAsia="Times New Roman"/>
        </w:rPr>
      </w:pPr>
    </w:p>
    <w:p w14:paraId="1BDB3647" w14:textId="77777777" w:rsidR="00304945" w:rsidRDefault="00304945" w:rsidP="00304945">
      <w:pPr>
        <w:spacing w:line="200" w:lineRule="exact"/>
        <w:rPr>
          <w:rFonts w:eastAsia="Times New Roman"/>
        </w:rPr>
      </w:pPr>
    </w:p>
    <w:p w14:paraId="43BE0860" w14:textId="77777777" w:rsidR="00304945" w:rsidRDefault="00304945" w:rsidP="00304945">
      <w:pPr>
        <w:spacing w:line="200" w:lineRule="exact"/>
        <w:rPr>
          <w:rFonts w:eastAsia="Times New Roman"/>
        </w:rPr>
      </w:pPr>
    </w:p>
    <w:p w14:paraId="6C5428C2" w14:textId="77777777" w:rsidR="00304945" w:rsidRDefault="00304945" w:rsidP="00304945">
      <w:pPr>
        <w:spacing w:line="200" w:lineRule="exact"/>
        <w:rPr>
          <w:rFonts w:eastAsia="Times New Roman"/>
        </w:rPr>
      </w:pPr>
    </w:p>
    <w:p w14:paraId="73AC8B2A" w14:textId="77777777" w:rsidR="00304945" w:rsidRDefault="00304945" w:rsidP="00304945">
      <w:pPr>
        <w:spacing w:line="200" w:lineRule="exact"/>
        <w:rPr>
          <w:rFonts w:eastAsia="Times New Roman"/>
        </w:rPr>
      </w:pPr>
    </w:p>
    <w:p w14:paraId="3D63D1A7" w14:textId="77777777" w:rsidR="00304945" w:rsidRDefault="00304945" w:rsidP="00304945">
      <w:pPr>
        <w:spacing w:line="200" w:lineRule="exact"/>
        <w:rPr>
          <w:rFonts w:eastAsia="Times New Roman"/>
        </w:rPr>
      </w:pPr>
    </w:p>
    <w:p w14:paraId="396ED633" w14:textId="77777777" w:rsidR="00304945" w:rsidRDefault="00304945" w:rsidP="00304945">
      <w:pPr>
        <w:spacing w:line="200" w:lineRule="exact"/>
        <w:rPr>
          <w:rFonts w:eastAsia="Times New Roman"/>
        </w:rPr>
      </w:pPr>
    </w:p>
    <w:p w14:paraId="6C1C36E5" w14:textId="77777777" w:rsidR="00304945" w:rsidRDefault="00304945" w:rsidP="00304945">
      <w:pPr>
        <w:spacing w:line="200" w:lineRule="exact"/>
        <w:rPr>
          <w:rFonts w:eastAsia="Times New Roman"/>
        </w:rPr>
      </w:pPr>
    </w:p>
    <w:p w14:paraId="1172DD44" w14:textId="77777777" w:rsidR="00304945" w:rsidRDefault="00304945" w:rsidP="00304945">
      <w:pPr>
        <w:spacing w:line="200" w:lineRule="exact"/>
        <w:rPr>
          <w:rFonts w:eastAsia="Times New Roman"/>
        </w:rPr>
      </w:pPr>
    </w:p>
    <w:p w14:paraId="7E9F26BB" w14:textId="77777777" w:rsidR="00304945" w:rsidRDefault="00304945" w:rsidP="00304945">
      <w:pPr>
        <w:spacing w:line="200" w:lineRule="exact"/>
        <w:rPr>
          <w:rFonts w:eastAsia="Times New Roman"/>
        </w:rPr>
      </w:pPr>
    </w:p>
    <w:p w14:paraId="3A9DDA81" w14:textId="77777777" w:rsidR="00304945" w:rsidRDefault="00304945" w:rsidP="00304945">
      <w:pPr>
        <w:spacing w:line="200" w:lineRule="exact"/>
        <w:rPr>
          <w:rFonts w:eastAsia="Times New Roman"/>
        </w:rPr>
      </w:pPr>
    </w:p>
    <w:p w14:paraId="54D46965" w14:textId="77777777" w:rsidR="00304945" w:rsidRDefault="00304945" w:rsidP="00304945">
      <w:pPr>
        <w:spacing w:line="200" w:lineRule="exact"/>
        <w:rPr>
          <w:rFonts w:eastAsia="Times New Roman"/>
        </w:rPr>
      </w:pPr>
    </w:p>
    <w:p w14:paraId="73DC1C0F" w14:textId="77777777" w:rsidR="00304945" w:rsidRDefault="00304945" w:rsidP="00304945">
      <w:pPr>
        <w:spacing w:line="200" w:lineRule="exact"/>
        <w:rPr>
          <w:rFonts w:eastAsia="Times New Roman"/>
        </w:rPr>
      </w:pPr>
    </w:p>
    <w:p w14:paraId="5E2D5984" w14:textId="77777777" w:rsidR="00304945" w:rsidRDefault="00304945" w:rsidP="00304945">
      <w:pPr>
        <w:spacing w:line="200" w:lineRule="exact"/>
        <w:rPr>
          <w:rFonts w:eastAsia="Times New Roman"/>
        </w:rPr>
      </w:pPr>
    </w:p>
    <w:p w14:paraId="0CD016B7" w14:textId="77777777" w:rsidR="00304945" w:rsidRDefault="00304945" w:rsidP="00304945">
      <w:pPr>
        <w:spacing w:line="353" w:lineRule="exact"/>
        <w:rPr>
          <w:rFonts w:eastAsia="Times New Roman"/>
        </w:rPr>
      </w:pPr>
    </w:p>
    <w:p w14:paraId="26042454" w14:textId="77777777" w:rsidR="00304945" w:rsidRDefault="00304945" w:rsidP="00304945">
      <w:pPr>
        <w:spacing w:line="0" w:lineRule="atLeast"/>
        <w:ind w:left="580"/>
        <w:rPr>
          <w:rFonts w:ascii="Arial" w:eastAsia="Arial" w:hAnsi="Arial"/>
          <w:b/>
          <w:color w:val="FFFFFF"/>
          <w:sz w:val="41"/>
        </w:rPr>
      </w:pPr>
      <w:r>
        <w:rPr>
          <w:rFonts w:ascii="Arial" w:eastAsia="Arial" w:hAnsi="Arial"/>
          <w:b/>
          <w:color w:val="FFFFFF"/>
          <w:sz w:val="41"/>
        </w:rPr>
        <w:t>PRESENTATIONS &amp; POSTERS</w:t>
      </w:r>
    </w:p>
    <w:p w14:paraId="07F266B0" w14:textId="77777777" w:rsidR="00304945" w:rsidRDefault="00304945" w:rsidP="00304945">
      <w:pPr>
        <w:spacing w:line="200" w:lineRule="exact"/>
        <w:rPr>
          <w:rFonts w:eastAsia="Times New Roman"/>
        </w:rPr>
      </w:pPr>
    </w:p>
    <w:p w14:paraId="795A1BF1" w14:textId="77777777" w:rsidR="00304945" w:rsidRDefault="00304945" w:rsidP="00304945">
      <w:pPr>
        <w:spacing w:line="200" w:lineRule="exact"/>
        <w:rPr>
          <w:rFonts w:eastAsia="Times New Roman"/>
        </w:rPr>
      </w:pPr>
    </w:p>
    <w:p w14:paraId="10EEDAA0" w14:textId="77777777" w:rsidR="00304945" w:rsidRDefault="00304945" w:rsidP="00304945">
      <w:pPr>
        <w:spacing w:line="200" w:lineRule="exact"/>
        <w:rPr>
          <w:rFonts w:eastAsia="Times New Roman"/>
        </w:rPr>
      </w:pPr>
    </w:p>
    <w:p w14:paraId="3645D928" w14:textId="77777777" w:rsidR="00304945" w:rsidRDefault="00304945" w:rsidP="00304945">
      <w:pPr>
        <w:spacing w:line="200" w:lineRule="exact"/>
        <w:rPr>
          <w:rFonts w:eastAsia="Times New Roman"/>
        </w:rPr>
      </w:pPr>
    </w:p>
    <w:p w14:paraId="30A8B3BE" w14:textId="77777777" w:rsidR="00304945" w:rsidRDefault="00304945" w:rsidP="00304945">
      <w:pPr>
        <w:spacing w:line="265" w:lineRule="exact"/>
        <w:rPr>
          <w:rFonts w:eastAsia="Times New Roman"/>
        </w:rPr>
      </w:pPr>
    </w:p>
    <w:p w14:paraId="53043C31" w14:textId="77777777" w:rsidR="00304945" w:rsidRDefault="00304945" w:rsidP="00304945">
      <w:pPr>
        <w:spacing w:line="0" w:lineRule="atLeast"/>
        <w:ind w:left="580"/>
        <w:rPr>
          <w:rFonts w:ascii="Arial" w:eastAsia="Arial" w:hAnsi="Arial"/>
          <w:b/>
          <w:color w:val="FFFFFF"/>
          <w:sz w:val="23"/>
        </w:rPr>
      </w:pPr>
      <w:r>
        <w:rPr>
          <w:rFonts w:ascii="Arial" w:eastAsia="Arial" w:hAnsi="Arial"/>
          <w:b/>
          <w:color w:val="FFFFFF"/>
          <w:sz w:val="23"/>
        </w:rPr>
        <w:t>Careers UC</w:t>
      </w:r>
    </w:p>
    <w:p w14:paraId="6485F82B" w14:textId="77777777" w:rsidR="00304945" w:rsidRDefault="00304945" w:rsidP="00304945">
      <w:pPr>
        <w:spacing w:line="200" w:lineRule="exact"/>
        <w:rPr>
          <w:rFonts w:eastAsia="Times New Roman"/>
        </w:rPr>
      </w:pPr>
    </w:p>
    <w:p w14:paraId="028E77B2" w14:textId="77777777" w:rsidR="00304945" w:rsidRDefault="00304945" w:rsidP="00304945">
      <w:pPr>
        <w:spacing w:line="200" w:lineRule="exact"/>
        <w:rPr>
          <w:rFonts w:eastAsia="Times New Roman"/>
        </w:rPr>
      </w:pPr>
    </w:p>
    <w:p w14:paraId="2E92949F" w14:textId="77777777" w:rsidR="00304945" w:rsidRDefault="00304945" w:rsidP="00304945">
      <w:pPr>
        <w:spacing w:line="200" w:lineRule="exact"/>
        <w:rPr>
          <w:rFonts w:eastAsia="Times New Roman"/>
        </w:rPr>
      </w:pPr>
    </w:p>
    <w:p w14:paraId="485C7101" w14:textId="77777777" w:rsidR="00304945" w:rsidRDefault="00304945" w:rsidP="00304945">
      <w:pPr>
        <w:spacing w:line="200" w:lineRule="exact"/>
        <w:rPr>
          <w:rFonts w:eastAsia="Times New Roman"/>
        </w:rPr>
      </w:pPr>
    </w:p>
    <w:p w14:paraId="1D680AA8" w14:textId="77777777" w:rsidR="00304945" w:rsidRDefault="00304945" w:rsidP="00304945">
      <w:pPr>
        <w:spacing w:line="200" w:lineRule="exact"/>
        <w:rPr>
          <w:rFonts w:eastAsia="Times New Roman"/>
        </w:rPr>
      </w:pPr>
    </w:p>
    <w:p w14:paraId="3B6D99F6" w14:textId="77777777" w:rsidR="00304945" w:rsidRDefault="00304945" w:rsidP="00304945">
      <w:pPr>
        <w:spacing w:line="235" w:lineRule="exact"/>
        <w:rPr>
          <w:rFonts w:eastAsia="Times New Roman"/>
        </w:rPr>
      </w:pPr>
    </w:p>
    <w:p w14:paraId="76B83E6B"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w:t>
      </w:r>
    </w:p>
    <w:p w14:paraId="153F76BA" w14:textId="533EB9A2"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745280" behindDoc="1" locked="0" layoutInCell="1" allowOverlap="1" wp14:anchorId="505B4622" wp14:editId="53BB4B25">
                <wp:simplePos x="0" y="0"/>
                <wp:positionH relativeFrom="column">
                  <wp:posOffset>4445</wp:posOffset>
                </wp:positionH>
                <wp:positionV relativeFrom="paragraph">
                  <wp:posOffset>457200</wp:posOffset>
                </wp:positionV>
                <wp:extent cx="5898515" cy="0"/>
                <wp:effectExtent l="17145" t="12700" r="27940" b="25400"/>
                <wp:wrapNone/>
                <wp:docPr id="522" name="Straight Connector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F6F3EE" id="Straight Connector 522"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ApgGSV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46304" behindDoc="1" locked="0" layoutInCell="1" allowOverlap="1" wp14:anchorId="589E6270" wp14:editId="2FD14261">
                <wp:simplePos x="0" y="0"/>
                <wp:positionH relativeFrom="column">
                  <wp:posOffset>10795</wp:posOffset>
                </wp:positionH>
                <wp:positionV relativeFrom="paragraph">
                  <wp:posOffset>450850</wp:posOffset>
                </wp:positionV>
                <wp:extent cx="0" cy="3316605"/>
                <wp:effectExtent l="10795" t="19050" r="27305" b="29845"/>
                <wp:wrapNone/>
                <wp:docPr id="521" name="Straight Connector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0EAEB1" id="Straight Connector 521"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47328" behindDoc="1" locked="0" layoutInCell="1" allowOverlap="1" wp14:anchorId="4F334598" wp14:editId="3FD43BDF">
                <wp:simplePos x="0" y="0"/>
                <wp:positionH relativeFrom="column">
                  <wp:posOffset>5896610</wp:posOffset>
                </wp:positionH>
                <wp:positionV relativeFrom="paragraph">
                  <wp:posOffset>450850</wp:posOffset>
                </wp:positionV>
                <wp:extent cx="0" cy="3316605"/>
                <wp:effectExtent l="16510" t="19050" r="21590" b="29845"/>
                <wp:wrapNone/>
                <wp:docPr id="520" name="Straight Connector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8E00A" id="Straight Connector 520"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AeAsg8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48352" behindDoc="1" locked="0" layoutInCell="1" allowOverlap="1" wp14:anchorId="7D01A910" wp14:editId="7DC5785C">
                <wp:simplePos x="0" y="0"/>
                <wp:positionH relativeFrom="column">
                  <wp:posOffset>4445</wp:posOffset>
                </wp:positionH>
                <wp:positionV relativeFrom="paragraph">
                  <wp:posOffset>3761105</wp:posOffset>
                </wp:positionV>
                <wp:extent cx="5898515" cy="0"/>
                <wp:effectExtent l="17145" t="14605" r="27940" b="23495"/>
                <wp:wrapNone/>
                <wp:docPr id="519" name="Straight Connector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F515D5" id="Straight Connector 519"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" strokeweight=".96pt"/>
            </w:pict>
          </mc:Fallback>
        </mc:AlternateContent>
      </w:r>
    </w:p>
    <w:p w14:paraId="3EBA67C1" w14:textId="77777777" w:rsidR="00304945" w:rsidRDefault="00304945" w:rsidP="00304945">
      <w:pPr>
        <w:spacing w:line="200" w:lineRule="exact"/>
        <w:rPr>
          <w:rFonts w:eastAsia="Times New Roman"/>
        </w:rPr>
      </w:pPr>
    </w:p>
    <w:p w14:paraId="102B3B12" w14:textId="77777777" w:rsidR="00304945" w:rsidRDefault="00304945" w:rsidP="00304945">
      <w:pPr>
        <w:spacing w:line="200" w:lineRule="exact"/>
        <w:rPr>
          <w:rFonts w:eastAsia="Times New Roman"/>
        </w:rPr>
      </w:pPr>
    </w:p>
    <w:p w14:paraId="6585E0DA" w14:textId="77777777" w:rsidR="00304945" w:rsidRDefault="00304945" w:rsidP="00304945">
      <w:pPr>
        <w:spacing w:line="200" w:lineRule="exact"/>
        <w:rPr>
          <w:rFonts w:eastAsia="Times New Roman"/>
        </w:rPr>
      </w:pPr>
    </w:p>
    <w:p w14:paraId="5C0FF7B1" w14:textId="77777777" w:rsidR="00304945" w:rsidRDefault="00304945" w:rsidP="00304945">
      <w:pPr>
        <w:spacing w:line="200" w:lineRule="exact"/>
        <w:rPr>
          <w:rFonts w:eastAsia="Times New Roman"/>
        </w:rPr>
      </w:pPr>
    </w:p>
    <w:p w14:paraId="6B9E1BBD" w14:textId="77777777" w:rsidR="00304945" w:rsidRDefault="00304945" w:rsidP="00304945">
      <w:pPr>
        <w:spacing w:line="338" w:lineRule="exact"/>
        <w:rPr>
          <w:rFonts w:eastAsia="Times New Roman"/>
        </w:rPr>
      </w:pPr>
    </w:p>
    <w:p w14:paraId="2B9B04B8" w14:textId="77777777" w:rsidR="00304945" w:rsidRDefault="00304945" w:rsidP="00304945">
      <w:pPr>
        <w:spacing w:line="0" w:lineRule="atLeast"/>
        <w:ind w:left="700"/>
        <w:rPr>
          <w:rFonts w:ascii="Arial" w:eastAsia="Arial" w:hAnsi="Arial"/>
          <w:b/>
          <w:color w:val="00A9CE"/>
          <w:sz w:val="41"/>
        </w:rPr>
      </w:pPr>
      <w:r>
        <w:rPr>
          <w:rFonts w:ascii="Arial" w:eastAsia="Arial" w:hAnsi="Arial"/>
          <w:b/>
          <w:color w:val="00A9CE"/>
          <w:sz w:val="41"/>
        </w:rPr>
        <w:t>BUT FIRST… A BIT OF BACKGROUND</w:t>
      </w:r>
    </w:p>
    <w:p w14:paraId="7510BF69" w14:textId="007294C2"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749376" behindDoc="1" locked="0" layoutInCell="1" allowOverlap="1" wp14:anchorId="43BFCAA4" wp14:editId="2841D419">
            <wp:simplePos x="0" y="0"/>
            <wp:positionH relativeFrom="column">
              <wp:posOffset>4606290</wp:posOffset>
            </wp:positionH>
            <wp:positionV relativeFrom="paragraph">
              <wp:posOffset>-226060</wp:posOffset>
            </wp:positionV>
            <wp:extent cx="935990" cy="201295"/>
            <wp:effectExtent l="0" t="0" r="3810" b="1905"/>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750400" behindDoc="1" locked="0" layoutInCell="1" allowOverlap="1" wp14:anchorId="2FCDCAEC" wp14:editId="10885AF5">
            <wp:simplePos x="0" y="0"/>
            <wp:positionH relativeFrom="column">
              <wp:posOffset>4606290</wp:posOffset>
            </wp:positionH>
            <wp:positionV relativeFrom="paragraph">
              <wp:posOffset>-226060</wp:posOffset>
            </wp:positionV>
            <wp:extent cx="935990" cy="201295"/>
            <wp:effectExtent l="0" t="0" r="3810" b="1905"/>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751424" behindDoc="1" locked="0" layoutInCell="1" allowOverlap="1" wp14:anchorId="04EE954E" wp14:editId="22B9C967">
                <wp:simplePos x="0" y="0"/>
                <wp:positionH relativeFrom="column">
                  <wp:posOffset>373380</wp:posOffset>
                </wp:positionH>
                <wp:positionV relativeFrom="paragraph">
                  <wp:posOffset>32385</wp:posOffset>
                </wp:positionV>
                <wp:extent cx="5160645" cy="0"/>
                <wp:effectExtent l="17780" t="6985" r="28575" b="31115"/>
                <wp:wrapNone/>
                <wp:docPr id="516" name="Straight Connector 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BDC7F" id="Straight Connector 516"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55pt" to="435.75pt,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nf9S0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" strokecolor="#58595b" strokeweight=".48pt"/>
            </w:pict>
          </mc:Fallback>
        </mc:AlternateContent>
      </w:r>
    </w:p>
    <w:p w14:paraId="1E8C24AB" w14:textId="77777777" w:rsidR="00304945" w:rsidRDefault="00304945" w:rsidP="00304945">
      <w:pPr>
        <w:spacing w:line="200" w:lineRule="exact"/>
        <w:rPr>
          <w:rFonts w:eastAsia="Times New Roman"/>
        </w:rPr>
      </w:pPr>
    </w:p>
    <w:p w14:paraId="016781FA" w14:textId="77777777" w:rsidR="00304945" w:rsidRDefault="00304945" w:rsidP="00304945">
      <w:pPr>
        <w:spacing w:line="225" w:lineRule="exact"/>
        <w:rPr>
          <w:rFonts w:eastAsia="Times New Roman"/>
        </w:rPr>
      </w:pPr>
    </w:p>
    <w:p w14:paraId="7AF1FCBA" w14:textId="77777777" w:rsidR="00304945" w:rsidRDefault="00304945" w:rsidP="00304945">
      <w:pPr>
        <w:spacing w:line="261" w:lineRule="auto"/>
        <w:ind w:left="640" w:right="1280"/>
        <w:rPr>
          <w:rFonts w:ascii="Arial" w:eastAsia="Arial" w:hAnsi="Arial"/>
          <w:b/>
          <w:sz w:val="26"/>
        </w:rPr>
      </w:pPr>
      <w:r>
        <w:rPr>
          <w:rFonts w:ascii="Arial" w:eastAsia="Arial" w:hAnsi="Arial"/>
          <w:b/>
          <w:sz w:val="26"/>
        </w:rPr>
        <w:t>Question: What have you learned in your course (and beyond) that prepares you for your career?</w:t>
      </w:r>
    </w:p>
    <w:p w14:paraId="30797285" w14:textId="77777777" w:rsidR="00304945" w:rsidRDefault="00304945" w:rsidP="00304945">
      <w:pPr>
        <w:spacing w:line="185" w:lineRule="exact"/>
        <w:rPr>
          <w:rFonts w:eastAsia="Times New Roman"/>
        </w:rPr>
      </w:pPr>
    </w:p>
    <w:p w14:paraId="3E2B1C94" w14:textId="77777777" w:rsidR="00304945" w:rsidRDefault="00304945" w:rsidP="00304945">
      <w:pPr>
        <w:numPr>
          <w:ilvl w:val="0"/>
          <w:numId w:val="48"/>
        </w:numPr>
        <w:tabs>
          <w:tab w:val="left" w:pos="820"/>
        </w:tabs>
        <w:spacing w:line="0" w:lineRule="atLeast"/>
        <w:ind w:left="820" w:hanging="183"/>
        <w:rPr>
          <w:rFonts w:ascii="Arial" w:eastAsia="Arial" w:hAnsi="Arial"/>
          <w:b/>
          <w:sz w:val="26"/>
        </w:rPr>
      </w:pPr>
      <w:r>
        <w:rPr>
          <w:rFonts w:ascii="Arial" w:eastAsia="Arial" w:hAnsi="Arial"/>
          <w:b/>
          <w:sz w:val="26"/>
        </w:rPr>
        <w:t>Knowledge</w:t>
      </w:r>
    </w:p>
    <w:p w14:paraId="16F41F74" w14:textId="77777777" w:rsidR="00304945" w:rsidRDefault="00304945" w:rsidP="00304945">
      <w:pPr>
        <w:spacing w:line="73" w:lineRule="exact"/>
        <w:rPr>
          <w:rFonts w:ascii="Arial" w:eastAsia="Arial" w:hAnsi="Arial"/>
          <w:b/>
          <w:sz w:val="26"/>
        </w:rPr>
      </w:pPr>
    </w:p>
    <w:p w14:paraId="2E6755C5" w14:textId="77777777" w:rsidR="00304945" w:rsidRDefault="00304945" w:rsidP="00304945">
      <w:pPr>
        <w:numPr>
          <w:ilvl w:val="0"/>
          <w:numId w:val="48"/>
        </w:numPr>
        <w:tabs>
          <w:tab w:val="left" w:pos="820"/>
        </w:tabs>
        <w:spacing w:line="0" w:lineRule="atLeast"/>
        <w:ind w:left="820" w:hanging="183"/>
        <w:rPr>
          <w:rFonts w:ascii="Arial" w:eastAsia="Arial" w:hAnsi="Arial"/>
          <w:b/>
          <w:sz w:val="26"/>
        </w:rPr>
      </w:pPr>
      <w:r>
        <w:rPr>
          <w:rFonts w:ascii="Arial" w:eastAsia="Arial" w:hAnsi="Arial"/>
          <w:b/>
          <w:sz w:val="26"/>
        </w:rPr>
        <w:t>Your skills (how to apply that knowledge)</w:t>
      </w:r>
    </w:p>
    <w:p w14:paraId="4D523BFC" w14:textId="77777777" w:rsidR="00304945" w:rsidRDefault="00304945" w:rsidP="00304945">
      <w:pPr>
        <w:spacing w:line="72" w:lineRule="exact"/>
        <w:rPr>
          <w:rFonts w:ascii="Arial" w:eastAsia="Arial" w:hAnsi="Arial"/>
          <w:b/>
          <w:sz w:val="26"/>
        </w:rPr>
      </w:pPr>
    </w:p>
    <w:p w14:paraId="66D40F15" w14:textId="77777777" w:rsidR="00304945" w:rsidRDefault="00304945" w:rsidP="00304945">
      <w:pPr>
        <w:numPr>
          <w:ilvl w:val="0"/>
          <w:numId w:val="48"/>
        </w:numPr>
        <w:tabs>
          <w:tab w:val="left" w:pos="820"/>
        </w:tabs>
        <w:spacing w:line="0" w:lineRule="atLeast"/>
        <w:ind w:left="820" w:hanging="183"/>
        <w:rPr>
          <w:rFonts w:ascii="Arial" w:eastAsia="Arial" w:hAnsi="Arial"/>
          <w:b/>
          <w:sz w:val="26"/>
        </w:rPr>
      </w:pPr>
      <w:r>
        <w:rPr>
          <w:rFonts w:ascii="Arial" w:eastAsia="Arial" w:hAnsi="Arial"/>
          <w:b/>
          <w:sz w:val="26"/>
        </w:rPr>
        <w:t>Insight into what’s out there</w:t>
      </w:r>
    </w:p>
    <w:p w14:paraId="70537EFA" w14:textId="77777777" w:rsidR="00304945" w:rsidRDefault="00304945" w:rsidP="00304945">
      <w:pPr>
        <w:spacing w:line="70" w:lineRule="exact"/>
        <w:rPr>
          <w:rFonts w:ascii="Arial" w:eastAsia="Arial" w:hAnsi="Arial"/>
          <w:b/>
          <w:sz w:val="26"/>
        </w:rPr>
      </w:pPr>
    </w:p>
    <w:p w14:paraId="4E3B41AB" w14:textId="77777777" w:rsidR="00304945" w:rsidRDefault="00304945" w:rsidP="00304945">
      <w:pPr>
        <w:numPr>
          <w:ilvl w:val="1"/>
          <w:numId w:val="48"/>
        </w:numPr>
        <w:tabs>
          <w:tab w:val="left" w:pos="1080"/>
        </w:tabs>
        <w:spacing w:line="0" w:lineRule="atLeast"/>
        <w:ind w:left="1080" w:hanging="172"/>
        <w:rPr>
          <w:rFonts w:ascii="Arial" w:eastAsia="Arial" w:hAnsi="Arial"/>
          <w:b/>
          <w:sz w:val="26"/>
        </w:rPr>
      </w:pPr>
      <w:r>
        <w:rPr>
          <w:rFonts w:ascii="Arial" w:eastAsia="Arial" w:hAnsi="Arial"/>
          <w:b/>
          <w:sz w:val="26"/>
        </w:rPr>
        <w:t>Context of today’s world</w:t>
      </w:r>
    </w:p>
    <w:p w14:paraId="525318E8" w14:textId="77777777" w:rsidR="00304945" w:rsidRDefault="00304945" w:rsidP="00304945">
      <w:pPr>
        <w:spacing w:line="73" w:lineRule="exact"/>
        <w:rPr>
          <w:rFonts w:ascii="Arial" w:eastAsia="Arial" w:hAnsi="Arial"/>
          <w:b/>
          <w:sz w:val="26"/>
        </w:rPr>
      </w:pPr>
    </w:p>
    <w:p w14:paraId="58EF69AD" w14:textId="77777777" w:rsidR="00304945" w:rsidRDefault="00304945" w:rsidP="00304945">
      <w:pPr>
        <w:numPr>
          <w:ilvl w:val="1"/>
          <w:numId w:val="48"/>
        </w:numPr>
        <w:tabs>
          <w:tab w:val="left" w:pos="1080"/>
        </w:tabs>
        <w:spacing w:line="0" w:lineRule="atLeast"/>
        <w:ind w:left="1080" w:hanging="172"/>
        <w:rPr>
          <w:rFonts w:ascii="Arial" w:eastAsia="Arial" w:hAnsi="Arial"/>
          <w:b/>
          <w:sz w:val="26"/>
        </w:rPr>
      </w:pPr>
      <w:r>
        <w:rPr>
          <w:rFonts w:ascii="Arial" w:eastAsia="Arial" w:hAnsi="Arial"/>
          <w:b/>
          <w:sz w:val="26"/>
        </w:rPr>
        <w:t>Industry</w:t>
      </w:r>
    </w:p>
    <w:p w14:paraId="73B5F32D" w14:textId="77777777" w:rsidR="00304945" w:rsidRDefault="00304945" w:rsidP="00304945">
      <w:pPr>
        <w:spacing w:line="70" w:lineRule="exact"/>
        <w:rPr>
          <w:rFonts w:ascii="Arial" w:eastAsia="Arial" w:hAnsi="Arial"/>
          <w:b/>
          <w:sz w:val="26"/>
        </w:rPr>
      </w:pPr>
    </w:p>
    <w:p w14:paraId="263F03AE" w14:textId="77777777" w:rsidR="00304945" w:rsidRDefault="00304945" w:rsidP="00304945">
      <w:pPr>
        <w:numPr>
          <w:ilvl w:val="1"/>
          <w:numId w:val="48"/>
        </w:numPr>
        <w:tabs>
          <w:tab w:val="left" w:pos="1080"/>
        </w:tabs>
        <w:spacing w:line="0" w:lineRule="atLeast"/>
        <w:ind w:left="1080" w:hanging="172"/>
        <w:rPr>
          <w:rFonts w:ascii="Arial" w:eastAsia="Arial" w:hAnsi="Arial"/>
          <w:b/>
          <w:sz w:val="26"/>
        </w:rPr>
      </w:pPr>
      <w:proofErr w:type="spellStart"/>
      <w:r>
        <w:rPr>
          <w:rFonts w:ascii="Arial" w:eastAsia="Arial" w:hAnsi="Arial"/>
          <w:b/>
          <w:sz w:val="26"/>
        </w:rPr>
        <w:t>Organisations</w:t>
      </w:r>
      <w:proofErr w:type="spellEnd"/>
    </w:p>
    <w:p w14:paraId="5A7CE747" w14:textId="77777777" w:rsidR="00304945" w:rsidRDefault="00304945" w:rsidP="00304945">
      <w:pPr>
        <w:spacing w:line="73" w:lineRule="exact"/>
        <w:rPr>
          <w:rFonts w:ascii="Arial" w:eastAsia="Arial" w:hAnsi="Arial"/>
          <w:b/>
          <w:sz w:val="26"/>
        </w:rPr>
      </w:pPr>
    </w:p>
    <w:p w14:paraId="04C16A0F" w14:textId="77777777" w:rsidR="00304945" w:rsidRDefault="00304945" w:rsidP="00304945">
      <w:pPr>
        <w:numPr>
          <w:ilvl w:val="1"/>
          <w:numId w:val="48"/>
        </w:numPr>
        <w:tabs>
          <w:tab w:val="left" w:pos="1080"/>
        </w:tabs>
        <w:spacing w:line="0" w:lineRule="atLeast"/>
        <w:ind w:left="1080" w:hanging="172"/>
        <w:rPr>
          <w:rFonts w:ascii="Arial" w:eastAsia="Arial" w:hAnsi="Arial"/>
          <w:b/>
          <w:sz w:val="26"/>
        </w:rPr>
      </w:pPr>
      <w:r>
        <w:rPr>
          <w:rFonts w:ascii="Arial" w:eastAsia="Arial" w:hAnsi="Arial"/>
          <w:b/>
          <w:sz w:val="26"/>
        </w:rPr>
        <w:t>Jobs (duties and skills required)</w:t>
      </w:r>
    </w:p>
    <w:p w14:paraId="0B0E7E12" w14:textId="57CE316C" w:rsidR="00304945" w:rsidRDefault="00304945" w:rsidP="00304945">
      <w:pPr>
        <w:spacing w:line="20" w:lineRule="exact"/>
        <w:rPr>
          <w:rFonts w:eastAsia="Times New Roman"/>
        </w:rPr>
      </w:pPr>
      <w:r>
        <w:rPr>
          <w:rFonts w:ascii="Arial" w:eastAsia="Arial" w:hAnsi="Arial"/>
          <w:b/>
          <w:noProof/>
          <w:sz w:val="26"/>
        </w:rPr>
        <w:drawing>
          <wp:anchor distT="0" distB="0" distL="114300" distR="114300" simplePos="0" relativeHeight="251752448" behindDoc="1" locked="0" layoutInCell="1" allowOverlap="1" wp14:anchorId="4FE29572" wp14:editId="67699035">
            <wp:simplePos x="0" y="0"/>
            <wp:positionH relativeFrom="column">
              <wp:posOffset>3257550</wp:posOffset>
            </wp:positionH>
            <wp:positionV relativeFrom="paragraph">
              <wp:posOffset>-996950</wp:posOffset>
            </wp:positionV>
            <wp:extent cx="2058670" cy="92075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058670" cy="9207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6"/>
        </w:rPr>
        <w:drawing>
          <wp:anchor distT="0" distB="0" distL="114300" distR="114300" simplePos="0" relativeHeight="251753472" behindDoc="1" locked="0" layoutInCell="1" allowOverlap="1" wp14:anchorId="428C1486" wp14:editId="2489B3E0">
            <wp:simplePos x="0" y="0"/>
            <wp:positionH relativeFrom="column">
              <wp:posOffset>3257550</wp:posOffset>
            </wp:positionH>
            <wp:positionV relativeFrom="paragraph">
              <wp:posOffset>-996950</wp:posOffset>
            </wp:positionV>
            <wp:extent cx="2058670" cy="920750"/>
            <wp:effectExtent l="0" t="0" r="0"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8670" cy="920750"/>
                    </a:xfrm>
                    <a:prstGeom prst="rect">
                      <a:avLst/>
                    </a:prstGeom>
                    <a:noFill/>
                  </pic:spPr>
                </pic:pic>
              </a:graphicData>
            </a:graphic>
            <wp14:sizeRelH relativeFrom="page">
              <wp14:pctWidth>0</wp14:pctWidth>
            </wp14:sizeRelH>
            <wp14:sizeRelV relativeFrom="page">
              <wp14:pctHeight>0</wp14:pctHeight>
            </wp14:sizeRelV>
          </wp:anchor>
        </w:drawing>
      </w:r>
    </w:p>
    <w:p w14:paraId="460729FE" w14:textId="77777777" w:rsidR="00304945" w:rsidRDefault="00304945" w:rsidP="00304945">
      <w:pPr>
        <w:spacing w:line="200" w:lineRule="exact"/>
        <w:rPr>
          <w:rFonts w:eastAsia="Times New Roman"/>
        </w:rPr>
      </w:pPr>
    </w:p>
    <w:p w14:paraId="1BE2CA9F" w14:textId="77777777" w:rsidR="00304945" w:rsidRDefault="00304945" w:rsidP="00304945">
      <w:pPr>
        <w:spacing w:line="355" w:lineRule="exact"/>
        <w:rPr>
          <w:rFonts w:eastAsia="Times New Roman"/>
        </w:rPr>
      </w:pPr>
    </w:p>
    <w:p w14:paraId="6683E4F7"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w:t>
      </w:r>
    </w:p>
    <w:p w14:paraId="6CF3C233"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5E6E2300" w14:textId="77777777" w:rsidR="00304945" w:rsidRDefault="00304945" w:rsidP="00304945">
      <w:pPr>
        <w:spacing w:line="200" w:lineRule="exact"/>
        <w:rPr>
          <w:rFonts w:eastAsia="Times New Roman"/>
        </w:rPr>
      </w:pPr>
    </w:p>
    <w:p w14:paraId="4241963C" w14:textId="77777777" w:rsidR="00304945" w:rsidRDefault="00304945" w:rsidP="00304945">
      <w:pPr>
        <w:spacing w:line="200" w:lineRule="exact"/>
        <w:rPr>
          <w:rFonts w:eastAsia="Times New Roman"/>
        </w:rPr>
      </w:pPr>
    </w:p>
    <w:p w14:paraId="692D5077" w14:textId="77777777" w:rsidR="00304945" w:rsidRDefault="00304945" w:rsidP="00304945">
      <w:pPr>
        <w:spacing w:line="366" w:lineRule="exact"/>
        <w:rPr>
          <w:rFonts w:eastAsia="Times New Roman"/>
        </w:rPr>
      </w:pPr>
    </w:p>
    <w:p w14:paraId="0A74C8D0" w14:textId="77777777" w:rsidR="00304945" w:rsidRDefault="00304945" w:rsidP="00304945">
      <w:pPr>
        <w:spacing w:line="0" w:lineRule="atLeast"/>
        <w:ind w:left="9780"/>
        <w:rPr>
          <w:rFonts w:ascii="Arial" w:eastAsia="Arial" w:hAnsi="Arial"/>
          <w:b/>
          <w:sz w:val="21"/>
        </w:rPr>
      </w:pPr>
      <w:r>
        <w:rPr>
          <w:rFonts w:ascii="Arial" w:eastAsia="Arial" w:hAnsi="Arial"/>
          <w:b/>
          <w:sz w:val="21"/>
        </w:rPr>
        <w:lastRenderedPageBreak/>
        <w:t>1</w:t>
      </w:r>
    </w:p>
    <w:p w14:paraId="3D489666"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24BEA1CB" w14:textId="77777777" w:rsidR="00304945" w:rsidRDefault="00304945" w:rsidP="00304945">
      <w:pPr>
        <w:spacing w:line="0" w:lineRule="atLeast"/>
        <w:jc w:val="right"/>
        <w:rPr>
          <w:rFonts w:ascii="Arial" w:eastAsia="Arial" w:hAnsi="Arial"/>
          <w:b/>
        </w:rPr>
      </w:pPr>
      <w:r>
        <w:rPr>
          <w:rFonts w:ascii="Arial" w:eastAsia="Arial" w:hAnsi="Arial"/>
          <w:b/>
        </w:rPr>
        <w:lastRenderedPageBreak/>
        <w:t>18/09/2020</w:t>
      </w:r>
    </w:p>
    <w:p w14:paraId="4051C150" w14:textId="55367440"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754496" behindDoc="1" locked="0" layoutInCell="1" allowOverlap="1" wp14:anchorId="12FC37EB" wp14:editId="647E1D49">
                <wp:simplePos x="0" y="0"/>
                <wp:positionH relativeFrom="column">
                  <wp:posOffset>4445</wp:posOffset>
                </wp:positionH>
                <wp:positionV relativeFrom="paragraph">
                  <wp:posOffset>711835</wp:posOffset>
                </wp:positionV>
                <wp:extent cx="5898515" cy="0"/>
                <wp:effectExtent l="17145" t="13335" r="27940" b="24765"/>
                <wp:wrapNone/>
                <wp:docPr id="513" name="Straight Connector 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FBF81" id="Straight Connector 513"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55520" behindDoc="1" locked="0" layoutInCell="1" allowOverlap="1" wp14:anchorId="70F9E0AD" wp14:editId="0728CDDA">
                <wp:simplePos x="0" y="0"/>
                <wp:positionH relativeFrom="column">
                  <wp:posOffset>10795</wp:posOffset>
                </wp:positionH>
                <wp:positionV relativeFrom="paragraph">
                  <wp:posOffset>705485</wp:posOffset>
                </wp:positionV>
                <wp:extent cx="0" cy="3316605"/>
                <wp:effectExtent l="10795" t="6985" r="27305" b="29210"/>
                <wp:wrapNone/>
                <wp:docPr id="512" name="Straight Connector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475BF" id="Straight Connector 512" o:spid="_x0000_s1026" style="position:absolute;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BKotdA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56544" behindDoc="1" locked="0" layoutInCell="1" allowOverlap="1" wp14:anchorId="3D2D306E" wp14:editId="32DAB400">
                <wp:simplePos x="0" y="0"/>
                <wp:positionH relativeFrom="column">
                  <wp:posOffset>5896610</wp:posOffset>
                </wp:positionH>
                <wp:positionV relativeFrom="paragraph">
                  <wp:posOffset>705485</wp:posOffset>
                </wp:positionV>
                <wp:extent cx="0" cy="3316605"/>
                <wp:effectExtent l="16510" t="6985" r="21590" b="29210"/>
                <wp:wrapNone/>
                <wp:docPr id="511" name="Straight Connector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C92911" id="Straight Connector 511"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" strokeweight=".96pt"/>
            </w:pict>
          </mc:Fallback>
        </mc:AlternateContent>
      </w:r>
      <w:r>
        <w:rPr>
          <w:rFonts w:ascii="Arial" w:eastAsia="Arial" w:hAnsi="Arial"/>
          <w:b/>
          <w:noProof/>
        </w:rPr>
        <mc:AlternateContent>
          <mc:Choice Requires="wps">
            <w:drawing>
              <wp:anchor distT="0" distB="0" distL="114300" distR="114300" simplePos="0" relativeHeight="251757568" behindDoc="1" locked="0" layoutInCell="1" allowOverlap="1" wp14:anchorId="09A7AEE0" wp14:editId="251AA5C2">
                <wp:simplePos x="0" y="0"/>
                <wp:positionH relativeFrom="column">
                  <wp:posOffset>4445</wp:posOffset>
                </wp:positionH>
                <wp:positionV relativeFrom="paragraph">
                  <wp:posOffset>4015740</wp:posOffset>
                </wp:positionV>
                <wp:extent cx="5898515" cy="0"/>
                <wp:effectExtent l="17145" t="15240" r="27940" b="22860"/>
                <wp:wrapNone/>
                <wp:docPr id="510" name="Straight Connector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ED81D5" id="Straight Connector 510"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GSiAdoqAgAAVAQAAA4AAAAAAAAAAAAAAAAALAIAAGRycy9lMm9E&#10;b2MueG1sUEsBAi0AFAAGAAgAAAAhANwvJWzdAAAACAEAAA8AAAAAAAAAAAAAAAAAggQAAGRycy9k&#10;b3ducmV2LnhtbFBLBQYAAAAABAAEAPMAAACMBQAAAAA=&#10;" strokeweight=".96pt"/>
            </w:pict>
          </mc:Fallback>
        </mc:AlternateContent>
      </w:r>
    </w:p>
    <w:p w14:paraId="1B71E85D" w14:textId="77777777" w:rsidR="00304945" w:rsidRDefault="00304945" w:rsidP="00304945">
      <w:pPr>
        <w:spacing w:line="200" w:lineRule="exact"/>
        <w:rPr>
          <w:rFonts w:eastAsia="Times New Roman"/>
        </w:rPr>
      </w:pPr>
    </w:p>
    <w:p w14:paraId="7BEC0A81" w14:textId="77777777" w:rsidR="00304945" w:rsidRDefault="00304945" w:rsidP="00304945">
      <w:pPr>
        <w:spacing w:line="200" w:lineRule="exact"/>
        <w:rPr>
          <w:rFonts w:eastAsia="Times New Roman"/>
        </w:rPr>
      </w:pPr>
    </w:p>
    <w:p w14:paraId="295BE516" w14:textId="77777777" w:rsidR="00304945" w:rsidRDefault="00304945" w:rsidP="00304945">
      <w:pPr>
        <w:spacing w:line="200" w:lineRule="exact"/>
        <w:rPr>
          <w:rFonts w:eastAsia="Times New Roman"/>
        </w:rPr>
      </w:pPr>
    </w:p>
    <w:p w14:paraId="457037F6" w14:textId="77777777" w:rsidR="00304945" w:rsidRDefault="00304945" w:rsidP="00304945">
      <w:pPr>
        <w:spacing w:line="200" w:lineRule="exact"/>
        <w:rPr>
          <w:rFonts w:eastAsia="Times New Roman"/>
        </w:rPr>
      </w:pPr>
    </w:p>
    <w:p w14:paraId="7D1FB054" w14:textId="77777777" w:rsidR="00304945" w:rsidRDefault="00304945" w:rsidP="00304945">
      <w:pPr>
        <w:spacing w:line="200" w:lineRule="exact"/>
        <w:rPr>
          <w:rFonts w:eastAsia="Times New Roman"/>
        </w:rPr>
      </w:pPr>
    </w:p>
    <w:p w14:paraId="43BC9029" w14:textId="77777777" w:rsidR="00304945" w:rsidRDefault="00304945" w:rsidP="00304945">
      <w:pPr>
        <w:spacing w:line="200" w:lineRule="exact"/>
        <w:rPr>
          <w:rFonts w:eastAsia="Times New Roman"/>
        </w:rPr>
      </w:pPr>
    </w:p>
    <w:p w14:paraId="33F3424C" w14:textId="77777777" w:rsidR="00304945" w:rsidRDefault="00304945" w:rsidP="00304945">
      <w:pPr>
        <w:spacing w:line="341" w:lineRule="exact"/>
        <w:rPr>
          <w:rFonts w:eastAsia="Times New Roman"/>
        </w:rPr>
      </w:pPr>
    </w:p>
    <w:p w14:paraId="16432971" w14:textId="77777777" w:rsidR="00304945" w:rsidRDefault="00304945" w:rsidP="00304945">
      <w:pPr>
        <w:spacing w:line="0" w:lineRule="atLeast"/>
        <w:ind w:left="700"/>
        <w:rPr>
          <w:rFonts w:ascii="Arial" w:eastAsia="Arial" w:hAnsi="Arial"/>
          <w:b/>
          <w:color w:val="00A9CE"/>
          <w:sz w:val="41"/>
        </w:rPr>
      </w:pPr>
      <w:r>
        <w:rPr>
          <w:rFonts w:ascii="Arial" w:eastAsia="Arial" w:hAnsi="Arial"/>
          <w:b/>
          <w:color w:val="00A9CE"/>
          <w:sz w:val="41"/>
        </w:rPr>
        <w:t>QUESTION</w:t>
      </w:r>
    </w:p>
    <w:p w14:paraId="299980A3" w14:textId="23724540"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758592" behindDoc="1" locked="0" layoutInCell="1" allowOverlap="1" wp14:anchorId="00EC82B9" wp14:editId="526262B9">
            <wp:simplePos x="0" y="0"/>
            <wp:positionH relativeFrom="column">
              <wp:posOffset>4606290</wp:posOffset>
            </wp:positionH>
            <wp:positionV relativeFrom="paragraph">
              <wp:posOffset>-227330</wp:posOffset>
            </wp:positionV>
            <wp:extent cx="935990" cy="201295"/>
            <wp:effectExtent l="0" t="0" r="3810" b="1905"/>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759616" behindDoc="1" locked="0" layoutInCell="1" allowOverlap="1" wp14:anchorId="0C5FA14B" wp14:editId="580C9D08">
            <wp:simplePos x="0" y="0"/>
            <wp:positionH relativeFrom="column">
              <wp:posOffset>4606290</wp:posOffset>
            </wp:positionH>
            <wp:positionV relativeFrom="paragraph">
              <wp:posOffset>-227330</wp:posOffset>
            </wp:positionV>
            <wp:extent cx="935990" cy="201295"/>
            <wp:effectExtent l="0" t="0" r="3810" b="190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760640" behindDoc="1" locked="0" layoutInCell="1" allowOverlap="1" wp14:anchorId="4BBB628F" wp14:editId="3C35FD1D">
                <wp:simplePos x="0" y="0"/>
                <wp:positionH relativeFrom="column">
                  <wp:posOffset>373380</wp:posOffset>
                </wp:positionH>
                <wp:positionV relativeFrom="paragraph">
                  <wp:posOffset>30480</wp:posOffset>
                </wp:positionV>
                <wp:extent cx="5160645" cy="0"/>
                <wp:effectExtent l="17780" t="17780" r="28575" b="20320"/>
                <wp:wrapNone/>
                <wp:docPr id="507" name="Straight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C695A" id="Straight Connector 507"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4pt" to="435.75pt,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" strokecolor="#58595b" strokeweight=".48pt"/>
            </w:pict>
          </mc:Fallback>
        </mc:AlternateContent>
      </w:r>
    </w:p>
    <w:p w14:paraId="00E8A39E" w14:textId="77777777" w:rsidR="00304945" w:rsidRDefault="00304945" w:rsidP="00304945">
      <w:pPr>
        <w:spacing w:line="200" w:lineRule="exact"/>
        <w:rPr>
          <w:rFonts w:eastAsia="Times New Roman"/>
        </w:rPr>
      </w:pPr>
    </w:p>
    <w:p w14:paraId="77D992ED" w14:textId="77777777" w:rsidR="00304945" w:rsidRDefault="00304945" w:rsidP="00304945">
      <w:pPr>
        <w:spacing w:line="223" w:lineRule="exact"/>
        <w:rPr>
          <w:rFonts w:eastAsia="Times New Roman"/>
        </w:rPr>
      </w:pPr>
    </w:p>
    <w:p w14:paraId="70E68695" w14:textId="77777777" w:rsidR="00304945" w:rsidRDefault="00304945" w:rsidP="00304945">
      <w:pPr>
        <w:spacing w:line="261" w:lineRule="auto"/>
        <w:ind w:left="640" w:right="1980"/>
        <w:rPr>
          <w:rFonts w:ascii="Arial" w:eastAsia="Arial" w:hAnsi="Arial"/>
          <w:b/>
          <w:sz w:val="26"/>
        </w:rPr>
      </w:pPr>
      <w:r>
        <w:rPr>
          <w:rFonts w:ascii="Arial" w:eastAsia="Arial" w:hAnsi="Arial"/>
          <w:b/>
          <w:sz w:val="26"/>
        </w:rPr>
        <w:t>So, you’ve learned lots in your course (and beyond) that prepares you for your career.</w:t>
      </w:r>
    </w:p>
    <w:p w14:paraId="56C5EA81" w14:textId="77777777" w:rsidR="00304945" w:rsidRDefault="00304945" w:rsidP="00304945">
      <w:pPr>
        <w:spacing w:line="29" w:lineRule="exact"/>
        <w:rPr>
          <w:rFonts w:eastAsia="Times New Roman"/>
        </w:rPr>
      </w:pPr>
    </w:p>
    <w:p w14:paraId="01C231C1" w14:textId="77777777" w:rsidR="00304945" w:rsidRDefault="00304945" w:rsidP="00304945">
      <w:pPr>
        <w:spacing w:line="261" w:lineRule="auto"/>
        <w:ind w:left="640" w:right="2320"/>
        <w:rPr>
          <w:rFonts w:ascii="Arial" w:eastAsia="Arial" w:hAnsi="Arial"/>
          <w:b/>
          <w:sz w:val="26"/>
        </w:rPr>
      </w:pPr>
      <w:r>
        <w:rPr>
          <w:rFonts w:ascii="Arial" w:eastAsia="Arial" w:hAnsi="Arial"/>
          <w:b/>
          <w:sz w:val="26"/>
        </w:rPr>
        <w:t>How do you know that what have you learned in your course (and beyond) prepares you for your career?</w:t>
      </w:r>
    </w:p>
    <w:p w14:paraId="11FB7941" w14:textId="77777777" w:rsidR="00304945" w:rsidRDefault="00304945" w:rsidP="00304945">
      <w:pPr>
        <w:spacing w:line="200" w:lineRule="exact"/>
        <w:rPr>
          <w:rFonts w:eastAsia="Times New Roman"/>
        </w:rPr>
      </w:pPr>
    </w:p>
    <w:p w14:paraId="776778AC" w14:textId="77777777" w:rsidR="00304945" w:rsidRDefault="00304945" w:rsidP="00304945">
      <w:pPr>
        <w:spacing w:line="203" w:lineRule="exact"/>
        <w:rPr>
          <w:rFonts w:eastAsia="Times New Roman"/>
        </w:rPr>
      </w:pPr>
    </w:p>
    <w:p w14:paraId="578D48F5" w14:textId="77777777" w:rsidR="00304945" w:rsidRDefault="00304945" w:rsidP="00304945">
      <w:pPr>
        <w:spacing w:line="0" w:lineRule="atLeast"/>
        <w:ind w:left="640"/>
        <w:rPr>
          <w:rFonts w:ascii="Arial" w:eastAsia="Arial" w:hAnsi="Arial"/>
          <w:b/>
          <w:sz w:val="26"/>
        </w:rPr>
      </w:pPr>
      <w:r>
        <w:rPr>
          <w:rFonts w:ascii="Arial" w:eastAsia="Arial" w:hAnsi="Arial"/>
          <w:b/>
          <w:sz w:val="26"/>
        </w:rPr>
        <w:t>Reflections</w:t>
      </w:r>
    </w:p>
    <w:p w14:paraId="6234BD30" w14:textId="6E8429CB" w:rsidR="00304945" w:rsidRDefault="00304945" w:rsidP="00304945">
      <w:pPr>
        <w:spacing w:line="20" w:lineRule="exact"/>
        <w:rPr>
          <w:rFonts w:eastAsia="Times New Roman"/>
        </w:rPr>
      </w:pPr>
      <w:r>
        <w:rPr>
          <w:rFonts w:ascii="Arial" w:eastAsia="Arial" w:hAnsi="Arial"/>
          <w:b/>
          <w:noProof/>
          <w:sz w:val="26"/>
        </w:rPr>
        <w:drawing>
          <wp:anchor distT="0" distB="0" distL="114300" distR="114300" simplePos="0" relativeHeight="251761664" behindDoc="1" locked="0" layoutInCell="1" allowOverlap="1" wp14:anchorId="6EC0E2A6" wp14:editId="6F5016B6">
            <wp:simplePos x="0" y="0"/>
            <wp:positionH relativeFrom="column">
              <wp:posOffset>3257550</wp:posOffset>
            </wp:positionH>
            <wp:positionV relativeFrom="paragraph">
              <wp:posOffset>-153035</wp:posOffset>
            </wp:positionV>
            <wp:extent cx="2058670" cy="920750"/>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058670" cy="9207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6"/>
        </w:rPr>
        <w:drawing>
          <wp:anchor distT="0" distB="0" distL="114300" distR="114300" simplePos="0" relativeHeight="251762688" behindDoc="1" locked="0" layoutInCell="1" allowOverlap="1" wp14:anchorId="78C3E29A" wp14:editId="0705C706">
            <wp:simplePos x="0" y="0"/>
            <wp:positionH relativeFrom="column">
              <wp:posOffset>3257550</wp:posOffset>
            </wp:positionH>
            <wp:positionV relativeFrom="paragraph">
              <wp:posOffset>-153035</wp:posOffset>
            </wp:positionV>
            <wp:extent cx="2058670" cy="920750"/>
            <wp:effectExtent l="0" t="0" r="0"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8670" cy="920750"/>
                    </a:xfrm>
                    <a:prstGeom prst="rect">
                      <a:avLst/>
                    </a:prstGeom>
                    <a:noFill/>
                  </pic:spPr>
                </pic:pic>
              </a:graphicData>
            </a:graphic>
            <wp14:sizeRelH relativeFrom="page">
              <wp14:pctWidth>0</wp14:pctWidth>
            </wp14:sizeRelH>
            <wp14:sizeRelV relativeFrom="page">
              <wp14:pctHeight>0</wp14:pctHeight>
            </wp14:sizeRelV>
          </wp:anchor>
        </w:drawing>
      </w:r>
    </w:p>
    <w:p w14:paraId="1C4AC0A4" w14:textId="77777777" w:rsidR="00304945" w:rsidRDefault="00304945" w:rsidP="00304945">
      <w:pPr>
        <w:spacing w:line="53" w:lineRule="exact"/>
        <w:rPr>
          <w:rFonts w:eastAsia="Times New Roman"/>
        </w:rPr>
      </w:pPr>
    </w:p>
    <w:p w14:paraId="7ACD241F" w14:textId="77777777" w:rsidR="00304945" w:rsidRDefault="00304945" w:rsidP="00304945">
      <w:pPr>
        <w:spacing w:line="258" w:lineRule="auto"/>
        <w:ind w:left="640" w:right="2340"/>
        <w:rPr>
          <w:rFonts w:ascii="Arial" w:eastAsia="Arial" w:hAnsi="Arial"/>
          <w:b/>
          <w:sz w:val="25"/>
        </w:rPr>
      </w:pPr>
      <w:r>
        <w:rPr>
          <w:rFonts w:ascii="Arial" w:eastAsia="Arial" w:hAnsi="Arial"/>
          <w:b/>
          <w:sz w:val="25"/>
        </w:rPr>
        <w:t xml:space="preserve">By critically </w:t>
      </w:r>
      <w:proofErr w:type="spellStart"/>
      <w:r>
        <w:rPr>
          <w:rFonts w:ascii="Arial" w:eastAsia="Arial" w:hAnsi="Arial"/>
          <w:b/>
          <w:sz w:val="25"/>
        </w:rPr>
        <w:t>analysing</w:t>
      </w:r>
      <w:proofErr w:type="spellEnd"/>
      <w:r>
        <w:rPr>
          <w:rFonts w:ascii="Arial" w:eastAsia="Arial" w:hAnsi="Arial"/>
          <w:b/>
          <w:sz w:val="25"/>
        </w:rPr>
        <w:t xml:space="preserve"> your experience, you make explicit what you know about yourself and (in this case) how</w:t>
      </w:r>
    </w:p>
    <w:p w14:paraId="2AEFC395" w14:textId="77777777" w:rsidR="00304945" w:rsidRDefault="00304945" w:rsidP="00304945">
      <w:pPr>
        <w:spacing w:line="1" w:lineRule="exact"/>
        <w:rPr>
          <w:rFonts w:eastAsia="Times New Roman"/>
        </w:rPr>
      </w:pPr>
    </w:p>
    <w:p w14:paraId="4B2EEA98" w14:textId="77777777" w:rsidR="00304945" w:rsidRDefault="00304945" w:rsidP="00304945">
      <w:pPr>
        <w:spacing w:line="261" w:lineRule="auto"/>
        <w:ind w:left="640" w:right="5560"/>
        <w:rPr>
          <w:rFonts w:ascii="Arial" w:eastAsia="Arial" w:hAnsi="Arial"/>
          <w:b/>
          <w:sz w:val="26"/>
        </w:rPr>
      </w:pPr>
      <w:r>
        <w:rPr>
          <w:rFonts w:ascii="Arial" w:eastAsia="Arial" w:hAnsi="Arial"/>
          <w:b/>
          <w:sz w:val="26"/>
        </w:rPr>
        <w:t>this knowledge fits into the context of your career</w:t>
      </w:r>
    </w:p>
    <w:p w14:paraId="61EA9D49" w14:textId="77777777" w:rsidR="00304945" w:rsidRDefault="00304945" w:rsidP="00304945">
      <w:pPr>
        <w:spacing w:line="200" w:lineRule="exact"/>
        <w:rPr>
          <w:rFonts w:eastAsia="Times New Roman"/>
        </w:rPr>
      </w:pPr>
    </w:p>
    <w:p w14:paraId="00A0F215" w14:textId="77777777" w:rsidR="00304945" w:rsidRDefault="00304945" w:rsidP="00304945">
      <w:pPr>
        <w:spacing w:line="360" w:lineRule="exact"/>
        <w:rPr>
          <w:rFonts w:eastAsia="Times New Roman"/>
        </w:rPr>
      </w:pPr>
    </w:p>
    <w:p w14:paraId="3973CD12"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3</w:t>
      </w:r>
    </w:p>
    <w:p w14:paraId="2A8F0348" w14:textId="60C88A7D"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763712" behindDoc="1" locked="0" layoutInCell="1" allowOverlap="1" wp14:anchorId="0DD92828" wp14:editId="07624A49">
                <wp:simplePos x="0" y="0"/>
                <wp:positionH relativeFrom="column">
                  <wp:posOffset>4445</wp:posOffset>
                </wp:positionH>
                <wp:positionV relativeFrom="paragraph">
                  <wp:posOffset>457200</wp:posOffset>
                </wp:positionV>
                <wp:extent cx="5898515" cy="0"/>
                <wp:effectExtent l="17145" t="12700" r="27940" b="25400"/>
                <wp:wrapNone/>
                <wp:docPr id="504" name="Straight Connector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403029" id="Straight Connector 504" o:spid="_x0000_s1026" style="position:absolute;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CH9JuI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64736" behindDoc="1" locked="0" layoutInCell="1" allowOverlap="1" wp14:anchorId="5EE643E5" wp14:editId="2CD8F74B">
                <wp:simplePos x="0" y="0"/>
                <wp:positionH relativeFrom="column">
                  <wp:posOffset>10795</wp:posOffset>
                </wp:positionH>
                <wp:positionV relativeFrom="paragraph">
                  <wp:posOffset>450850</wp:posOffset>
                </wp:positionV>
                <wp:extent cx="0" cy="3316605"/>
                <wp:effectExtent l="10795" t="19050" r="27305" b="29845"/>
                <wp:wrapNone/>
                <wp:docPr id="503" name="Straight Connector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D0350" id="Straight Connector 503" o:spid="_x0000_s1026" style="position:absolute;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BlMN1w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65760" behindDoc="1" locked="0" layoutInCell="1" allowOverlap="1" wp14:anchorId="42C79F54" wp14:editId="6AC0181D">
                <wp:simplePos x="0" y="0"/>
                <wp:positionH relativeFrom="column">
                  <wp:posOffset>5896610</wp:posOffset>
                </wp:positionH>
                <wp:positionV relativeFrom="paragraph">
                  <wp:posOffset>450850</wp:posOffset>
                </wp:positionV>
                <wp:extent cx="0" cy="3316605"/>
                <wp:effectExtent l="16510" t="19050" r="21590" b="29845"/>
                <wp:wrapNone/>
                <wp:docPr id="502" name="Straight Connector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5F07C" id="Straight Connector 502"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Fmkp28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766784" behindDoc="1" locked="0" layoutInCell="1" allowOverlap="1" wp14:anchorId="7F382C02" wp14:editId="3D3AE38C">
                <wp:simplePos x="0" y="0"/>
                <wp:positionH relativeFrom="column">
                  <wp:posOffset>4445</wp:posOffset>
                </wp:positionH>
                <wp:positionV relativeFrom="paragraph">
                  <wp:posOffset>3761105</wp:posOffset>
                </wp:positionV>
                <wp:extent cx="5898515" cy="0"/>
                <wp:effectExtent l="17145" t="14605" r="27940" b="23495"/>
                <wp:wrapNone/>
                <wp:docPr id="501" name="Straight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285B3B" id="Straight Connector 501"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" strokeweight=".96pt"/>
            </w:pict>
          </mc:Fallback>
        </mc:AlternateContent>
      </w:r>
    </w:p>
    <w:p w14:paraId="4B7DBAFF" w14:textId="77777777" w:rsidR="00304945" w:rsidRDefault="00304945" w:rsidP="00304945">
      <w:pPr>
        <w:spacing w:line="200" w:lineRule="exact"/>
        <w:rPr>
          <w:rFonts w:eastAsia="Times New Roman"/>
        </w:rPr>
      </w:pPr>
    </w:p>
    <w:p w14:paraId="317B9A4F" w14:textId="77777777" w:rsidR="00304945" w:rsidRDefault="00304945" w:rsidP="00304945">
      <w:pPr>
        <w:spacing w:line="200" w:lineRule="exact"/>
        <w:rPr>
          <w:rFonts w:eastAsia="Times New Roman"/>
        </w:rPr>
      </w:pPr>
    </w:p>
    <w:p w14:paraId="6DDBA216" w14:textId="77777777" w:rsidR="00304945" w:rsidRDefault="00304945" w:rsidP="00304945">
      <w:pPr>
        <w:spacing w:line="200" w:lineRule="exact"/>
        <w:rPr>
          <w:rFonts w:eastAsia="Times New Roman"/>
        </w:rPr>
      </w:pPr>
    </w:p>
    <w:p w14:paraId="1DE61A95" w14:textId="77777777" w:rsidR="00304945" w:rsidRDefault="00304945" w:rsidP="00304945">
      <w:pPr>
        <w:spacing w:line="200" w:lineRule="exact"/>
        <w:rPr>
          <w:rFonts w:eastAsia="Times New Roman"/>
        </w:rPr>
      </w:pPr>
    </w:p>
    <w:p w14:paraId="1F9691E2" w14:textId="77777777" w:rsidR="00304945" w:rsidRDefault="00304945" w:rsidP="00304945">
      <w:pPr>
        <w:spacing w:line="367" w:lineRule="exact"/>
        <w:rPr>
          <w:rFonts w:eastAsia="Times New Roman"/>
        </w:rPr>
      </w:pPr>
    </w:p>
    <w:p w14:paraId="6E675714" w14:textId="77777777" w:rsidR="00304945" w:rsidRDefault="00304945" w:rsidP="00304945">
      <w:pPr>
        <w:spacing w:line="0" w:lineRule="atLeast"/>
        <w:ind w:left="620"/>
        <w:rPr>
          <w:rFonts w:ascii="Arial" w:eastAsia="Arial" w:hAnsi="Arial"/>
          <w:b/>
          <w:color w:val="00A9CE"/>
          <w:sz w:val="36"/>
        </w:rPr>
      </w:pPr>
      <w:r>
        <w:rPr>
          <w:rFonts w:ascii="Arial" w:eastAsia="Arial" w:hAnsi="Arial"/>
          <w:b/>
          <w:color w:val="00A9CE"/>
          <w:sz w:val="36"/>
        </w:rPr>
        <w:t>REFLECTIONS FOR EFFECTIVE CAREERS</w:t>
      </w:r>
    </w:p>
    <w:p w14:paraId="0D847B27" w14:textId="7DD75EEC" w:rsidR="00304945" w:rsidRDefault="00304945" w:rsidP="00304945">
      <w:pPr>
        <w:spacing w:line="20" w:lineRule="exact"/>
        <w:rPr>
          <w:rFonts w:eastAsia="Times New Roman"/>
        </w:rPr>
      </w:pPr>
      <w:r>
        <w:rPr>
          <w:rFonts w:ascii="Arial" w:eastAsia="Arial" w:hAnsi="Arial"/>
          <w:b/>
          <w:noProof/>
          <w:color w:val="00A9CE"/>
          <w:sz w:val="36"/>
        </w:rPr>
        <w:drawing>
          <wp:anchor distT="0" distB="0" distL="114300" distR="114300" simplePos="0" relativeHeight="251767808" behindDoc="1" locked="0" layoutInCell="1" allowOverlap="1" wp14:anchorId="28FD4868" wp14:editId="5657B569">
            <wp:simplePos x="0" y="0"/>
            <wp:positionH relativeFrom="column">
              <wp:posOffset>4606290</wp:posOffset>
            </wp:positionH>
            <wp:positionV relativeFrom="paragraph">
              <wp:posOffset>-207645</wp:posOffset>
            </wp:positionV>
            <wp:extent cx="935990" cy="201295"/>
            <wp:effectExtent l="0" t="0" r="3810" b="1905"/>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36"/>
        </w:rPr>
        <w:drawing>
          <wp:anchor distT="0" distB="0" distL="114300" distR="114300" simplePos="0" relativeHeight="251768832" behindDoc="1" locked="0" layoutInCell="1" allowOverlap="1" wp14:anchorId="17CF850A" wp14:editId="4BE36CB4">
            <wp:simplePos x="0" y="0"/>
            <wp:positionH relativeFrom="column">
              <wp:posOffset>4606290</wp:posOffset>
            </wp:positionH>
            <wp:positionV relativeFrom="paragraph">
              <wp:posOffset>-207645</wp:posOffset>
            </wp:positionV>
            <wp:extent cx="935990" cy="201295"/>
            <wp:effectExtent l="0" t="0" r="3810" b="190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36"/>
        </w:rPr>
        <mc:AlternateContent>
          <mc:Choice Requires="wps">
            <w:drawing>
              <wp:anchor distT="0" distB="0" distL="114300" distR="114300" simplePos="0" relativeHeight="251769856" behindDoc="1" locked="0" layoutInCell="1" allowOverlap="1" wp14:anchorId="0F2FA082" wp14:editId="6E3D0453">
                <wp:simplePos x="0" y="0"/>
                <wp:positionH relativeFrom="column">
                  <wp:posOffset>373380</wp:posOffset>
                </wp:positionH>
                <wp:positionV relativeFrom="paragraph">
                  <wp:posOffset>50165</wp:posOffset>
                </wp:positionV>
                <wp:extent cx="5160645" cy="0"/>
                <wp:effectExtent l="17780" t="12065" r="28575" b="26035"/>
                <wp:wrapNone/>
                <wp:docPr id="498" name="Straight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9E1380" id="Straight Connector 498" o:spid="_x0000_s1026" style="position:absolute;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3.95pt" to="435.7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kHVy4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" strokecolor="#58595b" strokeweight=".48pt"/>
            </w:pict>
          </mc:Fallback>
        </mc:AlternateContent>
      </w:r>
    </w:p>
    <w:p w14:paraId="2E753566" w14:textId="77777777" w:rsidR="00304945" w:rsidRDefault="00304945" w:rsidP="00304945">
      <w:pPr>
        <w:spacing w:line="351" w:lineRule="exact"/>
        <w:rPr>
          <w:rFonts w:eastAsia="Times New Roman"/>
        </w:rPr>
      </w:pPr>
    </w:p>
    <w:p w14:paraId="618E66AA" w14:textId="77777777" w:rsidR="00304945" w:rsidRDefault="00304945" w:rsidP="00304945">
      <w:pPr>
        <w:spacing w:line="0" w:lineRule="atLeast"/>
        <w:ind w:left="620"/>
        <w:rPr>
          <w:rFonts w:ascii="Arial" w:eastAsia="Arial" w:hAnsi="Arial"/>
          <w:b/>
          <w:sz w:val="26"/>
        </w:rPr>
      </w:pPr>
      <w:r>
        <w:rPr>
          <w:rFonts w:ascii="Arial" w:eastAsia="Arial" w:hAnsi="Arial"/>
          <w:b/>
          <w:sz w:val="26"/>
        </w:rPr>
        <w:t>Reflections: a useful tool to create your career</w:t>
      </w:r>
    </w:p>
    <w:p w14:paraId="2F057514" w14:textId="77777777" w:rsidR="00304945" w:rsidRDefault="00304945" w:rsidP="00304945">
      <w:pPr>
        <w:spacing w:line="10" w:lineRule="exact"/>
        <w:rPr>
          <w:rFonts w:eastAsia="Times New Roman"/>
        </w:rPr>
      </w:pPr>
    </w:p>
    <w:p w14:paraId="7F695AA0" w14:textId="77777777" w:rsidR="00304945" w:rsidRDefault="00304945" w:rsidP="00304945">
      <w:pPr>
        <w:spacing w:line="0" w:lineRule="atLeast"/>
        <w:ind w:left="620"/>
        <w:rPr>
          <w:rFonts w:ascii="Arial" w:eastAsia="Arial" w:hAnsi="Arial"/>
          <w:b/>
          <w:sz w:val="26"/>
        </w:rPr>
      </w:pPr>
      <w:r>
        <w:rPr>
          <w:rFonts w:ascii="Arial" w:eastAsia="Arial" w:hAnsi="Arial"/>
          <w:b/>
          <w:sz w:val="26"/>
        </w:rPr>
        <w:t>(to know what you’d like to do, and for applications &amp; interviews)</w:t>
      </w:r>
    </w:p>
    <w:p w14:paraId="07C6AE94" w14:textId="77777777" w:rsidR="00304945" w:rsidRDefault="00304945" w:rsidP="00304945">
      <w:pPr>
        <w:spacing w:line="200" w:lineRule="exact"/>
        <w:rPr>
          <w:rFonts w:eastAsia="Times New Roman"/>
        </w:rPr>
      </w:pPr>
    </w:p>
    <w:p w14:paraId="6C242061" w14:textId="77777777" w:rsidR="00304945" w:rsidRDefault="00304945" w:rsidP="00304945">
      <w:pPr>
        <w:spacing w:line="243" w:lineRule="exact"/>
        <w:rPr>
          <w:rFonts w:eastAsia="Times New Roman"/>
        </w:rPr>
      </w:pPr>
    </w:p>
    <w:p w14:paraId="40FB276B" w14:textId="77777777" w:rsidR="00304945" w:rsidRDefault="00304945" w:rsidP="00304945">
      <w:pPr>
        <w:spacing w:line="0" w:lineRule="atLeast"/>
        <w:ind w:left="620"/>
        <w:rPr>
          <w:rFonts w:ascii="Arial" w:eastAsia="Arial" w:hAnsi="Arial"/>
          <w:b/>
          <w:sz w:val="26"/>
        </w:rPr>
      </w:pPr>
      <w:r>
        <w:rPr>
          <w:rFonts w:ascii="Arial" w:eastAsia="Arial" w:hAnsi="Arial"/>
          <w:b/>
          <w:sz w:val="26"/>
        </w:rPr>
        <w:t xml:space="preserve">Creating the </w:t>
      </w:r>
      <w:proofErr w:type="gramStart"/>
      <w:r>
        <w:rPr>
          <w:rFonts w:ascii="Arial" w:eastAsia="Arial" w:hAnsi="Arial"/>
          <w:b/>
          <w:sz w:val="26"/>
        </w:rPr>
        <w:t>career</w:t>
      </w:r>
      <w:proofErr w:type="gramEnd"/>
      <w:r>
        <w:rPr>
          <w:rFonts w:ascii="Arial" w:eastAsia="Arial" w:hAnsi="Arial"/>
          <w:b/>
          <w:sz w:val="26"/>
        </w:rPr>
        <w:t xml:space="preserve"> you want is all about alignment:</w:t>
      </w:r>
    </w:p>
    <w:p w14:paraId="7E240936" w14:textId="77777777" w:rsidR="00304945" w:rsidRDefault="00304945" w:rsidP="00304945">
      <w:pPr>
        <w:spacing w:line="73" w:lineRule="exact"/>
        <w:rPr>
          <w:rFonts w:eastAsia="Times New Roman"/>
        </w:rPr>
      </w:pPr>
    </w:p>
    <w:p w14:paraId="4782588C" w14:textId="77777777" w:rsidR="00304945" w:rsidRDefault="00304945" w:rsidP="00304945">
      <w:pPr>
        <w:numPr>
          <w:ilvl w:val="0"/>
          <w:numId w:val="49"/>
        </w:numPr>
        <w:tabs>
          <w:tab w:val="left" w:pos="805"/>
        </w:tabs>
        <w:spacing w:line="298" w:lineRule="auto"/>
        <w:ind w:left="620" w:right="3540" w:hanging="7"/>
        <w:rPr>
          <w:rFonts w:ascii="Arial" w:eastAsia="Arial" w:hAnsi="Arial"/>
          <w:b/>
          <w:sz w:val="26"/>
        </w:rPr>
      </w:pPr>
      <w:r>
        <w:rPr>
          <w:rFonts w:ascii="Arial" w:eastAsia="Arial" w:hAnsi="Arial"/>
          <w:b/>
          <w:sz w:val="26"/>
        </w:rPr>
        <w:t xml:space="preserve">Within the context of today’s world of work </w:t>
      </w:r>
      <w:r>
        <w:rPr>
          <w:rFonts w:ascii="Arial" w:eastAsia="Arial" w:hAnsi="Arial"/>
          <w:b/>
          <w:sz w:val="23"/>
        </w:rPr>
        <w:t>Context</w:t>
      </w:r>
      <w:r>
        <w:rPr>
          <w:rFonts w:ascii="Arial" w:eastAsia="Arial" w:hAnsi="Arial"/>
          <w:b/>
          <w:sz w:val="26"/>
        </w:rPr>
        <w:t xml:space="preserve"> Align (the process of reflections):</w:t>
      </w:r>
    </w:p>
    <w:p w14:paraId="6E8BDD7B" w14:textId="77777777" w:rsidR="00304945" w:rsidRDefault="00304945" w:rsidP="00304945">
      <w:pPr>
        <w:spacing w:line="1" w:lineRule="exact"/>
        <w:rPr>
          <w:rFonts w:ascii="Arial" w:eastAsia="Arial" w:hAnsi="Arial"/>
          <w:b/>
          <w:sz w:val="26"/>
        </w:rPr>
      </w:pPr>
    </w:p>
    <w:p w14:paraId="06BCA3BC" w14:textId="77777777" w:rsidR="00304945" w:rsidRDefault="00304945" w:rsidP="00304945">
      <w:pPr>
        <w:numPr>
          <w:ilvl w:val="0"/>
          <w:numId w:val="49"/>
        </w:numPr>
        <w:tabs>
          <w:tab w:val="left" w:pos="800"/>
        </w:tabs>
        <w:spacing w:line="0" w:lineRule="atLeast"/>
        <w:ind w:left="800" w:hanging="187"/>
        <w:rPr>
          <w:rFonts w:ascii="Arial" w:eastAsia="Arial" w:hAnsi="Arial"/>
          <w:b/>
          <w:sz w:val="26"/>
        </w:rPr>
      </w:pPr>
      <w:r>
        <w:rPr>
          <w:rFonts w:ascii="Arial" w:eastAsia="Arial" w:hAnsi="Arial"/>
          <w:b/>
          <w:sz w:val="26"/>
        </w:rPr>
        <w:t>Your professional self</w:t>
      </w:r>
    </w:p>
    <w:p w14:paraId="0DE21414" w14:textId="177464EB" w:rsidR="00304945" w:rsidRDefault="00304945" w:rsidP="00304945">
      <w:pPr>
        <w:spacing w:line="20" w:lineRule="exact"/>
        <w:rPr>
          <w:rFonts w:eastAsia="Times New Roman"/>
        </w:rPr>
      </w:pPr>
      <w:r>
        <w:rPr>
          <w:rFonts w:ascii="Arial" w:eastAsia="Arial" w:hAnsi="Arial"/>
          <w:b/>
          <w:noProof/>
          <w:sz w:val="26"/>
        </w:rPr>
        <w:drawing>
          <wp:anchor distT="0" distB="0" distL="114300" distR="114300" simplePos="0" relativeHeight="251770880" behindDoc="1" locked="0" layoutInCell="1" allowOverlap="1" wp14:anchorId="312D66D5" wp14:editId="6EA051F0">
            <wp:simplePos x="0" y="0"/>
            <wp:positionH relativeFrom="column">
              <wp:posOffset>3498850</wp:posOffset>
            </wp:positionH>
            <wp:positionV relativeFrom="paragraph">
              <wp:posOffset>-659130</wp:posOffset>
            </wp:positionV>
            <wp:extent cx="2360295" cy="1563370"/>
            <wp:effectExtent l="0" t="0" r="1905" b="1143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60295" cy="15633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6"/>
        </w:rPr>
        <w:drawing>
          <wp:anchor distT="0" distB="0" distL="114300" distR="114300" simplePos="0" relativeHeight="251771904" behindDoc="1" locked="0" layoutInCell="1" allowOverlap="1" wp14:anchorId="35CEB76C" wp14:editId="2D1A92CC">
            <wp:simplePos x="0" y="0"/>
            <wp:positionH relativeFrom="column">
              <wp:posOffset>3498850</wp:posOffset>
            </wp:positionH>
            <wp:positionV relativeFrom="paragraph">
              <wp:posOffset>-659130</wp:posOffset>
            </wp:positionV>
            <wp:extent cx="2360295" cy="1563370"/>
            <wp:effectExtent l="0" t="0" r="1905" b="1143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60295" cy="156337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620" w:type="dxa"/>
        <w:tblLayout w:type="fixed"/>
        <w:tblCellMar>
          <w:left w:w="0" w:type="dxa"/>
          <w:right w:w="0" w:type="dxa"/>
        </w:tblCellMar>
        <w:tblLook w:val="0000" w:firstRow="0" w:lastRow="0" w:firstColumn="0" w:lastColumn="0" w:noHBand="0" w:noVBand="0"/>
      </w:tblPr>
      <w:tblGrid>
        <w:gridCol w:w="5320"/>
        <w:gridCol w:w="1340"/>
        <w:gridCol w:w="1160"/>
      </w:tblGrid>
      <w:tr w:rsidR="00304945" w14:paraId="4A344710" w14:textId="77777777" w:rsidTr="00903E45">
        <w:trPr>
          <w:trHeight w:val="299"/>
        </w:trPr>
        <w:tc>
          <w:tcPr>
            <w:tcW w:w="5320" w:type="dxa"/>
            <w:shd w:val="clear" w:color="auto" w:fill="auto"/>
            <w:vAlign w:val="bottom"/>
          </w:tcPr>
          <w:p w14:paraId="35290042" w14:textId="77777777" w:rsidR="00304945" w:rsidRDefault="00304945" w:rsidP="00903E45">
            <w:pPr>
              <w:spacing w:line="0" w:lineRule="atLeast"/>
              <w:rPr>
                <w:rFonts w:ascii="Arial" w:eastAsia="Arial" w:hAnsi="Arial"/>
                <w:b/>
                <w:w w:val="97"/>
                <w:sz w:val="26"/>
              </w:rPr>
            </w:pPr>
            <w:r>
              <w:rPr>
                <w:rFonts w:ascii="Arial" w:eastAsia="Arial" w:hAnsi="Arial"/>
                <w:b/>
                <w:w w:val="97"/>
                <w:sz w:val="26"/>
              </w:rPr>
              <w:t>• What industry, employers and jobs require</w:t>
            </w:r>
          </w:p>
        </w:tc>
        <w:tc>
          <w:tcPr>
            <w:tcW w:w="1340" w:type="dxa"/>
            <w:vMerge w:val="restart"/>
            <w:shd w:val="clear" w:color="auto" w:fill="auto"/>
            <w:vAlign w:val="bottom"/>
          </w:tcPr>
          <w:p w14:paraId="00FBB846" w14:textId="77777777" w:rsidR="00304945" w:rsidRDefault="00304945" w:rsidP="00903E45">
            <w:pPr>
              <w:spacing w:line="0" w:lineRule="atLeast"/>
              <w:ind w:left="700"/>
              <w:rPr>
                <w:rFonts w:ascii="Arial" w:eastAsia="Arial" w:hAnsi="Arial"/>
                <w:b/>
                <w:sz w:val="21"/>
              </w:rPr>
            </w:pPr>
            <w:r>
              <w:rPr>
                <w:rFonts w:ascii="Arial" w:eastAsia="Arial" w:hAnsi="Arial"/>
                <w:b/>
                <w:sz w:val="21"/>
              </w:rPr>
              <w:t>You</w:t>
            </w:r>
          </w:p>
        </w:tc>
        <w:tc>
          <w:tcPr>
            <w:tcW w:w="1160" w:type="dxa"/>
            <w:shd w:val="clear" w:color="auto" w:fill="auto"/>
            <w:vAlign w:val="bottom"/>
          </w:tcPr>
          <w:p w14:paraId="53D9162B" w14:textId="77777777" w:rsidR="00304945" w:rsidRDefault="00304945" w:rsidP="00903E45">
            <w:pPr>
              <w:spacing w:line="0" w:lineRule="atLeast"/>
              <w:ind w:left="250"/>
              <w:jc w:val="center"/>
              <w:rPr>
                <w:rFonts w:ascii="Arial" w:eastAsia="Arial" w:hAnsi="Arial"/>
                <w:b/>
                <w:w w:val="81"/>
                <w:sz w:val="18"/>
              </w:rPr>
            </w:pPr>
            <w:r>
              <w:rPr>
                <w:rFonts w:ascii="Arial" w:eastAsia="Arial" w:hAnsi="Arial"/>
                <w:b/>
                <w:w w:val="81"/>
                <w:sz w:val="18"/>
              </w:rPr>
              <w:t>Industry,</w:t>
            </w:r>
          </w:p>
        </w:tc>
      </w:tr>
      <w:tr w:rsidR="00304945" w14:paraId="5CD3C53F" w14:textId="77777777" w:rsidTr="00903E45">
        <w:trPr>
          <w:trHeight w:val="186"/>
        </w:trPr>
        <w:tc>
          <w:tcPr>
            <w:tcW w:w="5320" w:type="dxa"/>
            <w:shd w:val="clear" w:color="auto" w:fill="auto"/>
            <w:vAlign w:val="bottom"/>
          </w:tcPr>
          <w:p w14:paraId="52971524" w14:textId="77777777" w:rsidR="00304945" w:rsidRDefault="00304945" w:rsidP="00903E45">
            <w:pPr>
              <w:spacing w:line="0" w:lineRule="atLeast"/>
              <w:rPr>
                <w:rFonts w:eastAsia="Times New Roman"/>
                <w:sz w:val="16"/>
              </w:rPr>
            </w:pPr>
          </w:p>
        </w:tc>
        <w:tc>
          <w:tcPr>
            <w:tcW w:w="1340" w:type="dxa"/>
            <w:vMerge/>
            <w:shd w:val="clear" w:color="auto" w:fill="auto"/>
            <w:vAlign w:val="bottom"/>
          </w:tcPr>
          <w:p w14:paraId="0912E83D" w14:textId="77777777" w:rsidR="00304945" w:rsidRDefault="00304945" w:rsidP="00903E45">
            <w:pPr>
              <w:spacing w:line="0" w:lineRule="atLeast"/>
              <w:rPr>
                <w:rFonts w:eastAsia="Times New Roman"/>
                <w:sz w:val="16"/>
              </w:rPr>
            </w:pPr>
          </w:p>
        </w:tc>
        <w:tc>
          <w:tcPr>
            <w:tcW w:w="1160" w:type="dxa"/>
            <w:shd w:val="clear" w:color="auto" w:fill="auto"/>
            <w:vAlign w:val="bottom"/>
          </w:tcPr>
          <w:p w14:paraId="35641DB0" w14:textId="77777777" w:rsidR="00304945" w:rsidRDefault="00304945" w:rsidP="00903E45">
            <w:pPr>
              <w:spacing w:line="187" w:lineRule="exact"/>
              <w:ind w:left="250"/>
              <w:jc w:val="center"/>
              <w:rPr>
                <w:rFonts w:ascii="Arial" w:eastAsia="Arial" w:hAnsi="Arial"/>
                <w:b/>
                <w:w w:val="86"/>
                <w:sz w:val="18"/>
              </w:rPr>
            </w:pPr>
            <w:r>
              <w:rPr>
                <w:rFonts w:ascii="Arial" w:eastAsia="Arial" w:hAnsi="Arial"/>
                <w:b/>
                <w:w w:val="86"/>
                <w:sz w:val="18"/>
              </w:rPr>
              <w:t>employers,</w:t>
            </w:r>
          </w:p>
        </w:tc>
      </w:tr>
      <w:tr w:rsidR="00304945" w14:paraId="5BB0276A" w14:textId="77777777" w:rsidTr="00903E45">
        <w:trPr>
          <w:trHeight w:val="219"/>
        </w:trPr>
        <w:tc>
          <w:tcPr>
            <w:tcW w:w="5320" w:type="dxa"/>
            <w:shd w:val="clear" w:color="auto" w:fill="auto"/>
            <w:vAlign w:val="bottom"/>
          </w:tcPr>
          <w:p w14:paraId="4342F9B2" w14:textId="77777777" w:rsidR="00304945" w:rsidRDefault="00304945" w:rsidP="00903E45">
            <w:pPr>
              <w:spacing w:line="0" w:lineRule="atLeast"/>
              <w:rPr>
                <w:rFonts w:eastAsia="Times New Roman"/>
                <w:sz w:val="19"/>
              </w:rPr>
            </w:pPr>
          </w:p>
        </w:tc>
        <w:tc>
          <w:tcPr>
            <w:tcW w:w="1340" w:type="dxa"/>
            <w:shd w:val="clear" w:color="auto" w:fill="auto"/>
            <w:vAlign w:val="bottom"/>
          </w:tcPr>
          <w:p w14:paraId="7B720C82" w14:textId="77777777" w:rsidR="00304945" w:rsidRDefault="00304945" w:rsidP="00903E45">
            <w:pPr>
              <w:spacing w:line="0" w:lineRule="atLeast"/>
              <w:rPr>
                <w:rFonts w:eastAsia="Times New Roman"/>
                <w:sz w:val="19"/>
              </w:rPr>
            </w:pPr>
          </w:p>
        </w:tc>
        <w:tc>
          <w:tcPr>
            <w:tcW w:w="1160" w:type="dxa"/>
            <w:shd w:val="clear" w:color="auto" w:fill="auto"/>
            <w:vAlign w:val="bottom"/>
          </w:tcPr>
          <w:p w14:paraId="6156D82D" w14:textId="77777777" w:rsidR="00304945" w:rsidRDefault="00304945" w:rsidP="00903E45">
            <w:pPr>
              <w:spacing w:line="0" w:lineRule="atLeast"/>
              <w:ind w:left="250"/>
              <w:jc w:val="center"/>
              <w:rPr>
                <w:rFonts w:ascii="Arial" w:eastAsia="Arial" w:hAnsi="Arial"/>
                <w:b/>
                <w:w w:val="80"/>
                <w:sz w:val="18"/>
              </w:rPr>
            </w:pPr>
            <w:r>
              <w:rPr>
                <w:rFonts w:ascii="Arial" w:eastAsia="Arial" w:hAnsi="Arial"/>
                <w:b/>
                <w:w w:val="80"/>
                <w:sz w:val="18"/>
              </w:rPr>
              <w:t>jobs</w:t>
            </w:r>
          </w:p>
        </w:tc>
      </w:tr>
    </w:tbl>
    <w:p w14:paraId="0FE4EB06" w14:textId="77777777" w:rsidR="00304945" w:rsidRDefault="00304945" w:rsidP="00304945">
      <w:pPr>
        <w:spacing w:line="200" w:lineRule="exact"/>
        <w:rPr>
          <w:rFonts w:eastAsia="Times New Roman"/>
        </w:rPr>
      </w:pPr>
    </w:p>
    <w:p w14:paraId="5C18ECAA" w14:textId="77777777" w:rsidR="00304945" w:rsidRDefault="00304945" w:rsidP="00304945">
      <w:pPr>
        <w:spacing w:line="200" w:lineRule="exact"/>
        <w:rPr>
          <w:rFonts w:eastAsia="Times New Roman"/>
        </w:rPr>
      </w:pPr>
    </w:p>
    <w:p w14:paraId="433C2B65" w14:textId="77777777" w:rsidR="00304945" w:rsidRDefault="00304945" w:rsidP="00304945">
      <w:pPr>
        <w:spacing w:line="200" w:lineRule="exact"/>
        <w:rPr>
          <w:rFonts w:eastAsia="Times New Roman"/>
        </w:rPr>
      </w:pPr>
    </w:p>
    <w:p w14:paraId="7659A245" w14:textId="77777777" w:rsidR="00304945" w:rsidRDefault="00304945" w:rsidP="00304945">
      <w:pPr>
        <w:spacing w:line="250" w:lineRule="exact"/>
        <w:rPr>
          <w:rFonts w:eastAsia="Times New Roman"/>
        </w:rPr>
      </w:pPr>
    </w:p>
    <w:p w14:paraId="67B33670"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4</w:t>
      </w:r>
    </w:p>
    <w:p w14:paraId="613C4CD0"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615BB781" w14:textId="77777777" w:rsidR="00304945" w:rsidRDefault="00304945" w:rsidP="00304945">
      <w:pPr>
        <w:spacing w:line="200" w:lineRule="exact"/>
        <w:rPr>
          <w:rFonts w:eastAsia="Times New Roman"/>
        </w:rPr>
      </w:pPr>
    </w:p>
    <w:p w14:paraId="169BB7F1" w14:textId="77777777" w:rsidR="00304945" w:rsidRDefault="00304945" w:rsidP="00304945">
      <w:pPr>
        <w:spacing w:line="200" w:lineRule="exact"/>
        <w:rPr>
          <w:rFonts w:eastAsia="Times New Roman"/>
        </w:rPr>
      </w:pPr>
    </w:p>
    <w:p w14:paraId="6EEC577D" w14:textId="77777777" w:rsidR="00304945" w:rsidRDefault="00304945" w:rsidP="00304945">
      <w:pPr>
        <w:spacing w:line="366" w:lineRule="exact"/>
        <w:rPr>
          <w:rFonts w:eastAsia="Times New Roman"/>
        </w:rPr>
      </w:pPr>
    </w:p>
    <w:p w14:paraId="7BE5466D" w14:textId="77777777" w:rsidR="00304945" w:rsidRDefault="00304945" w:rsidP="00304945">
      <w:pPr>
        <w:spacing w:line="0" w:lineRule="atLeast"/>
        <w:ind w:left="9780"/>
        <w:rPr>
          <w:rFonts w:ascii="Arial" w:eastAsia="Arial" w:hAnsi="Arial"/>
          <w:b/>
          <w:sz w:val="21"/>
        </w:rPr>
      </w:pPr>
      <w:r>
        <w:rPr>
          <w:rFonts w:ascii="Arial" w:eastAsia="Arial" w:hAnsi="Arial"/>
          <w:b/>
          <w:sz w:val="21"/>
        </w:rPr>
        <w:t>2</w:t>
      </w:r>
    </w:p>
    <w:p w14:paraId="25CBB2B8"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1293FEB5" w14:textId="77777777" w:rsidR="00304945" w:rsidRDefault="00304945" w:rsidP="00304945">
      <w:pPr>
        <w:spacing w:line="0" w:lineRule="atLeast"/>
        <w:jc w:val="right"/>
        <w:rPr>
          <w:rFonts w:ascii="Arial" w:eastAsia="Arial" w:hAnsi="Arial"/>
          <w:b/>
        </w:rPr>
      </w:pPr>
      <w:r>
        <w:rPr>
          <w:rFonts w:ascii="Arial" w:eastAsia="Arial" w:hAnsi="Arial"/>
          <w:b/>
        </w:rPr>
        <w:lastRenderedPageBreak/>
        <w:t>18/09/2020</w:t>
      </w:r>
    </w:p>
    <w:p w14:paraId="529F32A1" w14:textId="545A84E6"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772928" behindDoc="1" locked="0" layoutInCell="1" allowOverlap="1" wp14:anchorId="565F6CFF" wp14:editId="40994E38">
                <wp:simplePos x="0" y="0"/>
                <wp:positionH relativeFrom="column">
                  <wp:posOffset>4445</wp:posOffset>
                </wp:positionH>
                <wp:positionV relativeFrom="paragraph">
                  <wp:posOffset>711835</wp:posOffset>
                </wp:positionV>
                <wp:extent cx="5898515" cy="0"/>
                <wp:effectExtent l="17145" t="13335" r="27940" b="24765"/>
                <wp:wrapNone/>
                <wp:docPr id="495" name="Straight Connector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6AFC5" id="Straight Connector 495"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HxnC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73952" behindDoc="1" locked="0" layoutInCell="1" allowOverlap="1" wp14:anchorId="25E54669" wp14:editId="226033CC">
                <wp:simplePos x="0" y="0"/>
                <wp:positionH relativeFrom="column">
                  <wp:posOffset>10795</wp:posOffset>
                </wp:positionH>
                <wp:positionV relativeFrom="paragraph">
                  <wp:posOffset>705485</wp:posOffset>
                </wp:positionV>
                <wp:extent cx="0" cy="3316605"/>
                <wp:effectExtent l="10795" t="6985" r="27305" b="29210"/>
                <wp:wrapNone/>
                <wp:docPr id="494" name="Straight Connector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A9CC6" id="Straight Connector 494"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2oJy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DD3agn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74976" behindDoc="1" locked="0" layoutInCell="1" allowOverlap="1" wp14:anchorId="67CAE077" wp14:editId="2A429ADA">
                <wp:simplePos x="0" y="0"/>
                <wp:positionH relativeFrom="column">
                  <wp:posOffset>5896610</wp:posOffset>
                </wp:positionH>
                <wp:positionV relativeFrom="paragraph">
                  <wp:posOffset>705485</wp:posOffset>
                </wp:positionV>
                <wp:extent cx="0" cy="3316605"/>
                <wp:effectExtent l="16510" t="6985" r="21590" b="29210"/>
                <wp:wrapNone/>
                <wp:docPr id="493" name="Straight Connector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FC84C" id="Straight Connector 493"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HNey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dzHNeysCAABUBAAADgAAAAAAAAAAAAAAAAAsAgAAZHJzL2Uy&#10;b0RvYy54bWxQSwECLQAUAAYACAAAACEAlDdGt94AAAALAQAADwAAAAAAAAAAAAAAAACDBAAAZHJz&#10;L2Rvd25yZXYueG1sUEsFBgAAAAAEAAQA8wAAAI4FAAAAAA==&#10;" strokeweight=".96pt"/>
            </w:pict>
          </mc:Fallback>
        </mc:AlternateContent>
      </w:r>
      <w:r>
        <w:rPr>
          <w:rFonts w:ascii="Arial" w:eastAsia="Arial" w:hAnsi="Arial"/>
          <w:b/>
          <w:noProof/>
        </w:rPr>
        <mc:AlternateContent>
          <mc:Choice Requires="wps">
            <w:drawing>
              <wp:anchor distT="0" distB="0" distL="114300" distR="114300" simplePos="0" relativeHeight="251776000" behindDoc="1" locked="0" layoutInCell="1" allowOverlap="1" wp14:anchorId="6D122984" wp14:editId="52722607">
                <wp:simplePos x="0" y="0"/>
                <wp:positionH relativeFrom="column">
                  <wp:posOffset>4445</wp:posOffset>
                </wp:positionH>
                <wp:positionV relativeFrom="paragraph">
                  <wp:posOffset>4015740</wp:posOffset>
                </wp:positionV>
                <wp:extent cx="5898515" cy="0"/>
                <wp:effectExtent l="17145" t="15240" r="27940" b="22860"/>
                <wp:wrapNone/>
                <wp:docPr id="492" name="Straight Connector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ADD3F" id="Straight Connector 492" o:spid="_x0000_s1026" style="position:absolute;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" strokeweight=".96pt"/>
            </w:pict>
          </mc:Fallback>
        </mc:AlternateContent>
      </w:r>
    </w:p>
    <w:p w14:paraId="40663244" w14:textId="77777777" w:rsidR="00304945" w:rsidRDefault="00304945" w:rsidP="00304945">
      <w:pPr>
        <w:spacing w:line="200" w:lineRule="exact"/>
        <w:rPr>
          <w:rFonts w:eastAsia="Times New Roman"/>
        </w:rPr>
      </w:pPr>
    </w:p>
    <w:p w14:paraId="2BA32422" w14:textId="77777777" w:rsidR="00304945" w:rsidRDefault="00304945" w:rsidP="00304945">
      <w:pPr>
        <w:spacing w:line="200" w:lineRule="exact"/>
        <w:rPr>
          <w:rFonts w:eastAsia="Times New Roman"/>
        </w:rPr>
      </w:pPr>
    </w:p>
    <w:p w14:paraId="2CAE067E" w14:textId="77777777" w:rsidR="00304945" w:rsidRDefault="00304945" w:rsidP="00304945">
      <w:pPr>
        <w:spacing w:line="200" w:lineRule="exact"/>
        <w:rPr>
          <w:rFonts w:eastAsia="Times New Roman"/>
        </w:rPr>
      </w:pPr>
    </w:p>
    <w:p w14:paraId="2B3BD6F5" w14:textId="77777777" w:rsidR="00304945" w:rsidRDefault="00304945" w:rsidP="00304945">
      <w:pPr>
        <w:spacing w:line="200" w:lineRule="exact"/>
        <w:rPr>
          <w:rFonts w:eastAsia="Times New Roman"/>
        </w:rPr>
      </w:pPr>
    </w:p>
    <w:p w14:paraId="31B23DE9" w14:textId="77777777" w:rsidR="00304945" w:rsidRDefault="00304945" w:rsidP="00304945">
      <w:pPr>
        <w:spacing w:line="200" w:lineRule="exact"/>
        <w:rPr>
          <w:rFonts w:eastAsia="Times New Roman"/>
        </w:rPr>
      </w:pPr>
    </w:p>
    <w:p w14:paraId="1DFDE35F" w14:textId="77777777" w:rsidR="00304945" w:rsidRDefault="00304945" w:rsidP="00304945">
      <w:pPr>
        <w:spacing w:line="200" w:lineRule="exact"/>
        <w:rPr>
          <w:rFonts w:eastAsia="Times New Roman"/>
        </w:rPr>
      </w:pPr>
    </w:p>
    <w:p w14:paraId="3008712E" w14:textId="77777777" w:rsidR="00304945" w:rsidRDefault="00304945" w:rsidP="00304945">
      <w:pPr>
        <w:spacing w:line="365" w:lineRule="exact"/>
        <w:rPr>
          <w:rFonts w:eastAsia="Times New Roman"/>
        </w:rPr>
      </w:pPr>
    </w:p>
    <w:p w14:paraId="4EEAB7FE"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REFLECTIONS</w:t>
      </w:r>
    </w:p>
    <w:p w14:paraId="1DA173A7" w14:textId="4AC8CA35"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777024" behindDoc="1" locked="0" layoutInCell="1" allowOverlap="1" wp14:anchorId="6CCFA98E" wp14:editId="61EFE248">
            <wp:simplePos x="0" y="0"/>
            <wp:positionH relativeFrom="column">
              <wp:posOffset>4606290</wp:posOffset>
            </wp:positionH>
            <wp:positionV relativeFrom="paragraph">
              <wp:posOffset>-242570</wp:posOffset>
            </wp:positionV>
            <wp:extent cx="935990" cy="201295"/>
            <wp:effectExtent l="0" t="0" r="3810" b="1905"/>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778048" behindDoc="1" locked="0" layoutInCell="1" allowOverlap="1" wp14:anchorId="75A8AF7C" wp14:editId="7595336A">
            <wp:simplePos x="0" y="0"/>
            <wp:positionH relativeFrom="column">
              <wp:posOffset>4606290</wp:posOffset>
            </wp:positionH>
            <wp:positionV relativeFrom="paragraph">
              <wp:posOffset>-242570</wp:posOffset>
            </wp:positionV>
            <wp:extent cx="935990" cy="201295"/>
            <wp:effectExtent l="0" t="0" r="3810" b="1905"/>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779072" behindDoc="1" locked="0" layoutInCell="1" allowOverlap="1" wp14:anchorId="63610E79" wp14:editId="0C97CFE0">
                <wp:simplePos x="0" y="0"/>
                <wp:positionH relativeFrom="column">
                  <wp:posOffset>373380</wp:posOffset>
                </wp:positionH>
                <wp:positionV relativeFrom="paragraph">
                  <wp:posOffset>15240</wp:posOffset>
                </wp:positionV>
                <wp:extent cx="5160645" cy="0"/>
                <wp:effectExtent l="17780" t="15240" r="28575" b="22860"/>
                <wp:wrapNone/>
                <wp:docPr id="489" name="Straight Connector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2A24B" id="Straight Connector 489"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2pt" to="435.75pt,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9q6C4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" strokecolor="#58595b" strokeweight=".48pt"/>
            </w:pict>
          </mc:Fallback>
        </mc:AlternateContent>
      </w:r>
    </w:p>
    <w:p w14:paraId="55DE821E" w14:textId="77777777" w:rsidR="00304945" w:rsidRDefault="00304945" w:rsidP="00304945">
      <w:pPr>
        <w:spacing w:line="64" w:lineRule="exact"/>
        <w:rPr>
          <w:rFonts w:eastAsia="Times New Roman"/>
        </w:rPr>
      </w:pPr>
    </w:p>
    <w:p w14:paraId="5432986E" w14:textId="77777777" w:rsidR="00304945" w:rsidRDefault="00304945" w:rsidP="00304945">
      <w:pPr>
        <w:spacing w:line="0" w:lineRule="atLeast"/>
        <w:ind w:left="640"/>
        <w:rPr>
          <w:rFonts w:ascii="Arial" w:eastAsia="Arial" w:hAnsi="Arial"/>
          <w:b/>
          <w:sz w:val="23"/>
        </w:rPr>
      </w:pPr>
      <w:r>
        <w:rPr>
          <w:rFonts w:ascii="Arial" w:eastAsia="Arial" w:hAnsi="Arial"/>
          <w:b/>
          <w:sz w:val="23"/>
        </w:rPr>
        <w:t>Reflections start with a description of the experience:</w:t>
      </w:r>
    </w:p>
    <w:p w14:paraId="340EA481" w14:textId="77777777" w:rsidR="00304945" w:rsidRDefault="00304945" w:rsidP="00304945">
      <w:pPr>
        <w:spacing w:line="184" w:lineRule="exact"/>
        <w:rPr>
          <w:rFonts w:eastAsia="Times New Roman"/>
        </w:rPr>
      </w:pPr>
    </w:p>
    <w:p w14:paraId="30C9BBF6" w14:textId="77777777" w:rsidR="00304945" w:rsidRDefault="00304945" w:rsidP="00304945">
      <w:pPr>
        <w:numPr>
          <w:ilvl w:val="0"/>
          <w:numId w:val="50"/>
        </w:numPr>
        <w:tabs>
          <w:tab w:val="left" w:pos="920"/>
        </w:tabs>
        <w:spacing w:line="0" w:lineRule="atLeast"/>
        <w:ind w:left="920" w:hanging="283"/>
        <w:rPr>
          <w:rFonts w:ascii="Arial" w:eastAsia="Arial" w:hAnsi="Arial"/>
          <w:b/>
          <w:sz w:val="23"/>
        </w:rPr>
      </w:pPr>
      <w:r>
        <w:rPr>
          <w:rFonts w:ascii="Arial" w:eastAsia="Arial" w:hAnsi="Arial"/>
          <w:b/>
          <w:sz w:val="23"/>
        </w:rPr>
        <w:t>What was the situation and what were you doing? (i.e. set the context)</w:t>
      </w:r>
    </w:p>
    <w:p w14:paraId="463C90B4" w14:textId="77777777" w:rsidR="00304945" w:rsidRDefault="00304945" w:rsidP="00304945">
      <w:pPr>
        <w:spacing w:line="184" w:lineRule="exact"/>
        <w:rPr>
          <w:rFonts w:eastAsia="Times New Roman"/>
        </w:rPr>
      </w:pPr>
    </w:p>
    <w:p w14:paraId="1C88160B" w14:textId="77777777" w:rsidR="00304945" w:rsidRDefault="00304945" w:rsidP="00304945">
      <w:pPr>
        <w:spacing w:line="331" w:lineRule="auto"/>
        <w:ind w:left="640" w:right="1060"/>
        <w:rPr>
          <w:rFonts w:ascii="Arial" w:eastAsia="Arial" w:hAnsi="Arial"/>
          <w:b/>
          <w:sz w:val="22"/>
        </w:rPr>
      </w:pPr>
      <w:r>
        <w:rPr>
          <w:rFonts w:ascii="Arial" w:eastAsia="Arial" w:hAnsi="Arial"/>
          <w:b/>
          <w:sz w:val="22"/>
        </w:rPr>
        <w:t>And are then followed by a process of critical analysis of that experience. (i.e. depth of reflection). Some questions to ask yourself in this stage include, e.g.:</w:t>
      </w:r>
    </w:p>
    <w:p w14:paraId="2BC276DE" w14:textId="77777777" w:rsidR="00304945" w:rsidRDefault="00304945" w:rsidP="00304945">
      <w:pPr>
        <w:spacing w:line="49" w:lineRule="exact"/>
        <w:rPr>
          <w:rFonts w:eastAsia="Times New Roman"/>
        </w:rPr>
      </w:pPr>
    </w:p>
    <w:p w14:paraId="5E56F871" w14:textId="77777777" w:rsidR="00304945" w:rsidRDefault="00304945" w:rsidP="00304945">
      <w:pPr>
        <w:numPr>
          <w:ilvl w:val="0"/>
          <w:numId w:val="51"/>
        </w:numPr>
        <w:tabs>
          <w:tab w:val="left" w:pos="920"/>
        </w:tabs>
        <w:spacing w:line="290" w:lineRule="auto"/>
        <w:ind w:left="920" w:right="1660" w:hanging="283"/>
        <w:rPr>
          <w:rFonts w:ascii="Arial" w:eastAsia="Arial" w:hAnsi="Arial"/>
          <w:b/>
        </w:rPr>
      </w:pPr>
      <w:r>
        <w:rPr>
          <w:rFonts w:ascii="Arial" w:eastAsia="Arial" w:hAnsi="Arial"/>
          <w:b/>
        </w:rPr>
        <w:t xml:space="preserve">What skills did you use in responding to this situation? Link to </w:t>
      </w:r>
      <w:r>
        <w:rPr>
          <w:rFonts w:ascii="Arial" w:eastAsia="Arial" w:hAnsi="Arial"/>
          <w:b/>
          <w:color w:val="00A9CE"/>
          <w:u w:val="single"/>
        </w:rPr>
        <w:t>SFIA skills</w:t>
      </w:r>
      <w:r>
        <w:rPr>
          <w:rFonts w:ascii="Arial" w:eastAsia="Arial" w:hAnsi="Arial"/>
          <w:b/>
        </w:rPr>
        <w:t xml:space="preserve"> </w:t>
      </w:r>
      <w:r>
        <w:rPr>
          <w:rFonts w:ascii="Arial" w:eastAsia="Arial" w:hAnsi="Arial"/>
          <w:b/>
          <w:u w:val="single"/>
        </w:rPr>
        <w:t>or</w:t>
      </w:r>
      <w:r>
        <w:rPr>
          <w:rFonts w:ascii="Arial" w:eastAsia="Arial" w:hAnsi="Arial"/>
          <w:b/>
        </w:rPr>
        <w:t xml:space="preserve"> </w:t>
      </w:r>
      <w:r>
        <w:rPr>
          <w:rFonts w:ascii="Arial" w:eastAsia="Arial" w:hAnsi="Arial"/>
          <w:b/>
          <w:color w:val="00A9CE"/>
          <w:u w:val="single"/>
        </w:rPr>
        <w:t>EA</w:t>
      </w:r>
      <w:r>
        <w:rPr>
          <w:rFonts w:ascii="Arial" w:eastAsia="Arial" w:hAnsi="Arial"/>
          <w:b/>
        </w:rPr>
        <w:t xml:space="preserve"> </w:t>
      </w:r>
      <w:r>
        <w:rPr>
          <w:rFonts w:ascii="Arial" w:eastAsia="Arial" w:hAnsi="Arial"/>
          <w:b/>
          <w:color w:val="00A9CE"/>
          <w:u w:val="single"/>
        </w:rPr>
        <w:t>competencies standards</w:t>
      </w:r>
      <w:r>
        <w:rPr>
          <w:rFonts w:ascii="Arial" w:eastAsia="Arial" w:hAnsi="Arial"/>
          <w:b/>
          <w:color w:val="000000"/>
        </w:rPr>
        <w:t>, e.g. how well developed are your skills?</w:t>
      </w:r>
    </w:p>
    <w:p w14:paraId="4985E011" w14:textId="77777777" w:rsidR="00304945" w:rsidRDefault="00304945" w:rsidP="00304945">
      <w:pPr>
        <w:spacing w:line="1" w:lineRule="exact"/>
        <w:rPr>
          <w:rFonts w:ascii="Arial" w:eastAsia="Arial" w:hAnsi="Arial"/>
          <w:b/>
        </w:rPr>
      </w:pPr>
    </w:p>
    <w:p w14:paraId="2FF1BDED" w14:textId="77777777" w:rsidR="00304945" w:rsidRDefault="00304945" w:rsidP="00304945">
      <w:pPr>
        <w:numPr>
          <w:ilvl w:val="0"/>
          <w:numId w:val="51"/>
        </w:numPr>
        <w:tabs>
          <w:tab w:val="left" w:pos="920"/>
        </w:tabs>
        <w:spacing w:line="0" w:lineRule="atLeast"/>
        <w:ind w:left="920" w:hanging="283"/>
        <w:rPr>
          <w:rFonts w:ascii="Arial" w:eastAsia="Arial" w:hAnsi="Arial"/>
          <w:b/>
          <w:sz w:val="23"/>
        </w:rPr>
      </w:pPr>
      <w:r>
        <w:rPr>
          <w:rFonts w:ascii="Arial" w:eastAsia="Arial" w:hAnsi="Arial"/>
          <w:b/>
          <w:sz w:val="23"/>
        </w:rPr>
        <w:t>Why are these the kinds of skills that employers are looking for?</w:t>
      </w:r>
    </w:p>
    <w:p w14:paraId="680FE717" w14:textId="77777777" w:rsidR="00304945" w:rsidRDefault="00304945" w:rsidP="00304945">
      <w:pPr>
        <w:spacing w:line="13" w:lineRule="exact"/>
        <w:rPr>
          <w:rFonts w:ascii="Arial" w:eastAsia="Arial" w:hAnsi="Arial"/>
          <w:b/>
          <w:sz w:val="23"/>
        </w:rPr>
      </w:pPr>
    </w:p>
    <w:p w14:paraId="45214DD3" w14:textId="77777777" w:rsidR="00304945" w:rsidRDefault="00304945" w:rsidP="00304945">
      <w:pPr>
        <w:numPr>
          <w:ilvl w:val="0"/>
          <w:numId w:val="51"/>
        </w:numPr>
        <w:tabs>
          <w:tab w:val="left" w:pos="920"/>
        </w:tabs>
        <w:spacing w:line="0" w:lineRule="atLeast"/>
        <w:ind w:left="920" w:hanging="283"/>
        <w:rPr>
          <w:rFonts w:ascii="Arial" w:eastAsia="Arial" w:hAnsi="Arial"/>
          <w:b/>
          <w:sz w:val="23"/>
        </w:rPr>
      </w:pPr>
      <w:r>
        <w:rPr>
          <w:rFonts w:ascii="Arial" w:eastAsia="Arial" w:hAnsi="Arial"/>
          <w:b/>
          <w:sz w:val="23"/>
        </w:rPr>
        <w:t>Do you need to develop your skills further? How?</w:t>
      </w:r>
    </w:p>
    <w:p w14:paraId="29B363C8" w14:textId="77777777" w:rsidR="00304945" w:rsidRDefault="00304945" w:rsidP="00304945">
      <w:pPr>
        <w:spacing w:line="13" w:lineRule="exact"/>
        <w:rPr>
          <w:rFonts w:ascii="Arial" w:eastAsia="Arial" w:hAnsi="Arial"/>
          <w:b/>
          <w:sz w:val="23"/>
        </w:rPr>
      </w:pPr>
    </w:p>
    <w:p w14:paraId="6207B81C" w14:textId="77777777" w:rsidR="00304945" w:rsidRDefault="00304945" w:rsidP="00304945">
      <w:pPr>
        <w:numPr>
          <w:ilvl w:val="0"/>
          <w:numId w:val="51"/>
        </w:numPr>
        <w:tabs>
          <w:tab w:val="left" w:pos="920"/>
        </w:tabs>
        <w:spacing w:line="0" w:lineRule="atLeast"/>
        <w:ind w:left="920" w:hanging="283"/>
        <w:rPr>
          <w:rFonts w:ascii="Arial" w:eastAsia="Arial" w:hAnsi="Arial"/>
          <w:b/>
          <w:sz w:val="23"/>
        </w:rPr>
      </w:pPr>
      <w:r>
        <w:rPr>
          <w:rFonts w:ascii="Arial" w:eastAsia="Arial" w:hAnsi="Arial"/>
          <w:b/>
          <w:sz w:val="23"/>
        </w:rPr>
        <w:t>Were your actions in this experience appropriate? How do you know?</w:t>
      </w:r>
    </w:p>
    <w:p w14:paraId="5D2EFCD0" w14:textId="77777777" w:rsidR="00304945" w:rsidRDefault="00304945" w:rsidP="00304945">
      <w:pPr>
        <w:spacing w:line="13" w:lineRule="exact"/>
        <w:rPr>
          <w:rFonts w:ascii="Arial" w:eastAsia="Arial" w:hAnsi="Arial"/>
          <w:b/>
          <w:sz w:val="23"/>
        </w:rPr>
      </w:pPr>
    </w:p>
    <w:p w14:paraId="6EA58DF4" w14:textId="77777777" w:rsidR="00304945" w:rsidRDefault="00304945" w:rsidP="00304945">
      <w:pPr>
        <w:numPr>
          <w:ilvl w:val="0"/>
          <w:numId w:val="51"/>
        </w:numPr>
        <w:tabs>
          <w:tab w:val="left" w:pos="920"/>
        </w:tabs>
        <w:spacing w:line="0" w:lineRule="atLeast"/>
        <w:ind w:left="920" w:hanging="283"/>
        <w:rPr>
          <w:rFonts w:ascii="Arial" w:eastAsia="Arial" w:hAnsi="Arial"/>
          <w:b/>
          <w:sz w:val="23"/>
        </w:rPr>
      </w:pPr>
      <w:r>
        <w:rPr>
          <w:rFonts w:ascii="Arial" w:eastAsia="Arial" w:hAnsi="Arial"/>
          <w:b/>
          <w:sz w:val="23"/>
        </w:rPr>
        <w:t>How might others respond to this situation?</w:t>
      </w:r>
    </w:p>
    <w:p w14:paraId="6043B40A" w14:textId="77777777" w:rsidR="00304945" w:rsidRDefault="00304945" w:rsidP="00304945">
      <w:pPr>
        <w:spacing w:line="14" w:lineRule="exact"/>
        <w:rPr>
          <w:rFonts w:ascii="Arial" w:eastAsia="Arial" w:hAnsi="Arial"/>
          <w:b/>
          <w:sz w:val="23"/>
        </w:rPr>
      </w:pPr>
    </w:p>
    <w:p w14:paraId="205EBAC7" w14:textId="77777777" w:rsidR="00304945" w:rsidRDefault="00304945" w:rsidP="00304945">
      <w:pPr>
        <w:numPr>
          <w:ilvl w:val="0"/>
          <w:numId w:val="51"/>
        </w:numPr>
        <w:tabs>
          <w:tab w:val="left" w:pos="920"/>
        </w:tabs>
        <w:spacing w:line="272" w:lineRule="auto"/>
        <w:ind w:left="920" w:right="1040" w:hanging="283"/>
        <w:rPr>
          <w:rFonts w:ascii="Arial" w:eastAsia="Arial" w:hAnsi="Arial"/>
          <w:b/>
          <w:sz w:val="23"/>
        </w:rPr>
      </w:pPr>
      <w:r>
        <w:rPr>
          <w:rFonts w:ascii="Arial" w:eastAsia="Arial" w:hAnsi="Arial"/>
          <w:b/>
          <w:sz w:val="23"/>
        </w:rPr>
        <w:t>What did you learn in this scenario, and how would you respond differently if you’re faced with a similar situation?</w:t>
      </w:r>
    </w:p>
    <w:p w14:paraId="6D302148" w14:textId="77777777" w:rsidR="00304945" w:rsidRDefault="00304945" w:rsidP="00304945">
      <w:pPr>
        <w:spacing w:line="355" w:lineRule="exact"/>
        <w:rPr>
          <w:rFonts w:eastAsia="Times New Roman"/>
        </w:rPr>
      </w:pPr>
    </w:p>
    <w:p w14:paraId="6A79C1D0"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5</w:t>
      </w:r>
    </w:p>
    <w:p w14:paraId="5C0D2FBD" w14:textId="2DE18669" w:rsidR="00304945" w:rsidRDefault="00304945" w:rsidP="00304945">
      <w:pPr>
        <w:spacing w:line="20" w:lineRule="exact"/>
        <w:rPr>
          <w:rFonts w:eastAsia="Times New Roman"/>
        </w:rPr>
      </w:pPr>
      <w:r>
        <w:rPr>
          <w:rFonts w:ascii="Arial" w:eastAsia="Arial" w:hAnsi="Arial"/>
          <w:b/>
          <w:noProof/>
          <w:color w:val="262626"/>
          <w:sz w:val="22"/>
        </w:rPr>
        <w:drawing>
          <wp:anchor distT="0" distB="0" distL="114300" distR="114300" simplePos="0" relativeHeight="251780096" behindDoc="1" locked="0" layoutInCell="1" allowOverlap="1" wp14:anchorId="1D751D7D" wp14:editId="52309C1B">
            <wp:simplePos x="0" y="0"/>
            <wp:positionH relativeFrom="column">
              <wp:posOffset>-6985</wp:posOffset>
            </wp:positionH>
            <wp:positionV relativeFrom="paragraph">
              <wp:posOffset>451485</wp:posOffset>
            </wp:positionV>
            <wp:extent cx="5924550" cy="3330575"/>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24550" cy="3330575"/>
                    </a:xfrm>
                    <a:prstGeom prst="rect">
                      <a:avLst/>
                    </a:prstGeom>
                    <a:noFill/>
                  </pic:spPr>
                </pic:pic>
              </a:graphicData>
            </a:graphic>
            <wp14:sizeRelH relativeFrom="page">
              <wp14:pctWidth>0</wp14:pctWidth>
            </wp14:sizeRelH>
            <wp14:sizeRelV relativeFrom="page">
              <wp14:pctHeight>0</wp14:pctHeight>
            </wp14:sizeRelV>
          </wp:anchor>
        </w:drawing>
      </w:r>
    </w:p>
    <w:p w14:paraId="00ED4413" w14:textId="77777777" w:rsidR="00304945" w:rsidRDefault="00304945" w:rsidP="00304945">
      <w:pPr>
        <w:spacing w:line="200" w:lineRule="exact"/>
        <w:rPr>
          <w:rFonts w:eastAsia="Times New Roman"/>
        </w:rPr>
      </w:pPr>
    </w:p>
    <w:p w14:paraId="29593B49" w14:textId="77777777" w:rsidR="00304945" w:rsidRDefault="00304945" w:rsidP="00304945">
      <w:pPr>
        <w:spacing w:line="200" w:lineRule="exact"/>
        <w:rPr>
          <w:rFonts w:eastAsia="Times New Roman"/>
        </w:rPr>
      </w:pPr>
    </w:p>
    <w:p w14:paraId="5F4423B4" w14:textId="77777777" w:rsidR="00304945" w:rsidRDefault="00304945" w:rsidP="00304945">
      <w:pPr>
        <w:spacing w:line="200" w:lineRule="exact"/>
        <w:rPr>
          <w:rFonts w:eastAsia="Times New Roman"/>
        </w:rPr>
      </w:pPr>
    </w:p>
    <w:p w14:paraId="541AA0F8" w14:textId="77777777" w:rsidR="00304945" w:rsidRDefault="00304945" w:rsidP="00304945">
      <w:pPr>
        <w:spacing w:line="200" w:lineRule="exact"/>
        <w:rPr>
          <w:rFonts w:eastAsia="Times New Roman"/>
        </w:rPr>
      </w:pPr>
    </w:p>
    <w:p w14:paraId="1C9E33E5" w14:textId="77777777" w:rsidR="00304945" w:rsidRDefault="00304945" w:rsidP="00304945">
      <w:pPr>
        <w:spacing w:line="200" w:lineRule="exact"/>
        <w:rPr>
          <w:rFonts w:eastAsia="Times New Roman"/>
        </w:rPr>
      </w:pPr>
    </w:p>
    <w:p w14:paraId="7C399DF2" w14:textId="77777777" w:rsidR="00304945" w:rsidRDefault="00304945" w:rsidP="00304945">
      <w:pPr>
        <w:spacing w:line="200" w:lineRule="exact"/>
        <w:rPr>
          <w:rFonts w:eastAsia="Times New Roman"/>
        </w:rPr>
      </w:pPr>
    </w:p>
    <w:p w14:paraId="496D513D" w14:textId="77777777" w:rsidR="00304945" w:rsidRDefault="00304945" w:rsidP="00304945">
      <w:pPr>
        <w:spacing w:line="200" w:lineRule="exact"/>
        <w:rPr>
          <w:rFonts w:eastAsia="Times New Roman"/>
        </w:rPr>
      </w:pPr>
    </w:p>
    <w:p w14:paraId="01D2629D" w14:textId="77777777" w:rsidR="00304945" w:rsidRDefault="00304945" w:rsidP="00304945">
      <w:pPr>
        <w:spacing w:line="200" w:lineRule="exact"/>
        <w:rPr>
          <w:rFonts w:eastAsia="Times New Roman"/>
        </w:rPr>
      </w:pPr>
    </w:p>
    <w:p w14:paraId="7F1DBF27" w14:textId="77777777" w:rsidR="00304945" w:rsidRDefault="00304945" w:rsidP="00304945">
      <w:pPr>
        <w:spacing w:line="200" w:lineRule="exact"/>
        <w:rPr>
          <w:rFonts w:eastAsia="Times New Roman"/>
        </w:rPr>
      </w:pPr>
    </w:p>
    <w:p w14:paraId="333B3C1F" w14:textId="77777777" w:rsidR="00304945" w:rsidRDefault="00304945" w:rsidP="00304945">
      <w:pPr>
        <w:spacing w:line="200" w:lineRule="exact"/>
        <w:rPr>
          <w:rFonts w:eastAsia="Times New Roman"/>
        </w:rPr>
      </w:pPr>
    </w:p>
    <w:p w14:paraId="027E52E6" w14:textId="77777777" w:rsidR="00304945" w:rsidRDefault="00304945" w:rsidP="00304945">
      <w:pPr>
        <w:spacing w:line="200" w:lineRule="exact"/>
        <w:rPr>
          <w:rFonts w:eastAsia="Times New Roman"/>
        </w:rPr>
      </w:pPr>
    </w:p>
    <w:p w14:paraId="433EE8AB" w14:textId="77777777" w:rsidR="00304945" w:rsidRDefault="00304945" w:rsidP="00304945">
      <w:pPr>
        <w:spacing w:line="200" w:lineRule="exact"/>
        <w:rPr>
          <w:rFonts w:eastAsia="Times New Roman"/>
        </w:rPr>
      </w:pPr>
    </w:p>
    <w:p w14:paraId="5F70BAEB" w14:textId="77777777" w:rsidR="00304945" w:rsidRDefault="00304945" w:rsidP="00304945">
      <w:pPr>
        <w:spacing w:line="200" w:lineRule="exact"/>
        <w:rPr>
          <w:rFonts w:eastAsia="Times New Roman"/>
        </w:rPr>
      </w:pPr>
    </w:p>
    <w:p w14:paraId="02BFAF34" w14:textId="77777777" w:rsidR="00304945" w:rsidRDefault="00304945" w:rsidP="00304945">
      <w:pPr>
        <w:spacing w:line="352" w:lineRule="exact"/>
        <w:rPr>
          <w:rFonts w:eastAsia="Times New Roman"/>
        </w:rPr>
      </w:pPr>
    </w:p>
    <w:p w14:paraId="0EB10B9A" w14:textId="77777777" w:rsidR="00304945" w:rsidRDefault="00304945" w:rsidP="00304945">
      <w:pPr>
        <w:spacing w:line="0" w:lineRule="atLeast"/>
        <w:ind w:left="580"/>
        <w:rPr>
          <w:rFonts w:ascii="Arial" w:eastAsia="Arial" w:hAnsi="Arial"/>
          <w:b/>
          <w:color w:val="FFFFFF"/>
          <w:sz w:val="41"/>
        </w:rPr>
      </w:pPr>
      <w:r>
        <w:rPr>
          <w:rFonts w:ascii="Arial" w:eastAsia="Arial" w:hAnsi="Arial"/>
          <w:b/>
          <w:color w:val="FFFFFF"/>
          <w:sz w:val="41"/>
        </w:rPr>
        <w:t>PRESENTATIONS</w:t>
      </w:r>
    </w:p>
    <w:p w14:paraId="3916BEC8" w14:textId="77777777" w:rsidR="00304945" w:rsidRDefault="00304945" w:rsidP="00304945">
      <w:pPr>
        <w:spacing w:line="200" w:lineRule="exact"/>
        <w:rPr>
          <w:rFonts w:eastAsia="Times New Roman"/>
        </w:rPr>
      </w:pPr>
    </w:p>
    <w:p w14:paraId="38A1D31A" w14:textId="77777777" w:rsidR="00304945" w:rsidRDefault="00304945" w:rsidP="00304945">
      <w:pPr>
        <w:spacing w:line="200" w:lineRule="exact"/>
        <w:rPr>
          <w:rFonts w:eastAsia="Times New Roman"/>
        </w:rPr>
      </w:pPr>
    </w:p>
    <w:p w14:paraId="332C5B1F" w14:textId="77777777" w:rsidR="00304945" w:rsidRDefault="00304945" w:rsidP="00304945">
      <w:pPr>
        <w:spacing w:line="200" w:lineRule="exact"/>
        <w:rPr>
          <w:rFonts w:eastAsia="Times New Roman"/>
        </w:rPr>
      </w:pPr>
    </w:p>
    <w:p w14:paraId="47B08376" w14:textId="77777777" w:rsidR="00304945" w:rsidRDefault="00304945" w:rsidP="00304945">
      <w:pPr>
        <w:spacing w:line="200" w:lineRule="exact"/>
        <w:rPr>
          <w:rFonts w:eastAsia="Times New Roman"/>
        </w:rPr>
      </w:pPr>
    </w:p>
    <w:p w14:paraId="59B01F7B" w14:textId="77777777" w:rsidR="00304945" w:rsidRDefault="00304945" w:rsidP="00304945">
      <w:pPr>
        <w:spacing w:line="200" w:lineRule="exact"/>
        <w:rPr>
          <w:rFonts w:eastAsia="Times New Roman"/>
        </w:rPr>
      </w:pPr>
    </w:p>
    <w:p w14:paraId="54B494D0" w14:textId="77777777" w:rsidR="00304945" w:rsidRDefault="00304945" w:rsidP="00304945">
      <w:pPr>
        <w:spacing w:line="200" w:lineRule="exact"/>
        <w:rPr>
          <w:rFonts w:eastAsia="Times New Roman"/>
        </w:rPr>
      </w:pPr>
    </w:p>
    <w:p w14:paraId="2EBDD551" w14:textId="77777777" w:rsidR="00304945" w:rsidRDefault="00304945" w:rsidP="00304945">
      <w:pPr>
        <w:spacing w:line="200" w:lineRule="exact"/>
        <w:rPr>
          <w:rFonts w:eastAsia="Times New Roman"/>
        </w:rPr>
      </w:pPr>
    </w:p>
    <w:p w14:paraId="43AD5187" w14:textId="77777777" w:rsidR="00304945" w:rsidRDefault="00304945" w:rsidP="00304945">
      <w:pPr>
        <w:spacing w:line="200" w:lineRule="exact"/>
        <w:rPr>
          <w:rFonts w:eastAsia="Times New Roman"/>
        </w:rPr>
      </w:pPr>
    </w:p>
    <w:p w14:paraId="6B1D7E5C" w14:textId="77777777" w:rsidR="00304945" w:rsidRDefault="00304945" w:rsidP="00304945">
      <w:pPr>
        <w:spacing w:line="200" w:lineRule="exact"/>
        <w:rPr>
          <w:rFonts w:eastAsia="Times New Roman"/>
        </w:rPr>
      </w:pPr>
    </w:p>
    <w:p w14:paraId="658572DA" w14:textId="77777777" w:rsidR="00304945" w:rsidRDefault="00304945" w:rsidP="00304945">
      <w:pPr>
        <w:spacing w:line="200" w:lineRule="exact"/>
        <w:rPr>
          <w:rFonts w:eastAsia="Times New Roman"/>
        </w:rPr>
      </w:pPr>
    </w:p>
    <w:p w14:paraId="4B93F088" w14:textId="77777777" w:rsidR="00304945" w:rsidRDefault="00304945" w:rsidP="00304945">
      <w:pPr>
        <w:spacing w:line="200" w:lineRule="exact"/>
        <w:rPr>
          <w:rFonts w:eastAsia="Times New Roman"/>
        </w:rPr>
      </w:pPr>
    </w:p>
    <w:p w14:paraId="057F7B5C" w14:textId="77777777" w:rsidR="00304945" w:rsidRDefault="00304945" w:rsidP="00304945">
      <w:pPr>
        <w:spacing w:line="367" w:lineRule="exact"/>
        <w:rPr>
          <w:rFonts w:eastAsia="Times New Roman"/>
        </w:rPr>
      </w:pPr>
    </w:p>
    <w:p w14:paraId="06AC25C2"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6</w:t>
      </w:r>
    </w:p>
    <w:p w14:paraId="153132D6"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1B77E76E" w14:textId="77777777" w:rsidR="00304945" w:rsidRDefault="00304945" w:rsidP="00304945">
      <w:pPr>
        <w:spacing w:line="200" w:lineRule="exact"/>
        <w:rPr>
          <w:rFonts w:eastAsia="Times New Roman"/>
        </w:rPr>
      </w:pPr>
    </w:p>
    <w:p w14:paraId="61F61677" w14:textId="77777777" w:rsidR="00304945" w:rsidRDefault="00304945" w:rsidP="00304945">
      <w:pPr>
        <w:spacing w:line="200" w:lineRule="exact"/>
        <w:rPr>
          <w:rFonts w:eastAsia="Times New Roman"/>
        </w:rPr>
      </w:pPr>
    </w:p>
    <w:p w14:paraId="38C8B337" w14:textId="77777777" w:rsidR="00304945" w:rsidRDefault="00304945" w:rsidP="00304945">
      <w:pPr>
        <w:spacing w:line="366" w:lineRule="exact"/>
        <w:rPr>
          <w:rFonts w:eastAsia="Times New Roman"/>
        </w:rPr>
      </w:pPr>
    </w:p>
    <w:p w14:paraId="0690129C" w14:textId="77777777" w:rsidR="00304945" w:rsidRDefault="00304945" w:rsidP="00304945">
      <w:pPr>
        <w:spacing w:line="0" w:lineRule="atLeast"/>
        <w:ind w:left="9780"/>
        <w:rPr>
          <w:rFonts w:ascii="Arial" w:eastAsia="Arial" w:hAnsi="Arial"/>
          <w:b/>
          <w:sz w:val="21"/>
        </w:rPr>
      </w:pPr>
      <w:r>
        <w:rPr>
          <w:rFonts w:ascii="Arial" w:eastAsia="Arial" w:hAnsi="Arial"/>
          <w:b/>
          <w:sz w:val="21"/>
        </w:rPr>
        <w:t>3</w:t>
      </w:r>
    </w:p>
    <w:p w14:paraId="6026A50A"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45965D94" w14:textId="77777777" w:rsidR="00304945" w:rsidRDefault="00304945" w:rsidP="00304945">
      <w:pPr>
        <w:spacing w:line="0" w:lineRule="atLeast"/>
        <w:jc w:val="right"/>
        <w:rPr>
          <w:rFonts w:ascii="Arial" w:eastAsia="Arial" w:hAnsi="Arial"/>
          <w:b/>
        </w:rPr>
      </w:pPr>
      <w:r>
        <w:rPr>
          <w:rFonts w:ascii="Arial" w:eastAsia="Arial" w:hAnsi="Arial"/>
          <w:b/>
        </w:rPr>
        <w:lastRenderedPageBreak/>
        <w:t>18/09/2020</w:t>
      </w:r>
    </w:p>
    <w:p w14:paraId="3490D4A7" w14:textId="77777777" w:rsidR="00304945" w:rsidRDefault="00304945" w:rsidP="00304945">
      <w:pPr>
        <w:spacing w:line="200" w:lineRule="exact"/>
        <w:rPr>
          <w:rFonts w:eastAsia="Times New Roman"/>
        </w:rPr>
      </w:pPr>
    </w:p>
    <w:p w14:paraId="333AD4FF" w14:textId="77777777" w:rsidR="00304945" w:rsidRDefault="00304945" w:rsidP="00304945">
      <w:pPr>
        <w:spacing w:line="200" w:lineRule="exact"/>
        <w:rPr>
          <w:rFonts w:eastAsia="Times New Roman"/>
        </w:rPr>
      </w:pPr>
    </w:p>
    <w:p w14:paraId="730A1BAB" w14:textId="77777777" w:rsidR="00304945" w:rsidRDefault="00304945" w:rsidP="00304945">
      <w:pPr>
        <w:spacing w:line="200" w:lineRule="exact"/>
        <w:rPr>
          <w:rFonts w:eastAsia="Times New Roman"/>
        </w:rPr>
      </w:pPr>
    </w:p>
    <w:p w14:paraId="65D45193" w14:textId="77777777" w:rsidR="00304945" w:rsidRDefault="00304945" w:rsidP="00304945">
      <w:pPr>
        <w:spacing w:line="200" w:lineRule="exact"/>
        <w:rPr>
          <w:rFonts w:eastAsia="Times New Roman"/>
        </w:rPr>
      </w:pPr>
    </w:p>
    <w:p w14:paraId="1D4A6852" w14:textId="77777777" w:rsidR="00304945" w:rsidRDefault="00304945" w:rsidP="00304945">
      <w:pPr>
        <w:spacing w:line="292" w:lineRule="exact"/>
        <w:rPr>
          <w:rFonts w:eastAsia="Times New Roman"/>
        </w:rPr>
      </w:pPr>
    </w:p>
    <w:tbl>
      <w:tblPr>
        <w:tblW w:w="0" w:type="auto"/>
        <w:tblInd w:w="10" w:type="dxa"/>
        <w:tblLayout w:type="fixed"/>
        <w:tblCellMar>
          <w:left w:w="0" w:type="dxa"/>
          <w:right w:w="0" w:type="dxa"/>
        </w:tblCellMar>
        <w:tblLook w:val="0000" w:firstRow="0" w:lastRow="0" w:firstColumn="0" w:lastColumn="0" w:noHBand="0" w:noVBand="0"/>
      </w:tblPr>
      <w:tblGrid>
        <w:gridCol w:w="580"/>
        <w:gridCol w:w="380"/>
        <w:gridCol w:w="1700"/>
        <w:gridCol w:w="3260"/>
        <w:gridCol w:w="2800"/>
        <w:gridCol w:w="580"/>
      </w:tblGrid>
      <w:tr w:rsidR="00304945" w14:paraId="63C2DFD8" w14:textId="77777777" w:rsidTr="00903E45">
        <w:trPr>
          <w:trHeight w:val="965"/>
        </w:trPr>
        <w:tc>
          <w:tcPr>
            <w:tcW w:w="580" w:type="dxa"/>
            <w:tcBorders>
              <w:top w:val="single" w:sz="8" w:space="0" w:color="auto"/>
              <w:left w:val="single" w:sz="8" w:space="0" w:color="auto"/>
            </w:tcBorders>
            <w:shd w:val="clear" w:color="auto" w:fill="auto"/>
            <w:vAlign w:val="bottom"/>
          </w:tcPr>
          <w:p w14:paraId="4A90C531" w14:textId="77777777" w:rsidR="00304945" w:rsidRDefault="00304945" w:rsidP="00903E45">
            <w:pPr>
              <w:spacing w:line="0" w:lineRule="atLeast"/>
              <w:rPr>
                <w:rFonts w:eastAsia="Times New Roman"/>
              </w:rPr>
            </w:pPr>
          </w:p>
        </w:tc>
        <w:tc>
          <w:tcPr>
            <w:tcW w:w="5340" w:type="dxa"/>
            <w:gridSpan w:val="3"/>
            <w:tcBorders>
              <w:top w:val="single" w:sz="8" w:space="0" w:color="auto"/>
              <w:bottom w:val="single" w:sz="8" w:space="0" w:color="58595B"/>
            </w:tcBorders>
            <w:shd w:val="clear" w:color="auto" w:fill="auto"/>
            <w:vAlign w:val="bottom"/>
          </w:tcPr>
          <w:p w14:paraId="2EE9B381" w14:textId="77777777" w:rsidR="00304945" w:rsidRDefault="00304945" w:rsidP="00903E45">
            <w:pPr>
              <w:spacing w:line="0" w:lineRule="atLeast"/>
              <w:rPr>
                <w:rFonts w:ascii="Arial" w:eastAsia="Arial" w:hAnsi="Arial"/>
                <w:b/>
                <w:color w:val="00A9CE"/>
                <w:sz w:val="41"/>
              </w:rPr>
            </w:pPr>
            <w:r>
              <w:rPr>
                <w:rFonts w:ascii="Arial" w:eastAsia="Arial" w:hAnsi="Arial"/>
                <w:b/>
                <w:color w:val="00A9CE"/>
                <w:sz w:val="41"/>
              </w:rPr>
              <w:t>PRESENTATION SKILLS</w:t>
            </w:r>
          </w:p>
        </w:tc>
        <w:tc>
          <w:tcPr>
            <w:tcW w:w="2800" w:type="dxa"/>
            <w:tcBorders>
              <w:top w:val="single" w:sz="8" w:space="0" w:color="auto"/>
              <w:bottom w:val="single" w:sz="8" w:space="0" w:color="58595B"/>
            </w:tcBorders>
            <w:shd w:val="clear" w:color="auto" w:fill="auto"/>
            <w:vAlign w:val="bottom"/>
          </w:tcPr>
          <w:p w14:paraId="5698395F" w14:textId="77777777" w:rsidR="00304945" w:rsidRDefault="00304945" w:rsidP="00903E45">
            <w:pPr>
              <w:spacing w:line="0" w:lineRule="atLeast"/>
              <w:rPr>
                <w:rFonts w:eastAsia="Times New Roman"/>
              </w:rPr>
            </w:pPr>
          </w:p>
        </w:tc>
        <w:tc>
          <w:tcPr>
            <w:tcW w:w="580" w:type="dxa"/>
            <w:tcBorders>
              <w:top w:val="single" w:sz="8" w:space="0" w:color="auto"/>
              <w:right w:val="single" w:sz="8" w:space="0" w:color="auto"/>
            </w:tcBorders>
            <w:shd w:val="clear" w:color="auto" w:fill="auto"/>
            <w:vAlign w:val="bottom"/>
          </w:tcPr>
          <w:p w14:paraId="28DDE5BA" w14:textId="77777777" w:rsidR="00304945" w:rsidRDefault="00304945" w:rsidP="00903E45">
            <w:pPr>
              <w:spacing w:line="0" w:lineRule="atLeast"/>
              <w:rPr>
                <w:rFonts w:eastAsia="Times New Roman"/>
              </w:rPr>
            </w:pPr>
          </w:p>
        </w:tc>
      </w:tr>
      <w:tr w:rsidR="00304945" w14:paraId="78FF3A66" w14:textId="77777777" w:rsidTr="00903E45">
        <w:trPr>
          <w:trHeight w:val="412"/>
        </w:trPr>
        <w:tc>
          <w:tcPr>
            <w:tcW w:w="580" w:type="dxa"/>
            <w:tcBorders>
              <w:left w:val="single" w:sz="8" w:space="0" w:color="auto"/>
            </w:tcBorders>
            <w:shd w:val="clear" w:color="auto" w:fill="auto"/>
            <w:vAlign w:val="bottom"/>
          </w:tcPr>
          <w:p w14:paraId="4612420D" w14:textId="77777777" w:rsidR="00304945" w:rsidRDefault="00304945" w:rsidP="00903E45">
            <w:pPr>
              <w:spacing w:line="0" w:lineRule="atLeast"/>
              <w:rPr>
                <w:rFonts w:eastAsia="Times New Roman"/>
              </w:rPr>
            </w:pPr>
          </w:p>
        </w:tc>
        <w:tc>
          <w:tcPr>
            <w:tcW w:w="5340" w:type="dxa"/>
            <w:gridSpan w:val="3"/>
            <w:shd w:val="clear" w:color="auto" w:fill="auto"/>
            <w:vAlign w:val="bottom"/>
          </w:tcPr>
          <w:p w14:paraId="457CCBBB" w14:textId="77777777" w:rsidR="00304945" w:rsidRDefault="00304945" w:rsidP="00903E45">
            <w:pPr>
              <w:spacing w:line="0" w:lineRule="atLeast"/>
              <w:ind w:left="60"/>
              <w:rPr>
                <w:rFonts w:ascii="Arial" w:eastAsia="Arial" w:hAnsi="Arial"/>
                <w:b/>
                <w:sz w:val="23"/>
              </w:rPr>
            </w:pPr>
            <w:r>
              <w:rPr>
                <w:rFonts w:ascii="Arial" w:eastAsia="Arial" w:hAnsi="Arial"/>
                <w:b/>
                <w:sz w:val="23"/>
              </w:rPr>
              <w:t>All presentations have a few things in common.</w:t>
            </w:r>
          </w:p>
        </w:tc>
        <w:tc>
          <w:tcPr>
            <w:tcW w:w="2800" w:type="dxa"/>
            <w:shd w:val="clear" w:color="auto" w:fill="auto"/>
            <w:vAlign w:val="bottom"/>
          </w:tcPr>
          <w:p w14:paraId="5FA0AB0F"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31CF4E65" w14:textId="77777777" w:rsidR="00304945" w:rsidRDefault="00304945" w:rsidP="00903E45">
            <w:pPr>
              <w:spacing w:line="0" w:lineRule="atLeast"/>
              <w:rPr>
                <w:rFonts w:eastAsia="Times New Roman"/>
              </w:rPr>
            </w:pPr>
          </w:p>
        </w:tc>
      </w:tr>
      <w:tr w:rsidR="00304945" w14:paraId="606D7F13" w14:textId="77777777" w:rsidTr="00903E45">
        <w:trPr>
          <w:trHeight w:val="825"/>
        </w:trPr>
        <w:tc>
          <w:tcPr>
            <w:tcW w:w="580" w:type="dxa"/>
            <w:tcBorders>
              <w:left w:val="single" w:sz="8" w:space="0" w:color="auto"/>
            </w:tcBorders>
            <w:shd w:val="clear" w:color="auto" w:fill="auto"/>
            <w:vAlign w:val="bottom"/>
          </w:tcPr>
          <w:p w14:paraId="727066B8" w14:textId="77777777" w:rsidR="00304945" w:rsidRDefault="00304945" w:rsidP="00903E45">
            <w:pPr>
              <w:spacing w:line="0" w:lineRule="atLeast"/>
              <w:rPr>
                <w:rFonts w:eastAsia="Times New Roman"/>
              </w:rPr>
            </w:pPr>
          </w:p>
        </w:tc>
        <w:tc>
          <w:tcPr>
            <w:tcW w:w="2080" w:type="dxa"/>
            <w:gridSpan w:val="2"/>
            <w:shd w:val="clear" w:color="auto" w:fill="auto"/>
            <w:vAlign w:val="bottom"/>
          </w:tcPr>
          <w:p w14:paraId="5D2190DC" w14:textId="77777777" w:rsidR="00304945" w:rsidRDefault="00304945" w:rsidP="00903E45">
            <w:pPr>
              <w:spacing w:line="0" w:lineRule="atLeast"/>
              <w:ind w:left="180"/>
              <w:rPr>
                <w:rFonts w:ascii="Arial" w:eastAsia="Arial" w:hAnsi="Arial"/>
                <w:b/>
                <w:sz w:val="23"/>
              </w:rPr>
            </w:pPr>
            <w:r>
              <w:rPr>
                <w:rFonts w:ascii="Arial" w:eastAsia="Arial" w:hAnsi="Arial"/>
                <w:b/>
                <w:sz w:val="23"/>
              </w:rPr>
              <w:t>Speaker, e.g.:</w:t>
            </w:r>
          </w:p>
        </w:tc>
        <w:tc>
          <w:tcPr>
            <w:tcW w:w="6060" w:type="dxa"/>
            <w:gridSpan w:val="2"/>
            <w:shd w:val="clear" w:color="auto" w:fill="auto"/>
            <w:vAlign w:val="bottom"/>
          </w:tcPr>
          <w:p w14:paraId="6BBF370A" w14:textId="77777777" w:rsidR="00304945" w:rsidRDefault="00304945" w:rsidP="00903E45">
            <w:pPr>
              <w:spacing w:line="0" w:lineRule="atLeast"/>
              <w:ind w:left="3060"/>
              <w:rPr>
                <w:rFonts w:ascii="Arial" w:eastAsia="Arial" w:hAnsi="Arial"/>
                <w:b/>
                <w:sz w:val="23"/>
              </w:rPr>
            </w:pPr>
            <w:r>
              <w:rPr>
                <w:rFonts w:ascii="Arial" w:eastAsia="Arial" w:hAnsi="Arial"/>
                <w:b/>
                <w:sz w:val="23"/>
              </w:rPr>
              <w:t>Receiver (audience), e.g.:</w:t>
            </w:r>
          </w:p>
        </w:tc>
        <w:tc>
          <w:tcPr>
            <w:tcW w:w="580" w:type="dxa"/>
            <w:tcBorders>
              <w:right w:val="single" w:sz="8" w:space="0" w:color="auto"/>
            </w:tcBorders>
            <w:shd w:val="clear" w:color="auto" w:fill="auto"/>
            <w:vAlign w:val="bottom"/>
          </w:tcPr>
          <w:p w14:paraId="21AF62C9" w14:textId="77777777" w:rsidR="00304945" w:rsidRDefault="00304945" w:rsidP="00903E45">
            <w:pPr>
              <w:spacing w:line="0" w:lineRule="atLeast"/>
              <w:rPr>
                <w:rFonts w:eastAsia="Times New Roman"/>
              </w:rPr>
            </w:pPr>
          </w:p>
        </w:tc>
      </w:tr>
      <w:tr w:rsidR="00304945" w14:paraId="5514C9C1" w14:textId="77777777" w:rsidTr="00903E45">
        <w:trPr>
          <w:trHeight w:val="278"/>
        </w:trPr>
        <w:tc>
          <w:tcPr>
            <w:tcW w:w="580" w:type="dxa"/>
            <w:tcBorders>
              <w:left w:val="single" w:sz="8" w:space="0" w:color="auto"/>
            </w:tcBorders>
            <w:shd w:val="clear" w:color="auto" w:fill="auto"/>
            <w:vAlign w:val="bottom"/>
          </w:tcPr>
          <w:p w14:paraId="63B0F5BC" w14:textId="77777777" w:rsidR="00304945" w:rsidRDefault="00304945" w:rsidP="00903E45">
            <w:pPr>
              <w:spacing w:line="0" w:lineRule="atLeast"/>
              <w:rPr>
                <w:rFonts w:eastAsia="Times New Roman"/>
              </w:rPr>
            </w:pPr>
          </w:p>
        </w:tc>
        <w:tc>
          <w:tcPr>
            <w:tcW w:w="380" w:type="dxa"/>
            <w:shd w:val="clear" w:color="auto" w:fill="auto"/>
            <w:vAlign w:val="bottom"/>
          </w:tcPr>
          <w:p w14:paraId="16D0147A" w14:textId="77777777" w:rsidR="00304945" w:rsidRDefault="00304945" w:rsidP="00903E45">
            <w:pPr>
              <w:spacing w:line="0" w:lineRule="atLeast"/>
              <w:ind w:left="180"/>
              <w:rPr>
                <w:rFonts w:ascii="Arial" w:eastAsia="Arial" w:hAnsi="Arial"/>
                <w:b/>
                <w:sz w:val="23"/>
              </w:rPr>
            </w:pPr>
            <w:r>
              <w:rPr>
                <w:rFonts w:ascii="Arial" w:eastAsia="Arial" w:hAnsi="Arial"/>
                <w:b/>
                <w:sz w:val="23"/>
              </w:rPr>
              <w:t>•</w:t>
            </w:r>
          </w:p>
        </w:tc>
        <w:tc>
          <w:tcPr>
            <w:tcW w:w="1700" w:type="dxa"/>
            <w:shd w:val="clear" w:color="auto" w:fill="auto"/>
            <w:vAlign w:val="bottom"/>
          </w:tcPr>
          <w:p w14:paraId="47AE445E" w14:textId="77777777" w:rsidR="00304945" w:rsidRDefault="00304945" w:rsidP="00903E45">
            <w:pPr>
              <w:spacing w:line="0" w:lineRule="atLeast"/>
              <w:ind w:left="100"/>
              <w:rPr>
                <w:rFonts w:ascii="Arial" w:eastAsia="Arial" w:hAnsi="Arial"/>
                <w:b/>
                <w:w w:val="89"/>
                <w:sz w:val="23"/>
              </w:rPr>
            </w:pPr>
            <w:r>
              <w:rPr>
                <w:rFonts w:ascii="Arial" w:eastAsia="Arial" w:hAnsi="Arial"/>
                <w:b/>
                <w:w w:val="89"/>
                <w:sz w:val="23"/>
              </w:rPr>
              <w:t>Content (words)</w:t>
            </w:r>
          </w:p>
        </w:tc>
        <w:tc>
          <w:tcPr>
            <w:tcW w:w="3260" w:type="dxa"/>
            <w:shd w:val="clear" w:color="auto" w:fill="auto"/>
            <w:vAlign w:val="bottom"/>
          </w:tcPr>
          <w:p w14:paraId="03819EE5" w14:textId="77777777" w:rsidR="00304945" w:rsidRDefault="00304945" w:rsidP="00903E45">
            <w:pPr>
              <w:spacing w:line="0" w:lineRule="atLeast"/>
              <w:ind w:left="3060"/>
              <w:rPr>
                <w:rFonts w:ascii="Arial" w:eastAsia="Arial" w:hAnsi="Arial"/>
                <w:b/>
                <w:sz w:val="23"/>
              </w:rPr>
            </w:pPr>
            <w:r>
              <w:rPr>
                <w:rFonts w:ascii="Arial" w:eastAsia="Arial" w:hAnsi="Arial"/>
                <w:b/>
                <w:sz w:val="23"/>
              </w:rPr>
              <w:t>•</w:t>
            </w:r>
          </w:p>
        </w:tc>
        <w:tc>
          <w:tcPr>
            <w:tcW w:w="2800" w:type="dxa"/>
            <w:shd w:val="clear" w:color="auto" w:fill="auto"/>
            <w:vAlign w:val="bottom"/>
          </w:tcPr>
          <w:p w14:paraId="1EB97B61" w14:textId="77777777" w:rsidR="00304945" w:rsidRDefault="00304945" w:rsidP="00903E45">
            <w:pPr>
              <w:spacing w:line="0" w:lineRule="atLeast"/>
              <w:ind w:left="100"/>
              <w:rPr>
                <w:rFonts w:ascii="Arial" w:eastAsia="Arial" w:hAnsi="Arial"/>
                <w:b/>
                <w:sz w:val="23"/>
              </w:rPr>
            </w:pPr>
            <w:r>
              <w:rPr>
                <w:rFonts w:ascii="Arial" w:eastAsia="Arial" w:hAnsi="Arial"/>
                <w:b/>
                <w:sz w:val="23"/>
              </w:rPr>
              <w:t>Level of knowledge</w:t>
            </w:r>
          </w:p>
        </w:tc>
        <w:tc>
          <w:tcPr>
            <w:tcW w:w="580" w:type="dxa"/>
            <w:tcBorders>
              <w:right w:val="single" w:sz="8" w:space="0" w:color="auto"/>
            </w:tcBorders>
            <w:shd w:val="clear" w:color="auto" w:fill="auto"/>
            <w:vAlign w:val="bottom"/>
          </w:tcPr>
          <w:p w14:paraId="4CBEF6F4" w14:textId="77777777" w:rsidR="00304945" w:rsidRDefault="00304945" w:rsidP="00903E45">
            <w:pPr>
              <w:spacing w:line="0" w:lineRule="atLeast"/>
              <w:rPr>
                <w:rFonts w:eastAsia="Times New Roman"/>
              </w:rPr>
            </w:pPr>
          </w:p>
        </w:tc>
      </w:tr>
      <w:tr w:rsidR="00304945" w14:paraId="2B0D1031" w14:textId="77777777" w:rsidTr="00903E45">
        <w:trPr>
          <w:trHeight w:val="278"/>
        </w:trPr>
        <w:tc>
          <w:tcPr>
            <w:tcW w:w="580" w:type="dxa"/>
            <w:tcBorders>
              <w:left w:val="single" w:sz="8" w:space="0" w:color="auto"/>
            </w:tcBorders>
            <w:shd w:val="clear" w:color="auto" w:fill="auto"/>
            <w:vAlign w:val="bottom"/>
          </w:tcPr>
          <w:p w14:paraId="198CC629" w14:textId="77777777" w:rsidR="00304945" w:rsidRDefault="00304945" w:rsidP="00903E45">
            <w:pPr>
              <w:spacing w:line="0" w:lineRule="atLeast"/>
              <w:rPr>
                <w:rFonts w:eastAsia="Times New Roman"/>
              </w:rPr>
            </w:pPr>
          </w:p>
        </w:tc>
        <w:tc>
          <w:tcPr>
            <w:tcW w:w="380" w:type="dxa"/>
            <w:shd w:val="clear" w:color="auto" w:fill="auto"/>
            <w:vAlign w:val="bottom"/>
          </w:tcPr>
          <w:p w14:paraId="489ACC97" w14:textId="77777777" w:rsidR="00304945" w:rsidRDefault="00304945" w:rsidP="00903E45">
            <w:pPr>
              <w:spacing w:line="0" w:lineRule="atLeast"/>
              <w:ind w:left="180"/>
              <w:rPr>
                <w:rFonts w:ascii="Arial" w:eastAsia="Arial" w:hAnsi="Arial"/>
                <w:b/>
                <w:sz w:val="23"/>
              </w:rPr>
            </w:pPr>
            <w:r>
              <w:rPr>
                <w:rFonts w:ascii="Arial" w:eastAsia="Arial" w:hAnsi="Arial"/>
                <w:b/>
                <w:sz w:val="23"/>
              </w:rPr>
              <w:t>•</w:t>
            </w:r>
          </w:p>
        </w:tc>
        <w:tc>
          <w:tcPr>
            <w:tcW w:w="1700" w:type="dxa"/>
            <w:shd w:val="clear" w:color="auto" w:fill="auto"/>
            <w:vAlign w:val="bottom"/>
          </w:tcPr>
          <w:p w14:paraId="75A79172" w14:textId="77777777" w:rsidR="00304945" w:rsidRDefault="00304945" w:rsidP="00903E45">
            <w:pPr>
              <w:spacing w:line="0" w:lineRule="atLeast"/>
              <w:ind w:left="100"/>
              <w:rPr>
                <w:rFonts w:ascii="Arial" w:eastAsia="Arial" w:hAnsi="Arial"/>
                <w:b/>
                <w:w w:val="87"/>
                <w:sz w:val="23"/>
              </w:rPr>
            </w:pPr>
            <w:r>
              <w:rPr>
                <w:rFonts w:ascii="Arial" w:eastAsia="Arial" w:hAnsi="Arial"/>
                <w:b/>
                <w:w w:val="87"/>
                <w:sz w:val="23"/>
              </w:rPr>
              <w:t>Method (visuals)</w:t>
            </w:r>
          </w:p>
        </w:tc>
        <w:tc>
          <w:tcPr>
            <w:tcW w:w="3260" w:type="dxa"/>
            <w:shd w:val="clear" w:color="auto" w:fill="auto"/>
            <w:vAlign w:val="bottom"/>
          </w:tcPr>
          <w:p w14:paraId="3883C564" w14:textId="77777777" w:rsidR="00304945" w:rsidRDefault="00304945" w:rsidP="00903E45">
            <w:pPr>
              <w:spacing w:line="0" w:lineRule="atLeast"/>
              <w:ind w:left="3060"/>
              <w:rPr>
                <w:rFonts w:ascii="Arial" w:eastAsia="Arial" w:hAnsi="Arial"/>
                <w:b/>
                <w:sz w:val="23"/>
              </w:rPr>
            </w:pPr>
            <w:r>
              <w:rPr>
                <w:rFonts w:ascii="Arial" w:eastAsia="Arial" w:hAnsi="Arial"/>
                <w:b/>
                <w:sz w:val="23"/>
              </w:rPr>
              <w:t>•</w:t>
            </w:r>
          </w:p>
        </w:tc>
        <w:tc>
          <w:tcPr>
            <w:tcW w:w="2800" w:type="dxa"/>
            <w:shd w:val="clear" w:color="auto" w:fill="auto"/>
            <w:vAlign w:val="bottom"/>
          </w:tcPr>
          <w:p w14:paraId="32385449" w14:textId="77777777" w:rsidR="00304945" w:rsidRDefault="00304945" w:rsidP="00903E45">
            <w:pPr>
              <w:spacing w:line="0" w:lineRule="atLeast"/>
              <w:ind w:left="100"/>
              <w:rPr>
                <w:rFonts w:ascii="Arial" w:eastAsia="Arial" w:hAnsi="Arial"/>
                <w:b/>
                <w:sz w:val="23"/>
              </w:rPr>
            </w:pPr>
            <w:r>
              <w:rPr>
                <w:rFonts w:ascii="Arial" w:eastAsia="Arial" w:hAnsi="Arial"/>
                <w:b/>
                <w:sz w:val="23"/>
              </w:rPr>
              <w:t>Size &amp; make-up</w:t>
            </w:r>
          </w:p>
        </w:tc>
        <w:tc>
          <w:tcPr>
            <w:tcW w:w="580" w:type="dxa"/>
            <w:tcBorders>
              <w:right w:val="single" w:sz="8" w:space="0" w:color="auto"/>
            </w:tcBorders>
            <w:shd w:val="clear" w:color="auto" w:fill="auto"/>
            <w:vAlign w:val="bottom"/>
          </w:tcPr>
          <w:p w14:paraId="36064EE2" w14:textId="77777777" w:rsidR="00304945" w:rsidRDefault="00304945" w:rsidP="00903E45">
            <w:pPr>
              <w:spacing w:line="0" w:lineRule="atLeast"/>
              <w:rPr>
                <w:rFonts w:eastAsia="Times New Roman"/>
              </w:rPr>
            </w:pPr>
          </w:p>
        </w:tc>
      </w:tr>
      <w:tr w:rsidR="00304945" w14:paraId="46A5F4F1" w14:textId="77777777" w:rsidTr="00903E45">
        <w:trPr>
          <w:trHeight w:val="278"/>
        </w:trPr>
        <w:tc>
          <w:tcPr>
            <w:tcW w:w="580" w:type="dxa"/>
            <w:tcBorders>
              <w:left w:val="single" w:sz="8" w:space="0" w:color="auto"/>
            </w:tcBorders>
            <w:shd w:val="clear" w:color="auto" w:fill="auto"/>
            <w:vAlign w:val="bottom"/>
          </w:tcPr>
          <w:p w14:paraId="2F32E458" w14:textId="77777777" w:rsidR="00304945" w:rsidRDefault="00304945" w:rsidP="00903E45">
            <w:pPr>
              <w:spacing w:line="0" w:lineRule="atLeast"/>
              <w:rPr>
                <w:rFonts w:eastAsia="Times New Roman"/>
              </w:rPr>
            </w:pPr>
          </w:p>
        </w:tc>
        <w:tc>
          <w:tcPr>
            <w:tcW w:w="380" w:type="dxa"/>
            <w:shd w:val="clear" w:color="auto" w:fill="auto"/>
            <w:vAlign w:val="bottom"/>
          </w:tcPr>
          <w:p w14:paraId="4E6ED4D1" w14:textId="77777777" w:rsidR="00304945" w:rsidRDefault="00304945" w:rsidP="00903E45">
            <w:pPr>
              <w:spacing w:line="0" w:lineRule="atLeast"/>
              <w:ind w:left="180"/>
              <w:rPr>
                <w:rFonts w:ascii="Arial" w:eastAsia="Arial" w:hAnsi="Arial"/>
                <w:b/>
                <w:sz w:val="23"/>
              </w:rPr>
            </w:pPr>
            <w:r>
              <w:rPr>
                <w:rFonts w:ascii="Arial" w:eastAsia="Arial" w:hAnsi="Arial"/>
                <w:b/>
                <w:sz w:val="23"/>
              </w:rPr>
              <w:t>•</w:t>
            </w:r>
          </w:p>
        </w:tc>
        <w:tc>
          <w:tcPr>
            <w:tcW w:w="1700" w:type="dxa"/>
            <w:shd w:val="clear" w:color="auto" w:fill="auto"/>
            <w:vAlign w:val="bottom"/>
          </w:tcPr>
          <w:p w14:paraId="0CE72F65" w14:textId="77777777" w:rsidR="00304945" w:rsidRDefault="00304945" w:rsidP="00903E45">
            <w:pPr>
              <w:spacing w:line="0" w:lineRule="atLeast"/>
              <w:ind w:left="100"/>
              <w:rPr>
                <w:rFonts w:ascii="Arial" w:eastAsia="Arial" w:hAnsi="Arial"/>
                <w:b/>
                <w:sz w:val="23"/>
              </w:rPr>
            </w:pPr>
            <w:r>
              <w:rPr>
                <w:rFonts w:ascii="Arial" w:eastAsia="Arial" w:hAnsi="Arial"/>
                <w:b/>
                <w:sz w:val="23"/>
              </w:rPr>
              <w:t>Presentation</w:t>
            </w:r>
          </w:p>
        </w:tc>
        <w:tc>
          <w:tcPr>
            <w:tcW w:w="3260" w:type="dxa"/>
            <w:shd w:val="clear" w:color="auto" w:fill="auto"/>
            <w:vAlign w:val="bottom"/>
          </w:tcPr>
          <w:p w14:paraId="1C11E486" w14:textId="77777777" w:rsidR="00304945" w:rsidRDefault="00304945" w:rsidP="00903E45">
            <w:pPr>
              <w:spacing w:line="0" w:lineRule="atLeast"/>
              <w:ind w:left="3060"/>
              <w:rPr>
                <w:rFonts w:ascii="Arial" w:eastAsia="Arial" w:hAnsi="Arial"/>
                <w:b/>
                <w:sz w:val="23"/>
              </w:rPr>
            </w:pPr>
            <w:r>
              <w:rPr>
                <w:rFonts w:ascii="Arial" w:eastAsia="Arial" w:hAnsi="Arial"/>
                <w:b/>
                <w:sz w:val="23"/>
              </w:rPr>
              <w:t>•</w:t>
            </w:r>
          </w:p>
        </w:tc>
        <w:tc>
          <w:tcPr>
            <w:tcW w:w="2800" w:type="dxa"/>
            <w:shd w:val="clear" w:color="auto" w:fill="auto"/>
            <w:vAlign w:val="bottom"/>
          </w:tcPr>
          <w:p w14:paraId="7578B04F" w14:textId="77777777" w:rsidR="00304945" w:rsidRDefault="00304945" w:rsidP="00903E45">
            <w:pPr>
              <w:spacing w:line="0" w:lineRule="atLeast"/>
              <w:ind w:left="100"/>
              <w:rPr>
                <w:rFonts w:ascii="Arial" w:eastAsia="Arial" w:hAnsi="Arial"/>
                <w:b/>
                <w:sz w:val="23"/>
              </w:rPr>
            </w:pPr>
            <w:r>
              <w:rPr>
                <w:rFonts w:ascii="Arial" w:eastAsia="Arial" w:hAnsi="Arial"/>
                <w:b/>
                <w:sz w:val="23"/>
              </w:rPr>
              <w:t>How to engage</w:t>
            </w:r>
          </w:p>
        </w:tc>
        <w:tc>
          <w:tcPr>
            <w:tcW w:w="580" w:type="dxa"/>
            <w:tcBorders>
              <w:right w:val="single" w:sz="8" w:space="0" w:color="auto"/>
            </w:tcBorders>
            <w:shd w:val="clear" w:color="auto" w:fill="auto"/>
            <w:vAlign w:val="bottom"/>
          </w:tcPr>
          <w:p w14:paraId="3210B96A" w14:textId="77777777" w:rsidR="00304945" w:rsidRDefault="00304945" w:rsidP="00903E45">
            <w:pPr>
              <w:spacing w:line="0" w:lineRule="atLeast"/>
              <w:rPr>
                <w:rFonts w:eastAsia="Times New Roman"/>
              </w:rPr>
            </w:pPr>
          </w:p>
        </w:tc>
      </w:tr>
      <w:tr w:rsidR="00304945" w14:paraId="5B7D9CC1" w14:textId="77777777" w:rsidTr="00903E45">
        <w:trPr>
          <w:trHeight w:val="284"/>
        </w:trPr>
        <w:tc>
          <w:tcPr>
            <w:tcW w:w="580" w:type="dxa"/>
            <w:tcBorders>
              <w:left w:val="single" w:sz="8" w:space="0" w:color="auto"/>
            </w:tcBorders>
            <w:shd w:val="clear" w:color="auto" w:fill="auto"/>
            <w:vAlign w:val="bottom"/>
          </w:tcPr>
          <w:p w14:paraId="67B2AECB" w14:textId="77777777" w:rsidR="00304945" w:rsidRDefault="00304945" w:rsidP="00903E45">
            <w:pPr>
              <w:spacing w:line="0" w:lineRule="atLeast"/>
              <w:rPr>
                <w:rFonts w:eastAsia="Times New Roman"/>
              </w:rPr>
            </w:pPr>
          </w:p>
        </w:tc>
        <w:tc>
          <w:tcPr>
            <w:tcW w:w="380" w:type="dxa"/>
            <w:shd w:val="clear" w:color="auto" w:fill="auto"/>
            <w:vAlign w:val="bottom"/>
          </w:tcPr>
          <w:p w14:paraId="4CE89B81" w14:textId="77777777" w:rsidR="00304945" w:rsidRDefault="00304945" w:rsidP="00903E45">
            <w:pPr>
              <w:spacing w:line="0" w:lineRule="atLeast"/>
              <w:rPr>
                <w:rFonts w:eastAsia="Times New Roman"/>
              </w:rPr>
            </w:pPr>
          </w:p>
        </w:tc>
        <w:tc>
          <w:tcPr>
            <w:tcW w:w="1700" w:type="dxa"/>
            <w:shd w:val="clear" w:color="auto" w:fill="auto"/>
            <w:vAlign w:val="bottom"/>
          </w:tcPr>
          <w:p w14:paraId="12A28413" w14:textId="77777777" w:rsidR="00304945" w:rsidRDefault="00304945" w:rsidP="00903E45">
            <w:pPr>
              <w:spacing w:line="0" w:lineRule="atLeast"/>
              <w:ind w:left="100"/>
              <w:rPr>
                <w:rFonts w:ascii="Arial" w:eastAsia="Arial" w:hAnsi="Arial"/>
                <w:b/>
                <w:sz w:val="23"/>
              </w:rPr>
            </w:pPr>
            <w:r>
              <w:rPr>
                <w:rFonts w:ascii="Arial" w:eastAsia="Arial" w:hAnsi="Arial"/>
                <w:b/>
                <w:sz w:val="23"/>
              </w:rPr>
              <w:t>skills (how)</w:t>
            </w:r>
          </w:p>
        </w:tc>
        <w:tc>
          <w:tcPr>
            <w:tcW w:w="3260" w:type="dxa"/>
            <w:shd w:val="clear" w:color="auto" w:fill="auto"/>
            <w:vAlign w:val="bottom"/>
          </w:tcPr>
          <w:p w14:paraId="7FB18911" w14:textId="77777777" w:rsidR="00304945" w:rsidRDefault="00304945" w:rsidP="00903E45">
            <w:pPr>
              <w:spacing w:line="0" w:lineRule="atLeast"/>
              <w:rPr>
                <w:rFonts w:eastAsia="Times New Roman"/>
              </w:rPr>
            </w:pPr>
          </w:p>
        </w:tc>
        <w:tc>
          <w:tcPr>
            <w:tcW w:w="2800" w:type="dxa"/>
            <w:shd w:val="clear" w:color="auto" w:fill="auto"/>
            <w:vAlign w:val="bottom"/>
          </w:tcPr>
          <w:p w14:paraId="58E44BE8"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4940F180" w14:textId="77777777" w:rsidR="00304945" w:rsidRDefault="00304945" w:rsidP="00903E45">
            <w:pPr>
              <w:spacing w:line="0" w:lineRule="atLeast"/>
              <w:rPr>
                <w:rFonts w:eastAsia="Times New Roman"/>
              </w:rPr>
            </w:pPr>
          </w:p>
        </w:tc>
      </w:tr>
      <w:tr w:rsidR="00304945" w14:paraId="27A69D09" w14:textId="77777777" w:rsidTr="00903E45">
        <w:trPr>
          <w:trHeight w:val="732"/>
        </w:trPr>
        <w:tc>
          <w:tcPr>
            <w:tcW w:w="580" w:type="dxa"/>
            <w:tcBorders>
              <w:left w:val="single" w:sz="8" w:space="0" w:color="auto"/>
            </w:tcBorders>
            <w:shd w:val="clear" w:color="auto" w:fill="auto"/>
            <w:vAlign w:val="bottom"/>
          </w:tcPr>
          <w:p w14:paraId="7CF38F78" w14:textId="77777777" w:rsidR="00304945" w:rsidRDefault="00304945" w:rsidP="00903E45">
            <w:pPr>
              <w:spacing w:line="0" w:lineRule="atLeast"/>
              <w:rPr>
                <w:rFonts w:eastAsia="Times New Roman"/>
              </w:rPr>
            </w:pPr>
          </w:p>
        </w:tc>
        <w:tc>
          <w:tcPr>
            <w:tcW w:w="380" w:type="dxa"/>
            <w:shd w:val="clear" w:color="auto" w:fill="auto"/>
            <w:vAlign w:val="bottom"/>
          </w:tcPr>
          <w:p w14:paraId="26D3FC5C" w14:textId="77777777" w:rsidR="00304945" w:rsidRDefault="00304945" w:rsidP="00903E45">
            <w:pPr>
              <w:spacing w:line="0" w:lineRule="atLeast"/>
              <w:rPr>
                <w:rFonts w:eastAsia="Times New Roman"/>
              </w:rPr>
            </w:pPr>
          </w:p>
        </w:tc>
        <w:tc>
          <w:tcPr>
            <w:tcW w:w="4960" w:type="dxa"/>
            <w:gridSpan w:val="2"/>
            <w:shd w:val="clear" w:color="auto" w:fill="auto"/>
            <w:vAlign w:val="bottom"/>
          </w:tcPr>
          <w:p w14:paraId="2D852260" w14:textId="77777777" w:rsidR="00304945" w:rsidRDefault="00304945" w:rsidP="00903E45">
            <w:pPr>
              <w:spacing w:line="0" w:lineRule="atLeast"/>
              <w:ind w:left="1420"/>
              <w:rPr>
                <w:rFonts w:ascii="Arial" w:eastAsia="Arial" w:hAnsi="Arial"/>
                <w:b/>
                <w:sz w:val="23"/>
              </w:rPr>
            </w:pPr>
            <w:r>
              <w:rPr>
                <w:rFonts w:ascii="Arial" w:eastAsia="Arial" w:hAnsi="Arial"/>
                <w:b/>
                <w:sz w:val="23"/>
              </w:rPr>
              <w:t>Practical considerations, e.g.:</w:t>
            </w:r>
          </w:p>
        </w:tc>
        <w:tc>
          <w:tcPr>
            <w:tcW w:w="2800" w:type="dxa"/>
            <w:shd w:val="clear" w:color="auto" w:fill="auto"/>
            <w:vAlign w:val="bottom"/>
          </w:tcPr>
          <w:p w14:paraId="67848541"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61F8FA49" w14:textId="77777777" w:rsidR="00304945" w:rsidRDefault="00304945" w:rsidP="00903E45">
            <w:pPr>
              <w:spacing w:line="0" w:lineRule="atLeast"/>
              <w:rPr>
                <w:rFonts w:eastAsia="Times New Roman"/>
              </w:rPr>
            </w:pPr>
          </w:p>
        </w:tc>
      </w:tr>
      <w:tr w:rsidR="00304945" w14:paraId="1B8EA056" w14:textId="77777777" w:rsidTr="00903E45">
        <w:trPr>
          <w:trHeight w:val="278"/>
        </w:trPr>
        <w:tc>
          <w:tcPr>
            <w:tcW w:w="580" w:type="dxa"/>
            <w:tcBorders>
              <w:left w:val="single" w:sz="8" w:space="0" w:color="auto"/>
            </w:tcBorders>
            <w:shd w:val="clear" w:color="auto" w:fill="auto"/>
            <w:vAlign w:val="bottom"/>
          </w:tcPr>
          <w:p w14:paraId="3DE325EE" w14:textId="77777777" w:rsidR="00304945" w:rsidRDefault="00304945" w:rsidP="00903E45">
            <w:pPr>
              <w:spacing w:line="0" w:lineRule="atLeast"/>
              <w:rPr>
                <w:rFonts w:eastAsia="Times New Roman"/>
              </w:rPr>
            </w:pPr>
          </w:p>
        </w:tc>
        <w:tc>
          <w:tcPr>
            <w:tcW w:w="380" w:type="dxa"/>
            <w:shd w:val="clear" w:color="auto" w:fill="auto"/>
            <w:vAlign w:val="bottom"/>
          </w:tcPr>
          <w:p w14:paraId="4E32F620" w14:textId="77777777" w:rsidR="00304945" w:rsidRDefault="00304945" w:rsidP="00903E45">
            <w:pPr>
              <w:spacing w:line="0" w:lineRule="atLeast"/>
              <w:rPr>
                <w:rFonts w:eastAsia="Times New Roman"/>
              </w:rPr>
            </w:pPr>
          </w:p>
        </w:tc>
        <w:tc>
          <w:tcPr>
            <w:tcW w:w="7760" w:type="dxa"/>
            <w:gridSpan w:val="3"/>
            <w:shd w:val="clear" w:color="auto" w:fill="auto"/>
            <w:vAlign w:val="bottom"/>
          </w:tcPr>
          <w:p w14:paraId="1418FB3A" w14:textId="77777777" w:rsidR="00304945" w:rsidRDefault="00304945" w:rsidP="00903E45">
            <w:pPr>
              <w:spacing w:line="0" w:lineRule="atLeast"/>
              <w:ind w:left="1420"/>
              <w:rPr>
                <w:rFonts w:ascii="Arial" w:eastAsia="Arial" w:hAnsi="Arial"/>
                <w:b/>
                <w:sz w:val="23"/>
              </w:rPr>
            </w:pPr>
            <w:r>
              <w:rPr>
                <w:rFonts w:ascii="Arial" w:eastAsia="Arial" w:hAnsi="Arial"/>
                <w:b/>
                <w:sz w:val="23"/>
              </w:rPr>
              <w:t>•   Place where your presentation is held</w:t>
            </w:r>
          </w:p>
        </w:tc>
        <w:tc>
          <w:tcPr>
            <w:tcW w:w="580" w:type="dxa"/>
            <w:tcBorders>
              <w:right w:val="single" w:sz="8" w:space="0" w:color="auto"/>
            </w:tcBorders>
            <w:shd w:val="clear" w:color="auto" w:fill="auto"/>
            <w:vAlign w:val="bottom"/>
          </w:tcPr>
          <w:p w14:paraId="1D6A8C21" w14:textId="77777777" w:rsidR="00304945" w:rsidRDefault="00304945" w:rsidP="00903E45">
            <w:pPr>
              <w:spacing w:line="0" w:lineRule="atLeast"/>
              <w:rPr>
                <w:rFonts w:eastAsia="Times New Roman"/>
              </w:rPr>
            </w:pPr>
          </w:p>
        </w:tc>
      </w:tr>
      <w:tr w:rsidR="00304945" w14:paraId="2E4ED17D" w14:textId="77777777" w:rsidTr="00903E45">
        <w:trPr>
          <w:trHeight w:val="278"/>
        </w:trPr>
        <w:tc>
          <w:tcPr>
            <w:tcW w:w="580" w:type="dxa"/>
            <w:tcBorders>
              <w:left w:val="single" w:sz="8" w:space="0" w:color="auto"/>
            </w:tcBorders>
            <w:shd w:val="clear" w:color="auto" w:fill="auto"/>
            <w:vAlign w:val="bottom"/>
          </w:tcPr>
          <w:p w14:paraId="49A9CE9F" w14:textId="77777777" w:rsidR="00304945" w:rsidRDefault="00304945" w:rsidP="00903E45">
            <w:pPr>
              <w:spacing w:line="0" w:lineRule="atLeast"/>
              <w:rPr>
                <w:rFonts w:eastAsia="Times New Roman"/>
              </w:rPr>
            </w:pPr>
          </w:p>
        </w:tc>
        <w:tc>
          <w:tcPr>
            <w:tcW w:w="380" w:type="dxa"/>
            <w:shd w:val="clear" w:color="auto" w:fill="auto"/>
            <w:vAlign w:val="bottom"/>
          </w:tcPr>
          <w:p w14:paraId="12687944" w14:textId="77777777" w:rsidR="00304945" w:rsidRDefault="00304945" w:rsidP="00903E45">
            <w:pPr>
              <w:spacing w:line="0" w:lineRule="atLeast"/>
              <w:rPr>
                <w:rFonts w:eastAsia="Times New Roman"/>
              </w:rPr>
            </w:pPr>
          </w:p>
        </w:tc>
        <w:tc>
          <w:tcPr>
            <w:tcW w:w="1700" w:type="dxa"/>
            <w:shd w:val="clear" w:color="auto" w:fill="auto"/>
            <w:vAlign w:val="bottom"/>
          </w:tcPr>
          <w:p w14:paraId="4D00CE77" w14:textId="77777777" w:rsidR="00304945" w:rsidRDefault="00304945" w:rsidP="00903E45">
            <w:pPr>
              <w:spacing w:line="0" w:lineRule="atLeast"/>
              <w:ind w:left="1420"/>
              <w:rPr>
                <w:rFonts w:ascii="Arial" w:eastAsia="Arial" w:hAnsi="Arial"/>
                <w:b/>
                <w:sz w:val="23"/>
              </w:rPr>
            </w:pPr>
            <w:r>
              <w:rPr>
                <w:rFonts w:ascii="Arial" w:eastAsia="Arial" w:hAnsi="Arial"/>
                <w:b/>
                <w:sz w:val="23"/>
              </w:rPr>
              <w:t>•</w:t>
            </w:r>
          </w:p>
        </w:tc>
        <w:tc>
          <w:tcPr>
            <w:tcW w:w="3260" w:type="dxa"/>
            <w:shd w:val="clear" w:color="auto" w:fill="auto"/>
            <w:vAlign w:val="bottom"/>
          </w:tcPr>
          <w:p w14:paraId="32FD7DE1" w14:textId="77777777" w:rsidR="00304945" w:rsidRDefault="00304945" w:rsidP="00903E45">
            <w:pPr>
              <w:spacing w:line="0" w:lineRule="atLeast"/>
              <w:ind w:left="20"/>
              <w:rPr>
                <w:rFonts w:ascii="Arial" w:eastAsia="Arial" w:hAnsi="Arial"/>
                <w:b/>
                <w:sz w:val="23"/>
              </w:rPr>
            </w:pPr>
            <w:r>
              <w:rPr>
                <w:rFonts w:ascii="Arial" w:eastAsia="Arial" w:hAnsi="Arial"/>
                <w:b/>
                <w:sz w:val="23"/>
              </w:rPr>
              <w:t>Length of presentation</w:t>
            </w:r>
          </w:p>
        </w:tc>
        <w:tc>
          <w:tcPr>
            <w:tcW w:w="2800" w:type="dxa"/>
            <w:shd w:val="clear" w:color="auto" w:fill="auto"/>
            <w:vAlign w:val="bottom"/>
          </w:tcPr>
          <w:p w14:paraId="41D2E1A0"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52269C81" w14:textId="77777777" w:rsidR="00304945" w:rsidRDefault="00304945" w:rsidP="00903E45">
            <w:pPr>
              <w:spacing w:line="0" w:lineRule="atLeast"/>
              <w:rPr>
                <w:rFonts w:eastAsia="Times New Roman"/>
              </w:rPr>
            </w:pPr>
          </w:p>
        </w:tc>
      </w:tr>
      <w:tr w:rsidR="00304945" w14:paraId="2FC450D4" w14:textId="77777777" w:rsidTr="00903E45">
        <w:trPr>
          <w:trHeight w:val="284"/>
        </w:trPr>
        <w:tc>
          <w:tcPr>
            <w:tcW w:w="580" w:type="dxa"/>
            <w:tcBorders>
              <w:left w:val="single" w:sz="8" w:space="0" w:color="auto"/>
            </w:tcBorders>
            <w:shd w:val="clear" w:color="auto" w:fill="auto"/>
            <w:vAlign w:val="bottom"/>
          </w:tcPr>
          <w:p w14:paraId="20C76CF9" w14:textId="77777777" w:rsidR="00304945" w:rsidRDefault="00304945" w:rsidP="00903E45">
            <w:pPr>
              <w:spacing w:line="0" w:lineRule="atLeast"/>
              <w:rPr>
                <w:rFonts w:eastAsia="Times New Roman"/>
              </w:rPr>
            </w:pPr>
          </w:p>
        </w:tc>
        <w:tc>
          <w:tcPr>
            <w:tcW w:w="380" w:type="dxa"/>
            <w:shd w:val="clear" w:color="auto" w:fill="auto"/>
            <w:vAlign w:val="bottom"/>
          </w:tcPr>
          <w:p w14:paraId="1DAC47A7" w14:textId="77777777" w:rsidR="00304945" w:rsidRDefault="00304945" w:rsidP="00903E45">
            <w:pPr>
              <w:spacing w:line="0" w:lineRule="atLeast"/>
              <w:rPr>
                <w:rFonts w:eastAsia="Times New Roman"/>
              </w:rPr>
            </w:pPr>
          </w:p>
        </w:tc>
        <w:tc>
          <w:tcPr>
            <w:tcW w:w="4960" w:type="dxa"/>
            <w:gridSpan w:val="2"/>
            <w:shd w:val="clear" w:color="auto" w:fill="auto"/>
            <w:vAlign w:val="bottom"/>
          </w:tcPr>
          <w:p w14:paraId="7545982C" w14:textId="77777777" w:rsidR="00304945" w:rsidRDefault="00304945" w:rsidP="00903E45">
            <w:pPr>
              <w:spacing w:line="0" w:lineRule="atLeast"/>
              <w:ind w:left="1420"/>
              <w:rPr>
                <w:rFonts w:ascii="Arial" w:eastAsia="Arial" w:hAnsi="Arial"/>
                <w:b/>
                <w:sz w:val="23"/>
              </w:rPr>
            </w:pPr>
            <w:r>
              <w:rPr>
                <w:rFonts w:ascii="Arial" w:eastAsia="Arial" w:hAnsi="Arial"/>
                <w:b/>
                <w:sz w:val="23"/>
              </w:rPr>
              <w:t>•   Technology you need to run</w:t>
            </w:r>
          </w:p>
        </w:tc>
        <w:tc>
          <w:tcPr>
            <w:tcW w:w="2800" w:type="dxa"/>
            <w:shd w:val="clear" w:color="auto" w:fill="auto"/>
            <w:vAlign w:val="bottom"/>
          </w:tcPr>
          <w:p w14:paraId="09EBCD45"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362E7827" w14:textId="77777777" w:rsidR="00304945" w:rsidRDefault="00304945" w:rsidP="00903E45">
            <w:pPr>
              <w:spacing w:line="0" w:lineRule="atLeast"/>
              <w:rPr>
                <w:rFonts w:eastAsia="Times New Roman"/>
              </w:rPr>
            </w:pPr>
          </w:p>
        </w:tc>
      </w:tr>
      <w:tr w:rsidR="00304945" w14:paraId="59735592" w14:textId="77777777" w:rsidTr="00903E45">
        <w:trPr>
          <w:trHeight w:val="291"/>
        </w:trPr>
        <w:tc>
          <w:tcPr>
            <w:tcW w:w="580" w:type="dxa"/>
            <w:tcBorders>
              <w:left w:val="single" w:sz="8" w:space="0" w:color="auto"/>
              <w:bottom w:val="single" w:sz="8" w:space="0" w:color="auto"/>
            </w:tcBorders>
            <w:shd w:val="clear" w:color="auto" w:fill="auto"/>
            <w:vAlign w:val="bottom"/>
          </w:tcPr>
          <w:p w14:paraId="195D94A2" w14:textId="77777777" w:rsidR="00304945" w:rsidRDefault="00304945" w:rsidP="00903E45">
            <w:pPr>
              <w:spacing w:line="0" w:lineRule="atLeast"/>
              <w:rPr>
                <w:rFonts w:eastAsia="Times New Roman"/>
              </w:rPr>
            </w:pPr>
          </w:p>
        </w:tc>
        <w:tc>
          <w:tcPr>
            <w:tcW w:w="380" w:type="dxa"/>
            <w:tcBorders>
              <w:bottom w:val="single" w:sz="8" w:space="0" w:color="auto"/>
            </w:tcBorders>
            <w:shd w:val="clear" w:color="auto" w:fill="auto"/>
            <w:vAlign w:val="bottom"/>
          </w:tcPr>
          <w:p w14:paraId="361BC67F" w14:textId="77777777" w:rsidR="00304945" w:rsidRDefault="00304945" w:rsidP="00903E45">
            <w:pPr>
              <w:spacing w:line="0" w:lineRule="atLeast"/>
              <w:rPr>
                <w:rFonts w:eastAsia="Times New Roman"/>
              </w:rPr>
            </w:pPr>
          </w:p>
        </w:tc>
        <w:tc>
          <w:tcPr>
            <w:tcW w:w="1700" w:type="dxa"/>
            <w:tcBorders>
              <w:bottom w:val="single" w:sz="8" w:space="0" w:color="auto"/>
            </w:tcBorders>
            <w:shd w:val="clear" w:color="auto" w:fill="auto"/>
            <w:vAlign w:val="bottom"/>
          </w:tcPr>
          <w:p w14:paraId="629AC017" w14:textId="77777777" w:rsidR="00304945" w:rsidRDefault="00304945" w:rsidP="00903E45">
            <w:pPr>
              <w:spacing w:line="0" w:lineRule="atLeast"/>
              <w:rPr>
                <w:rFonts w:eastAsia="Times New Roman"/>
              </w:rPr>
            </w:pPr>
          </w:p>
        </w:tc>
        <w:tc>
          <w:tcPr>
            <w:tcW w:w="3260" w:type="dxa"/>
            <w:tcBorders>
              <w:bottom w:val="single" w:sz="8" w:space="0" w:color="auto"/>
            </w:tcBorders>
            <w:shd w:val="clear" w:color="auto" w:fill="auto"/>
            <w:vAlign w:val="bottom"/>
          </w:tcPr>
          <w:p w14:paraId="65C816E8" w14:textId="77777777" w:rsidR="00304945" w:rsidRDefault="00304945" w:rsidP="00903E45">
            <w:pPr>
              <w:spacing w:line="0" w:lineRule="atLeast"/>
              <w:rPr>
                <w:rFonts w:eastAsia="Times New Roman"/>
              </w:rPr>
            </w:pPr>
          </w:p>
        </w:tc>
        <w:tc>
          <w:tcPr>
            <w:tcW w:w="2800" w:type="dxa"/>
            <w:tcBorders>
              <w:bottom w:val="single" w:sz="8" w:space="0" w:color="auto"/>
            </w:tcBorders>
            <w:shd w:val="clear" w:color="auto" w:fill="auto"/>
            <w:vAlign w:val="bottom"/>
          </w:tcPr>
          <w:p w14:paraId="4823B958" w14:textId="77777777" w:rsidR="00304945" w:rsidRDefault="00304945" w:rsidP="00903E45">
            <w:pPr>
              <w:spacing w:line="0" w:lineRule="atLeast"/>
              <w:rPr>
                <w:rFonts w:eastAsia="Times New Roman"/>
              </w:rPr>
            </w:pPr>
          </w:p>
        </w:tc>
        <w:tc>
          <w:tcPr>
            <w:tcW w:w="580" w:type="dxa"/>
            <w:tcBorders>
              <w:bottom w:val="single" w:sz="8" w:space="0" w:color="auto"/>
              <w:right w:val="single" w:sz="8" w:space="0" w:color="auto"/>
            </w:tcBorders>
            <w:shd w:val="clear" w:color="auto" w:fill="auto"/>
            <w:vAlign w:val="bottom"/>
          </w:tcPr>
          <w:p w14:paraId="1D8A3080" w14:textId="77777777" w:rsidR="00304945" w:rsidRDefault="00304945" w:rsidP="00903E45">
            <w:pPr>
              <w:spacing w:line="0" w:lineRule="atLeast"/>
              <w:rPr>
                <w:rFonts w:eastAsia="Times New Roman"/>
              </w:rPr>
            </w:pPr>
          </w:p>
        </w:tc>
      </w:tr>
      <w:tr w:rsidR="00304945" w14:paraId="60A838F6" w14:textId="77777777" w:rsidTr="00903E45">
        <w:trPr>
          <w:trHeight w:val="343"/>
        </w:trPr>
        <w:tc>
          <w:tcPr>
            <w:tcW w:w="580" w:type="dxa"/>
            <w:shd w:val="clear" w:color="auto" w:fill="auto"/>
            <w:vAlign w:val="bottom"/>
          </w:tcPr>
          <w:p w14:paraId="38A6AF49" w14:textId="77777777" w:rsidR="00304945" w:rsidRDefault="00304945" w:rsidP="00903E45">
            <w:pPr>
              <w:spacing w:line="0" w:lineRule="atLeast"/>
              <w:ind w:right="350"/>
              <w:jc w:val="right"/>
              <w:rPr>
                <w:rFonts w:ascii="Arial" w:eastAsia="Arial" w:hAnsi="Arial"/>
                <w:b/>
                <w:color w:val="262626"/>
                <w:w w:val="81"/>
                <w:sz w:val="22"/>
              </w:rPr>
            </w:pPr>
            <w:r>
              <w:rPr>
                <w:rFonts w:ascii="Arial" w:eastAsia="Arial" w:hAnsi="Arial"/>
                <w:b/>
                <w:color w:val="262626"/>
                <w:w w:val="81"/>
                <w:sz w:val="22"/>
              </w:rPr>
              <w:t>7</w:t>
            </w:r>
          </w:p>
        </w:tc>
        <w:tc>
          <w:tcPr>
            <w:tcW w:w="380" w:type="dxa"/>
            <w:shd w:val="clear" w:color="auto" w:fill="auto"/>
            <w:vAlign w:val="bottom"/>
          </w:tcPr>
          <w:p w14:paraId="6D9F56EA" w14:textId="77777777" w:rsidR="00304945" w:rsidRDefault="00304945" w:rsidP="00903E45">
            <w:pPr>
              <w:spacing w:line="0" w:lineRule="atLeast"/>
              <w:rPr>
                <w:rFonts w:eastAsia="Times New Roman"/>
              </w:rPr>
            </w:pPr>
          </w:p>
        </w:tc>
        <w:tc>
          <w:tcPr>
            <w:tcW w:w="1700" w:type="dxa"/>
            <w:shd w:val="clear" w:color="auto" w:fill="auto"/>
            <w:vAlign w:val="bottom"/>
          </w:tcPr>
          <w:p w14:paraId="14D62F38" w14:textId="77777777" w:rsidR="00304945" w:rsidRDefault="00304945" w:rsidP="00903E45">
            <w:pPr>
              <w:spacing w:line="0" w:lineRule="atLeast"/>
              <w:rPr>
                <w:rFonts w:eastAsia="Times New Roman"/>
              </w:rPr>
            </w:pPr>
          </w:p>
        </w:tc>
        <w:tc>
          <w:tcPr>
            <w:tcW w:w="3260" w:type="dxa"/>
            <w:shd w:val="clear" w:color="auto" w:fill="auto"/>
            <w:vAlign w:val="bottom"/>
          </w:tcPr>
          <w:p w14:paraId="77DE3382" w14:textId="77777777" w:rsidR="00304945" w:rsidRDefault="00304945" w:rsidP="00903E45">
            <w:pPr>
              <w:spacing w:line="0" w:lineRule="atLeast"/>
              <w:rPr>
                <w:rFonts w:eastAsia="Times New Roman"/>
              </w:rPr>
            </w:pPr>
          </w:p>
        </w:tc>
        <w:tc>
          <w:tcPr>
            <w:tcW w:w="2800" w:type="dxa"/>
            <w:shd w:val="clear" w:color="auto" w:fill="auto"/>
            <w:vAlign w:val="bottom"/>
          </w:tcPr>
          <w:p w14:paraId="226AFCF6" w14:textId="77777777" w:rsidR="00304945" w:rsidRDefault="00304945" w:rsidP="00903E45">
            <w:pPr>
              <w:spacing w:line="0" w:lineRule="atLeast"/>
              <w:rPr>
                <w:rFonts w:eastAsia="Times New Roman"/>
              </w:rPr>
            </w:pPr>
          </w:p>
        </w:tc>
        <w:tc>
          <w:tcPr>
            <w:tcW w:w="580" w:type="dxa"/>
            <w:shd w:val="clear" w:color="auto" w:fill="auto"/>
            <w:vAlign w:val="bottom"/>
          </w:tcPr>
          <w:p w14:paraId="7D773138" w14:textId="77777777" w:rsidR="00304945" w:rsidRDefault="00304945" w:rsidP="00903E45">
            <w:pPr>
              <w:spacing w:line="0" w:lineRule="atLeast"/>
              <w:rPr>
                <w:rFonts w:eastAsia="Times New Roman"/>
              </w:rPr>
            </w:pPr>
          </w:p>
        </w:tc>
      </w:tr>
    </w:tbl>
    <w:p w14:paraId="309E2CE1" w14:textId="657272F4" w:rsidR="00304945" w:rsidRDefault="00304945" w:rsidP="00304945">
      <w:pPr>
        <w:spacing w:line="20" w:lineRule="exact"/>
        <w:rPr>
          <w:rFonts w:eastAsia="Times New Roman"/>
        </w:rPr>
      </w:pPr>
      <w:r>
        <w:rPr>
          <w:rFonts w:eastAsia="Times New Roman"/>
          <w:noProof/>
        </w:rPr>
        <w:drawing>
          <wp:anchor distT="0" distB="0" distL="114300" distR="114300" simplePos="0" relativeHeight="251781120" behindDoc="1" locked="0" layoutInCell="1" allowOverlap="1" wp14:anchorId="30F8FC9C" wp14:editId="222AF7D5">
            <wp:simplePos x="0" y="0"/>
            <wp:positionH relativeFrom="column">
              <wp:posOffset>4606290</wp:posOffset>
            </wp:positionH>
            <wp:positionV relativeFrom="paragraph">
              <wp:posOffset>-3176905</wp:posOffset>
            </wp:positionV>
            <wp:extent cx="935990" cy="201295"/>
            <wp:effectExtent l="0" t="0" r="3810" b="1905"/>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82144" behindDoc="1" locked="0" layoutInCell="1" allowOverlap="1" wp14:anchorId="5AFFA8FD" wp14:editId="134E89AB">
            <wp:simplePos x="0" y="0"/>
            <wp:positionH relativeFrom="column">
              <wp:posOffset>2007870</wp:posOffset>
            </wp:positionH>
            <wp:positionV relativeFrom="paragraph">
              <wp:posOffset>-2120900</wp:posOffset>
            </wp:positionV>
            <wp:extent cx="1228090" cy="35814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28090" cy="35814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83168" behindDoc="1" locked="0" layoutInCell="1" allowOverlap="1" wp14:anchorId="1D02D438" wp14:editId="02049DC1">
            <wp:simplePos x="0" y="0"/>
            <wp:positionH relativeFrom="column">
              <wp:posOffset>4606290</wp:posOffset>
            </wp:positionH>
            <wp:positionV relativeFrom="paragraph">
              <wp:posOffset>798195</wp:posOffset>
            </wp:positionV>
            <wp:extent cx="935990" cy="201295"/>
            <wp:effectExtent l="0" t="0" r="3810" b="1905"/>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784192" behindDoc="1" locked="0" layoutInCell="1" allowOverlap="1" wp14:anchorId="109427D0" wp14:editId="13E096ED">
                <wp:simplePos x="0" y="0"/>
                <wp:positionH relativeFrom="column">
                  <wp:posOffset>4445</wp:posOffset>
                </wp:positionH>
                <wp:positionV relativeFrom="paragraph">
                  <wp:posOffset>447675</wp:posOffset>
                </wp:positionV>
                <wp:extent cx="5898515" cy="0"/>
                <wp:effectExtent l="17145" t="15875" r="27940" b="22225"/>
                <wp:wrapNone/>
                <wp:docPr id="484" name="Straight Connector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88FD26" id="Straight Connector 484" o:spid="_x0000_s1026" style="position:absolute;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5.25pt" to="464.8pt,3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" strokeweight=".96pt"/>
            </w:pict>
          </mc:Fallback>
        </mc:AlternateContent>
      </w:r>
      <w:r>
        <w:rPr>
          <w:rFonts w:eastAsia="Times New Roman"/>
          <w:noProof/>
        </w:rPr>
        <mc:AlternateContent>
          <mc:Choice Requires="wps">
            <w:drawing>
              <wp:anchor distT="0" distB="0" distL="114300" distR="114300" simplePos="0" relativeHeight="251785216" behindDoc="1" locked="0" layoutInCell="1" allowOverlap="1" wp14:anchorId="1EC80445" wp14:editId="002B1AA1">
                <wp:simplePos x="0" y="0"/>
                <wp:positionH relativeFrom="column">
                  <wp:posOffset>10795</wp:posOffset>
                </wp:positionH>
                <wp:positionV relativeFrom="paragraph">
                  <wp:posOffset>441325</wp:posOffset>
                </wp:positionV>
                <wp:extent cx="0" cy="3316605"/>
                <wp:effectExtent l="10795" t="9525" r="27305" b="26670"/>
                <wp:wrapNone/>
                <wp:docPr id="483" name="Straight Connector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54FFB" id="Straight Connector 483" o:spid="_x0000_s1026" style="position:absolute;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4.75pt" to=".85pt,29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e9VC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" strokeweight=".96pt"/>
            </w:pict>
          </mc:Fallback>
        </mc:AlternateContent>
      </w:r>
      <w:r>
        <w:rPr>
          <w:rFonts w:eastAsia="Times New Roman"/>
          <w:noProof/>
        </w:rPr>
        <mc:AlternateContent>
          <mc:Choice Requires="wps">
            <w:drawing>
              <wp:anchor distT="0" distB="0" distL="114300" distR="114300" simplePos="0" relativeHeight="251786240" behindDoc="1" locked="0" layoutInCell="1" allowOverlap="1" wp14:anchorId="7A589D42" wp14:editId="174905D4">
                <wp:simplePos x="0" y="0"/>
                <wp:positionH relativeFrom="column">
                  <wp:posOffset>5896610</wp:posOffset>
                </wp:positionH>
                <wp:positionV relativeFrom="paragraph">
                  <wp:posOffset>441325</wp:posOffset>
                </wp:positionV>
                <wp:extent cx="0" cy="3316605"/>
                <wp:effectExtent l="16510" t="9525" r="21590" b="26670"/>
                <wp:wrapNone/>
                <wp:docPr id="482" name="Straight Connector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544F4F" id="Straight Connector 482" o:spid="_x0000_s1026" style="position:absolute;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4.75pt" to="464.3pt,29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" strokeweight=".96pt"/>
            </w:pict>
          </mc:Fallback>
        </mc:AlternateContent>
      </w:r>
      <w:r>
        <w:rPr>
          <w:rFonts w:eastAsia="Times New Roman"/>
          <w:noProof/>
        </w:rPr>
        <mc:AlternateContent>
          <mc:Choice Requires="wps">
            <w:drawing>
              <wp:anchor distT="0" distB="0" distL="114300" distR="114300" simplePos="0" relativeHeight="251787264" behindDoc="1" locked="0" layoutInCell="1" allowOverlap="1" wp14:anchorId="3495F725" wp14:editId="18398206">
                <wp:simplePos x="0" y="0"/>
                <wp:positionH relativeFrom="column">
                  <wp:posOffset>4445</wp:posOffset>
                </wp:positionH>
                <wp:positionV relativeFrom="paragraph">
                  <wp:posOffset>3751580</wp:posOffset>
                </wp:positionV>
                <wp:extent cx="5898515" cy="0"/>
                <wp:effectExtent l="17145" t="17780" r="27940" b="20320"/>
                <wp:wrapNone/>
                <wp:docPr id="481" name="Straight Connector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231D9" id="Straight Connector 481" o:spid="_x0000_s1026" style="position:absolute;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5.4pt" to="464.8pt,29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" strokeweight=".96pt"/>
            </w:pict>
          </mc:Fallback>
        </mc:AlternateContent>
      </w:r>
    </w:p>
    <w:p w14:paraId="3F2C82B7" w14:textId="77777777" w:rsidR="00304945" w:rsidRDefault="00304945" w:rsidP="00304945">
      <w:pPr>
        <w:spacing w:line="200" w:lineRule="exact"/>
        <w:rPr>
          <w:rFonts w:eastAsia="Times New Roman"/>
        </w:rPr>
      </w:pPr>
    </w:p>
    <w:p w14:paraId="299F6B31" w14:textId="77777777" w:rsidR="00304945" w:rsidRDefault="00304945" w:rsidP="00304945">
      <w:pPr>
        <w:spacing w:line="200" w:lineRule="exact"/>
        <w:rPr>
          <w:rFonts w:eastAsia="Times New Roman"/>
        </w:rPr>
      </w:pPr>
    </w:p>
    <w:p w14:paraId="63DFFFEE" w14:textId="77777777" w:rsidR="00304945" w:rsidRDefault="00304945" w:rsidP="00304945">
      <w:pPr>
        <w:spacing w:line="200" w:lineRule="exact"/>
        <w:rPr>
          <w:rFonts w:eastAsia="Times New Roman"/>
        </w:rPr>
      </w:pPr>
    </w:p>
    <w:p w14:paraId="236A3217" w14:textId="77777777" w:rsidR="00304945" w:rsidRDefault="00304945" w:rsidP="00304945">
      <w:pPr>
        <w:spacing w:line="200" w:lineRule="exact"/>
        <w:rPr>
          <w:rFonts w:eastAsia="Times New Roman"/>
        </w:rPr>
      </w:pPr>
    </w:p>
    <w:p w14:paraId="3C107406" w14:textId="77777777" w:rsidR="00304945" w:rsidRDefault="00304945" w:rsidP="00304945">
      <w:pPr>
        <w:spacing w:line="200" w:lineRule="exact"/>
        <w:rPr>
          <w:rFonts w:eastAsia="Times New Roman"/>
        </w:rPr>
      </w:pPr>
    </w:p>
    <w:p w14:paraId="5E3FD196" w14:textId="77777777" w:rsidR="00304945" w:rsidRDefault="00304945" w:rsidP="00304945">
      <w:pPr>
        <w:spacing w:line="255" w:lineRule="exact"/>
        <w:rPr>
          <w:rFonts w:eastAsia="Times New Roman"/>
        </w:rPr>
      </w:pPr>
    </w:p>
    <w:p w14:paraId="5158454D" w14:textId="77777777" w:rsidR="00304945" w:rsidRDefault="00304945" w:rsidP="00304945">
      <w:pPr>
        <w:spacing w:line="0" w:lineRule="atLeast"/>
        <w:ind w:left="580"/>
        <w:rPr>
          <w:rFonts w:ascii="Arial" w:eastAsia="Arial" w:hAnsi="Arial"/>
          <w:b/>
          <w:color w:val="00A9CE"/>
          <w:sz w:val="31"/>
        </w:rPr>
      </w:pPr>
      <w:r>
        <w:rPr>
          <w:rFonts w:ascii="Arial" w:eastAsia="Arial" w:hAnsi="Arial"/>
          <w:b/>
          <w:color w:val="00A9CE"/>
          <w:sz w:val="31"/>
        </w:rPr>
        <w:t>WHEN DO YOU USE PRESENTATION SKILLS?</w:t>
      </w:r>
    </w:p>
    <w:p w14:paraId="426784B2" w14:textId="33FBC2F5" w:rsidR="00304945" w:rsidRDefault="00304945" w:rsidP="00304945">
      <w:pPr>
        <w:spacing w:line="20" w:lineRule="exact"/>
        <w:rPr>
          <w:rFonts w:eastAsia="Times New Roman"/>
        </w:rPr>
      </w:pPr>
      <w:r>
        <w:rPr>
          <w:rFonts w:ascii="Arial" w:eastAsia="Arial" w:hAnsi="Arial"/>
          <w:b/>
          <w:noProof/>
          <w:color w:val="00A9CE"/>
          <w:sz w:val="31"/>
        </w:rPr>
        <mc:AlternateContent>
          <mc:Choice Requires="wps">
            <w:drawing>
              <wp:anchor distT="0" distB="0" distL="114300" distR="114300" simplePos="0" relativeHeight="251788288" behindDoc="1" locked="0" layoutInCell="1" allowOverlap="1" wp14:anchorId="78371E2E" wp14:editId="55478665">
                <wp:simplePos x="0" y="0"/>
                <wp:positionH relativeFrom="column">
                  <wp:posOffset>373380</wp:posOffset>
                </wp:positionH>
                <wp:positionV relativeFrom="paragraph">
                  <wp:posOffset>21590</wp:posOffset>
                </wp:positionV>
                <wp:extent cx="5160645" cy="0"/>
                <wp:effectExtent l="17780" t="8890" r="28575" b="29210"/>
                <wp:wrapNone/>
                <wp:docPr id="480" name="Straight Connector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F58957" id="Straight Connector 480" o:spid="_x0000_s1026" style="position:absolute;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7pt" to="435.75pt,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" strokecolor="#58595b" strokeweight=".48pt"/>
            </w:pict>
          </mc:Fallback>
        </mc:AlternateContent>
      </w:r>
    </w:p>
    <w:p w14:paraId="185A85D2" w14:textId="77777777" w:rsidR="00304945" w:rsidRDefault="00304945" w:rsidP="00304945">
      <w:pPr>
        <w:spacing w:line="367" w:lineRule="exact"/>
        <w:rPr>
          <w:rFonts w:eastAsia="Times New Roman"/>
        </w:rPr>
      </w:pPr>
    </w:p>
    <w:p w14:paraId="63CC8501" w14:textId="77777777" w:rsidR="00304945" w:rsidRDefault="00304945" w:rsidP="00304945">
      <w:pPr>
        <w:spacing w:line="0" w:lineRule="atLeast"/>
        <w:ind w:left="640"/>
        <w:rPr>
          <w:rFonts w:ascii="Arial" w:eastAsia="Arial" w:hAnsi="Arial"/>
          <w:b/>
        </w:rPr>
      </w:pPr>
      <w:r>
        <w:rPr>
          <w:rFonts w:ascii="Arial" w:eastAsia="Arial" w:hAnsi="Arial"/>
          <w:b/>
        </w:rPr>
        <w:t>The skills you use in a presentation are important in all kinds of settings:</w:t>
      </w:r>
    </w:p>
    <w:p w14:paraId="38176EA6" w14:textId="77777777" w:rsidR="00304945" w:rsidRDefault="00304945" w:rsidP="00304945">
      <w:pPr>
        <w:spacing w:line="34" w:lineRule="exact"/>
        <w:rPr>
          <w:rFonts w:eastAsia="Times New Roman"/>
        </w:rPr>
      </w:pPr>
    </w:p>
    <w:p w14:paraId="75FCB6BC" w14:textId="77777777" w:rsidR="00304945" w:rsidRDefault="00304945" w:rsidP="00304945">
      <w:pPr>
        <w:numPr>
          <w:ilvl w:val="0"/>
          <w:numId w:val="52"/>
        </w:numPr>
        <w:tabs>
          <w:tab w:val="left" w:pos="820"/>
        </w:tabs>
        <w:spacing w:line="0" w:lineRule="atLeast"/>
        <w:ind w:left="820" w:hanging="183"/>
        <w:rPr>
          <w:rFonts w:ascii="Arial" w:eastAsia="Arial" w:hAnsi="Arial"/>
          <w:b/>
          <w:sz w:val="26"/>
        </w:rPr>
      </w:pPr>
      <w:r>
        <w:rPr>
          <w:rFonts w:ascii="Arial" w:eastAsia="Arial" w:hAnsi="Arial"/>
          <w:b/>
          <w:sz w:val="26"/>
        </w:rPr>
        <w:t>effectively communicate your messages in meetings</w:t>
      </w:r>
    </w:p>
    <w:p w14:paraId="7AFB41BB" w14:textId="77777777" w:rsidR="00304945" w:rsidRDefault="00304945" w:rsidP="00304945">
      <w:pPr>
        <w:spacing w:line="10" w:lineRule="exact"/>
        <w:rPr>
          <w:rFonts w:ascii="Arial" w:eastAsia="Arial" w:hAnsi="Arial"/>
          <w:b/>
          <w:sz w:val="26"/>
        </w:rPr>
      </w:pPr>
    </w:p>
    <w:p w14:paraId="14159175" w14:textId="77777777" w:rsidR="00304945" w:rsidRDefault="00304945" w:rsidP="00304945">
      <w:pPr>
        <w:numPr>
          <w:ilvl w:val="0"/>
          <w:numId w:val="52"/>
        </w:numPr>
        <w:tabs>
          <w:tab w:val="left" w:pos="820"/>
        </w:tabs>
        <w:spacing w:line="0" w:lineRule="atLeast"/>
        <w:ind w:left="820" w:hanging="183"/>
        <w:rPr>
          <w:rFonts w:ascii="Arial" w:eastAsia="Arial" w:hAnsi="Arial"/>
          <w:b/>
          <w:sz w:val="26"/>
        </w:rPr>
      </w:pPr>
      <w:r>
        <w:rPr>
          <w:rFonts w:ascii="Arial" w:eastAsia="Arial" w:hAnsi="Arial"/>
          <w:b/>
          <w:sz w:val="26"/>
        </w:rPr>
        <w:t>score well in a unit’s project presentation</w:t>
      </w:r>
    </w:p>
    <w:p w14:paraId="1A79E5FC" w14:textId="77777777" w:rsidR="00304945" w:rsidRDefault="00304945" w:rsidP="00304945">
      <w:pPr>
        <w:spacing w:line="10" w:lineRule="exact"/>
        <w:rPr>
          <w:rFonts w:ascii="Arial" w:eastAsia="Arial" w:hAnsi="Arial"/>
          <w:b/>
          <w:sz w:val="26"/>
        </w:rPr>
      </w:pPr>
    </w:p>
    <w:p w14:paraId="5178BC07" w14:textId="77777777" w:rsidR="00304945" w:rsidRDefault="00304945" w:rsidP="00304945">
      <w:pPr>
        <w:numPr>
          <w:ilvl w:val="0"/>
          <w:numId w:val="52"/>
        </w:numPr>
        <w:tabs>
          <w:tab w:val="left" w:pos="820"/>
        </w:tabs>
        <w:spacing w:line="0" w:lineRule="atLeast"/>
        <w:ind w:left="820" w:hanging="183"/>
        <w:rPr>
          <w:rFonts w:ascii="Arial" w:eastAsia="Arial" w:hAnsi="Arial"/>
          <w:b/>
          <w:sz w:val="26"/>
        </w:rPr>
      </w:pPr>
      <w:r>
        <w:rPr>
          <w:rFonts w:ascii="Arial" w:eastAsia="Arial" w:hAnsi="Arial"/>
          <w:b/>
          <w:sz w:val="26"/>
        </w:rPr>
        <w:t>make connections in a network meeting</w:t>
      </w:r>
    </w:p>
    <w:p w14:paraId="1FD23D53" w14:textId="77777777" w:rsidR="00304945" w:rsidRDefault="00304945" w:rsidP="00304945">
      <w:pPr>
        <w:spacing w:line="10" w:lineRule="exact"/>
        <w:rPr>
          <w:rFonts w:ascii="Arial" w:eastAsia="Arial" w:hAnsi="Arial"/>
          <w:b/>
          <w:sz w:val="26"/>
        </w:rPr>
      </w:pPr>
    </w:p>
    <w:p w14:paraId="5F875864" w14:textId="77777777" w:rsidR="00304945" w:rsidRDefault="00304945" w:rsidP="00304945">
      <w:pPr>
        <w:numPr>
          <w:ilvl w:val="0"/>
          <w:numId w:val="52"/>
        </w:numPr>
        <w:tabs>
          <w:tab w:val="left" w:pos="820"/>
        </w:tabs>
        <w:spacing w:line="0" w:lineRule="atLeast"/>
        <w:ind w:left="820" w:hanging="183"/>
        <w:rPr>
          <w:rFonts w:ascii="Arial" w:eastAsia="Arial" w:hAnsi="Arial"/>
          <w:b/>
          <w:sz w:val="26"/>
        </w:rPr>
      </w:pPr>
      <w:r>
        <w:rPr>
          <w:rFonts w:ascii="Arial" w:eastAsia="Arial" w:hAnsi="Arial"/>
          <w:b/>
          <w:sz w:val="26"/>
        </w:rPr>
        <w:t>In a job interview to land that job</w:t>
      </w:r>
    </w:p>
    <w:p w14:paraId="6656D9DB" w14:textId="04C5CA9B" w:rsidR="00304945" w:rsidRDefault="00304945" w:rsidP="00304945">
      <w:pPr>
        <w:spacing w:line="20" w:lineRule="exact"/>
        <w:rPr>
          <w:rFonts w:eastAsia="Times New Roman"/>
        </w:rPr>
      </w:pPr>
      <w:r>
        <w:rPr>
          <w:rFonts w:ascii="Arial" w:eastAsia="Arial" w:hAnsi="Arial"/>
          <w:b/>
          <w:noProof/>
          <w:sz w:val="26"/>
        </w:rPr>
        <w:drawing>
          <wp:anchor distT="0" distB="0" distL="114300" distR="114300" simplePos="0" relativeHeight="251789312" behindDoc="1" locked="0" layoutInCell="1" allowOverlap="1" wp14:anchorId="758DBF72" wp14:editId="192392DC">
            <wp:simplePos x="0" y="0"/>
            <wp:positionH relativeFrom="column">
              <wp:posOffset>3423285</wp:posOffset>
            </wp:positionH>
            <wp:positionV relativeFrom="paragraph">
              <wp:posOffset>67310</wp:posOffset>
            </wp:positionV>
            <wp:extent cx="1844040" cy="1033145"/>
            <wp:effectExtent l="0" t="0" r="10160" b="825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844040" cy="10331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6"/>
        </w:rPr>
        <w:drawing>
          <wp:anchor distT="0" distB="0" distL="114300" distR="114300" simplePos="0" relativeHeight="251790336" behindDoc="1" locked="0" layoutInCell="1" allowOverlap="1" wp14:anchorId="59F6789D" wp14:editId="7949223E">
            <wp:simplePos x="0" y="0"/>
            <wp:positionH relativeFrom="column">
              <wp:posOffset>3423285</wp:posOffset>
            </wp:positionH>
            <wp:positionV relativeFrom="paragraph">
              <wp:posOffset>67310</wp:posOffset>
            </wp:positionV>
            <wp:extent cx="1844040" cy="1033145"/>
            <wp:effectExtent l="0" t="0" r="10160" b="8255"/>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44040" cy="1033145"/>
                    </a:xfrm>
                    <a:prstGeom prst="rect">
                      <a:avLst/>
                    </a:prstGeom>
                    <a:noFill/>
                  </pic:spPr>
                </pic:pic>
              </a:graphicData>
            </a:graphic>
            <wp14:sizeRelH relativeFrom="page">
              <wp14:pctWidth>0</wp14:pctWidth>
            </wp14:sizeRelH>
            <wp14:sizeRelV relativeFrom="page">
              <wp14:pctHeight>0</wp14:pctHeight>
            </wp14:sizeRelV>
          </wp:anchor>
        </w:drawing>
      </w:r>
    </w:p>
    <w:p w14:paraId="2CF0851F" w14:textId="77777777" w:rsidR="00304945" w:rsidRDefault="00304945" w:rsidP="00304945">
      <w:pPr>
        <w:spacing w:line="200" w:lineRule="exact"/>
        <w:rPr>
          <w:rFonts w:eastAsia="Times New Roman"/>
        </w:rPr>
      </w:pPr>
    </w:p>
    <w:p w14:paraId="222FB295" w14:textId="77777777" w:rsidR="00304945" w:rsidRDefault="00304945" w:rsidP="00304945">
      <w:pPr>
        <w:spacing w:line="200" w:lineRule="exact"/>
        <w:rPr>
          <w:rFonts w:eastAsia="Times New Roman"/>
        </w:rPr>
      </w:pPr>
    </w:p>
    <w:p w14:paraId="1AE2BA13" w14:textId="77777777" w:rsidR="00304945" w:rsidRDefault="00304945" w:rsidP="00304945">
      <w:pPr>
        <w:spacing w:line="200" w:lineRule="exact"/>
        <w:rPr>
          <w:rFonts w:eastAsia="Times New Roman"/>
        </w:rPr>
      </w:pPr>
    </w:p>
    <w:p w14:paraId="07092A5F" w14:textId="77777777" w:rsidR="00304945" w:rsidRDefault="00304945" w:rsidP="00304945">
      <w:pPr>
        <w:spacing w:line="200" w:lineRule="exact"/>
        <w:rPr>
          <w:rFonts w:eastAsia="Times New Roman"/>
        </w:rPr>
      </w:pPr>
    </w:p>
    <w:p w14:paraId="05AB2C39" w14:textId="77777777" w:rsidR="00304945" w:rsidRDefault="00304945" w:rsidP="00304945">
      <w:pPr>
        <w:spacing w:line="200" w:lineRule="exact"/>
        <w:rPr>
          <w:rFonts w:eastAsia="Times New Roman"/>
        </w:rPr>
      </w:pPr>
    </w:p>
    <w:p w14:paraId="12CC328B" w14:textId="77777777" w:rsidR="00304945" w:rsidRDefault="00304945" w:rsidP="00304945">
      <w:pPr>
        <w:spacing w:line="200" w:lineRule="exact"/>
        <w:rPr>
          <w:rFonts w:eastAsia="Times New Roman"/>
        </w:rPr>
      </w:pPr>
    </w:p>
    <w:p w14:paraId="3EBBBBF0" w14:textId="77777777" w:rsidR="00304945" w:rsidRDefault="00304945" w:rsidP="00304945">
      <w:pPr>
        <w:spacing w:line="200" w:lineRule="exact"/>
        <w:rPr>
          <w:rFonts w:eastAsia="Times New Roman"/>
        </w:rPr>
      </w:pPr>
    </w:p>
    <w:p w14:paraId="4325BDEE" w14:textId="77777777" w:rsidR="00304945" w:rsidRDefault="00304945" w:rsidP="00304945">
      <w:pPr>
        <w:spacing w:line="200" w:lineRule="exact"/>
        <w:rPr>
          <w:rFonts w:eastAsia="Times New Roman"/>
        </w:rPr>
      </w:pPr>
    </w:p>
    <w:p w14:paraId="19F421D7" w14:textId="77777777" w:rsidR="00304945" w:rsidRDefault="00304945" w:rsidP="00304945">
      <w:pPr>
        <w:spacing w:line="200" w:lineRule="exact"/>
        <w:rPr>
          <w:rFonts w:eastAsia="Times New Roman"/>
        </w:rPr>
      </w:pPr>
    </w:p>
    <w:p w14:paraId="45C2E86E" w14:textId="77777777" w:rsidR="00304945" w:rsidRDefault="00304945" w:rsidP="00304945">
      <w:pPr>
        <w:spacing w:line="200" w:lineRule="exact"/>
        <w:rPr>
          <w:rFonts w:eastAsia="Times New Roman"/>
        </w:rPr>
      </w:pPr>
    </w:p>
    <w:p w14:paraId="615BAE0F" w14:textId="77777777" w:rsidR="00304945" w:rsidRDefault="00304945" w:rsidP="00304945">
      <w:pPr>
        <w:spacing w:line="200" w:lineRule="exact"/>
        <w:rPr>
          <w:rFonts w:eastAsia="Times New Roman"/>
        </w:rPr>
      </w:pPr>
    </w:p>
    <w:p w14:paraId="15315715" w14:textId="77777777" w:rsidR="00304945" w:rsidRDefault="00304945" w:rsidP="00304945">
      <w:pPr>
        <w:spacing w:line="220" w:lineRule="exact"/>
        <w:rPr>
          <w:rFonts w:eastAsia="Times New Roman"/>
        </w:rPr>
      </w:pPr>
    </w:p>
    <w:p w14:paraId="20E68E1B"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8</w:t>
      </w:r>
    </w:p>
    <w:p w14:paraId="47E6749B"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6F142D21" w14:textId="77777777" w:rsidR="00304945" w:rsidRDefault="00304945" w:rsidP="00304945">
      <w:pPr>
        <w:spacing w:line="200" w:lineRule="exact"/>
        <w:rPr>
          <w:rFonts w:eastAsia="Times New Roman"/>
        </w:rPr>
      </w:pPr>
    </w:p>
    <w:p w14:paraId="74144E7C" w14:textId="77777777" w:rsidR="00304945" w:rsidRDefault="00304945" w:rsidP="00304945">
      <w:pPr>
        <w:spacing w:line="200" w:lineRule="exact"/>
        <w:rPr>
          <w:rFonts w:eastAsia="Times New Roman"/>
        </w:rPr>
      </w:pPr>
    </w:p>
    <w:p w14:paraId="4A13E2DB" w14:textId="77777777" w:rsidR="00304945" w:rsidRDefault="00304945" w:rsidP="00304945">
      <w:pPr>
        <w:spacing w:line="366" w:lineRule="exact"/>
        <w:rPr>
          <w:rFonts w:eastAsia="Times New Roman"/>
        </w:rPr>
      </w:pPr>
    </w:p>
    <w:p w14:paraId="77F2D67A" w14:textId="77777777" w:rsidR="00304945" w:rsidRDefault="00304945" w:rsidP="00304945">
      <w:pPr>
        <w:spacing w:line="0" w:lineRule="atLeast"/>
        <w:ind w:left="9780"/>
        <w:rPr>
          <w:rFonts w:ascii="Arial" w:eastAsia="Arial" w:hAnsi="Arial"/>
          <w:b/>
          <w:sz w:val="21"/>
        </w:rPr>
      </w:pPr>
      <w:r>
        <w:rPr>
          <w:rFonts w:ascii="Arial" w:eastAsia="Arial" w:hAnsi="Arial"/>
          <w:b/>
          <w:sz w:val="21"/>
        </w:rPr>
        <w:t>4</w:t>
      </w:r>
    </w:p>
    <w:p w14:paraId="3A1B0E3E"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3AFE272E" w14:textId="77777777" w:rsidR="00304945" w:rsidRDefault="00304945" w:rsidP="00304945">
      <w:pPr>
        <w:spacing w:line="0" w:lineRule="atLeast"/>
        <w:jc w:val="right"/>
        <w:rPr>
          <w:rFonts w:ascii="Arial" w:eastAsia="Arial" w:hAnsi="Arial"/>
          <w:b/>
        </w:rPr>
      </w:pPr>
      <w:bookmarkStart w:id="5" w:name="page5"/>
      <w:bookmarkEnd w:id="5"/>
      <w:r>
        <w:rPr>
          <w:rFonts w:ascii="Arial" w:eastAsia="Arial" w:hAnsi="Arial"/>
          <w:b/>
        </w:rPr>
        <w:lastRenderedPageBreak/>
        <w:t>18/09/2020</w:t>
      </w:r>
    </w:p>
    <w:p w14:paraId="4331F491" w14:textId="540BA504"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791360" behindDoc="1" locked="0" layoutInCell="1" allowOverlap="1" wp14:anchorId="5F7E1725" wp14:editId="5FDA4811">
                <wp:simplePos x="0" y="0"/>
                <wp:positionH relativeFrom="column">
                  <wp:posOffset>4445</wp:posOffset>
                </wp:positionH>
                <wp:positionV relativeFrom="paragraph">
                  <wp:posOffset>711835</wp:posOffset>
                </wp:positionV>
                <wp:extent cx="5898515" cy="0"/>
                <wp:effectExtent l="17145" t="13335" r="27940" b="24765"/>
                <wp:wrapNone/>
                <wp:docPr id="477" name="Straight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0970F" id="Straight Connector 477"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92384" behindDoc="1" locked="0" layoutInCell="1" allowOverlap="1" wp14:anchorId="034AC6CE" wp14:editId="0DC52887">
                <wp:simplePos x="0" y="0"/>
                <wp:positionH relativeFrom="column">
                  <wp:posOffset>10795</wp:posOffset>
                </wp:positionH>
                <wp:positionV relativeFrom="paragraph">
                  <wp:posOffset>705485</wp:posOffset>
                </wp:positionV>
                <wp:extent cx="0" cy="3316605"/>
                <wp:effectExtent l="10795" t="6985" r="27305" b="29210"/>
                <wp:wrapNone/>
                <wp:docPr id="476" name="Straight Connector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11B4C" id="Straight Connector 476" o:spid="_x0000_s1026" style="position:absolute;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AI14xa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793408" behindDoc="1" locked="0" layoutInCell="1" allowOverlap="1" wp14:anchorId="66B97093" wp14:editId="5FF8EDF0">
                <wp:simplePos x="0" y="0"/>
                <wp:positionH relativeFrom="column">
                  <wp:posOffset>5896610</wp:posOffset>
                </wp:positionH>
                <wp:positionV relativeFrom="paragraph">
                  <wp:posOffset>705485</wp:posOffset>
                </wp:positionV>
                <wp:extent cx="0" cy="3316605"/>
                <wp:effectExtent l="16510" t="6985" r="21590" b="29210"/>
                <wp:wrapNone/>
                <wp:docPr id="475" name="Straight Connector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840AD2" id="Straight Connector 475"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" strokeweight=".96pt"/>
            </w:pict>
          </mc:Fallback>
        </mc:AlternateContent>
      </w:r>
      <w:r>
        <w:rPr>
          <w:rFonts w:ascii="Arial" w:eastAsia="Arial" w:hAnsi="Arial"/>
          <w:b/>
          <w:noProof/>
        </w:rPr>
        <mc:AlternateContent>
          <mc:Choice Requires="wps">
            <w:drawing>
              <wp:anchor distT="0" distB="0" distL="114300" distR="114300" simplePos="0" relativeHeight="251794432" behindDoc="1" locked="0" layoutInCell="1" allowOverlap="1" wp14:anchorId="7320A9E4" wp14:editId="4360FE95">
                <wp:simplePos x="0" y="0"/>
                <wp:positionH relativeFrom="column">
                  <wp:posOffset>4445</wp:posOffset>
                </wp:positionH>
                <wp:positionV relativeFrom="paragraph">
                  <wp:posOffset>4015740</wp:posOffset>
                </wp:positionV>
                <wp:extent cx="5898515" cy="0"/>
                <wp:effectExtent l="17145" t="15240" r="27940" b="22860"/>
                <wp:wrapNone/>
                <wp:docPr id="474" name="Straight Connector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88654C" id="Straight Connector 474" o:spid="_x0000_s1026" style="position:absolute;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CbXWsAqAgAAVAQAAA4AAAAAAAAAAAAAAAAALAIAAGRycy9lMm9E&#10;b2MueG1sUEsBAi0AFAAGAAgAAAAhANwvJWzdAAAACAEAAA8AAAAAAAAAAAAAAAAAggQAAGRycy9k&#10;b3ducmV2LnhtbFBLBQYAAAAABAAEAPMAAACMBQAAAAA=&#10;" strokeweight=".96pt"/>
            </w:pict>
          </mc:Fallback>
        </mc:AlternateContent>
      </w:r>
    </w:p>
    <w:p w14:paraId="6E8024E2" w14:textId="77777777" w:rsidR="00304945" w:rsidRDefault="00304945" w:rsidP="00304945">
      <w:pPr>
        <w:spacing w:line="200" w:lineRule="exact"/>
        <w:rPr>
          <w:rFonts w:eastAsia="Times New Roman"/>
        </w:rPr>
      </w:pPr>
    </w:p>
    <w:p w14:paraId="4513D382" w14:textId="77777777" w:rsidR="00304945" w:rsidRDefault="00304945" w:rsidP="00304945">
      <w:pPr>
        <w:spacing w:line="200" w:lineRule="exact"/>
        <w:rPr>
          <w:rFonts w:eastAsia="Times New Roman"/>
        </w:rPr>
      </w:pPr>
    </w:p>
    <w:p w14:paraId="24A6012A" w14:textId="77777777" w:rsidR="00304945" w:rsidRDefault="00304945" w:rsidP="00304945">
      <w:pPr>
        <w:spacing w:line="200" w:lineRule="exact"/>
        <w:rPr>
          <w:rFonts w:eastAsia="Times New Roman"/>
        </w:rPr>
      </w:pPr>
    </w:p>
    <w:p w14:paraId="0F87610F" w14:textId="77777777" w:rsidR="00304945" w:rsidRDefault="00304945" w:rsidP="00304945">
      <w:pPr>
        <w:spacing w:line="200" w:lineRule="exact"/>
        <w:rPr>
          <w:rFonts w:eastAsia="Times New Roman"/>
        </w:rPr>
      </w:pPr>
    </w:p>
    <w:p w14:paraId="57A323C9" w14:textId="77777777" w:rsidR="00304945" w:rsidRDefault="00304945" w:rsidP="00304945">
      <w:pPr>
        <w:spacing w:line="200" w:lineRule="exact"/>
        <w:rPr>
          <w:rFonts w:eastAsia="Times New Roman"/>
        </w:rPr>
      </w:pPr>
    </w:p>
    <w:p w14:paraId="28A0BDB9" w14:textId="77777777" w:rsidR="00304945" w:rsidRDefault="00304945" w:rsidP="00304945">
      <w:pPr>
        <w:spacing w:line="313" w:lineRule="exact"/>
        <w:rPr>
          <w:rFonts w:eastAsia="Times New Roman"/>
        </w:rPr>
      </w:pPr>
    </w:p>
    <w:p w14:paraId="399B24AB"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MARKING CRITERIA (RUBRIC)</w:t>
      </w:r>
    </w:p>
    <w:p w14:paraId="0FDA9262" w14:textId="47ECF5BC"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795456" behindDoc="1" locked="0" layoutInCell="1" allowOverlap="1" wp14:anchorId="472295A6" wp14:editId="756BE995">
            <wp:simplePos x="0" y="0"/>
            <wp:positionH relativeFrom="column">
              <wp:posOffset>4606290</wp:posOffset>
            </wp:positionH>
            <wp:positionV relativeFrom="paragraph">
              <wp:posOffset>-82550</wp:posOffset>
            </wp:positionV>
            <wp:extent cx="935990" cy="201295"/>
            <wp:effectExtent l="0" t="0" r="3810" b="1905"/>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796480" behindDoc="1" locked="0" layoutInCell="1" allowOverlap="1" wp14:anchorId="14D3EB08" wp14:editId="7CC7542A">
            <wp:simplePos x="0" y="0"/>
            <wp:positionH relativeFrom="column">
              <wp:posOffset>4606290</wp:posOffset>
            </wp:positionH>
            <wp:positionV relativeFrom="paragraph">
              <wp:posOffset>-82550</wp:posOffset>
            </wp:positionV>
            <wp:extent cx="935990" cy="201295"/>
            <wp:effectExtent l="0" t="0" r="3810" b="190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p>
    <w:p w14:paraId="4F2E8068" w14:textId="77777777" w:rsidR="00304945" w:rsidRDefault="00304945" w:rsidP="00304945">
      <w:pPr>
        <w:spacing w:line="0" w:lineRule="atLeast"/>
        <w:ind w:left="640"/>
        <w:rPr>
          <w:rFonts w:ascii="Arial" w:eastAsia="Arial" w:hAnsi="Arial"/>
          <w:b/>
          <w:color w:val="00A9CE"/>
          <w:sz w:val="23"/>
        </w:rPr>
      </w:pPr>
      <w:r>
        <w:rPr>
          <w:rFonts w:ascii="Arial" w:eastAsia="Arial" w:hAnsi="Arial"/>
          <w:b/>
          <w:color w:val="00A9CE"/>
          <w:sz w:val="23"/>
        </w:rPr>
        <w:t>(ORAL PRESENTATION)</w:t>
      </w:r>
    </w:p>
    <w:p w14:paraId="46010892" w14:textId="1DD74528" w:rsidR="00304945" w:rsidRDefault="00304945" w:rsidP="00304945">
      <w:pPr>
        <w:spacing w:line="20" w:lineRule="exact"/>
        <w:rPr>
          <w:rFonts w:eastAsia="Times New Roman"/>
        </w:rPr>
      </w:pPr>
      <w:r>
        <w:rPr>
          <w:rFonts w:ascii="Arial" w:eastAsia="Arial" w:hAnsi="Arial"/>
          <w:b/>
          <w:noProof/>
          <w:color w:val="00A9CE"/>
          <w:sz w:val="23"/>
        </w:rPr>
        <mc:AlternateContent>
          <mc:Choice Requires="wps">
            <w:drawing>
              <wp:anchor distT="0" distB="0" distL="114300" distR="114300" simplePos="0" relativeHeight="251797504" behindDoc="1" locked="0" layoutInCell="1" allowOverlap="1" wp14:anchorId="20EC50B3" wp14:editId="193B9531">
                <wp:simplePos x="0" y="0"/>
                <wp:positionH relativeFrom="column">
                  <wp:posOffset>373380</wp:posOffset>
                </wp:positionH>
                <wp:positionV relativeFrom="paragraph">
                  <wp:posOffset>7620</wp:posOffset>
                </wp:positionV>
                <wp:extent cx="5160645" cy="0"/>
                <wp:effectExtent l="17780" t="7620" r="28575" b="30480"/>
                <wp:wrapNone/>
                <wp:docPr id="471" name="Straight Connector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FAF15" id="Straight Connector 471" o:spid="_x0000_s1026" style="position:absolute;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6pt" to="435.75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" strokecolor="#58595b" strokeweight=".48pt"/>
            </w:pict>
          </mc:Fallback>
        </mc:AlternateContent>
      </w:r>
    </w:p>
    <w:p w14:paraId="30B2AD5F" w14:textId="77777777" w:rsidR="00304945" w:rsidRDefault="00304945" w:rsidP="00304945">
      <w:pPr>
        <w:spacing w:line="199" w:lineRule="exact"/>
        <w:rPr>
          <w:rFonts w:eastAsia="Times New Roman"/>
        </w:rPr>
      </w:pPr>
    </w:p>
    <w:p w14:paraId="51B1D14E" w14:textId="77777777" w:rsidR="00304945" w:rsidRDefault="00304945" w:rsidP="00304945">
      <w:pPr>
        <w:spacing w:line="261" w:lineRule="auto"/>
        <w:ind w:left="680" w:right="1980"/>
        <w:rPr>
          <w:rFonts w:ascii="Arial" w:eastAsia="Arial" w:hAnsi="Arial"/>
          <w:b/>
          <w:sz w:val="26"/>
        </w:rPr>
      </w:pPr>
      <w:r>
        <w:rPr>
          <w:rFonts w:ascii="Arial" w:eastAsia="Arial" w:hAnsi="Arial"/>
          <w:b/>
          <w:sz w:val="26"/>
        </w:rPr>
        <w:t>What makes a presentation effective, specifically around the marking criteria of your presentation in this unit?</w:t>
      </w:r>
    </w:p>
    <w:p w14:paraId="2DB7753A" w14:textId="77777777" w:rsidR="00304945" w:rsidRDefault="00304945" w:rsidP="00304945">
      <w:pPr>
        <w:spacing w:line="359" w:lineRule="exact"/>
        <w:rPr>
          <w:rFonts w:eastAsia="Times New Roman"/>
        </w:rPr>
      </w:pPr>
    </w:p>
    <w:p w14:paraId="72190E61" w14:textId="77777777" w:rsidR="00304945" w:rsidRDefault="00304945" w:rsidP="00304945">
      <w:pPr>
        <w:spacing w:line="341" w:lineRule="auto"/>
        <w:ind w:left="680" w:right="1560"/>
        <w:rPr>
          <w:rFonts w:ascii="Arial" w:eastAsia="Arial" w:hAnsi="Arial"/>
          <w:b/>
          <w:sz w:val="19"/>
        </w:rPr>
      </w:pPr>
      <w:r>
        <w:rPr>
          <w:rFonts w:ascii="Arial" w:eastAsia="Arial" w:hAnsi="Arial"/>
          <w:b/>
          <w:sz w:val="19"/>
        </w:rPr>
        <w:t>“Very high level of clarity and coherence. Seamless flow of information. Highly innovative, creative, captivating and impressive approach. Demonstrate excellent teamwork at presentation. Excellent engagement with the panel including Q&amp;A.”</w:t>
      </w:r>
    </w:p>
    <w:p w14:paraId="4649970C" w14:textId="688DE117" w:rsidR="00304945" w:rsidRDefault="00304945" w:rsidP="00304945">
      <w:pPr>
        <w:spacing w:line="20" w:lineRule="exact"/>
        <w:rPr>
          <w:rFonts w:eastAsia="Times New Roman"/>
        </w:rPr>
      </w:pPr>
      <w:r>
        <w:rPr>
          <w:rFonts w:ascii="Arial" w:eastAsia="Arial" w:hAnsi="Arial"/>
          <w:b/>
          <w:noProof/>
          <w:sz w:val="19"/>
        </w:rPr>
        <w:drawing>
          <wp:anchor distT="0" distB="0" distL="114300" distR="114300" simplePos="0" relativeHeight="251798528" behindDoc="1" locked="0" layoutInCell="1" allowOverlap="1" wp14:anchorId="24E09EBF" wp14:editId="0A047875">
            <wp:simplePos x="0" y="0"/>
            <wp:positionH relativeFrom="column">
              <wp:posOffset>3987165</wp:posOffset>
            </wp:positionH>
            <wp:positionV relativeFrom="paragraph">
              <wp:posOffset>-46355</wp:posOffset>
            </wp:positionV>
            <wp:extent cx="1685290" cy="97536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685290" cy="9753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19"/>
        </w:rPr>
        <w:drawing>
          <wp:anchor distT="0" distB="0" distL="114300" distR="114300" simplePos="0" relativeHeight="251799552" behindDoc="1" locked="0" layoutInCell="1" allowOverlap="1" wp14:anchorId="5836D64F" wp14:editId="28B34848">
            <wp:simplePos x="0" y="0"/>
            <wp:positionH relativeFrom="column">
              <wp:posOffset>3987165</wp:posOffset>
            </wp:positionH>
            <wp:positionV relativeFrom="paragraph">
              <wp:posOffset>-46355</wp:posOffset>
            </wp:positionV>
            <wp:extent cx="1685290" cy="975360"/>
            <wp:effectExtent l="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85290" cy="975360"/>
                    </a:xfrm>
                    <a:prstGeom prst="rect">
                      <a:avLst/>
                    </a:prstGeom>
                    <a:noFill/>
                  </pic:spPr>
                </pic:pic>
              </a:graphicData>
            </a:graphic>
            <wp14:sizeRelH relativeFrom="page">
              <wp14:pctWidth>0</wp14:pctWidth>
            </wp14:sizeRelH>
            <wp14:sizeRelV relativeFrom="page">
              <wp14:pctHeight>0</wp14:pctHeight>
            </wp14:sizeRelV>
          </wp:anchor>
        </w:drawing>
      </w:r>
    </w:p>
    <w:p w14:paraId="10349249" w14:textId="77777777" w:rsidR="00304945" w:rsidRDefault="00304945" w:rsidP="00304945">
      <w:pPr>
        <w:spacing w:line="200" w:lineRule="exact"/>
        <w:rPr>
          <w:rFonts w:eastAsia="Times New Roman"/>
        </w:rPr>
      </w:pPr>
    </w:p>
    <w:p w14:paraId="4BDCB5B6" w14:textId="77777777" w:rsidR="00304945" w:rsidRDefault="00304945" w:rsidP="00304945">
      <w:pPr>
        <w:spacing w:line="200" w:lineRule="exact"/>
        <w:rPr>
          <w:rFonts w:eastAsia="Times New Roman"/>
        </w:rPr>
      </w:pPr>
    </w:p>
    <w:p w14:paraId="6D33F3FC" w14:textId="77777777" w:rsidR="00304945" w:rsidRDefault="00304945" w:rsidP="00304945">
      <w:pPr>
        <w:spacing w:line="200" w:lineRule="exact"/>
        <w:rPr>
          <w:rFonts w:eastAsia="Times New Roman"/>
        </w:rPr>
      </w:pPr>
    </w:p>
    <w:p w14:paraId="7D2407D3" w14:textId="77777777" w:rsidR="00304945" w:rsidRDefault="00304945" w:rsidP="00304945">
      <w:pPr>
        <w:spacing w:line="200" w:lineRule="exact"/>
        <w:rPr>
          <w:rFonts w:eastAsia="Times New Roman"/>
        </w:rPr>
      </w:pPr>
    </w:p>
    <w:p w14:paraId="6A4D1E77" w14:textId="77777777" w:rsidR="00304945" w:rsidRDefault="00304945" w:rsidP="00304945">
      <w:pPr>
        <w:spacing w:line="200" w:lineRule="exact"/>
        <w:rPr>
          <w:rFonts w:eastAsia="Times New Roman"/>
        </w:rPr>
      </w:pPr>
    </w:p>
    <w:p w14:paraId="2B969BF7" w14:textId="77777777" w:rsidR="00304945" w:rsidRDefault="00304945" w:rsidP="00304945">
      <w:pPr>
        <w:spacing w:line="235" w:lineRule="exact"/>
        <w:rPr>
          <w:rFonts w:eastAsia="Times New Roman"/>
        </w:rPr>
      </w:pPr>
    </w:p>
    <w:p w14:paraId="4BEA1950" w14:textId="77777777" w:rsidR="00304945" w:rsidRDefault="00304945" w:rsidP="00304945">
      <w:pPr>
        <w:spacing w:line="269" w:lineRule="auto"/>
        <w:ind w:left="620" w:right="1420"/>
        <w:rPr>
          <w:rFonts w:ascii="Arial" w:eastAsia="Arial" w:hAnsi="Arial"/>
          <w:b/>
          <w:color w:val="FF0000"/>
          <w:sz w:val="23"/>
        </w:rPr>
      </w:pPr>
      <w:r>
        <w:rPr>
          <w:rFonts w:ascii="Arial" w:eastAsia="Arial" w:hAnsi="Arial"/>
          <w:b/>
          <w:color w:val="FF0000"/>
          <w:sz w:val="23"/>
        </w:rPr>
        <w:t>Although settings, formats, goals, etc. differ, these elements are useful in a range of other settings</w:t>
      </w:r>
    </w:p>
    <w:p w14:paraId="6ED9EFF2" w14:textId="77777777" w:rsidR="00304945" w:rsidRDefault="00304945" w:rsidP="00304945">
      <w:pPr>
        <w:spacing w:line="333" w:lineRule="exact"/>
        <w:rPr>
          <w:rFonts w:eastAsia="Times New Roman"/>
        </w:rPr>
      </w:pPr>
    </w:p>
    <w:p w14:paraId="39D7079B"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9</w:t>
      </w:r>
    </w:p>
    <w:p w14:paraId="094BA658" w14:textId="4CBCD400"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00576" behindDoc="1" locked="0" layoutInCell="1" allowOverlap="1" wp14:anchorId="4AC87522" wp14:editId="2B4337B5">
                <wp:simplePos x="0" y="0"/>
                <wp:positionH relativeFrom="column">
                  <wp:posOffset>4445</wp:posOffset>
                </wp:positionH>
                <wp:positionV relativeFrom="paragraph">
                  <wp:posOffset>457200</wp:posOffset>
                </wp:positionV>
                <wp:extent cx="5898515" cy="0"/>
                <wp:effectExtent l="17145" t="12700" r="27940" b="25400"/>
                <wp:wrapNone/>
                <wp:docPr id="468" name="Straight Connector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B1170E" id="Straight Connector 468" o:spid="_x0000_s1026" style="position:absolute;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AUaS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AlIBRp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01600" behindDoc="1" locked="0" layoutInCell="1" allowOverlap="1" wp14:anchorId="07426A6E" wp14:editId="3020D798">
                <wp:simplePos x="0" y="0"/>
                <wp:positionH relativeFrom="column">
                  <wp:posOffset>10795</wp:posOffset>
                </wp:positionH>
                <wp:positionV relativeFrom="paragraph">
                  <wp:posOffset>450850</wp:posOffset>
                </wp:positionV>
                <wp:extent cx="0" cy="3316605"/>
                <wp:effectExtent l="10795" t="19050" r="27305" b="29845"/>
                <wp:wrapNone/>
                <wp:docPr id="467" name="Straight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7E574" id="Straight Connector 467" o:spid="_x0000_s1026" style="position:absolute;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AnRYZq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02624" behindDoc="1" locked="0" layoutInCell="1" allowOverlap="1" wp14:anchorId="19F99F9B" wp14:editId="1D8B71BC">
                <wp:simplePos x="0" y="0"/>
                <wp:positionH relativeFrom="column">
                  <wp:posOffset>5896610</wp:posOffset>
                </wp:positionH>
                <wp:positionV relativeFrom="paragraph">
                  <wp:posOffset>450850</wp:posOffset>
                </wp:positionV>
                <wp:extent cx="0" cy="3316605"/>
                <wp:effectExtent l="16510" t="19050" r="21590" b="29845"/>
                <wp:wrapNone/>
                <wp:docPr id="466" name="Straight Connector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BE2B40" id="Straight Connector 466" o:spid="_x0000_s1026" style="position:absolute;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BvR/HU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03648" behindDoc="1" locked="0" layoutInCell="1" allowOverlap="1" wp14:anchorId="186CC624" wp14:editId="1361FF17">
                <wp:simplePos x="0" y="0"/>
                <wp:positionH relativeFrom="column">
                  <wp:posOffset>4445</wp:posOffset>
                </wp:positionH>
                <wp:positionV relativeFrom="paragraph">
                  <wp:posOffset>3761105</wp:posOffset>
                </wp:positionV>
                <wp:extent cx="5898515" cy="0"/>
                <wp:effectExtent l="17145" t="14605" r="27940" b="23495"/>
                <wp:wrapNone/>
                <wp:docPr id="465" name="Straight Connector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1A2AD" id="Straight Connector 465" o:spid="_x0000_s1026" style="position:absolute;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VQ8C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" strokeweight=".96pt"/>
            </w:pict>
          </mc:Fallback>
        </mc:AlternateContent>
      </w:r>
    </w:p>
    <w:p w14:paraId="36393A10" w14:textId="77777777" w:rsidR="00304945" w:rsidRDefault="00304945" w:rsidP="00304945">
      <w:pPr>
        <w:spacing w:line="200" w:lineRule="exact"/>
        <w:rPr>
          <w:rFonts w:eastAsia="Times New Roman"/>
        </w:rPr>
      </w:pPr>
    </w:p>
    <w:p w14:paraId="4C754537" w14:textId="77777777" w:rsidR="00304945" w:rsidRDefault="00304945" w:rsidP="00304945">
      <w:pPr>
        <w:spacing w:line="200" w:lineRule="exact"/>
        <w:rPr>
          <w:rFonts w:eastAsia="Times New Roman"/>
        </w:rPr>
      </w:pPr>
    </w:p>
    <w:p w14:paraId="49ED1ACF" w14:textId="77777777" w:rsidR="00304945" w:rsidRDefault="00304945" w:rsidP="00304945">
      <w:pPr>
        <w:spacing w:line="200" w:lineRule="exact"/>
        <w:rPr>
          <w:rFonts w:eastAsia="Times New Roman"/>
        </w:rPr>
      </w:pPr>
    </w:p>
    <w:p w14:paraId="282A4A26" w14:textId="77777777" w:rsidR="00304945" w:rsidRDefault="00304945" w:rsidP="00304945">
      <w:pPr>
        <w:spacing w:line="200" w:lineRule="exact"/>
        <w:rPr>
          <w:rFonts w:eastAsia="Times New Roman"/>
        </w:rPr>
      </w:pPr>
    </w:p>
    <w:p w14:paraId="796B4A33" w14:textId="77777777" w:rsidR="00304945" w:rsidRDefault="00304945" w:rsidP="00304945">
      <w:pPr>
        <w:spacing w:line="343" w:lineRule="exact"/>
        <w:rPr>
          <w:rFonts w:eastAsia="Times New Roman"/>
        </w:rPr>
      </w:pPr>
    </w:p>
    <w:p w14:paraId="240A81C9" w14:textId="77777777" w:rsidR="00304945" w:rsidRDefault="00304945" w:rsidP="00304945">
      <w:pPr>
        <w:spacing w:line="0" w:lineRule="atLeast"/>
        <w:ind w:left="580"/>
        <w:rPr>
          <w:rFonts w:ascii="Arial" w:eastAsia="Arial" w:hAnsi="Arial"/>
          <w:b/>
          <w:color w:val="00A9CE"/>
          <w:sz w:val="41"/>
        </w:rPr>
      </w:pPr>
      <w:r>
        <w:rPr>
          <w:rFonts w:ascii="Arial" w:eastAsia="Arial" w:hAnsi="Arial"/>
          <w:b/>
          <w:color w:val="00A9CE"/>
          <w:sz w:val="41"/>
        </w:rPr>
        <w:t>ORAL PRESENTATIONS – CONTENT</w:t>
      </w:r>
    </w:p>
    <w:p w14:paraId="4221CE37" w14:textId="25932C4D"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04672" behindDoc="1" locked="0" layoutInCell="1" allowOverlap="1" wp14:anchorId="1FFA1BD6" wp14:editId="6ADC6ECA">
            <wp:simplePos x="0" y="0"/>
            <wp:positionH relativeFrom="column">
              <wp:posOffset>4606290</wp:posOffset>
            </wp:positionH>
            <wp:positionV relativeFrom="paragraph">
              <wp:posOffset>-229235</wp:posOffset>
            </wp:positionV>
            <wp:extent cx="935990" cy="201295"/>
            <wp:effectExtent l="0" t="0" r="3810" b="190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05696" behindDoc="1" locked="0" layoutInCell="1" allowOverlap="1" wp14:anchorId="590AA287" wp14:editId="361ECC04">
            <wp:simplePos x="0" y="0"/>
            <wp:positionH relativeFrom="column">
              <wp:posOffset>4606290</wp:posOffset>
            </wp:positionH>
            <wp:positionV relativeFrom="paragraph">
              <wp:posOffset>-229235</wp:posOffset>
            </wp:positionV>
            <wp:extent cx="935990" cy="201295"/>
            <wp:effectExtent l="0" t="0" r="3810" b="190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06720" behindDoc="1" locked="0" layoutInCell="1" allowOverlap="1" wp14:anchorId="080A0151" wp14:editId="1D0CBA38">
                <wp:simplePos x="0" y="0"/>
                <wp:positionH relativeFrom="column">
                  <wp:posOffset>373380</wp:posOffset>
                </wp:positionH>
                <wp:positionV relativeFrom="paragraph">
                  <wp:posOffset>29210</wp:posOffset>
                </wp:positionV>
                <wp:extent cx="5160645" cy="0"/>
                <wp:effectExtent l="17780" t="16510" r="28575" b="21590"/>
                <wp:wrapNone/>
                <wp:docPr id="462" name="Straight Connector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F1989B" id="Straight Connector 462"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3pt" to="435.75pt,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" strokecolor="#58595b" strokeweight=".48pt"/>
            </w:pict>
          </mc:Fallback>
        </mc:AlternateContent>
      </w:r>
    </w:p>
    <w:p w14:paraId="25F0F7C9" w14:textId="77777777" w:rsidR="00304945" w:rsidRDefault="00304945" w:rsidP="00304945">
      <w:pPr>
        <w:spacing w:line="112" w:lineRule="exact"/>
        <w:rPr>
          <w:rFonts w:eastAsia="Times New Roman"/>
        </w:rPr>
      </w:pPr>
    </w:p>
    <w:p w14:paraId="285EB1C3" w14:textId="77777777" w:rsidR="00304945" w:rsidRDefault="00304945" w:rsidP="00304945">
      <w:pPr>
        <w:spacing w:line="0" w:lineRule="atLeast"/>
        <w:ind w:left="580"/>
        <w:rPr>
          <w:rFonts w:ascii="Arial" w:eastAsia="Arial" w:hAnsi="Arial"/>
          <w:b/>
          <w:sz w:val="23"/>
        </w:rPr>
      </w:pPr>
      <w:r>
        <w:rPr>
          <w:rFonts w:ascii="Arial" w:eastAsia="Arial" w:hAnsi="Arial"/>
          <w:b/>
          <w:sz w:val="23"/>
        </w:rPr>
        <w:t>Suggested topics to cover for your presentation</w:t>
      </w:r>
    </w:p>
    <w:p w14:paraId="53D65437" w14:textId="77777777" w:rsidR="00304945" w:rsidRDefault="00304945" w:rsidP="00304945">
      <w:pPr>
        <w:spacing w:line="69" w:lineRule="exact"/>
        <w:rPr>
          <w:rFonts w:eastAsia="Times New Roman"/>
        </w:rPr>
      </w:pPr>
    </w:p>
    <w:p w14:paraId="60699BAB"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Project objective and scope</w:t>
      </w:r>
    </w:p>
    <w:p w14:paraId="4E85D938" w14:textId="77777777" w:rsidR="00304945" w:rsidRDefault="00304945" w:rsidP="00304945">
      <w:pPr>
        <w:spacing w:line="69" w:lineRule="exact"/>
        <w:rPr>
          <w:rFonts w:ascii="Arial" w:eastAsia="Arial" w:hAnsi="Arial"/>
          <w:b/>
          <w:sz w:val="23"/>
        </w:rPr>
      </w:pPr>
    </w:p>
    <w:p w14:paraId="7FEB1AF9"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Outcome achieved</w:t>
      </w:r>
    </w:p>
    <w:p w14:paraId="7976B64B" w14:textId="77777777" w:rsidR="00304945" w:rsidRDefault="00304945" w:rsidP="00304945">
      <w:pPr>
        <w:spacing w:line="71" w:lineRule="exact"/>
        <w:rPr>
          <w:rFonts w:ascii="Arial" w:eastAsia="Arial" w:hAnsi="Arial"/>
          <w:b/>
          <w:sz w:val="23"/>
        </w:rPr>
      </w:pPr>
    </w:p>
    <w:p w14:paraId="5A3C548E"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Lessons learnt</w:t>
      </w:r>
    </w:p>
    <w:p w14:paraId="5784A86C" w14:textId="77777777" w:rsidR="00304945" w:rsidRDefault="00304945" w:rsidP="00304945">
      <w:pPr>
        <w:spacing w:line="69" w:lineRule="exact"/>
        <w:rPr>
          <w:rFonts w:ascii="Arial" w:eastAsia="Arial" w:hAnsi="Arial"/>
          <w:b/>
          <w:sz w:val="23"/>
        </w:rPr>
      </w:pPr>
    </w:p>
    <w:p w14:paraId="173E1319"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Recommendations to sponsor/panel</w:t>
      </w:r>
    </w:p>
    <w:p w14:paraId="436F7415" w14:textId="77777777" w:rsidR="00304945" w:rsidRDefault="00304945" w:rsidP="00304945">
      <w:pPr>
        <w:spacing w:line="69" w:lineRule="exact"/>
        <w:rPr>
          <w:rFonts w:ascii="Arial" w:eastAsia="Arial" w:hAnsi="Arial"/>
          <w:b/>
          <w:sz w:val="23"/>
        </w:rPr>
      </w:pPr>
    </w:p>
    <w:p w14:paraId="25C526D7"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(if applicable) Demonstration of a product/solution</w:t>
      </w:r>
    </w:p>
    <w:p w14:paraId="176FDE73" w14:textId="77777777" w:rsidR="00304945" w:rsidRDefault="00304945" w:rsidP="00304945">
      <w:pPr>
        <w:spacing w:line="69" w:lineRule="exact"/>
        <w:rPr>
          <w:rFonts w:ascii="Arial" w:eastAsia="Arial" w:hAnsi="Arial"/>
          <w:b/>
          <w:sz w:val="23"/>
        </w:rPr>
      </w:pPr>
    </w:p>
    <w:p w14:paraId="39B59B2C" w14:textId="77777777" w:rsidR="00304945" w:rsidRDefault="00304945" w:rsidP="00304945">
      <w:pPr>
        <w:numPr>
          <w:ilvl w:val="0"/>
          <w:numId w:val="53"/>
        </w:numPr>
        <w:tabs>
          <w:tab w:val="left" w:pos="880"/>
        </w:tabs>
        <w:spacing w:line="0" w:lineRule="atLeast"/>
        <w:ind w:left="880" w:hanging="291"/>
        <w:rPr>
          <w:rFonts w:ascii="Arial" w:eastAsia="Arial" w:hAnsi="Arial"/>
          <w:b/>
          <w:sz w:val="23"/>
        </w:rPr>
      </w:pPr>
      <w:r>
        <w:rPr>
          <w:rFonts w:ascii="Arial" w:eastAsia="Arial" w:hAnsi="Arial"/>
          <w:b/>
          <w:sz w:val="23"/>
        </w:rPr>
        <w:t>Provide answers to the panel as required</w:t>
      </w:r>
    </w:p>
    <w:p w14:paraId="070EC612" w14:textId="77777777" w:rsidR="00304945" w:rsidRDefault="00304945" w:rsidP="00304945">
      <w:pPr>
        <w:spacing w:line="200" w:lineRule="exact"/>
        <w:rPr>
          <w:rFonts w:eastAsia="Times New Roman"/>
        </w:rPr>
      </w:pPr>
    </w:p>
    <w:p w14:paraId="5CD16745" w14:textId="77777777" w:rsidR="00304945" w:rsidRDefault="00304945" w:rsidP="00304945">
      <w:pPr>
        <w:spacing w:line="205" w:lineRule="exact"/>
        <w:rPr>
          <w:rFonts w:eastAsia="Times New Roman"/>
        </w:rPr>
      </w:pPr>
    </w:p>
    <w:p w14:paraId="6873ADE3" w14:textId="77777777" w:rsidR="00304945" w:rsidRDefault="00304945" w:rsidP="00304945">
      <w:pPr>
        <w:spacing w:line="0" w:lineRule="atLeast"/>
        <w:ind w:left="580"/>
        <w:rPr>
          <w:rFonts w:ascii="Arial" w:eastAsia="Arial" w:hAnsi="Arial"/>
          <w:b/>
          <w:sz w:val="23"/>
        </w:rPr>
      </w:pPr>
      <w:r>
        <w:rPr>
          <w:rFonts w:ascii="Arial" w:eastAsia="Arial" w:hAnsi="Arial"/>
          <w:b/>
          <w:sz w:val="23"/>
        </w:rPr>
        <w:t>More detail to follow through Canvas</w:t>
      </w:r>
    </w:p>
    <w:p w14:paraId="38E2C5EA" w14:textId="77777777" w:rsidR="00304945" w:rsidRDefault="00304945" w:rsidP="00304945">
      <w:pPr>
        <w:spacing w:line="200" w:lineRule="exact"/>
        <w:rPr>
          <w:rFonts w:eastAsia="Times New Roman"/>
        </w:rPr>
      </w:pPr>
    </w:p>
    <w:p w14:paraId="6ECF83C9" w14:textId="77777777" w:rsidR="00304945" w:rsidRDefault="00304945" w:rsidP="00304945">
      <w:pPr>
        <w:spacing w:line="200" w:lineRule="exact"/>
        <w:rPr>
          <w:rFonts w:eastAsia="Times New Roman"/>
        </w:rPr>
      </w:pPr>
    </w:p>
    <w:p w14:paraId="29FFB7CC" w14:textId="77777777" w:rsidR="00304945" w:rsidRDefault="00304945" w:rsidP="00304945">
      <w:pPr>
        <w:spacing w:line="200" w:lineRule="exact"/>
        <w:rPr>
          <w:rFonts w:eastAsia="Times New Roman"/>
        </w:rPr>
      </w:pPr>
    </w:p>
    <w:p w14:paraId="523AD7AA" w14:textId="77777777" w:rsidR="00304945" w:rsidRDefault="00304945" w:rsidP="00304945">
      <w:pPr>
        <w:spacing w:line="200" w:lineRule="exact"/>
        <w:rPr>
          <w:rFonts w:eastAsia="Times New Roman"/>
        </w:rPr>
      </w:pPr>
    </w:p>
    <w:p w14:paraId="36706455" w14:textId="77777777" w:rsidR="00304945" w:rsidRDefault="00304945" w:rsidP="00304945">
      <w:pPr>
        <w:spacing w:line="200" w:lineRule="exact"/>
        <w:rPr>
          <w:rFonts w:eastAsia="Times New Roman"/>
        </w:rPr>
      </w:pPr>
    </w:p>
    <w:p w14:paraId="10C5E6FA" w14:textId="77777777" w:rsidR="00304945" w:rsidRDefault="00304945" w:rsidP="00304945">
      <w:pPr>
        <w:spacing w:line="307" w:lineRule="exact"/>
        <w:rPr>
          <w:rFonts w:eastAsia="Times New Roman"/>
        </w:rPr>
      </w:pPr>
    </w:p>
    <w:p w14:paraId="133AACFC"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10</w:t>
      </w:r>
    </w:p>
    <w:p w14:paraId="4D0B00CF"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3A2AE70E" w14:textId="77777777" w:rsidR="00304945" w:rsidRDefault="00304945" w:rsidP="00304945">
      <w:pPr>
        <w:spacing w:line="200" w:lineRule="exact"/>
        <w:rPr>
          <w:rFonts w:eastAsia="Times New Roman"/>
        </w:rPr>
      </w:pPr>
    </w:p>
    <w:p w14:paraId="1AEEE678" w14:textId="77777777" w:rsidR="00304945" w:rsidRDefault="00304945" w:rsidP="00304945">
      <w:pPr>
        <w:spacing w:line="200" w:lineRule="exact"/>
        <w:rPr>
          <w:rFonts w:eastAsia="Times New Roman"/>
        </w:rPr>
      </w:pPr>
    </w:p>
    <w:p w14:paraId="5A0C5006" w14:textId="77777777" w:rsidR="00304945" w:rsidRDefault="00304945" w:rsidP="00304945">
      <w:pPr>
        <w:spacing w:line="366" w:lineRule="exact"/>
        <w:rPr>
          <w:rFonts w:eastAsia="Times New Roman"/>
        </w:rPr>
      </w:pPr>
    </w:p>
    <w:p w14:paraId="2566EC7E" w14:textId="77777777" w:rsidR="00304945" w:rsidRDefault="00304945" w:rsidP="00304945">
      <w:pPr>
        <w:spacing w:line="0" w:lineRule="atLeast"/>
        <w:ind w:left="9780"/>
        <w:rPr>
          <w:rFonts w:ascii="Arial" w:eastAsia="Arial" w:hAnsi="Arial"/>
          <w:b/>
          <w:sz w:val="21"/>
        </w:rPr>
      </w:pPr>
      <w:r>
        <w:rPr>
          <w:rFonts w:ascii="Arial" w:eastAsia="Arial" w:hAnsi="Arial"/>
          <w:b/>
          <w:sz w:val="21"/>
        </w:rPr>
        <w:t>5</w:t>
      </w:r>
    </w:p>
    <w:p w14:paraId="788B7057"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1861C041" w14:textId="77777777" w:rsidR="00304945" w:rsidRDefault="00304945" w:rsidP="00304945">
      <w:pPr>
        <w:spacing w:line="0" w:lineRule="atLeast"/>
        <w:jc w:val="right"/>
        <w:rPr>
          <w:rFonts w:ascii="Arial" w:eastAsia="Arial" w:hAnsi="Arial"/>
          <w:b/>
        </w:rPr>
      </w:pPr>
      <w:bookmarkStart w:id="6" w:name="page6"/>
      <w:bookmarkEnd w:id="6"/>
      <w:r>
        <w:rPr>
          <w:rFonts w:ascii="Arial" w:eastAsia="Arial" w:hAnsi="Arial"/>
          <w:b/>
        </w:rPr>
        <w:lastRenderedPageBreak/>
        <w:t>18/09/2020</w:t>
      </w:r>
    </w:p>
    <w:p w14:paraId="791940D2" w14:textId="2A663BB4"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07744" behindDoc="1" locked="0" layoutInCell="1" allowOverlap="1" wp14:anchorId="02E145F7" wp14:editId="6C94FACB">
                <wp:simplePos x="0" y="0"/>
                <wp:positionH relativeFrom="column">
                  <wp:posOffset>4445</wp:posOffset>
                </wp:positionH>
                <wp:positionV relativeFrom="paragraph">
                  <wp:posOffset>711835</wp:posOffset>
                </wp:positionV>
                <wp:extent cx="5898515" cy="0"/>
                <wp:effectExtent l="17145" t="13335" r="27940" b="24765"/>
                <wp:wrapNone/>
                <wp:docPr id="461" name="Straight Connector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81A183" id="Straight Connector 461" o:spid="_x0000_s1026" style="position:absolute;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" strokeweight=".96pt"/>
            </w:pict>
          </mc:Fallback>
        </mc:AlternateContent>
      </w:r>
      <w:r>
        <w:rPr>
          <w:rFonts w:ascii="Arial" w:eastAsia="Arial" w:hAnsi="Arial"/>
          <w:b/>
          <w:noProof/>
        </w:rPr>
        <mc:AlternateContent>
          <mc:Choice Requires="wps">
            <w:drawing>
              <wp:anchor distT="0" distB="0" distL="114300" distR="114300" simplePos="0" relativeHeight="251808768" behindDoc="1" locked="0" layoutInCell="1" allowOverlap="1" wp14:anchorId="1745B76D" wp14:editId="54C75C90">
                <wp:simplePos x="0" y="0"/>
                <wp:positionH relativeFrom="column">
                  <wp:posOffset>10795</wp:posOffset>
                </wp:positionH>
                <wp:positionV relativeFrom="paragraph">
                  <wp:posOffset>705485</wp:posOffset>
                </wp:positionV>
                <wp:extent cx="0" cy="3316605"/>
                <wp:effectExtent l="10795" t="6985" r="27305" b="29210"/>
                <wp:wrapNone/>
                <wp:docPr id="460" name="Straight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99EDC" id="Straight Connector 460"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CTqeM2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09792" behindDoc="1" locked="0" layoutInCell="1" allowOverlap="1" wp14:anchorId="689A87E5" wp14:editId="78DF9B39">
                <wp:simplePos x="0" y="0"/>
                <wp:positionH relativeFrom="column">
                  <wp:posOffset>5896610</wp:posOffset>
                </wp:positionH>
                <wp:positionV relativeFrom="paragraph">
                  <wp:posOffset>705485</wp:posOffset>
                </wp:positionV>
                <wp:extent cx="0" cy="3316605"/>
                <wp:effectExtent l="16510" t="6985" r="21590" b="29210"/>
                <wp:wrapNone/>
                <wp:docPr id="459" name="Straight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C4B31" id="Straight Connector 459" o:spid="_x0000_s1026" style="position:absolute;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epbdoysCAABUBAAADgAAAAAAAAAAAAAAAAAsAgAAZHJzL2Uy&#10;b0RvYy54bWxQSwECLQAUAAYACAAAACEAlDdGt94AAAALAQAADwAAAAAAAAAAAAAAAACDBAAAZHJz&#10;L2Rvd25yZXYueG1sUEsFBgAAAAAEAAQA8wAAAI4FAAAAAA==&#10;" strokeweight=".96pt"/>
            </w:pict>
          </mc:Fallback>
        </mc:AlternateContent>
      </w:r>
      <w:r>
        <w:rPr>
          <w:rFonts w:ascii="Arial" w:eastAsia="Arial" w:hAnsi="Arial"/>
          <w:b/>
          <w:noProof/>
        </w:rPr>
        <mc:AlternateContent>
          <mc:Choice Requires="wps">
            <w:drawing>
              <wp:anchor distT="0" distB="0" distL="114300" distR="114300" simplePos="0" relativeHeight="251810816" behindDoc="1" locked="0" layoutInCell="1" allowOverlap="1" wp14:anchorId="0B5C4EFC" wp14:editId="77195B89">
                <wp:simplePos x="0" y="0"/>
                <wp:positionH relativeFrom="column">
                  <wp:posOffset>4445</wp:posOffset>
                </wp:positionH>
                <wp:positionV relativeFrom="paragraph">
                  <wp:posOffset>4015740</wp:posOffset>
                </wp:positionV>
                <wp:extent cx="5898515" cy="0"/>
                <wp:effectExtent l="17145" t="15240" r="27940" b="22860"/>
                <wp:wrapNone/>
                <wp:docPr id="458" name="Straight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8F5ED" id="Straight Connector 458" o:spid="_x0000_s1026" style="position:absolute;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qEGC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BAqhBgqAgAAVAQAAA4AAAAAAAAAAAAAAAAALAIAAGRycy9lMm9E&#10;b2MueG1sUEsBAi0AFAAGAAgAAAAhANwvJWzdAAAACAEAAA8AAAAAAAAAAAAAAAAAggQAAGRycy9k&#10;b3ducmV2LnhtbFBLBQYAAAAABAAEAPMAAACMBQAAAAA=&#10;" strokeweight=".96pt"/>
            </w:pict>
          </mc:Fallback>
        </mc:AlternateContent>
      </w:r>
    </w:p>
    <w:p w14:paraId="58D8B5DE" w14:textId="77777777" w:rsidR="00304945" w:rsidRDefault="00304945" w:rsidP="00304945">
      <w:pPr>
        <w:spacing w:line="200" w:lineRule="exact"/>
        <w:rPr>
          <w:rFonts w:eastAsia="Times New Roman"/>
        </w:rPr>
      </w:pPr>
    </w:p>
    <w:p w14:paraId="0CC5EFFA" w14:textId="77777777" w:rsidR="00304945" w:rsidRDefault="00304945" w:rsidP="00304945">
      <w:pPr>
        <w:spacing w:line="200" w:lineRule="exact"/>
        <w:rPr>
          <w:rFonts w:eastAsia="Times New Roman"/>
        </w:rPr>
      </w:pPr>
    </w:p>
    <w:p w14:paraId="2093F3A2" w14:textId="77777777" w:rsidR="00304945" w:rsidRDefault="00304945" w:rsidP="00304945">
      <w:pPr>
        <w:spacing w:line="200" w:lineRule="exact"/>
        <w:rPr>
          <w:rFonts w:eastAsia="Times New Roman"/>
        </w:rPr>
      </w:pPr>
    </w:p>
    <w:p w14:paraId="66F64EF6" w14:textId="77777777" w:rsidR="00304945" w:rsidRDefault="00304945" w:rsidP="00304945">
      <w:pPr>
        <w:spacing w:line="200" w:lineRule="exact"/>
        <w:rPr>
          <w:rFonts w:eastAsia="Times New Roman"/>
        </w:rPr>
      </w:pPr>
    </w:p>
    <w:p w14:paraId="12402DA7" w14:textId="77777777" w:rsidR="00304945" w:rsidRDefault="00304945" w:rsidP="00304945">
      <w:pPr>
        <w:spacing w:line="200" w:lineRule="exact"/>
        <w:rPr>
          <w:rFonts w:eastAsia="Times New Roman"/>
        </w:rPr>
      </w:pPr>
    </w:p>
    <w:p w14:paraId="432423EE" w14:textId="77777777" w:rsidR="00304945" w:rsidRDefault="00304945" w:rsidP="00304945">
      <w:pPr>
        <w:spacing w:line="200" w:lineRule="exact"/>
        <w:rPr>
          <w:rFonts w:eastAsia="Times New Roman"/>
        </w:rPr>
      </w:pPr>
    </w:p>
    <w:p w14:paraId="5C832725" w14:textId="77777777" w:rsidR="00304945" w:rsidRDefault="00304945" w:rsidP="00304945">
      <w:pPr>
        <w:spacing w:line="360" w:lineRule="exact"/>
        <w:rPr>
          <w:rFonts w:eastAsia="Times New Roman"/>
        </w:rPr>
      </w:pPr>
    </w:p>
    <w:p w14:paraId="2E818D6F" w14:textId="77777777" w:rsidR="00304945" w:rsidRDefault="00304945" w:rsidP="00304945">
      <w:pPr>
        <w:spacing w:line="0" w:lineRule="atLeast"/>
        <w:ind w:left="580"/>
        <w:rPr>
          <w:rFonts w:ascii="Arial" w:eastAsia="Arial" w:hAnsi="Arial"/>
          <w:b/>
          <w:color w:val="00A9CE"/>
          <w:sz w:val="41"/>
        </w:rPr>
      </w:pPr>
      <w:r>
        <w:rPr>
          <w:rFonts w:ascii="Arial" w:eastAsia="Arial" w:hAnsi="Arial"/>
          <w:b/>
          <w:color w:val="00A9CE"/>
          <w:sz w:val="41"/>
        </w:rPr>
        <w:t>CONTENT - PRACTICALLY</w:t>
      </w:r>
    </w:p>
    <w:p w14:paraId="3B1BB0BE" w14:textId="6CEFE55C"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11840" behindDoc="1" locked="0" layoutInCell="1" allowOverlap="1" wp14:anchorId="6F4ED783" wp14:editId="58F93EED">
            <wp:simplePos x="0" y="0"/>
            <wp:positionH relativeFrom="column">
              <wp:posOffset>4606290</wp:posOffset>
            </wp:positionH>
            <wp:positionV relativeFrom="paragraph">
              <wp:posOffset>-239395</wp:posOffset>
            </wp:positionV>
            <wp:extent cx="935990" cy="201295"/>
            <wp:effectExtent l="0" t="0" r="3810" b="1905"/>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12864" behindDoc="1" locked="0" layoutInCell="1" allowOverlap="1" wp14:anchorId="3EAE9EBF" wp14:editId="340145B6">
            <wp:simplePos x="0" y="0"/>
            <wp:positionH relativeFrom="column">
              <wp:posOffset>4606290</wp:posOffset>
            </wp:positionH>
            <wp:positionV relativeFrom="paragraph">
              <wp:posOffset>-239395</wp:posOffset>
            </wp:positionV>
            <wp:extent cx="935990" cy="201295"/>
            <wp:effectExtent l="0" t="0" r="3810" b="190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13888" behindDoc="1" locked="0" layoutInCell="1" allowOverlap="1" wp14:anchorId="4C0CDD6D" wp14:editId="22E47C14">
                <wp:simplePos x="0" y="0"/>
                <wp:positionH relativeFrom="column">
                  <wp:posOffset>373380</wp:posOffset>
                </wp:positionH>
                <wp:positionV relativeFrom="paragraph">
                  <wp:posOffset>18415</wp:posOffset>
                </wp:positionV>
                <wp:extent cx="5160645" cy="0"/>
                <wp:effectExtent l="17780" t="18415" r="28575" b="19685"/>
                <wp:wrapNone/>
                <wp:docPr id="455"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6A3876" id="Straight Connector 455" o:spid="_x0000_s1026" style="position:absolute;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45pt" to="435.75pt,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" strokecolor="#58595b" strokeweight=".48pt"/>
            </w:pict>
          </mc:Fallback>
        </mc:AlternateContent>
      </w:r>
    </w:p>
    <w:p w14:paraId="30584590" w14:textId="77777777" w:rsidR="00304945" w:rsidRDefault="00304945" w:rsidP="00304945">
      <w:pPr>
        <w:spacing w:line="238" w:lineRule="exact"/>
        <w:rPr>
          <w:rFonts w:eastAsia="Times New Roman"/>
        </w:rPr>
      </w:pPr>
    </w:p>
    <w:p w14:paraId="4571654D" w14:textId="77777777" w:rsidR="00304945" w:rsidRDefault="00304945" w:rsidP="00304945">
      <w:pPr>
        <w:spacing w:line="0" w:lineRule="atLeast"/>
        <w:ind w:left="580"/>
        <w:rPr>
          <w:rFonts w:ascii="Arial" w:eastAsia="Arial" w:hAnsi="Arial"/>
          <w:b/>
          <w:sz w:val="26"/>
        </w:rPr>
      </w:pPr>
      <w:r>
        <w:rPr>
          <w:rFonts w:ascii="Arial" w:eastAsia="Arial" w:hAnsi="Arial"/>
          <w:b/>
          <w:sz w:val="26"/>
        </w:rPr>
        <w:t>Consider your audience:</w:t>
      </w:r>
    </w:p>
    <w:p w14:paraId="2A481975" w14:textId="77777777" w:rsidR="00304945" w:rsidRDefault="00304945" w:rsidP="00304945">
      <w:pPr>
        <w:spacing w:line="11" w:lineRule="exact"/>
        <w:rPr>
          <w:rFonts w:eastAsia="Times New Roman"/>
        </w:rPr>
      </w:pPr>
    </w:p>
    <w:p w14:paraId="2B057938" w14:textId="77777777" w:rsidR="00304945" w:rsidRDefault="00304945" w:rsidP="00304945">
      <w:pPr>
        <w:numPr>
          <w:ilvl w:val="0"/>
          <w:numId w:val="54"/>
        </w:numPr>
        <w:tabs>
          <w:tab w:val="left" w:pos="760"/>
        </w:tabs>
        <w:spacing w:line="0" w:lineRule="atLeast"/>
        <w:ind w:left="760" w:hanging="171"/>
        <w:rPr>
          <w:rFonts w:ascii="Arial" w:eastAsia="Arial" w:hAnsi="Arial"/>
          <w:b/>
          <w:sz w:val="26"/>
        </w:rPr>
      </w:pPr>
      <w:r>
        <w:rPr>
          <w:rFonts w:ascii="Arial" w:eastAsia="Arial" w:hAnsi="Arial"/>
          <w:b/>
          <w:sz w:val="26"/>
        </w:rPr>
        <w:t>Assume your audience doesn’t know you (so: introduce yourself)</w:t>
      </w:r>
    </w:p>
    <w:p w14:paraId="0C081969" w14:textId="77777777" w:rsidR="00304945" w:rsidRDefault="00304945" w:rsidP="00304945">
      <w:pPr>
        <w:spacing w:line="10" w:lineRule="exact"/>
        <w:rPr>
          <w:rFonts w:ascii="Arial" w:eastAsia="Arial" w:hAnsi="Arial"/>
          <w:b/>
          <w:sz w:val="26"/>
        </w:rPr>
      </w:pPr>
    </w:p>
    <w:p w14:paraId="2DC3903C" w14:textId="77777777" w:rsidR="00304945" w:rsidRDefault="00304945" w:rsidP="00304945">
      <w:pPr>
        <w:numPr>
          <w:ilvl w:val="0"/>
          <w:numId w:val="54"/>
        </w:numPr>
        <w:tabs>
          <w:tab w:val="left" w:pos="760"/>
        </w:tabs>
        <w:spacing w:line="293" w:lineRule="auto"/>
        <w:ind w:left="760" w:right="1320" w:hanging="171"/>
        <w:rPr>
          <w:rFonts w:ascii="Arial" w:eastAsia="Arial" w:hAnsi="Arial"/>
          <w:b/>
          <w:sz w:val="22"/>
        </w:rPr>
      </w:pPr>
      <w:r>
        <w:rPr>
          <w:rFonts w:ascii="Arial" w:eastAsia="Arial" w:hAnsi="Arial"/>
          <w:b/>
          <w:sz w:val="22"/>
        </w:rPr>
        <w:t>Assume your audience doesn’t know that you’re doing this presentation as part of your unit (so: name it as part of your introduction!)</w:t>
      </w:r>
    </w:p>
    <w:p w14:paraId="42812563" w14:textId="77777777" w:rsidR="00304945" w:rsidRDefault="00304945" w:rsidP="00304945">
      <w:pPr>
        <w:spacing w:line="1" w:lineRule="exact"/>
        <w:rPr>
          <w:rFonts w:ascii="Arial" w:eastAsia="Arial" w:hAnsi="Arial"/>
          <w:b/>
          <w:sz w:val="22"/>
        </w:rPr>
      </w:pPr>
    </w:p>
    <w:p w14:paraId="6F842DC4" w14:textId="77777777" w:rsidR="00304945" w:rsidRDefault="00304945" w:rsidP="00304945">
      <w:pPr>
        <w:numPr>
          <w:ilvl w:val="0"/>
          <w:numId w:val="54"/>
        </w:numPr>
        <w:tabs>
          <w:tab w:val="left" w:pos="760"/>
        </w:tabs>
        <w:spacing w:line="248" w:lineRule="auto"/>
        <w:ind w:left="760" w:right="1540" w:hanging="171"/>
        <w:rPr>
          <w:rFonts w:ascii="Arial" w:eastAsia="Arial" w:hAnsi="Arial"/>
          <w:b/>
          <w:sz w:val="26"/>
        </w:rPr>
      </w:pPr>
      <w:r>
        <w:rPr>
          <w:rFonts w:ascii="Arial" w:eastAsia="Arial" w:hAnsi="Arial"/>
          <w:b/>
          <w:sz w:val="26"/>
        </w:rPr>
        <w:t>Use everyday language; jargon / specialist terms – do you need to define anything? Keep your sentences short</w:t>
      </w:r>
    </w:p>
    <w:p w14:paraId="3CDC9A23" w14:textId="77777777" w:rsidR="00304945" w:rsidRDefault="00304945" w:rsidP="00304945">
      <w:pPr>
        <w:spacing w:line="1" w:lineRule="exact"/>
        <w:rPr>
          <w:rFonts w:ascii="Arial" w:eastAsia="Arial" w:hAnsi="Arial"/>
          <w:b/>
          <w:sz w:val="26"/>
        </w:rPr>
      </w:pPr>
    </w:p>
    <w:p w14:paraId="7611F3C6" w14:textId="77777777" w:rsidR="00304945" w:rsidRDefault="00304945" w:rsidP="00304945">
      <w:pPr>
        <w:numPr>
          <w:ilvl w:val="0"/>
          <w:numId w:val="54"/>
        </w:numPr>
        <w:tabs>
          <w:tab w:val="left" w:pos="760"/>
        </w:tabs>
        <w:spacing w:line="0" w:lineRule="atLeast"/>
        <w:ind w:left="760" w:hanging="171"/>
        <w:rPr>
          <w:rFonts w:ascii="Arial" w:eastAsia="Arial" w:hAnsi="Arial"/>
          <w:b/>
          <w:sz w:val="26"/>
        </w:rPr>
      </w:pPr>
      <w:r>
        <w:rPr>
          <w:rFonts w:ascii="Arial" w:eastAsia="Arial" w:hAnsi="Arial"/>
          <w:b/>
          <w:sz w:val="26"/>
        </w:rPr>
        <w:t>What are the main points you want to get across?</w:t>
      </w:r>
    </w:p>
    <w:p w14:paraId="29C1E293" w14:textId="77777777" w:rsidR="00304945" w:rsidRDefault="00304945" w:rsidP="00304945">
      <w:pPr>
        <w:spacing w:line="10" w:lineRule="exact"/>
        <w:rPr>
          <w:rFonts w:ascii="Arial" w:eastAsia="Arial" w:hAnsi="Arial"/>
          <w:b/>
          <w:sz w:val="26"/>
        </w:rPr>
      </w:pPr>
    </w:p>
    <w:p w14:paraId="0E1DEDC2" w14:textId="77777777" w:rsidR="00304945" w:rsidRDefault="00304945" w:rsidP="00304945">
      <w:pPr>
        <w:numPr>
          <w:ilvl w:val="0"/>
          <w:numId w:val="54"/>
        </w:numPr>
        <w:tabs>
          <w:tab w:val="left" w:pos="760"/>
        </w:tabs>
        <w:spacing w:line="248" w:lineRule="auto"/>
        <w:ind w:left="760" w:right="2440" w:hanging="171"/>
        <w:rPr>
          <w:rFonts w:ascii="Arial" w:eastAsia="Arial" w:hAnsi="Arial"/>
          <w:b/>
          <w:sz w:val="26"/>
        </w:rPr>
      </w:pPr>
      <w:r>
        <w:rPr>
          <w:rFonts w:ascii="Arial" w:eastAsia="Arial" w:hAnsi="Arial"/>
          <w:b/>
          <w:sz w:val="26"/>
        </w:rPr>
        <w:t>Presentation notes: full text, printout of slide notes, none at all? Pros and cons to any method</w:t>
      </w:r>
    </w:p>
    <w:p w14:paraId="2D36E27A" w14:textId="77777777" w:rsidR="00304945" w:rsidRDefault="00304945" w:rsidP="00304945">
      <w:pPr>
        <w:spacing w:line="1" w:lineRule="exact"/>
        <w:rPr>
          <w:rFonts w:ascii="Arial" w:eastAsia="Arial" w:hAnsi="Arial"/>
          <w:b/>
          <w:sz w:val="26"/>
        </w:rPr>
      </w:pPr>
    </w:p>
    <w:p w14:paraId="2D9B223C" w14:textId="77777777" w:rsidR="00304945" w:rsidRDefault="00304945" w:rsidP="00304945">
      <w:pPr>
        <w:numPr>
          <w:ilvl w:val="0"/>
          <w:numId w:val="54"/>
        </w:numPr>
        <w:tabs>
          <w:tab w:val="left" w:pos="760"/>
        </w:tabs>
        <w:spacing w:line="0" w:lineRule="atLeast"/>
        <w:ind w:left="760" w:hanging="171"/>
        <w:rPr>
          <w:rFonts w:ascii="Arial" w:eastAsia="Arial" w:hAnsi="Arial"/>
          <w:b/>
          <w:sz w:val="26"/>
        </w:rPr>
      </w:pPr>
      <w:r>
        <w:rPr>
          <w:rFonts w:ascii="Arial" w:eastAsia="Arial" w:hAnsi="Arial"/>
          <w:b/>
          <w:sz w:val="26"/>
        </w:rPr>
        <w:t>Use visual aids (and metaphors) to engage the audience</w:t>
      </w:r>
    </w:p>
    <w:p w14:paraId="337D2F50" w14:textId="77777777" w:rsidR="00304945" w:rsidRDefault="00304945" w:rsidP="00304945">
      <w:pPr>
        <w:spacing w:line="10" w:lineRule="exact"/>
        <w:rPr>
          <w:rFonts w:ascii="Arial" w:eastAsia="Arial" w:hAnsi="Arial"/>
          <w:b/>
          <w:sz w:val="26"/>
        </w:rPr>
      </w:pPr>
    </w:p>
    <w:p w14:paraId="648CEFE5" w14:textId="77777777" w:rsidR="00304945" w:rsidRDefault="00304945" w:rsidP="00304945">
      <w:pPr>
        <w:numPr>
          <w:ilvl w:val="0"/>
          <w:numId w:val="54"/>
        </w:numPr>
        <w:tabs>
          <w:tab w:val="left" w:pos="760"/>
        </w:tabs>
        <w:spacing w:line="0" w:lineRule="atLeast"/>
        <w:ind w:left="760" w:hanging="171"/>
        <w:rPr>
          <w:rFonts w:ascii="Arial" w:eastAsia="Arial" w:hAnsi="Arial"/>
          <w:b/>
          <w:sz w:val="26"/>
        </w:rPr>
      </w:pPr>
      <w:r>
        <w:rPr>
          <w:rFonts w:ascii="Arial" w:eastAsia="Arial" w:hAnsi="Arial"/>
          <w:b/>
          <w:sz w:val="26"/>
        </w:rPr>
        <w:t>Practice</w:t>
      </w:r>
    </w:p>
    <w:p w14:paraId="0DDC0A3F" w14:textId="653DF48F" w:rsidR="00304945" w:rsidRDefault="00304945" w:rsidP="00304945">
      <w:pPr>
        <w:spacing w:line="20" w:lineRule="exact"/>
        <w:rPr>
          <w:rFonts w:eastAsia="Times New Roman"/>
        </w:rPr>
      </w:pPr>
      <w:r>
        <w:rPr>
          <w:rFonts w:ascii="Arial" w:eastAsia="Arial" w:hAnsi="Arial"/>
          <w:b/>
          <w:noProof/>
          <w:sz w:val="26"/>
        </w:rPr>
        <w:drawing>
          <wp:anchor distT="0" distB="0" distL="114300" distR="114300" simplePos="0" relativeHeight="251814912" behindDoc="1" locked="0" layoutInCell="1" allowOverlap="1" wp14:anchorId="249788D9" wp14:editId="012E3899">
            <wp:simplePos x="0" y="0"/>
            <wp:positionH relativeFrom="column">
              <wp:posOffset>4504055</wp:posOffset>
            </wp:positionH>
            <wp:positionV relativeFrom="paragraph">
              <wp:posOffset>-379730</wp:posOffset>
            </wp:positionV>
            <wp:extent cx="1268095" cy="708660"/>
            <wp:effectExtent l="0" t="0" r="1905" b="254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4">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268095" cy="7086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6"/>
        </w:rPr>
        <w:drawing>
          <wp:anchor distT="0" distB="0" distL="114300" distR="114300" simplePos="0" relativeHeight="251815936" behindDoc="1" locked="0" layoutInCell="1" allowOverlap="1" wp14:anchorId="6469B609" wp14:editId="029BAEC0">
            <wp:simplePos x="0" y="0"/>
            <wp:positionH relativeFrom="column">
              <wp:posOffset>4504055</wp:posOffset>
            </wp:positionH>
            <wp:positionV relativeFrom="paragraph">
              <wp:posOffset>-379730</wp:posOffset>
            </wp:positionV>
            <wp:extent cx="1268095" cy="708660"/>
            <wp:effectExtent l="0" t="0" r="1905" b="254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68095" cy="708660"/>
                    </a:xfrm>
                    <a:prstGeom prst="rect">
                      <a:avLst/>
                    </a:prstGeom>
                    <a:noFill/>
                  </pic:spPr>
                </pic:pic>
              </a:graphicData>
            </a:graphic>
            <wp14:sizeRelH relativeFrom="page">
              <wp14:pctWidth>0</wp14:pctWidth>
            </wp14:sizeRelH>
            <wp14:sizeRelV relativeFrom="page">
              <wp14:pctHeight>0</wp14:pctHeight>
            </wp14:sizeRelV>
          </wp:anchor>
        </w:drawing>
      </w:r>
    </w:p>
    <w:p w14:paraId="4D81D57F" w14:textId="77777777" w:rsidR="00304945" w:rsidRDefault="00304945" w:rsidP="00304945">
      <w:pPr>
        <w:spacing w:line="200" w:lineRule="exact"/>
        <w:rPr>
          <w:rFonts w:eastAsia="Times New Roman"/>
        </w:rPr>
      </w:pPr>
    </w:p>
    <w:p w14:paraId="08E85556" w14:textId="77777777" w:rsidR="00304945" w:rsidRDefault="00304945" w:rsidP="00304945">
      <w:pPr>
        <w:spacing w:line="200" w:lineRule="exact"/>
        <w:rPr>
          <w:rFonts w:eastAsia="Times New Roman"/>
        </w:rPr>
      </w:pPr>
    </w:p>
    <w:p w14:paraId="541E82CE" w14:textId="77777777" w:rsidR="00304945" w:rsidRDefault="00304945" w:rsidP="00304945">
      <w:pPr>
        <w:spacing w:line="285" w:lineRule="exact"/>
        <w:rPr>
          <w:rFonts w:eastAsia="Times New Roman"/>
        </w:rPr>
      </w:pPr>
    </w:p>
    <w:p w14:paraId="318D0C60"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11</w:t>
      </w:r>
    </w:p>
    <w:p w14:paraId="0B209C2A" w14:textId="638724A2"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16960" behindDoc="1" locked="0" layoutInCell="1" allowOverlap="1" wp14:anchorId="467962DE" wp14:editId="22B70D54">
                <wp:simplePos x="0" y="0"/>
                <wp:positionH relativeFrom="column">
                  <wp:posOffset>4445</wp:posOffset>
                </wp:positionH>
                <wp:positionV relativeFrom="paragraph">
                  <wp:posOffset>457200</wp:posOffset>
                </wp:positionV>
                <wp:extent cx="5898515" cy="0"/>
                <wp:effectExtent l="17145" t="12700" r="27940" b="25400"/>
                <wp:wrapNone/>
                <wp:docPr id="452"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CAA41" id="Straight Connector 452" o:spid="_x0000_s1026" style="position:absolute;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CIo6Xd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17984" behindDoc="1" locked="0" layoutInCell="1" allowOverlap="1" wp14:anchorId="39D2B232" wp14:editId="5C88968C">
                <wp:simplePos x="0" y="0"/>
                <wp:positionH relativeFrom="column">
                  <wp:posOffset>10795</wp:posOffset>
                </wp:positionH>
                <wp:positionV relativeFrom="paragraph">
                  <wp:posOffset>450850</wp:posOffset>
                </wp:positionV>
                <wp:extent cx="0" cy="3316605"/>
                <wp:effectExtent l="10795" t="19050" r="27305" b="29845"/>
                <wp:wrapNone/>
                <wp:docPr id="451"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A83DE" id="Straight Connector 451" o:spid="_x0000_s1026" style="position:absolute;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19008" behindDoc="1" locked="0" layoutInCell="1" allowOverlap="1" wp14:anchorId="630AEFF2" wp14:editId="54353219">
                <wp:simplePos x="0" y="0"/>
                <wp:positionH relativeFrom="column">
                  <wp:posOffset>5896610</wp:posOffset>
                </wp:positionH>
                <wp:positionV relativeFrom="paragraph">
                  <wp:posOffset>450850</wp:posOffset>
                </wp:positionV>
                <wp:extent cx="0" cy="3316605"/>
                <wp:effectExtent l="16510" t="19050" r="21590" b="29845"/>
                <wp:wrapNone/>
                <wp:docPr id="450" name="Straight Connector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67C32E" id="Straight Connector 450" o:spid="_x0000_s1026" style="position:absolute;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Kajc0c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20032" behindDoc="1" locked="0" layoutInCell="1" allowOverlap="1" wp14:anchorId="35A3F134" wp14:editId="074C458E">
                <wp:simplePos x="0" y="0"/>
                <wp:positionH relativeFrom="column">
                  <wp:posOffset>4445</wp:posOffset>
                </wp:positionH>
                <wp:positionV relativeFrom="paragraph">
                  <wp:posOffset>3761105</wp:posOffset>
                </wp:positionV>
                <wp:extent cx="5898515" cy="0"/>
                <wp:effectExtent l="17145" t="14605" r="27940" b="23495"/>
                <wp:wrapNone/>
                <wp:docPr id="449" name="Straight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3B24BB" id="Straight Connector 449" o:spid="_x0000_s1026" style="position:absolute;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" strokeweight=".96pt"/>
            </w:pict>
          </mc:Fallback>
        </mc:AlternateContent>
      </w:r>
    </w:p>
    <w:p w14:paraId="7D13B033" w14:textId="77777777" w:rsidR="00304945" w:rsidRDefault="00304945" w:rsidP="00304945">
      <w:pPr>
        <w:spacing w:line="200" w:lineRule="exact"/>
        <w:rPr>
          <w:rFonts w:eastAsia="Times New Roman"/>
        </w:rPr>
      </w:pPr>
    </w:p>
    <w:p w14:paraId="775B9686" w14:textId="77777777" w:rsidR="00304945" w:rsidRDefault="00304945" w:rsidP="00304945">
      <w:pPr>
        <w:spacing w:line="200" w:lineRule="exact"/>
        <w:rPr>
          <w:rFonts w:eastAsia="Times New Roman"/>
        </w:rPr>
      </w:pPr>
    </w:p>
    <w:p w14:paraId="0FAA9894" w14:textId="77777777" w:rsidR="00304945" w:rsidRDefault="00304945" w:rsidP="00304945">
      <w:pPr>
        <w:spacing w:line="200" w:lineRule="exact"/>
        <w:rPr>
          <w:rFonts w:eastAsia="Times New Roman"/>
        </w:rPr>
      </w:pPr>
    </w:p>
    <w:p w14:paraId="1EAC3006" w14:textId="77777777" w:rsidR="00304945" w:rsidRDefault="00304945" w:rsidP="00304945">
      <w:pPr>
        <w:spacing w:line="200" w:lineRule="exact"/>
        <w:rPr>
          <w:rFonts w:eastAsia="Times New Roman"/>
        </w:rPr>
      </w:pPr>
    </w:p>
    <w:p w14:paraId="4EBB09E1" w14:textId="77777777" w:rsidR="00304945" w:rsidRDefault="00304945" w:rsidP="00304945">
      <w:pPr>
        <w:spacing w:line="304" w:lineRule="exact"/>
        <w:rPr>
          <w:rFonts w:eastAsia="Times New Roman"/>
        </w:rPr>
      </w:pPr>
    </w:p>
    <w:p w14:paraId="7876E350"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OTHER CONSIDERATIONS</w:t>
      </w:r>
    </w:p>
    <w:p w14:paraId="03FB6775" w14:textId="191C5366"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21056" behindDoc="1" locked="0" layoutInCell="1" allowOverlap="1" wp14:anchorId="6D692D02" wp14:editId="7E04CC3E">
            <wp:simplePos x="0" y="0"/>
            <wp:positionH relativeFrom="column">
              <wp:posOffset>4606290</wp:posOffset>
            </wp:positionH>
            <wp:positionV relativeFrom="paragraph">
              <wp:posOffset>-204470</wp:posOffset>
            </wp:positionV>
            <wp:extent cx="935990" cy="201295"/>
            <wp:effectExtent l="0" t="0" r="3810" b="1905"/>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22080" behindDoc="1" locked="0" layoutInCell="1" allowOverlap="1" wp14:anchorId="76F08CC0" wp14:editId="3019EF58">
            <wp:simplePos x="0" y="0"/>
            <wp:positionH relativeFrom="column">
              <wp:posOffset>4606290</wp:posOffset>
            </wp:positionH>
            <wp:positionV relativeFrom="paragraph">
              <wp:posOffset>-204470</wp:posOffset>
            </wp:positionV>
            <wp:extent cx="935990" cy="201295"/>
            <wp:effectExtent l="0" t="0" r="3810" b="1905"/>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23104" behindDoc="1" locked="0" layoutInCell="1" allowOverlap="1" wp14:anchorId="055498AA" wp14:editId="7DF216A3">
                <wp:simplePos x="0" y="0"/>
                <wp:positionH relativeFrom="column">
                  <wp:posOffset>373380</wp:posOffset>
                </wp:positionH>
                <wp:positionV relativeFrom="paragraph">
                  <wp:posOffset>53340</wp:posOffset>
                </wp:positionV>
                <wp:extent cx="5160645" cy="0"/>
                <wp:effectExtent l="17780" t="15240" r="28575" b="22860"/>
                <wp:wrapNone/>
                <wp:docPr id="446" name="Straight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F7786" id="Straight Connector 446" o:spid="_x0000_s1026" style="position:absolute;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4.2pt" to="435.75pt,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s/uC4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" strokecolor="#58595b" strokeweight=".48pt"/>
            </w:pict>
          </mc:Fallback>
        </mc:AlternateContent>
      </w:r>
      <w:r>
        <w:rPr>
          <w:rFonts w:ascii="Arial" w:eastAsia="Arial" w:hAnsi="Arial"/>
          <w:b/>
          <w:noProof/>
          <w:color w:val="00A9CE"/>
          <w:sz w:val="41"/>
        </w:rPr>
        <w:drawing>
          <wp:anchor distT="0" distB="0" distL="114300" distR="114300" simplePos="0" relativeHeight="251824128" behindDoc="1" locked="0" layoutInCell="1" allowOverlap="1" wp14:anchorId="19716F6D" wp14:editId="3588AE1C">
            <wp:simplePos x="0" y="0"/>
            <wp:positionH relativeFrom="column">
              <wp:posOffset>3997960</wp:posOffset>
            </wp:positionH>
            <wp:positionV relativeFrom="paragraph">
              <wp:posOffset>161925</wp:posOffset>
            </wp:positionV>
            <wp:extent cx="1621790" cy="810895"/>
            <wp:effectExtent l="0" t="0" r="3810" b="1905"/>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6">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621790" cy="8108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25152" behindDoc="1" locked="0" layoutInCell="1" allowOverlap="1" wp14:anchorId="2FCC6EE2" wp14:editId="1650D962">
            <wp:simplePos x="0" y="0"/>
            <wp:positionH relativeFrom="column">
              <wp:posOffset>3997960</wp:posOffset>
            </wp:positionH>
            <wp:positionV relativeFrom="paragraph">
              <wp:posOffset>161925</wp:posOffset>
            </wp:positionV>
            <wp:extent cx="1621790" cy="810895"/>
            <wp:effectExtent l="0" t="0" r="3810" b="190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21790" cy="810895"/>
                    </a:xfrm>
                    <a:prstGeom prst="rect">
                      <a:avLst/>
                    </a:prstGeom>
                    <a:noFill/>
                  </pic:spPr>
                </pic:pic>
              </a:graphicData>
            </a:graphic>
            <wp14:sizeRelH relativeFrom="page">
              <wp14:pctWidth>0</wp14:pctWidth>
            </wp14:sizeRelH>
            <wp14:sizeRelV relativeFrom="page">
              <wp14:pctHeight>0</wp14:pctHeight>
            </wp14:sizeRelV>
          </wp:anchor>
        </w:drawing>
      </w:r>
    </w:p>
    <w:p w14:paraId="5EBC9C7D" w14:textId="77777777" w:rsidR="00304945" w:rsidRDefault="00304945" w:rsidP="00304945">
      <w:pPr>
        <w:spacing w:line="278" w:lineRule="exact"/>
        <w:rPr>
          <w:rFonts w:eastAsia="Times New Roman"/>
        </w:rPr>
      </w:pPr>
    </w:p>
    <w:p w14:paraId="04CC4EF7" w14:textId="77777777" w:rsidR="00304945" w:rsidRDefault="00304945" w:rsidP="00304945">
      <w:pPr>
        <w:spacing w:line="0" w:lineRule="atLeast"/>
        <w:ind w:left="640"/>
        <w:rPr>
          <w:rFonts w:ascii="Arial" w:eastAsia="Arial" w:hAnsi="Arial"/>
          <w:b/>
          <w:sz w:val="23"/>
        </w:rPr>
      </w:pPr>
      <w:r>
        <w:rPr>
          <w:rFonts w:ascii="Arial" w:eastAsia="Arial" w:hAnsi="Arial"/>
          <w:b/>
          <w:sz w:val="23"/>
        </w:rPr>
        <w:t>These create rapport, help engagement</w:t>
      </w:r>
    </w:p>
    <w:p w14:paraId="2CFE0E42" w14:textId="77777777" w:rsidR="00304945" w:rsidRDefault="00304945" w:rsidP="00304945">
      <w:pPr>
        <w:spacing w:line="69" w:lineRule="exact"/>
        <w:rPr>
          <w:rFonts w:eastAsia="Times New Roman"/>
        </w:rPr>
      </w:pPr>
    </w:p>
    <w:p w14:paraId="2975BA1E" w14:textId="77777777" w:rsidR="00304945" w:rsidRDefault="00304945" w:rsidP="00304945">
      <w:pPr>
        <w:numPr>
          <w:ilvl w:val="0"/>
          <w:numId w:val="55"/>
        </w:numPr>
        <w:tabs>
          <w:tab w:val="left" w:pos="820"/>
        </w:tabs>
        <w:spacing w:line="0" w:lineRule="atLeast"/>
        <w:ind w:left="820" w:hanging="183"/>
        <w:rPr>
          <w:rFonts w:ascii="Arial" w:eastAsia="Arial" w:hAnsi="Arial"/>
          <w:b/>
          <w:sz w:val="23"/>
        </w:rPr>
      </w:pPr>
      <w:r>
        <w:rPr>
          <w:rFonts w:ascii="Arial" w:eastAsia="Arial" w:hAnsi="Arial"/>
          <w:b/>
          <w:sz w:val="23"/>
        </w:rPr>
        <w:t>Eye contact</w:t>
      </w:r>
    </w:p>
    <w:p w14:paraId="2471D6F5" w14:textId="77777777" w:rsidR="00304945" w:rsidRDefault="00304945" w:rsidP="00304945">
      <w:pPr>
        <w:spacing w:line="13" w:lineRule="exact"/>
        <w:rPr>
          <w:rFonts w:ascii="Arial" w:eastAsia="Arial" w:hAnsi="Arial"/>
          <w:b/>
          <w:sz w:val="23"/>
        </w:rPr>
      </w:pPr>
    </w:p>
    <w:p w14:paraId="3E504879" w14:textId="77777777" w:rsidR="00304945" w:rsidRDefault="00304945" w:rsidP="00304945">
      <w:pPr>
        <w:spacing w:line="0" w:lineRule="atLeast"/>
        <w:ind w:left="820"/>
        <w:rPr>
          <w:rFonts w:ascii="Arial" w:eastAsia="Arial" w:hAnsi="Arial"/>
          <w:b/>
          <w:color w:val="58595B"/>
          <w:sz w:val="23"/>
        </w:rPr>
      </w:pPr>
      <w:r>
        <w:rPr>
          <w:rFonts w:ascii="Arial" w:eastAsia="Arial" w:hAnsi="Arial"/>
          <w:b/>
          <w:color w:val="58595B"/>
          <w:sz w:val="23"/>
        </w:rPr>
        <w:t>Make eye contact with everyone in the room</w:t>
      </w:r>
    </w:p>
    <w:p w14:paraId="28F93123" w14:textId="77777777" w:rsidR="00304945" w:rsidRDefault="00304945" w:rsidP="00304945">
      <w:pPr>
        <w:spacing w:line="148" w:lineRule="exact"/>
        <w:rPr>
          <w:rFonts w:ascii="Arial" w:eastAsia="Arial" w:hAnsi="Arial"/>
          <w:b/>
          <w:sz w:val="23"/>
        </w:rPr>
      </w:pPr>
    </w:p>
    <w:p w14:paraId="7ADEC3C2" w14:textId="77777777" w:rsidR="00304945" w:rsidRDefault="00304945" w:rsidP="00304945">
      <w:pPr>
        <w:numPr>
          <w:ilvl w:val="0"/>
          <w:numId w:val="55"/>
        </w:numPr>
        <w:tabs>
          <w:tab w:val="left" w:pos="820"/>
        </w:tabs>
        <w:spacing w:line="0" w:lineRule="atLeast"/>
        <w:ind w:left="820" w:hanging="183"/>
        <w:rPr>
          <w:rFonts w:ascii="Arial" w:eastAsia="Arial" w:hAnsi="Arial"/>
          <w:b/>
          <w:sz w:val="23"/>
        </w:rPr>
      </w:pPr>
      <w:r>
        <w:rPr>
          <w:rFonts w:ascii="Arial" w:eastAsia="Arial" w:hAnsi="Arial"/>
          <w:b/>
          <w:sz w:val="23"/>
        </w:rPr>
        <w:t>Volume &amp; clarity</w:t>
      </w:r>
    </w:p>
    <w:p w14:paraId="4F08E495" w14:textId="77777777" w:rsidR="00304945" w:rsidRDefault="00304945" w:rsidP="00304945">
      <w:pPr>
        <w:spacing w:line="13" w:lineRule="exact"/>
        <w:rPr>
          <w:rFonts w:ascii="Arial" w:eastAsia="Arial" w:hAnsi="Arial"/>
          <w:b/>
          <w:sz w:val="23"/>
        </w:rPr>
      </w:pPr>
    </w:p>
    <w:p w14:paraId="233612C1" w14:textId="77777777" w:rsidR="00304945" w:rsidRDefault="00304945" w:rsidP="00304945">
      <w:pPr>
        <w:spacing w:line="0" w:lineRule="atLeast"/>
        <w:ind w:left="820"/>
        <w:rPr>
          <w:rFonts w:ascii="Arial" w:eastAsia="Arial" w:hAnsi="Arial"/>
          <w:b/>
          <w:color w:val="58595B"/>
          <w:sz w:val="23"/>
        </w:rPr>
      </w:pPr>
      <w:r>
        <w:rPr>
          <w:rFonts w:ascii="Arial" w:eastAsia="Arial" w:hAnsi="Arial"/>
          <w:b/>
          <w:color w:val="58595B"/>
          <w:sz w:val="23"/>
        </w:rPr>
        <w:t>The people in the back need to hear the presentation very clearly</w:t>
      </w:r>
    </w:p>
    <w:p w14:paraId="6C7A3BCB" w14:textId="77777777" w:rsidR="00304945" w:rsidRDefault="00304945" w:rsidP="00304945">
      <w:pPr>
        <w:spacing w:line="145" w:lineRule="exact"/>
        <w:rPr>
          <w:rFonts w:ascii="Arial" w:eastAsia="Arial" w:hAnsi="Arial"/>
          <w:b/>
          <w:sz w:val="23"/>
        </w:rPr>
      </w:pPr>
    </w:p>
    <w:p w14:paraId="2854D81A" w14:textId="77777777" w:rsidR="00304945" w:rsidRDefault="00304945" w:rsidP="00304945">
      <w:pPr>
        <w:numPr>
          <w:ilvl w:val="0"/>
          <w:numId w:val="55"/>
        </w:numPr>
        <w:tabs>
          <w:tab w:val="left" w:pos="820"/>
        </w:tabs>
        <w:spacing w:line="0" w:lineRule="atLeast"/>
        <w:ind w:left="820" w:hanging="183"/>
        <w:rPr>
          <w:rFonts w:ascii="Arial" w:eastAsia="Arial" w:hAnsi="Arial"/>
          <w:b/>
          <w:sz w:val="23"/>
        </w:rPr>
      </w:pPr>
      <w:r>
        <w:rPr>
          <w:rFonts w:ascii="Arial" w:eastAsia="Arial" w:hAnsi="Arial"/>
          <w:b/>
          <w:sz w:val="23"/>
        </w:rPr>
        <w:t>Flow, pauses and verbal fillers</w:t>
      </w:r>
    </w:p>
    <w:p w14:paraId="59F332F0" w14:textId="77777777" w:rsidR="00304945" w:rsidRDefault="00304945" w:rsidP="00304945">
      <w:pPr>
        <w:spacing w:line="13" w:lineRule="exact"/>
        <w:rPr>
          <w:rFonts w:ascii="Arial" w:eastAsia="Arial" w:hAnsi="Arial"/>
          <w:b/>
          <w:sz w:val="23"/>
        </w:rPr>
      </w:pPr>
    </w:p>
    <w:p w14:paraId="61F604B1" w14:textId="77777777" w:rsidR="00304945" w:rsidRDefault="00304945" w:rsidP="00304945">
      <w:pPr>
        <w:spacing w:line="0" w:lineRule="atLeast"/>
        <w:ind w:left="820"/>
        <w:rPr>
          <w:rFonts w:ascii="Arial" w:eastAsia="Arial" w:hAnsi="Arial"/>
          <w:b/>
          <w:color w:val="58595B"/>
          <w:sz w:val="23"/>
        </w:rPr>
      </w:pPr>
      <w:r>
        <w:rPr>
          <w:rFonts w:ascii="Arial" w:eastAsia="Arial" w:hAnsi="Arial"/>
          <w:b/>
          <w:color w:val="58595B"/>
          <w:sz w:val="23"/>
        </w:rPr>
        <w:t>The presentation flows nicely with no pauses or distracting verbal fillers</w:t>
      </w:r>
    </w:p>
    <w:p w14:paraId="361EDC88" w14:textId="77777777" w:rsidR="00304945" w:rsidRDefault="00304945" w:rsidP="00304945">
      <w:pPr>
        <w:spacing w:line="148" w:lineRule="exact"/>
        <w:rPr>
          <w:rFonts w:ascii="Arial" w:eastAsia="Arial" w:hAnsi="Arial"/>
          <w:b/>
          <w:sz w:val="23"/>
        </w:rPr>
      </w:pPr>
    </w:p>
    <w:p w14:paraId="58FF2C44" w14:textId="77777777" w:rsidR="00304945" w:rsidRDefault="00304945" w:rsidP="00304945">
      <w:pPr>
        <w:numPr>
          <w:ilvl w:val="0"/>
          <w:numId w:val="55"/>
        </w:numPr>
        <w:tabs>
          <w:tab w:val="left" w:pos="820"/>
        </w:tabs>
        <w:spacing w:line="0" w:lineRule="atLeast"/>
        <w:ind w:left="820" w:hanging="183"/>
        <w:rPr>
          <w:rFonts w:ascii="Arial" w:eastAsia="Arial" w:hAnsi="Arial"/>
          <w:b/>
          <w:sz w:val="23"/>
        </w:rPr>
      </w:pPr>
      <w:r>
        <w:rPr>
          <w:rFonts w:ascii="Arial" w:eastAsia="Arial" w:hAnsi="Arial"/>
          <w:b/>
          <w:sz w:val="23"/>
        </w:rPr>
        <w:t>Confidence &amp; attitude</w:t>
      </w:r>
    </w:p>
    <w:p w14:paraId="505204E5" w14:textId="77777777" w:rsidR="00304945" w:rsidRDefault="00304945" w:rsidP="00304945">
      <w:pPr>
        <w:spacing w:line="13" w:lineRule="exact"/>
        <w:rPr>
          <w:rFonts w:ascii="Arial" w:eastAsia="Arial" w:hAnsi="Arial"/>
          <w:b/>
          <w:sz w:val="23"/>
        </w:rPr>
      </w:pPr>
    </w:p>
    <w:p w14:paraId="75929703" w14:textId="77777777" w:rsidR="00304945" w:rsidRDefault="00304945" w:rsidP="00304945">
      <w:pPr>
        <w:spacing w:line="0" w:lineRule="atLeast"/>
        <w:ind w:left="820"/>
        <w:rPr>
          <w:rFonts w:ascii="Arial" w:eastAsia="Arial" w:hAnsi="Arial"/>
          <w:b/>
          <w:color w:val="58595B"/>
          <w:sz w:val="23"/>
        </w:rPr>
      </w:pPr>
      <w:r>
        <w:rPr>
          <w:rFonts w:ascii="Arial" w:eastAsia="Arial" w:hAnsi="Arial"/>
          <w:b/>
          <w:color w:val="58595B"/>
          <w:sz w:val="23"/>
        </w:rPr>
        <w:t>Speak with enthusiasm, poise and assurance</w:t>
      </w:r>
    </w:p>
    <w:p w14:paraId="13B8356B" w14:textId="77777777" w:rsidR="00304945" w:rsidRDefault="00304945" w:rsidP="00304945">
      <w:pPr>
        <w:spacing w:line="145" w:lineRule="exact"/>
        <w:rPr>
          <w:rFonts w:ascii="Arial" w:eastAsia="Arial" w:hAnsi="Arial"/>
          <w:b/>
          <w:sz w:val="23"/>
        </w:rPr>
      </w:pPr>
    </w:p>
    <w:p w14:paraId="1CE60FEE" w14:textId="77777777" w:rsidR="00304945" w:rsidRDefault="00304945" w:rsidP="00304945">
      <w:pPr>
        <w:numPr>
          <w:ilvl w:val="0"/>
          <w:numId w:val="55"/>
        </w:numPr>
        <w:tabs>
          <w:tab w:val="left" w:pos="820"/>
        </w:tabs>
        <w:spacing w:line="0" w:lineRule="atLeast"/>
        <w:ind w:left="820" w:hanging="183"/>
        <w:rPr>
          <w:rFonts w:ascii="Arial" w:eastAsia="Arial" w:hAnsi="Arial"/>
          <w:b/>
          <w:sz w:val="23"/>
        </w:rPr>
      </w:pPr>
      <w:r>
        <w:rPr>
          <w:rFonts w:ascii="Arial" w:eastAsia="Arial" w:hAnsi="Arial"/>
          <w:b/>
          <w:sz w:val="23"/>
        </w:rPr>
        <w:t>Time</w:t>
      </w:r>
    </w:p>
    <w:p w14:paraId="40FDF0EE" w14:textId="77777777" w:rsidR="00304945" w:rsidRDefault="00304945" w:rsidP="00304945">
      <w:pPr>
        <w:spacing w:line="13" w:lineRule="exact"/>
        <w:rPr>
          <w:rFonts w:ascii="Arial" w:eastAsia="Arial" w:hAnsi="Arial"/>
          <w:b/>
          <w:sz w:val="23"/>
        </w:rPr>
      </w:pPr>
    </w:p>
    <w:p w14:paraId="6910C1A3" w14:textId="77777777" w:rsidR="00304945" w:rsidRDefault="00304945" w:rsidP="00304945">
      <w:pPr>
        <w:spacing w:line="0" w:lineRule="atLeast"/>
        <w:ind w:left="820"/>
        <w:rPr>
          <w:rFonts w:ascii="Arial" w:eastAsia="Arial" w:hAnsi="Arial"/>
          <w:b/>
          <w:color w:val="58595B"/>
          <w:sz w:val="23"/>
        </w:rPr>
      </w:pPr>
      <w:r>
        <w:rPr>
          <w:rFonts w:ascii="Arial" w:eastAsia="Arial" w:hAnsi="Arial"/>
          <w:b/>
          <w:color w:val="58595B"/>
          <w:sz w:val="23"/>
        </w:rPr>
        <w:t>Stick to the time limit</w:t>
      </w:r>
    </w:p>
    <w:p w14:paraId="42E168A0" w14:textId="3A96D391" w:rsidR="00304945" w:rsidRDefault="00304945" w:rsidP="00304945">
      <w:pPr>
        <w:spacing w:line="20" w:lineRule="exact"/>
        <w:rPr>
          <w:rFonts w:eastAsia="Times New Roman"/>
        </w:rPr>
      </w:pPr>
      <w:r>
        <w:rPr>
          <w:rFonts w:ascii="Arial" w:eastAsia="Arial" w:hAnsi="Arial"/>
          <w:b/>
          <w:noProof/>
          <w:color w:val="58595B"/>
          <w:sz w:val="23"/>
        </w:rPr>
        <w:drawing>
          <wp:anchor distT="0" distB="0" distL="114300" distR="114300" simplePos="0" relativeHeight="251826176" behindDoc="1" locked="0" layoutInCell="1" allowOverlap="1" wp14:anchorId="50C6961D" wp14:editId="6393DD1F">
            <wp:simplePos x="0" y="0"/>
            <wp:positionH relativeFrom="column">
              <wp:posOffset>5012690</wp:posOffset>
            </wp:positionH>
            <wp:positionV relativeFrom="paragraph">
              <wp:posOffset>-788670</wp:posOffset>
            </wp:positionV>
            <wp:extent cx="553085" cy="810895"/>
            <wp:effectExtent l="0" t="0" r="5715" b="1905"/>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8">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53085" cy="8108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58595B"/>
          <w:sz w:val="23"/>
        </w:rPr>
        <w:drawing>
          <wp:anchor distT="0" distB="0" distL="114300" distR="114300" simplePos="0" relativeHeight="251827200" behindDoc="1" locked="0" layoutInCell="1" allowOverlap="1" wp14:anchorId="6D79B159" wp14:editId="21D06E71">
            <wp:simplePos x="0" y="0"/>
            <wp:positionH relativeFrom="column">
              <wp:posOffset>5012690</wp:posOffset>
            </wp:positionH>
            <wp:positionV relativeFrom="paragraph">
              <wp:posOffset>-788670</wp:posOffset>
            </wp:positionV>
            <wp:extent cx="553085" cy="810895"/>
            <wp:effectExtent l="0" t="0" r="5715" b="1905"/>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3085" cy="810895"/>
                    </a:xfrm>
                    <a:prstGeom prst="rect">
                      <a:avLst/>
                    </a:prstGeom>
                    <a:noFill/>
                  </pic:spPr>
                </pic:pic>
              </a:graphicData>
            </a:graphic>
            <wp14:sizeRelH relativeFrom="page">
              <wp14:pctWidth>0</wp14:pctWidth>
            </wp14:sizeRelH>
            <wp14:sizeRelV relativeFrom="page">
              <wp14:pctHeight>0</wp14:pctHeight>
            </wp14:sizeRelV>
          </wp:anchor>
        </w:drawing>
      </w:r>
    </w:p>
    <w:p w14:paraId="5C7796DE" w14:textId="77777777" w:rsidR="00304945" w:rsidRDefault="00304945" w:rsidP="00304945">
      <w:pPr>
        <w:spacing w:line="200" w:lineRule="exact"/>
        <w:rPr>
          <w:rFonts w:eastAsia="Times New Roman"/>
        </w:rPr>
      </w:pPr>
    </w:p>
    <w:p w14:paraId="72E3AD32" w14:textId="77777777" w:rsidR="00304945" w:rsidRDefault="00304945" w:rsidP="00304945">
      <w:pPr>
        <w:spacing w:line="261" w:lineRule="exact"/>
        <w:rPr>
          <w:rFonts w:eastAsia="Times New Roman"/>
        </w:rPr>
      </w:pPr>
    </w:p>
    <w:p w14:paraId="23783C3F"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12</w:t>
      </w:r>
    </w:p>
    <w:p w14:paraId="56ABF1B6"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1D64AF22" w14:textId="77777777" w:rsidR="00304945" w:rsidRDefault="00304945" w:rsidP="00304945">
      <w:pPr>
        <w:spacing w:line="200" w:lineRule="exact"/>
        <w:rPr>
          <w:rFonts w:eastAsia="Times New Roman"/>
        </w:rPr>
      </w:pPr>
    </w:p>
    <w:p w14:paraId="3A9F60ED" w14:textId="77777777" w:rsidR="00304945" w:rsidRDefault="00304945" w:rsidP="00304945">
      <w:pPr>
        <w:spacing w:line="200" w:lineRule="exact"/>
        <w:rPr>
          <w:rFonts w:eastAsia="Times New Roman"/>
        </w:rPr>
      </w:pPr>
    </w:p>
    <w:p w14:paraId="0F563912" w14:textId="77777777" w:rsidR="00304945" w:rsidRDefault="00304945" w:rsidP="00304945">
      <w:pPr>
        <w:spacing w:line="366" w:lineRule="exact"/>
        <w:rPr>
          <w:rFonts w:eastAsia="Times New Roman"/>
        </w:rPr>
      </w:pPr>
    </w:p>
    <w:p w14:paraId="79D81A43" w14:textId="77777777" w:rsidR="00304945" w:rsidRDefault="00304945" w:rsidP="00304945">
      <w:pPr>
        <w:spacing w:line="0" w:lineRule="atLeast"/>
        <w:ind w:left="9780"/>
        <w:rPr>
          <w:rFonts w:ascii="Arial" w:eastAsia="Arial" w:hAnsi="Arial"/>
          <w:b/>
          <w:sz w:val="21"/>
        </w:rPr>
      </w:pPr>
      <w:r>
        <w:rPr>
          <w:rFonts w:ascii="Arial" w:eastAsia="Arial" w:hAnsi="Arial"/>
          <w:b/>
          <w:sz w:val="21"/>
        </w:rPr>
        <w:t>6</w:t>
      </w:r>
    </w:p>
    <w:p w14:paraId="72747B6A"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79AF941B" w14:textId="77777777" w:rsidR="00304945" w:rsidRDefault="00304945" w:rsidP="00304945">
      <w:pPr>
        <w:spacing w:line="0" w:lineRule="atLeast"/>
        <w:jc w:val="right"/>
        <w:rPr>
          <w:rFonts w:ascii="Arial" w:eastAsia="Arial" w:hAnsi="Arial"/>
          <w:b/>
        </w:rPr>
      </w:pPr>
      <w:bookmarkStart w:id="7" w:name="page7"/>
      <w:bookmarkEnd w:id="7"/>
      <w:r>
        <w:rPr>
          <w:rFonts w:ascii="Arial" w:eastAsia="Arial" w:hAnsi="Arial"/>
          <w:b/>
        </w:rPr>
        <w:lastRenderedPageBreak/>
        <w:t>18/09/2020</w:t>
      </w:r>
    </w:p>
    <w:p w14:paraId="5FD1C0B9" w14:textId="7D81A9E3"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28224" behindDoc="1" locked="0" layoutInCell="1" allowOverlap="1" wp14:anchorId="709582DD" wp14:editId="7B3D6612">
                <wp:simplePos x="0" y="0"/>
                <wp:positionH relativeFrom="column">
                  <wp:posOffset>4445</wp:posOffset>
                </wp:positionH>
                <wp:positionV relativeFrom="paragraph">
                  <wp:posOffset>711835</wp:posOffset>
                </wp:positionV>
                <wp:extent cx="5898515" cy="0"/>
                <wp:effectExtent l="17145" t="13335" r="27940" b="24765"/>
                <wp:wrapNone/>
                <wp:docPr id="441" name="Straight Connector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9C6B3" id="Straight Connector 441" o:spid="_x0000_s1026" style="position:absolute;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" strokeweight=".96pt"/>
            </w:pict>
          </mc:Fallback>
        </mc:AlternateContent>
      </w:r>
      <w:r>
        <w:rPr>
          <w:rFonts w:ascii="Arial" w:eastAsia="Arial" w:hAnsi="Arial"/>
          <w:b/>
          <w:noProof/>
        </w:rPr>
        <mc:AlternateContent>
          <mc:Choice Requires="wps">
            <w:drawing>
              <wp:anchor distT="0" distB="0" distL="114300" distR="114300" simplePos="0" relativeHeight="251829248" behindDoc="1" locked="0" layoutInCell="1" allowOverlap="1" wp14:anchorId="32CA48E7" wp14:editId="154AE397">
                <wp:simplePos x="0" y="0"/>
                <wp:positionH relativeFrom="column">
                  <wp:posOffset>10795</wp:posOffset>
                </wp:positionH>
                <wp:positionV relativeFrom="paragraph">
                  <wp:posOffset>705485</wp:posOffset>
                </wp:positionV>
                <wp:extent cx="0" cy="3316605"/>
                <wp:effectExtent l="10795" t="6985" r="27305" b="29210"/>
                <wp:wrapNone/>
                <wp:docPr id="440" name="Straight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7FCB7" id="Straight Connector 440" o:spid="_x0000_s1026" style="position:absolute;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C1pQNo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30272" behindDoc="1" locked="0" layoutInCell="1" allowOverlap="1" wp14:anchorId="155BA00F" wp14:editId="4DEF29D1">
                <wp:simplePos x="0" y="0"/>
                <wp:positionH relativeFrom="column">
                  <wp:posOffset>5896610</wp:posOffset>
                </wp:positionH>
                <wp:positionV relativeFrom="paragraph">
                  <wp:posOffset>705485</wp:posOffset>
                </wp:positionV>
                <wp:extent cx="0" cy="3316605"/>
                <wp:effectExtent l="16510" t="6985" r="21590" b="29210"/>
                <wp:wrapNone/>
                <wp:docPr id="439" name="Straight Connector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3B1BE6" id="Straight Connector 439" o:spid="_x0000_s1026" style="position:absolute;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L9QC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EIL9QCsCAABUBAAADgAAAAAAAAAAAAAAAAAsAgAAZHJzL2Uy&#10;b0RvYy54bWxQSwECLQAUAAYACAAAACEAlDdGt94AAAALAQAADwAAAAAAAAAAAAAAAACDBAAAZHJz&#10;L2Rvd25yZXYueG1sUEsFBgAAAAAEAAQA8wAAAI4FAAAAAA==&#10;" strokeweight=".96pt"/>
            </w:pict>
          </mc:Fallback>
        </mc:AlternateContent>
      </w:r>
      <w:r>
        <w:rPr>
          <w:rFonts w:ascii="Arial" w:eastAsia="Arial" w:hAnsi="Arial"/>
          <w:b/>
          <w:noProof/>
        </w:rPr>
        <mc:AlternateContent>
          <mc:Choice Requires="wps">
            <w:drawing>
              <wp:anchor distT="0" distB="0" distL="114300" distR="114300" simplePos="0" relativeHeight="251831296" behindDoc="1" locked="0" layoutInCell="1" allowOverlap="1" wp14:anchorId="771826A1" wp14:editId="4FB37721">
                <wp:simplePos x="0" y="0"/>
                <wp:positionH relativeFrom="column">
                  <wp:posOffset>4445</wp:posOffset>
                </wp:positionH>
                <wp:positionV relativeFrom="paragraph">
                  <wp:posOffset>4015740</wp:posOffset>
                </wp:positionV>
                <wp:extent cx="5898515" cy="0"/>
                <wp:effectExtent l="17145" t="15240" r="27940" b="22860"/>
                <wp:wrapNone/>
                <wp:docPr id="438" name="Straight Connector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CFC49C" id="Straight Connector 438" o:spid="_x0000_s1026" style="position:absolute;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Ho+pPsqAgAAVAQAAA4AAAAAAAAAAAAAAAAALAIAAGRycy9lMm9E&#10;b2MueG1sUEsBAi0AFAAGAAgAAAAhANwvJWzdAAAACAEAAA8AAAAAAAAAAAAAAAAAggQAAGRycy9k&#10;b3ducmV2LnhtbFBLBQYAAAAABAAEAPMAAACMBQAAAAA=&#10;" strokeweight=".96pt"/>
            </w:pict>
          </mc:Fallback>
        </mc:AlternateContent>
      </w:r>
    </w:p>
    <w:p w14:paraId="0CDB6F39" w14:textId="77777777" w:rsidR="00304945" w:rsidRDefault="00304945" w:rsidP="00304945">
      <w:pPr>
        <w:spacing w:line="200" w:lineRule="exact"/>
        <w:rPr>
          <w:rFonts w:eastAsia="Times New Roman"/>
        </w:rPr>
      </w:pPr>
    </w:p>
    <w:p w14:paraId="59469467" w14:textId="77777777" w:rsidR="00304945" w:rsidRDefault="00304945" w:rsidP="00304945">
      <w:pPr>
        <w:spacing w:line="200" w:lineRule="exact"/>
        <w:rPr>
          <w:rFonts w:eastAsia="Times New Roman"/>
        </w:rPr>
      </w:pPr>
    </w:p>
    <w:p w14:paraId="03B82430" w14:textId="77777777" w:rsidR="00304945" w:rsidRDefault="00304945" w:rsidP="00304945">
      <w:pPr>
        <w:spacing w:line="200" w:lineRule="exact"/>
        <w:rPr>
          <w:rFonts w:eastAsia="Times New Roman"/>
        </w:rPr>
      </w:pPr>
    </w:p>
    <w:p w14:paraId="4A510713" w14:textId="77777777" w:rsidR="00304945" w:rsidRDefault="00304945" w:rsidP="00304945">
      <w:pPr>
        <w:spacing w:line="200" w:lineRule="exact"/>
        <w:rPr>
          <w:rFonts w:eastAsia="Times New Roman"/>
        </w:rPr>
      </w:pPr>
    </w:p>
    <w:p w14:paraId="2189423D" w14:textId="77777777" w:rsidR="00304945" w:rsidRDefault="00304945" w:rsidP="00304945">
      <w:pPr>
        <w:spacing w:line="200" w:lineRule="exact"/>
        <w:rPr>
          <w:rFonts w:eastAsia="Times New Roman"/>
        </w:rPr>
      </w:pPr>
    </w:p>
    <w:p w14:paraId="29BEEBF0" w14:textId="77777777" w:rsidR="00304945" w:rsidRDefault="00304945" w:rsidP="00304945">
      <w:pPr>
        <w:spacing w:line="200" w:lineRule="exact"/>
        <w:rPr>
          <w:rFonts w:eastAsia="Times New Roman"/>
        </w:rPr>
      </w:pPr>
    </w:p>
    <w:p w14:paraId="1C6E1E7F" w14:textId="77777777" w:rsidR="00304945" w:rsidRDefault="00304945" w:rsidP="00304945">
      <w:pPr>
        <w:spacing w:line="375" w:lineRule="exact"/>
        <w:rPr>
          <w:rFonts w:eastAsia="Times New Roman"/>
        </w:rPr>
      </w:pPr>
    </w:p>
    <w:p w14:paraId="4794AC7A"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VISUAL AID</w:t>
      </w:r>
    </w:p>
    <w:p w14:paraId="2DA9A2F5" w14:textId="213EAEDE"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32320" behindDoc="1" locked="0" layoutInCell="1" allowOverlap="1" wp14:anchorId="748EDDC1" wp14:editId="4887EA92">
            <wp:simplePos x="0" y="0"/>
            <wp:positionH relativeFrom="column">
              <wp:posOffset>4606290</wp:posOffset>
            </wp:positionH>
            <wp:positionV relativeFrom="paragraph">
              <wp:posOffset>-248920</wp:posOffset>
            </wp:positionV>
            <wp:extent cx="935990" cy="201295"/>
            <wp:effectExtent l="0" t="0" r="3810" b="1905"/>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33344" behindDoc="1" locked="0" layoutInCell="1" allowOverlap="1" wp14:anchorId="27DE2B47" wp14:editId="4BCF03B7">
            <wp:simplePos x="0" y="0"/>
            <wp:positionH relativeFrom="column">
              <wp:posOffset>4606290</wp:posOffset>
            </wp:positionH>
            <wp:positionV relativeFrom="paragraph">
              <wp:posOffset>-248920</wp:posOffset>
            </wp:positionV>
            <wp:extent cx="935990" cy="201295"/>
            <wp:effectExtent l="0" t="0" r="3810" b="1905"/>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34368" behindDoc="1" locked="0" layoutInCell="1" allowOverlap="1" wp14:anchorId="112F0781" wp14:editId="4E71DD6C">
                <wp:simplePos x="0" y="0"/>
                <wp:positionH relativeFrom="column">
                  <wp:posOffset>373380</wp:posOffset>
                </wp:positionH>
                <wp:positionV relativeFrom="paragraph">
                  <wp:posOffset>9525</wp:posOffset>
                </wp:positionV>
                <wp:extent cx="5160645" cy="0"/>
                <wp:effectExtent l="17780" t="9525" r="28575" b="28575"/>
                <wp:wrapNone/>
                <wp:docPr id="435" name="Straight Connector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68A14E" id="Straight Connector 435" o:spid="_x0000_s1026" style="position:absolute;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75pt" to="435.7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" strokecolor="#58595b" strokeweight=".48pt"/>
            </w:pict>
          </mc:Fallback>
        </mc:AlternateContent>
      </w:r>
    </w:p>
    <w:p w14:paraId="5FDD544A" w14:textId="77777777" w:rsidR="00304945" w:rsidRDefault="00304945" w:rsidP="00304945">
      <w:pPr>
        <w:spacing w:line="240" w:lineRule="exact"/>
        <w:rPr>
          <w:rFonts w:eastAsia="Times New Roman"/>
        </w:rPr>
      </w:pPr>
    </w:p>
    <w:p w14:paraId="48F77911" w14:textId="77777777" w:rsidR="00304945" w:rsidRDefault="00304945" w:rsidP="00304945">
      <w:pPr>
        <w:spacing w:line="0" w:lineRule="atLeast"/>
        <w:ind w:left="580"/>
        <w:rPr>
          <w:rFonts w:ascii="Arial" w:eastAsia="Arial" w:hAnsi="Arial"/>
          <w:b/>
          <w:sz w:val="26"/>
        </w:rPr>
      </w:pPr>
      <w:r>
        <w:rPr>
          <w:rFonts w:ascii="Arial" w:eastAsia="Arial" w:hAnsi="Arial"/>
          <w:b/>
          <w:sz w:val="26"/>
        </w:rPr>
        <w:t>Visual aids need to enhance your presentation, so consider:</w:t>
      </w:r>
    </w:p>
    <w:p w14:paraId="58EC6760" w14:textId="77777777" w:rsidR="00304945" w:rsidRDefault="00304945" w:rsidP="00304945">
      <w:pPr>
        <w:spacing w:line="71" w:lineRule="exact"/>
        <w:rPr>
          <w:rFonts w:eastAsia="Times New Roman"/>
        </w:rPr>
      </w:pPr>
    </w:p>
    <w:p w14:paraId="0046C4CA" w14:textId="77777777" w:rsidR="00304945" w:rsidRDefault="00304945" w:rsidP="00304945">
      <w:pPr>
        <w:numPr>
          <w:ilvl w:val="0"/>
          <w:numId w:val="56"/>
        </w:numPr>
        <w:tabs>
          <w:tab w:val="left" w:pos="760"/>
        </w:tabs>
        <w:spacing w:line="261" w:lineRule="auto"/>
        <w:ind w:left="760" w:right="1220" w:hanging="171"/>
        <w:rPr>
          <w:rFonts w:ascii="Arial" w:eastAsia="Arial" w:hAnsi="Arial"/>
          <w:b/>
          <w:sz w:val="26"/>
        </w:rPr>
      </w:pPr>
      <w:r>
        <w:rPr>
          <w:rFonts w:ascii="Arial" w:eastAsia="Arial" w:hAnsi="Arial"/>
          <w:b/>
          <w:sz w:val="26"/>
        </w:rPr>
        <w:t>what is the purpose of your visual aid, e.g. clarifying a point, illustrating and example, entertainment?</w:t>
      </w:r>
    </w:p>
    <w:p w14:paraId="35F836FA" w14:textId="77777777" w:rsidR="00304945" w:rsidRDefault="00304945" w:rsidP="00304945">
      <w:pPr>
        <w:spacing w:line="31" w:lineRule="exact"/>
        <w:rPr>
          <w:rFonts w:ascii="Arial" w:eastAsia="Arial" w:hAnsi="Arial"/>
          <w:b/>
          <w:sz w:val="26"/>
        </w:rPr>
      </w:pPr>
    </w:p>
    <w:p w14:paraId="0E61D424" w14:textId="77777777" w:rsidR="00304945" w:rsidRDefault="00304945" w:rsidP="00304945">
      <w:pPr>
        <w:numPr>
          <w:ilvl w:val="0"/>
          <w:numId w:val="56"/>
        </w:numPr>
        <w:tabs>
          <w:tab w:val="left" w:pos="760"/>
        </w:tabs>
        <w:spacing w:line="261" w:lineRule="auto"/>
        <w:ind w:left="760" w:right="1420" w:hanging="171"/>
        <w:rPr>
          <w:rFonts w:ascii="Arial" w:eastAsia="Arial" w:hAnsi="Arial"/>
          <w:b/>
          <w:sz w:val="26"/>
        </w:rPr>
      </w:pPr>
      <w:r>
        <w:rPr>
          <w:rFonts w:ascii="Arial" w:eastAsia="Arial" w:hAnsi="Arial"/>
          <w:b/>
          <w:sz w:val="26"/>
        </w:rPr>
        <w:t>You have limited time so there is a limit to what you can do – you may not have time to do anything interactive</w:t>
      </w:r>
    </w:p>
    <w:p w14:paraId="5A14173C" w14:textId="77777777" w:rsidR="00304945" w:rsidRDefault="00304945" w:rsidP="00304945">
      <w:pPr>
        <w:spacing w:line="31" w:lineRule="exact"/>
        <w:rPr>
          <w:rFonts w:ascii="Arial" w:eastAsia="Arial" w:hAnsi="Arial"/>
          <w:b/>
          <w:sz w:val="26"/>
        </w:rPr>
      </w:pPr>
    </w:p>
    <w:p w14:paraId="4FCC2E70" w14:textId="77777777" w:rsidR="00304945" w:rsidRDefault="00304945" w:rsidP="00304945">
      <w:pPr>
        <w:numPr>
          <w:ilvl w:val="0"/>
          <w:numId w:val="56"/>
        </w:numPr>
        <w:tabs>
          <w:tab w:val="left" w:pos="760"/>
        </w:tabs>
        <w:spacing w:line="0" w:lineRule="atLeast"/>
        <w:ind w:left="760" w:hanging="171"/>
        <w:rPr>
          <w:rFonts w:ascii="Arial" w:eastAsia="Arial" w:hAnsi="Arial"/>
          <w:b/>
          <w:sz w:val="26"/>
        </w:rPr>
      </w:pPr>
      <w:r>
        <w:rPr>
          <w:rFonts w:ascii="Arial" w:eastAsia="Arial" w:hAnsi="Arial"/>
          <w:b/>
          <w:sz w:val="26"/>
        </w:rPr>
        <w:t>Make sure that the visual aid doesn’t distract from your content</w:t>
      </w:r>
    </w:p>
    <w:p w14:paraId="671E7020" w14:textId="77777777" w:rsidR="00304945" w:rsidRDefault="00304945" w:rsidP="00304945">
      <w:pPr>
        <w:spacing w:line="73" w:lineRule="exact"/>
        <w:rPr>
          <w:rFonts w:ascii="Arial" w:eastAsia="Arial" w:hAnsi="Arial"/>
          <w:b/>
          <w:sz w:val="26"/>
        </w:rPr>
      </w:pPr>
    </w:p>
    <w:p w14:paraId="15C07BFB" w14:textId="77777777" w:rsidR="00304945" w:rsidRDefault="00304945" w:rsidP="00304945">
      <w:pPr>
        <w:numPr>
          <w:ilvl w:val="0"/>
          <w:numId w:val="56"/>
        </w:numPr>
        <w:tabs>
          <w:tab w:val="left" w:pos="760"/>
        </w:tabs>
        <w:spacing w:line="261" w:lineRule="auto"/>
        <w:ind w:left="760" w:right="1840" w:hanging="171"/>
        <w:rPr>
          <w:rFonts w:ascii="Arial" w:eastAsia="Arial" w:hAnsi="Arial"/>
          <w:b/>
          <w:sz w:val="26"/>
        </w:rPr>
      </w:pPr>
      <w:r>
        <w:rPr>
          <w:rFonts w:ascii="Arial" w:eastAsia="Arial" w:hAnsi="Arial"/>
          <w:b/>
          <w:sz w:val="26"/>
        </w:rPr>
        <w:t>You can use (simple) graphs and tables (and maybe highlight the most relevant info)</w:t>
      </w:r>
    </w:p>
    <w:p w14:paraId="1461056F" w14:textId="77777777" w:rsidR="00304945" w:rsidRDefault="00304945" w:rsidP="00304945">
      <w:pPr>
        <w:spacing w:line="31" w:lineRule="exact"/>
        <w:rPr>
          <w:rFonts w:ascii="Arial" w:eastAsia="Arial" w:hAnsi="Arial"/>
          <w:b/>
          <w:sz w:val="26"/>
        </w:rPr>
      </w:pPr>
    </w:p>
    <w:p w14:paraId="691A1E1B" w14:textId="77777777" w:rsidR="00304945" w:rsidRDefault="00304945" w:rsidP="00304945">
      <w:pPr>
        <w:numPr>
          <w:ilvl w:val="0"/>
          <w:numId w:val="56"/>
        </w:numPr>
        <w:tabs>
          <w:tab w:val="left" w:pos="760"/>
        </w:tabs>
        <w:spacing w:line="280" w:lineRule="auto"/>
        <w:ind w:left="760" w:right="1900" w:hanging="171"/>
        <w:rPr>
          <w:rFonts w:ascii="Arial" w:eastAsia="Arial" w:hAnsi="Arial"/>
          <w:b/>
          <w:sz w:val="23"/>
        </w:rPr>
      </w:pPr>
      <w:r>
        <w:rPr>
          <w:rFonts w:ascii="Arial" w:eastAsia="Arial" w:hAnsi="Arial"/>
          <w:b/>
          <w:sz w:val="23"/>
        </w:rPr>
        <w:t>Make sure your presentation includes the ‘story’ behind the data, i.e. presenting results should lead into the discussion, e.g.:</w:t>
      </w:r>
    </w:p>
    <w:p w14:paraId="2A01E726" w14:textId="77777777" w:rsidR="00304945" w:rsidRDefault="00304945" w:rsidP="00304945">
      <w:pPr>
        <w:spacing w:line="2" w:lineRule="exact"/>
        <w:rPr>
          <w:rFonts w:ascii="Arial" w:eastAsia="Arial" w:hAnsi="Arial"/>
          <w:b/>
          <w:sz w:val="23"/>
        </w:rPr>
      </w:pPr>
    </w:p>
    <w:p w14:paraId="260D6184" w14:textId="77777777" w:rsidR="00304945" w:rsidRDefault="00304945" w:rsidP="00304945">
      <w:pPr>
        <w:spacing w:line="0" w:lineRule="atLeast"/>
        <w:ind w:left="760"/>
        <w:rPr>
          <w:rFonts w:ascii="Arial" w:eastAsia="Arial" w:hAnsi="Arial"/>
          <w:b/>
          <w:sz w:val="26"/>
        </w:rPr>
      </w:pPr>
      <w:r>
        <w:rPr>
          <w:rFonts w:ascii="Arial" w:eastAsia="Arial" w:hAnsi="Arial"/>
          <w:b/>
          <w:sz w:val="26"/>
        </w:rPr>
        <w:t>“In this graph, you can see…, and that indicates…”.</w:t>
      </w:r>
    </w:p>
    <w:p w14:paraId="6A62CE15" w14:textId="77777777" w:rsidR="00304945" w:rsidRDefault="00304945" w:rsidP="00304945">
      <w:pPr>
        <w:spacing w:line="378" w:lineRule="exact"/>
        <w:rPr>
          <w:rFonts w:eastAsia="Times New Roman"/>
        </w:rPr>
      </w:pPr>
    </w:p>
    <w:p w14:paraId="6B88E041"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13</w:t>
      </w:r>
    </w:p>
    <w:p w14:paraId="7D101BA4" w14:textId="7FC34980" w:rsidR="00304945" w:rsidRDefault="00304945" w:rsidP="00304945">
      <w:pPr>
        <w:spacing w:line="20" w:lineRule="exact"/>
        <w:rPr>
          <w:rFonts w:eastAsia="Times New Roman"/>
        </w:rPr>
      </w:pPr>
      <w:r>
        <w:rPr>
          <w:rFonts w:ascii="Arial" w:eastAsia="Arial" w:hAnsi="Arial"/>
          <w:b/>
          <w:noProof/>
          <w:color w:val="262626"/>
          <w:sz w:val="22"/>
        </w:rPr>
        <w:drawing>
          <wp:anchor distT="0" distB="0" distL="114300" distR="114300" simplePos="0" relativeHeight="251835392" behindDoc="1" locked="0" layoutInCell="1" allowOverlap="1" wp14:anchorId="543FA8FE" wp14:editId="6C7280C7">
            <wp:simplePos x="0" y="0"/>
            <wp:positionH relativeFrom="column">
              <wp:posOffset>5080</wp:posOffset>
            </wp:positionH>
            <wp:positionV relativeFrom="paragraph">
              <wp:posOffset>451485</wp:posOffset>
            </wp:positionV>
            <wp:extent cx="5899150" cy="3317875"/>
            <wp:effectExtent l="0" t="0" r="0" b="9525"/>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99150" cy="3317875"/>
                    </a:xfrm>
                    <a:prstGeom prst="rect">
                      <a:avLst/>
                    </a:prstGeom>
                    <a:noFill/>
                  </pic:spPr>
                </pic:pic>
              </a:graphicData>
            </a:graphic>
            <wp14:sizeRelH relativeFrom="page">
              <wp14:pctWidth>0</wp14:pctWidth>
            </wp14:sizeRelH>
            <wp14:sizeRelV relativeFrom="page">
              <wp14:pctHeight>0</wp14:pctHeight>
            </wp14:sizeRelV>
          </wp:anchor>
        </w:drawing>
      </w:r>
    </w:p>
    <w:p w14:paraId="6E01507F" w14:textId="77777777" w:rsidR="00304945" w:rsidRDefault="00304945" w:rsidP="00304945">
      <w:pPr>
        <w:spacing w:line="200" w:lineRule="exact"/>
        <w:rPr>
          <w:rFonts w:eastAsia="Times New Roman"/>
        </w:rPr>
      </w:pPr>
    </w:p>
    <w:p w14:paraId="437A03F5" w14:textId="77777777" w:rsidR="00304945" w:rsidRDefault="00304945" w:rsidP="00304945">
      <w:pPr>
        <w:spacing w:line="200" w:lineRule="exact"/>
        <w:rPr>
          <w:rFonts w:eastAsia="Times New Roman"/>
        </w:rPr>
      </w:pPr>
    </w:p>
    <w:p w14:paraId="3AF6B688" w14:textId="77777777" w:rsidR="00304945" w:rsidRDefault="00304945" w:rsidP="00304945">
      <w:pPr>
        <w:spacing w:line="200" w:lineRule="exact"/>
        <w:rPr>
          <w:rFonts w:eastAsia="Times New Roman"/>
        </w:rPr>
      </w:pPr>
    </w:p>
    <w:p w14:paraId="25C541CB" w14:textId="77777777" w:rsidR="00304945" w:rsidRDefault="00304945" w:rsidP="00304945">
      <w:pPr>
        <w:spacing w:line="200" w:lineRule="exact"/>
        <w:rPr>
          <w:rFonts w:eastAsia="Times New Roman"/>
        </w:rPr>
      </w:pPr>
    </w:p>
    <w:p w14:paraId="1B79E00A" w14:textId="77777777" w:rsidR="00304945" w:rsidRDefault="00304945" w:rsidP="00304945">
      <w:pPr>
        <w:spacing w:line="218" w:lineRule="exact"/>
        <w:rPr>
          <w:rFonts w:eastAsia="Times New Roman"/>
        </w:rPr>
      </w:pPr>
    </w:p>
    <w:tbl>
      <w:tblPr>
        <w:tblW w:w="0" w:type="auto"/>
        <w:tblInd w:w="580" w:type="dxa"/>
        <w:tblLayout w:type="fixed"/>
        <w:tblCellMar>
          <w:left w:w="0" w:type="dxa"/>
          <w:right w:w="0" w:type="dxa"/>
        </w:tblCellMar>
        <w:tblLook w:val="0000" w:firstRow="0" w:lastRow="0" w:firstColumn="0" w:lastColumn="0" w:noHBand="0" w:noVBand="0"/>
      </w:tblPr>
      <w:tblGrid>
        <w:gridCol w:w="6340"/>
        <w:gridCol w:w="1800"/>
        <w:gridCol w:w="260"/>
      </w:tblGrid>
      <w:tr w:rsidR="00304945" w14:paraId="721331A2" w14:textId="77777777" w:rsidTr="00903E45">
        <w:trPr>
          <w:trHeight w:val="471"/>
        </w:trPr>
        <w:tc>
          <w:tcPr>
            <w:tcW w:w="6340" w:type="dxa"/>
            <w:shd w:val="clear" w:color="auto" w:fill="auto"/>
            <w:vAlign w:val="bottom"/>
          </w:tcPr>
          <w:p w14:paraId="2D94AA90" w14:textId="77777777" w:rsidR="00304945" w:rsidRDefault="00304945" w:rsidP="00903E45">
            <w:pPr>
              <w:spacing w:line="0" w:lineRule="atLeast"/>
              <w:rPr>
                <w:rFonts w:ascii="Arial" w:eastAsia="Arial" w:hAnsi="Arial"/>
                <w:b/>
                <w:color w:val="00A9CE"/>
                <w:sz w:val="41"/>
              </w:rPr>
            </w:pPr>
            <w:r>
              <w:rPr>
                <w:rFonts w:ascii="Arial" w:eastAsia="Arial" w:hAnsi="Arial"/>
                <w:b/>
                <w:color w:val="00A9CE"/>
                <w:sz w:val="41"/>
              </w:rPr>
              <w:t>BAD SLIDES</w:t>
            </w:r>
          </w:p>
        </w:tc>
        <w:tc>
          <w:tcPr>
            <w:tcW w:w="2060" w:type="dxa"/>
            <w:gridSpan w:val="2"/>
            <w:vMerge w:val="restart"/>
            <w:shd w:val="clear" w:color="auto" w:fill="auto"/>
            <w:vAlign w:val="bottom"/>
          </w:tcPr>
          <w:p w14:paraId="3B60225E" w14:textId="77777777" w:rsidR="00304945" w:rsidRDefault="00304945" w:rsidP="00903E45">
            <w:pPr>
              <w:spacing w:line="0" w:lineRule="atLeast"/>
              <w:ind w:left="440"/>
              <w:rPr>
                <w:rFonts w:ascii="Arial" w:eastAsia="Arial" w:hAnsi="Arial"/>
                <w:b/>
                <w:w w:val="84"/>
                <w:sz w:val="23"/>
              </w:rPr>
            </w:pPr>
            <w:r>
              <w:rPr>
                <w:rFonts w:ascii="Arial" w:eastAsia="Arial" w:hAnsi="Arial"/>
                <w:b/>
                <w:w w:val="84"/>
                <w:sz w:val="23"/>
              </w:rPr>
              <w:t>Irrelevant images</w:t>
            </w:r>
          </w:p>
        </w:tc>
      </w:tr>
      <w:tr w:rsidR="00304945" w14:paraId="4A036383" w14:textId="77777777" w:rsidTr="00903E45">
        <w:trPr>
          <w:trHeight w:val="166"/>
        </w:trPr>
        <w:tc>
          <w:tcPr>
            <w:tcW w:w="6340" w:type="dxa"/>
            <w:vMerge w:val="restart"/>
            <w:shd w:val="clear" w:color="auto" w:fill="auto"/>
            <w:vAlign w:val="bottom"/>
          </w:tcPr>
          <w:p w14:paraId="65640A9C" w14:textId="77777777" w:rsidR="00304945" w:rsidRDefault="00304945" w:rsidP="00903E45">
            <w:pPr>
              <w:spacing w:line="166" w:lineRule="exact"/>
              <w:rPr>
                <w:rFonts w:ascii="Arial" w:eastAsia="Arial" w:hAnsi="Arial"/>
                <w:b/>
                <w:color w:val="00A9CE"/>
                <w:w w:val="90"/>
                <w:sz w:val="18"/>
              </w:rPr>
            </w:pPr>
            <w:r>
              <w:rPr>
                <w:rFonts w:ascii="Arial" w:eastAsia="Arial" w:hAnsi="Arial"/>
                <w:b/>
                <w:color w:val="00A9CE"/>
                <w:w w:val="90"/>
                <w:sz w:val="18"/>
              </w:rPr>
              <w:t>(WITH MEANINGLESS INFORMATION THAT NO ONE WILL BE ABLE TO FOLLOW)</w:t>
            </w:r>
          </w:p>
        </w:tc>
        <w:tc>
          <w:tcPr>
            <w:tcW w:w="2060" w:type="dxa"/>
            <w:gridSpan w:val="2"/>
            <w:vMerge/>
            <w:shd w:val="clear" w:color="auto" w:fill="auto"/>
            <w:vAlign w:val="bottom"/>
          </w:tcPr>
          <w:p w14:paraId="49F7FF21" w14:textId="77777777" w:rsidR="00304945" w:rsidRDefault="00304945" w:rsidP="00903E45">
            <w:pPr>
              <w:spacing w:line="0" w:lineRule="atLeast"/>
              <w:rPr>
                <w:rFonts w:eastAsia="Times New Roman"/>
                <w:sz w:val="11"/>
              </w:rPr>
            </w:pPr>
          </w:p>
        </w:tc>
      </w:tr>
      <w:tr w:rsidR="00304945" w14:paraId="2A5FCCCD" w14:textId="77777777" w:rsidTr="00903E45">
        <w:trPr>
          <w:trHeight w:val="36"/>
        </w:trPr>
        <w:tc>
          <w:tcPr>
            <w:tcW w:w="6340" w:type="dxa"/>
            <w:vMerge/>
            <w:tcBorders>
              <w:bottom w:val="single" w:sz="8" w:space="0" w:color="58595B"/>
            </w:tcBorders>
            <w:shd w:val="clear" w:color="auto" w:fill="auto"/>
            <w:vAlign w:val="bottom"/>
          </w:tcPr>
          <w:p w14:paraId="7F0D8036" w14:textId="77777777" w:rsidR="00304945" w:rsidRDefault="00304945" w:rsidP="00903E45">
            <w:pPr>
              <w:spacing w:line="0" w:lineRule="atLeast"/>
              <w:rPr>
                <w:rFonts w:eastAsia="Times New Roman"/>
                <w:sz w:val="3"/>
              </w:rPr>
            </w:pPr>
          </w:p>
        </w:tc>
        <w:tc>
          <w:tcPr>
            <w:tcW w:w="1800" w:type="dxa"/>
            <w:tcBorders>
              <w:bottom w:val="single" w:sz="8" w:space="0" w:color="58595B"/>
            </w:tcBorders>
            <w:shd w:val="clear" w:color="auto" w:fill="auto"/>
            <w:vAlign w:val="bottom"/>
          </w:tcPr>
          <w:p w14:paraId="43FC9FD6" w14:textId="77777777" w:rsidR="00304945" w:rsidRDefault="00304945" w:rsidP="00903E45">
            <w:pPr>
              <w:spacing w:line="0" w:lineRule="atLeast"/>
              <w:rPr>
                <w:rFonts w:eastAsia="Times New Roman"/>
                <w:sz w:val="3"/>
              </w:rPr>
            </w:pPr>
          </w:p>
        </w:tc>
        <w:tc>
          <w:tcPr>
            <w:tcW w:w="260" w:type="dxa"/>
            <w:shd w:val="clear" w:color="auto" w:fill="auto"/>
            <w:vAlign w:val="bottom"/>
          </w:tcPr>
          <w:p w14:paraId="4D8CB746" w14:textId="77777777" w:rsidR="00304945" w:rsidRDefault="00304945" w:rsidP="00903E45">
            <w:pPr>
              <w:spacing w:line="0" w:lineRule="atLeast"/>
              <w:rPr>
                <w:rFonts w:eastAsia="Times New Roman"/>
                <w:sz w:val="3"/>
              </w:rPr>
            </w:pPr>
          </w:p>
        </w:tc>
      </w:tr>
      <w:tr w:rsidR="00304945" w14:paraId="456B5218" w14:textId="77777777" w:rsidTr="00903E45">
        <w:trPr>
          <w:trHeight w:val="224"/>
        </w:trPr>
        <w:tc>
          <w:tcPr>
            <w:tcW w:w="6340" w:type="dxa"/>
            <w:shd w:val="clear" w:color="auto" w:fill="auto"/>
            <w:vAlign w:val="bottom"/>
          </w:tcPr>
          <w:p w14:paraId="38409C2E" w14:textId="77777777" w:rsidR="00304945" w:rsidRDefault="00304945" w:rsidP="00903E45">
            <w:pPr>
              <w:spacing w:line="0" w:lineRule="atLeast"/>
              <w:rPr>
                <w:rFonts w:eastAsia="Times New Roman"/>
                <w:sz w:val="19"/>
              </w:rPr>
            </w:pPr>
          </w:p>
        </w:tc>
        <w:tc>
          <w:tcPr>
            <w:tcW w:w="1800" w:type="dxa"/>
            <w:shd w:val="clear" w:color="auto" w:fill="auto"/>
            <w:vAlign w:val="bottom"/>
          </w:tcPr>
          <w:p w14:paraId="21B46409" w14:textId="77777777" w:rsidR="00304945" w:rsidRDefault="00304945" w:rsidP="00903E45">
            <w:pPr>
              <w:spacing w:line="224" w:lineRule="exact"/>
              <w:ind w:left="440"/>
              <w:rPr>
                <w:rFonts w:ascii="Arial" w:eastAsia="Arial" w:hAnsi="Arial"/>
                <w:b/>
                <w:w w:val="76"/>
                <w:sz w:val="23"/>
              </w:rPr>
            </w:pPr>
            <w:r>
              <w:rPr>
                <w:rFonts w:ascii="Arial" w:eastAsia="Arial" w:hAnsi="Arial"/>
                <w:b/>
                <w:w w:val="76"/>
                <w:sz w:val="23"/>
              </w:rPr>
              <w:t>Text over image</w:t>
            </w:r>
          </w:p>
        </w:tc>
        <w:tc>
          <w:tcPr>
            <w:tcW w:w="260" w:type="dxa"/>
            <w:shd w:val="clear" w:color="auto" w:fill="auto"/>
            <w:vAlign w:val="bottom"/>
          </w:tcPr>
          <w:p w14:paraId="206E6026" w14:textId="77777777" w:rsidR="00304945" w:rsidRDefault="00304945" w:rsidP="00903E45">
            <w:pPr>
              <w:spacing w:line="0" w:lineRule="atLeast"/>
              <w:rPr>
                <w:rFonts w:eastAsia="Times New Roman"/>
                <w:sz w:val="19"/>
              </w:rPr>
            </w:pPr>
          </w:p>
        </w:tc>
      </w:tr>
    </w:tbl>
    <w:p w14:paraId="413936B7" w14:textId="77777777" w:rsidR="00304945" w:rsidRDefault="00304945" w:rsidP="00304945">
      <w:pPr>
        <w:numPr>
          <w:ilvl w:val="0"/>
          <w:numId w:val="57"/>
        </w:numPr>
        <w:tabs>
          <w:tab w:val="left" w:pos="380"/>
        </w:tabs>
        <w:spacing w:line="0" w:lineRule="atLeast"/>
        <w:ind w:left="380" w:hanging="168"/>
        <w:rPr>
          <w:rFonts w:ascii="Arial" w:eastAsia="Arial" w:hAnsi="Arial"/>
          <w:b/>
          <w:sz w:val="23"/>
        </w:rPr>
      </w:pPr>
      <w:r>
        <w:rPr>
          <w:rFonts w:ascii="Arial" w:eastAsia="Arial" w:hAnsi="Arial"/>
          <w:b/>
          <w:sz w:val="23"/>
        </w:rPr>
        <w:t xml:space="preserve">Background </w:t>
      </w:r>
      <w:proofErr w:type="spellStart"/>
      <w:r>
        <w:rPr>
          <w:rFonts w:ascii="Arial" w:eastAsia="Arial" w:hAnsi="Arial"/>
          <w:b/>
          <w:sz w:val="23"/>
        </w:rPr>
        <w:t>colours</w:t>
      </w:r>
      <w:proofErr w:type="spellEnd"/>
      <w:r>
        <w:rPr>
          <w:rFonts w:ascii="Arial" w:eastAsia="Arial" w:hAnsi="Arial"/>
          <w:b/>
          <w:sz w:val="23"/>
        </w:rPr>
        <w:t xml:space="preserve"> are too strong and irrelevant to the topic: distracting</w:t>
      </w:r>
    </w:p>
    <w:p w14:paraId="4AF4D5B5" w14:textId="77777777" w:rsidR="00304945" w:rsidRDefault="00304945" w:rsidP="00304945">
      <w:pPr>
        <w:spacing w:line="69" w:lineRule="exact"/>
        <w:rPr>
          <w:rFonts w:ascii="Arial" w:eastAsia="Arial" w:hAnsi="Arial"/>
          <w:b/>
          <w:sz w:val="23"/>
        </w:rPr>
      </w:pPr>
    </w:p>
    <w:p w14:paraId="2DB768AE" w14:textId="77777777" w:rsidR="00304945" w:rsidRDefault="00304945" w:rsidP="00304945">
      <w:pPr>
        <w:numPr>
          <w:ilvl w:val="0"/>
          <w:numId w:val="57"/>
        </w:numPr>
        <w:tabs>
          <w:tab w:val="left" w:pos="380"/>
        </w:tabs>
        <w:spacing w:line="277" w:lineRule="auto"/>
        <w:ind w:left="380" w:right="720" w:hanging="168"/>
        <w:rPr>
          <w:rFonts w:ascii="Arial" w:eastAsia="Arial" w:hAnsi="Arial"/>
          <w:b/>
          <w:sz w:val="23"/>
        </w:rPr>
      </w:pPr>
      <w:r>
        <w:rPr>
          <w:rFonts w:ascii="Arial" w:eastAsia="Arial" w:hAnsi="Arial"/>
          <w:b/>
          <w:sz w:val="23"/>
        </w:rPr>
        <w:t xml:space="preserve">Too much </w:t>
      </w:r>
      <w:r>
        <w:rPr>
          <w:rFonts w:ascii="Arial" w:eastAsia="Arial" w:hAnsi="Arial"/>
          <w:b/>
          <w:sz w:val="23"/>
          <w:u w:val="single"/>
        </w:rPr>
        <w:t>underlined</w:t>
      </w:r>
      <w:r>
        <w:rPr>
          <w:rFonts w:ascii="Arial" w:eastAsia="Arial" w:hAnsi="Arial"/>
          <w:b/>
          <w:sz w:val="23"/>
        </w:rPr>
        <w:t xml:space="preserve"> and bolded text, IN ALL CAPS, in a </w:t>
      </w:r>
      <w:r>
        <w:rPr>
          <w:rFonts w:ascii="Arial" w:eastAsia="Arial" w:hAnsi="Arial"/>
          <w:b/>
          <w:color w:val="BFBFBF"/>
          <w:sz w:val="23"/>
        </w:rPr>
        <w:t xml:space="preserve">badly contrasting </w:t>
      </w:r>
      <w:proofErr w:type="spellStart"/>
      <w:r>
        <w:rPr>
          <w:rFonts w:ascii="Arial" w:eastAsia="Arial" w:hAnsi="Arial"/>
          <w:b/>
          <w:color w:val="BFBFBF"/>
          <w:sz w:val="23"/>
        </w:rPr>
        <w:t>colour</w:t>
      </w:r>
      <w:proofErr w:type="spellEnd"/>
      <w:r>
        <w:rPr>
          <w:rFonts w:ascii="Arial" w:eastAsia="Arial" w:hAnsi="Arial"/>
          <w:b/>
          <w:color w:val="BFBFBF"/>
          <w:sz w:val="23"/>
        </w:rPr>
        <w:t>,</w:t>
      </w:r>
      <w:r>
        <w:rPr>
          <w:rFonts w:ascii="Arial" w:eastAsia="Arial" w:hAnsi="Arial"/>
          <w:b/>
          <w:sz w:val="23"/>
        </w:rPr>
        <w:t xml:space="preserve"> with </w:t>
      </w:r>
      <w:proofErr w:type="spellStart"/>
      <w:r>
        <w:rPr>
          <w:rFonts w:ascii="Arial" w:eastAsia="Arial" w:hAnsi="Arial"/>
          <w:b/>
          <w:sz w:val="23"/>
        </w:rPr>
        <w:t>speling</w:t>
      </w:r>
      <w:proofErr w:type="spellEnd"/>
      <w:r>
        <w:rPr>
          <w:rFonts w:ascii="Arial" w:eastAsia="Arial" w:hAnsi="Arial"/>
          <w:b/>
          <w:sz w:val="23"/>
        </w:rPr>
        <w:t xml:space="preserve"> </w:t>
      </w:r>
      <w:proofErr w:type="spellStart"/>
      <w:r>
        <w:rPr>
          <w:rFonts w:ascii="Arial" w:eastAsia="Arial" w:hAnsi="Arial"/>
          <w:b/>
          <w:sz w:val="23"/>
        </w:rPr>
        <w:t>misteaks</w:t>
      </w:r>
      <w:proofErr w:type="spellEnd"/>
      <w:r>
        <w:rPr>
          <w:rFonts w:ascii="Arial" w:eastAsia="Arial" w:hAnsi="Arial"/>
          <w:b/>
          <w:sz w:val="23"/>
        </w:rPr>
        <w:t xml:space="preserve"> and gimmicky fonts</w:t>
      </w:r>
    </w:p>
    <w:p w14:paraId="7037B293" w14:textId="77777777" w:rsidR="00304945" w:rsidRDefault="00304945" w:rsidP="00304945">
      <w:pPr>
        <w:spacing w:line="1" w:lineRule="exact"/>
        <w:rPr>
          <w:rFonts w:ascii="Arial" w:eastAsia="Arial" w:hAnsi="Arial"/>
          <w:b/>
          <w:sz w:val="23"/>
        </w:rPr>
      </w:pPr>
    </w:p>
    <w:p w14:paraId="23CAA9AA" w14:textId="77777777" w:rsidR="00304945" w:rsidRDefault="00304945" w:rsidP="00304945">
      <w:pPr>
        <w:numPr>
          <w:ilvl w:val="0"/>
          <w:numId w:val="57"/>
        </w:numPr>
        <w:tabs>
          <w:tab w:val="left" w:pos="380"/>
        </w:tabs>
        <w:spacing w:line="0" w:lineRule="atLeast"/>
        <w:ind w:left="380" w:hanging="168"/>
        <w:rPr>
          <w:rFonts w:ascii="Arial" w:eastAsia="Arial" w:hAnsi="Arial"/>
          <w:b/>
          <w:sz w:val="23"/>
        </w:rPr>
      </w:pPr>
      <w:r>
        <w:rPr>
          <w:rFonts w:ascii="Arial" w:eastAsia="Arial" w:hAnsi="Arial"/>
          <w:b/>
          <w:sz w:val="23"/>
        </w:rPr>
        <w:t>Transitions, special effects and sound</w:t>
      </w:r>
    </w:p>
    <w:p w14:paraId="30DBA6C4" w14:textId="77777777" w:rsidR="00304945" w:rsidRDefault="00304945" w:rsidP="00304945">
      <w:pPr>
        <w:spacing w:line="71" w:lineRule="exact"/>
        <w:rPr>
          <w:rFonts w:ascii="Arial" w:eastAsia="Arial" w:hAnsi="Arial"/>
          <w:b/>
          <w:sz w:val="23"/>
        </w:rPr>
      </w:pPr>
    </w:p>
    <w:p w14:paraId="75997608" w14:textId="77777777" w:rsidR="00304945" w:rsidRDefault="00304945" w:rsidP="00304945">
      <w:pPr>
        <w:numPr>
          <w:ilvl w:val="0"/>
          <w:numId w:val="57"/>
        </w:numPr>
        <w:tabs>
          <w:tab w:val="left" w:pos="380"/>
        </w:tabs>
        <w:spacing w:line="258" w:lineRule="auto"/>
        <w:ind w:left="380" w:right="600" w:hanging="168"/>
        <w:rPr>
          <w:rFonts w:ascii="Arial" w:eastAsia="Arial" w:hAnsi="Arial"/>
          <w:b/>
          <w:sz w:val="23"/>
        </w:rPr>
      </w:pPr>
      <w:r>
        <w:rPr>
          <w:rFonts w:ascii="Arial" w:eastAsia="Arial" w:hAnsi="Arial"/>
          <w:b/>
          <w:sz w:val="23"/>
        </w:rPr>
        <w:t>This dot point has way too much information to read – the audience won’t focus on you because they’re too busy reading. You should be the focus of your presentation and your slides need to back what you’re saying so the focus stays on you. You also run the risk of reading your slide word for word. Less is more.</w:t>
      </w:r>
    </w:p>
    <w:p w14:paraId="1B520007" w14:textId="77777777" w:rsidR="00304945" w:rsidRDefault="00304945" w:rsidP="00304945">
      <w:pPr>
        <w:spacing w:line="32" w:lineRule="exact"/>
        <w:rPr>
          <w:rFonts w:ascii="Arial" w:eastAsia="Arial" w:hAnsi="Arial"/>
          <w:b/>
          <w:sz w:val="23"/>
        </w:rPr>
      </w:pPr>
    </w:p>
    <w:p w14:paraId="33D7CE68" w14:textId="77777777" w:rsidR="00304945" w:rsidRDefault="00304945" w:rsidP="00304945">
      <w:pPr>
        <w:numPr>
          <w:ilvl w:val="1"/>
          <w:numId w:val="57"/>
        </w:numPr>
        <w:tabs>
          <w:tab w:val="left" w:pos="5420"/>
        </w:tabs>
        <w:spacing w:line="0" w:lineRule="atLeast"/>
        <w:ind w:left="5420" w:hanging="175"/>
        <w:rPr>
          <w:rFonts w:ascii="Arial" w:eastAsia="Arial" w:hAnsi="Arial"/>
          <w:b/>
          <w:sz w:val="23"/>
        </w:rPr>
      </w:pPr>
      <w:r>
        <w:rPr>
          <w:rFonts w:ascii="Arial" w:eastAsia="Arial" w:hAnsi="Arial"/>
          <w:b/>
          <w:sz w:val="23"/>
        </w:rPr>
        <w:t xml:space="preserve">Right aligned dot points are hard to </w:t>
      </w:r>
      <w:proofErr w:type="spellStart"/>
      <w:r>
        <w:rPr>
          <w:rFonts w:ascii="Arial" w:eastAsia="Arial" w:hAnsi="Arial"/>
          <w:b/>
          <w:sz w:val="23"/>
        </w:rPr>
        <w:t>follo</w:t>
      </w:r>
      <w:proofErr w:type="spellEnd"/>
    </w:p>
    <w:p w14:paraId="791638A8" w14:textId="77777777" w:rsidR="00304945" w:rsidRDefault="00304945" w:rsidP="00304945">
      <w:pPr>
        <w:spacing w:line="296" w:lineRule="exact"/>
        <w:rPr>
          <w:rFonts w:eastAsia="Times New Roman"/>
        </w:rPr>
      </w:pPr>
    </w:p>
    <w:p w14:paraId="64886CCE" w14:textId="77777777" w:rsidR="00304945" w:rsidRDefault="00304945" w:rsidP="00304945">
      <w:pPr>
        <w:spacing w:line="0" w:lineRule="atLeast"/>
        <w:ind w:left="2420"/>
        <w:rPr>
          <w:rFonts w:ascii="Arial" w:eastAsia="Arial" w:hAnsi="Arial"/>
          <w:b/>
          <w:sz w:val="23"/>
        </w:rPr>
      </w:pPr>
      <w:r>
        <w:rPr>
          <w:rFonts w:ascii="Arial" w:eastAsia="Arial" w:hAnsi="Arial"/>
          <w:b/>
          <w:sz w:val="23"/>
        </w:rPr>
        <w:t>Complicated</w:t>
      </w:r>
    </w:p>
    <w:p w14:paraId="60C30AB4" w14:textId="77777777" w:rsidR="00304945" w:rsidRDefault="00304945" w:rsidP="00304945">
      <w:pPr>
        <w:tabs>
          <w:tab w:val="left" w:pos="3800"/>
        </w:tabs>
        <w:spacing w:line="182" w:lineRule="auto"/>
        <w:ind w:left="2420"/>
        <w:rPr>
          <w:rFonts w:ascii="Arial" w:eastAsia="Arial" w:hAnsi="Arial"/>
          <w:b/>
          <w:sz w:val="45"/>
          <w:vertAlign w:val="subscript"/>
        </w:rPr>
      </w:pPr>
      <w:r>
        <w:rPr>
          <w:rFonts w:ascii="Arial" w:eastAsia="Arial" w:hAnsi="Arial"/>
          <w:b/>
          <w:sz w:val="19"/>
        </w:rPr>
        <w:t>graphics</w:t>
      </w:r>
      <w:r>
        <w:rPr>
          <w:rFonts w:eastAsia="Times New Roman"/>
        </w:rPr>
        <w:tab/>
      </w:r>
      <w:r>
        <w:rPr>
          <w:rFonts w:ascii="Arial" w:eastAsia="Arial" w:hAnsi="Arial"/>
          <w:b/>
          <w:sz w:val="45"/>
          <w:vertAlign w:val="subscript"/>
        </w:rPr>
        <w:t>too big</w:t>
      </w:r>
    </w:p>
    <w:p w14:paraId="357E7C80" w14:textId="77777777" w:rsidR="00304945" w:rsidRDefault="00304945" w:rsidP="00304945">
      <w:pPr>
        <w:spacing w:line="1" w:lineRule="exact"/>
        <w:rPr>
          <w:rFonts w:eastAsia="Times New Roman"/>
        </w:rPr>
      </w:pPr>
    </w:p>
    <w:p w14:paraId="507AFD8F" w14:textId="77777777" w:rsidR="00304945" w:rsidRDefault="00304945" w:rsidP="00304945">
      <w:pPr>
        <w:tabs>
          <w:tab w:val="left" w:pos="5700"/>
        </w:tabs>
        <w:spacing w:line="0" w:lineRule="atLeast"/>
        <w:ind w:left="2580"/>
        <w:rPr>
          <w:rFonts w:ascii="Arial" w:eastAsia="Arial" w:hAnsi="Arial"/>
          <w:b/>
          <w:sz w:val="11"/>
        </w:rPr>
      </w:pPr>
      <w:r>
        <w:rPr>
          <w:rFonts w:ascii="Arial" w:eastAsia="Arial" w:hAnsi="Arial"/>
          <w:b/>
          <w:sz w:val="23"/>
        </w:rPr>
        <w:t>Text is either</w:t>
      </w:r>
      <w:r>
        <w:rPr>
          <w:rFonts w:eastAsia="Times New Roman"/>
        </w:rPr>
        <w:tab/>
      </w:r>
      <w:r>
        <w:rPr>
          <w:rFonts w:ascii="Arial" w:eastAsia="Arial" w:hAnsi="Arial"/>
          <w:b/>
        </w:rPr>
        <w:t xml:space="preserve">or </w:t>
      </w:r>
      <w:r>
        <w:rPr>
          <w:rFonts w:ascii="Arial" w:eastAsia="Arial" w:hAnsi="Arial"/>
          <w:b/>
          <w:sz w:val="11"/>
        </w:rPr>
        <w:t>too small</w:t>
      </w:r>
    </w:p>
    <w:p w14:paraId="195E4698" w14:textId="77777777" w:rsidR="00304945" w:rsidRDefault="00304945" w:rsidP="00304945">
      <w:pPr>
        <w:spacing w:line="157" w:lineRule="exact"/>
        <w:rPr>
          <w:rFonts w:eastAsia="Times New Roman"/>
        </w:rPr>
      </w:pPr>
    </w:p>
    <w:p w14:paraId="50C7016C"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14</w:t>
      </w:r>
    </w:p>
    <w:p w14:paraId="7D8E5BA8"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595F2A8D" w14:textId="77777777" w:rsidR="00304945" w:rsidRDefault="00304945" w:rsidP="00304945">
      <w:pPr>
        <w:spacing w:line="200" w:lineRule="exact"/>
        <w:rPr>
          <w:rFonts w:eastAsia="Times New Roman"/>
        </w:rPr>
      </w:pPr>
    </w:p>
    <w:p w14:paraId="32F03A11" w14:textId="77777777" w:rsidR="00304945" w:rsidRDefault="00304945" w:rsidP="00304945">
      <w:pPr>
        <w:spacing w:line="200" w:lineRule="exact"/>
        <w:rPr>
          <w:rFonts w:eastAsia="Times New Roman"/>
        </w:rPr>
      </w:pPr>
    </w:p>
    <w:p w14:paraId="44F065A8" w14:textId="77777777" w:rsidR="00304945" w:rsidRDefault="00304945" w:rsidP="00304945">
      <w:pPr>
        <w:spacing w:line="366" w:lineRule="exact"/>
        <w:rPr>
          <w:rFonts w:eastAsia="Times New Roman"/>
        </w:rPr>
      </w:pPr>
    </w:p>
    <w:p w14:paraId="5578C2CF" w14:textId="77777777" w:rsidR="00304945" w:rsidRDefault="00304945" w:rsidP="00304945">
      <w:pPr>
        <w:spacing w:line="0" w:lineRule="atLeast"/>
        <w:ind w:left="9780"/>
        <w:rPr>
          <w:rFonts w:ascii="Arial" w:eastAsia="Arial" w:hAnsi="Arial"/>
          <w:b/>
          <w:sz w:val="21"/>
        </w:rPr>
      </w:pPr>
      <w:r>
        <w:rPr>
          <w:rFonts w:ascii="Arial" w:eastAsia="Arial" w:hAnsi="Arial"/>
          <w:b/>
          <w:sz w:val="21"/>
        </w:rPr>
        <w:t>7</w:t>
      </w:r>
    </w:p>
    <w:p w14:paraId="14D664CE"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7FE5F1FF" w14:textId="77777777" w:rsidR="00304945" w:rsidRDefault="00304945" w:rsidP="00304945">
      <w:pPr>
        <w:spacing w:line="0" w:lineRule="atLeast"/>
        <w:jc w:val="right"/>
        <w:rPr>
          <w:rFonts w:ascii="Arial" w:eastAsia="Arial" w:hAnsi="Arial"/>
          <w:b/>
        </w:rPr>
      </w:pPr>
      <w:bookmarkStart w:id="8" w:name="page8"/>
      <w:bookmarkEnd w:id="8"/>
      <w:r>
        <w:rPr>
          <w:rFonts w:ascii="Arial" w:eastAsia="Arial" w:hAnsi="Arial"/>
          <w:b/>
        </w:rPr>
        <w:lastRenderedPageBreak/>
        <w:t>18/09/2020</w:t>
      </w:r>
    </w:p>
    <w:p w14:paraId="3381C890" w14:textId="578026D3"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36416" behindDoc="1" locked="0" layoutInCell="1" allowOverlap="1" wp14:anchorId="2942FCE7" wp14:editId="70BE81A2">
                <wp:simplePos x="0" y="0"/>
                <wp:positionH relativeFrom="column">
                  <wp:posOffset>4445</wp:posOffset>
                </wp:positionH>
                <wp:positionV relativeFrom="paragraph">
                  <wp:posOffset>711835</wp:posOffset>
                </wp:positionV>
                <wp:extent cx="5898515" cy="0"/>
                <wp:effectExtent l="17145" t="13335" r="27940" b="24765"/>
                <wp:wrapNone/>
                <wp:docPr id="433" name="Straight Connector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1E70D1" id="Straight Connector 433" o:spid="_x0000_s1026" style="position:absolute;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37440" behindDoc="1" locked="0" layoutInCell="1" allowOverlap="1" wp14:anchorId="09ED0196" wp14:editId="3A2E5650">
                <wp:simplePos x="0" y="0"/>
                <wp:positionH relativeFrom="column">
                  <wp:posOffset>10795</wp:posOffset>
                </wp:positionH>
                <wp:positionV relativeFrom="paragraph">
                  <wp:posOffset>705485</wp:posOffset>
                </wp:positionV>
                <wp:extent cx="0" cy="3316605"/>
                <wp:effectExtent l="10795" t="6985" r="27305" b="29210"/>
                <wp:wrapNone/>
                <wp:docPr id="432" name="Straight Connector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95083" id="Straight Connector 432" o:spid="_x0000_s1026" style="position:absolute;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C0n6aa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38464" behindDoc="1" locked="0" layoutInCell="1" allowOverlap="1" wp14:anchorId="64629EE6" wp14:editId="61A557C3">
                <wp:simplePos x="0" y="0"/>
                <wp:positionH relativeFrom="column">
                  <wp:posOffset>5896610</wp:posOffset>
                </wp:positionH>
                <wp:positionV relativeFrom="paragraph">
                  <wp:posOffset>705485</wp:posOffset>
                </wp:positionV>
                <wp:extent cx="0" cy="3316605"/>
                <wp:effectExtent l="16510" t="6985" r="21590" b="29210"/>
                <wp:wrapNone/>
                <wp:docPr id="431" name="Straight Connector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38C52" id="Straight Connector 431" o:spid="_x0000_s1026" style="position:absolute;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" strokeweight=".96pt"/>
            </w:pict>
          </mc:Fallback>
        </mc:AlternateContent>
      </w:r>
      <w:r>
        <w:rPr>
          <w:rFonts w:ascii="Arial" w:eastAsia="Arial" w:hAnsi="Arial"/>
          <w:b/>
          <w:noProof/>
        </w:rPr>
        <mc:AlternateContent>
          <mc:Choice Requires="wps">
            <w:drawing>
              <wp:anchor distT="0" distB="0" distL="114300" distR="114300" simplePos="0" relativeHeight="251839488" behindDoc="1" locked="0" layoutInCell="1" allowOverlap="1" wp14:anchorId="3676BB5E" wp14:editId="33C8A09F">
                <wp:simplePos x="0" y="0"/>
                <wp:positionH relativeFrom="column">
                  <wp:posOffset>4445</wp:posOffset>
                </wp:positionH>
                <wp:positionV relativeFrom="paragraph">
                  <wp:posOffset>4015740</wp:posOffset>
                </wp:positionV>
                <wp:extent cx="5898515" cy="0"/>
                <wp:effectExtent l="17145" t="15240" r="27940" b="22860"/>
                <wp:wrapNone/>
                <wp:docPr id="430" name="Straight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A3F97F" id="Straight Connector 430" o:spid="_x0000_s1026" style="position:absolute;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JqfcAAqAgAAVAQAAA4AAAAAAAAAAAAAAAAALAIAAGRycy9lMm9E&#10;b2MueG1sUEsBAi0AFAAGAAgAAAAhANwvJWzdAAAACAEAAA8AAAAAAAAAAAAAAAAAggQAAGRycy9k&#10;b3ducmV2LnhtbFBLBQYAAAAABAAEAPMAAACMBQAAAAA=&#10;" strokeweight=".96pt"/>
            </w:pict>
          </mc:Fallback>
        </mc:AlternateContent>
      </w:r>
    </w:p>
    <w:p w14:paraId="14F7F8C8" w14:textId="77777777" w:rsidR="00304945" w:rsidRDefault="00304945" w:rsidP="00304945">
      <w:pPr>
        <w:spacing w:line="200" w:lineRule="exact"/>
        <w:rPr>
          <w:rFonts w:eastAsia="Times New Roman"/>
        </w:rPr>
      </w:pPr>
    </w:p>
    <w:p w14:paraId="080FDA8A" w14:textId="77777777" w:rsidR="00304945" w:rsidRDefault="00304945" w:rsidP="00304945">
      <w:pPr>
        <w:spacing w:line="200" w:lineRule="exact"/>
        <w:rPr>
          <w:rFonts w:eastAsia="Times New Roman"/>
        </w:rPr>
      </w:pPr>
    </w:p>
    <w:p w14:paraId="633F975A" w14:textId="77777777" w:rsidR="00304945" w:rsidRDefault="00304945" w:rsidP="00304945">
      <w:pPr>
        <w:spacing w:line="200" w:lineRule="exact"/>
        <w:rPr>
          <w:rFonts w:eastAsia="Times New Roman"/>
        </w:rPr>
      </w:pPr>
    </w:p>
    <w:p w14:paraId="199E52E1" w14:textId="77777777" w:rsidR="00304945" w:rsidRDefault="00304945" w:rsidP="00304945">
      <w:pPr>
        <w:spacing w:line="200" w:lineRule="exact"/>
        <w:rPr>
          <w:rFonts w:eastAsia="Times New Roman"/>
        </w:rPr>
      </w:pPr>
    </w:p>
    <w:p w14:paraId="69DE4CE4" w14:textId="77777777" w:rsidR="00304945" w:rsidRDefault="00304945" w:rsidP="00304945">
      <w:pPr>
        <w:spacing w:line="200" w:lineRule="exact"/>
        <w:rPr>
          <w:rFonts w:eastAsia="Times New Roman"/>
        </w:rPr>
      </w:pPr>
    </w:p>
    <w:p w14:paraId="1038A7CA" w14:textId="77777777" w:rsidR="00304945" w:rsidRDefault="00304945" w:rsidP="00304945">
      <w:pPr>
        <w:spacing w:line="200" w:lineRule="exact"/>
        <w:rPr>
          <w:rFonts w:eastAsia="Times New Roman"/>
        </w:rPr>
      </w:pPr>
    </w:p>
    <w:p w14:paraId="6889A581" w14:textId="77777777" w:rsidR="00304945" w:rsidRDefault="00304945" w:rsidP="00304945">
      <w:pPr>
        <w:spacing w:line="334" w:lineRule="exact"/>
        <w:rPr>
          <w:rFonts w:eastAsia="Times New Roman"/>
        </w:rPr>
      </w:pPr>
    </w:p>
    <w:p w14:paraId="039F3DC1"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GOOD SLIDES</w:t>
      </w:r>
    </w:p>
    <w:p w14:paraId="0F10BA35" w14:textId="70037072"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40512" behindDoc="1" locked="0" layoutInCell="1" allowOverlap="1" wp14:anchorId="03FEC883" wp14:editId="2A71EFA6">
            <wp:simplePos x="0" y="0"/>
            <wp:positionH relativeFrom="column">
              <wp:posOffset>4606290</wp:posOffset>
            </wp:positionH>
            <wp:positionV relativeFrom="paragraph">
              <wp:posOffset>-222885</wp:posOffset>
            </wp:positionV>
            <wp:extent cx="935990" cy="201295"/>
            <wp:effectExtent l="0" t="0" r="3810" b="1905"/>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41536" behindDoc="1" locked="0" layoutInCell="1" allowOverlap="1" wp14:anchorId="605F0861" wp14:editId="2739E957">
            <wp:simplePos x="0" y="0"/>
            <wp:positionH relativeFrom="column">
              <wp:posOffset>4606290</wp:posOffset>
            </wp:positionH>
            <wp:positionV relativeFrom="paragraph">
              <wp:posOffset>-222885</wp:posOffset>
            </wp:positionV>
            <wp:extent cx="935990" cy="201295"/>
            <wp:effectExtent l="0" t="0" r="3810" b="190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42560" behindDoc="1" locked="0" layoutInCell="1" allowOverlap="1" wp14:anchorId="38D15352" wp14:editId="429FD08E">
                <wp:simplePos x="0" y="0"/>
                <wp:positionH relativeFrom="column">
                  <wp:posOffset>373380</wp:posOffset>
                </wp:positionH>
                <wp:positionV relativeFrom="paragraph">
                  <wp:posOffset>34925</wp:posOffset>
                </wp:positionV>
                <wp:extent cx="5160645" cy="0"/>
                <wp:effectExtent l="17780" t="9525" r="28575" b="28575"/>
                <wp:wrapNone/>
                <wp:docPr id="427" name="Straight Connector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194F1" id="Straight Connector 427" o:spid="_x0000_s1026" style="position:absolute;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75pt" to="435.75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" strokecolor="#58595b" strokeweight=".48pt"/>
            </w:pict>
          </mc:Fallback>
        </mc:AlternateContent>
      </w:r>
    </w:p>
    <w:p w14:paraId="0FC4335C" w14:textId="77777777" w:rsidR="00304945" w:rsidRDefault="00304945" w:rsidP="00304945">
      <w:pPr>
        <w:spacing w:line="200" w:lineRule="exact"/>
        <w:rPr>
          <w:rFonts w:eastAsia="Times New Roman"/>
        </w:rPr>
      </w:pPr>
    </w:p>
    <w:p w14:paraId="74F31B6C" w14:textId="77777777" w:rsidR="00304945" w:rsidRDefault="00304945" w:rsidP="00304945">
      <w:pPr>
        <w:spacing w:line="342" w:lineRule="exact"/>
        <w:rPr>
          <w:rFonts w:eastAsia="Times New Roman"/>
        </w:rPr>
      </w:pPr>
    </w:p>
    <w:p w14:paraId="2D6FF79F"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One topic per slide</w:t>
      </w:r>
    </w:p>
    <w:p w14:paraId="3B7B4C21" w14:textId="77777777" w:rsidR="00304945" w:rsidRDefault="00304945" w:rsidP="00304945">
      <w:pPr>
        <w:spacing w:line="18" w:lineRule="exact"/>
        <w:rPr>
          <w:rFonts w:ascii="Arial" w:eastAsia="Arial" w:hAnsi="Arial"/>
          <w:b/>
          <w:sz w:val="28"/>
        </w:rPr>
      </w:pPr>
    </w:p>
    <w:p w14:paraId="04245EC4"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(around) 6 dot points on a slide</w:t>
      </w:r>
    </w:p>
    <w:p w14:paraId="02543157" w14:textId="77777777" w:rsidR="00304945" w:rsidRDefault="00304945" w:rsidP="00304945">
      <w:pPr>
        <w:spacing w:line="16" w:lineRule="exact"/>
        <w:rPr>
          <w:rFonts w:ascii="Arial" w:eastAsia="Arial" w:hAnsi="Arial"/>
          <w:b/>
          <w:sz w:val="28"/>
        </w:rPr>
      </w:pPr>
    </w:p>
    <w:p w14:paraId="72F5898E"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(around) 6 words per item</w:t>
      </w:r>
    </w:p>
    <w:p w14:paraId="50AAFA35" w14:textId="77777777" w:rsidR="00304945" w:rsidRDefault="00304945" w:rsidP="00304945">
      <w:pPr>
        <w:spacing w:line="18" w:lineRule="exact"/>
        <w:rPr>
          <w:rFonts w:ascii="Arial" w:eastAsia="Arial" w:hAnsi="Arial"/>
          <w:b/>
          <w:sz w:val="28"/>
        </w:rPr>
      </w:pPr>
    </w:p>
    <w:p w14:paraId="4A4DAA21"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Consistency</w:t>
      </w:r>
    </w:p>
    <w:p w14:paraId="20849CE4" w14:textId="77777777" w:rsidR="00304945" w:rsidRDefault="00304945" w:rsidP="00304945">
      <w:pPr>
        <w:spacing w:line="18" w:lineRule="exact"/>
        <w:rPr>
          <w:rFonts w:ascii="Arial" w:eastAsia="Arial" w:hAnsi="Arial"/>
          <w:b/>
          <w:sz w:val="28"/>
        </w:rPr>
      </w:pPr>
    </w:p>
    <w:p w14:paraId="1A8395B2"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Limit clutter</w:t>
      </w:r>
    </w:p>
    <w:p w14:paraId="4512905A" w14:textId="77777777" w:rsidR="00304945" w:rsidRDefault="00304945" w:rsidP="00304945">
      <w:pPr>
        <w:spacing w:line="18" w:lineRule="exact"/>
        <w:rPr>
          <w:rFonts w:ascii="Arial" w:eastAsia="Arial" w:hAnsi="Arial"/>
          <w:b/>
          <w:sz w:val="28"/>
        </w:rPr>
      </w:pPr>
    </w:p>
    <w:p w14:paraId="7438997E"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Embed media</w:t>
      </w:r>
    </w:p>
    <w:p w14:paraId="3A657DF2" w14:textId="77777777" w:rsidR="00304945" w:rsidRDefault="00304945" w:rsidP="00304945">
      <w:pPr>
        <w:spacing w:line="18" w:lineRule="exact"/>
        <w:rPr>
          <w:rFonts w:ascii="Arial" w:eastAsia="Arial" w:hAnsi="Arial"/>
          <w:b/>
          <w:sz w:val="28"/>
        </w:rPr>
      </w:pPr>
    </w:p>
    <w:p w14:paraId="629D7A77" w14:textId="77777777" w:rsidR="00304945" w:rsidRDefault="00304945" w:rsidP="00304945">
      <w:pPr>
        <w:numPr>
          <w:ilvl w:val="0"/>
          <w:numId w:val="58"/>
        </w:numPr>
        <w:tabs>
          <w:tab w:val="left" w:pos="920"/>
        </w:tabs>
        <w:spacing w:line="0" w:lineRule="atLeast"/>
        <w:ind w:left="920" w:hanging="283"/>
        <w:rPr>
          <w:rFonts w:ascii="Arial" w:eastAsia="Arial" w:hAnsi="Arial"/>
          <w:b/>
          <w:sz w:val="28"/>
        </w:rPr>
      </w:pPr>
      <w:r>
        <w:rPr>
          <w:rFonts w:ascii="Arial" w:eastAsia="Arial" w:hAnsi="Arial"/>
          <w:b/>
          <w:sz w:val="28"/>
        </w:rPr>
        <w:t>Use graphs with headings</w:t>
      </w:r>
    </w:p>
    <w:p w14:paraId="4E7000FE" w14:textId="2AACDFF8" w:rsidR="00304945" w:rsidRDefault="00304945" w:rsidP="00304945">
      <w:pPr>
        <w:spacing w:line="20" w:lineRule="exact"/>
        <w:rPr>
          <w:rFonts w:eastAsia="Times New Roman"/>
        </w:rPr>
      </w:pPr>
      <w:r>
        <w:rPr>
          <w:rFonts w:ascii="Arial" w:eastAsia="Arial" w:hAnsi="Arial"/>
          <w:b/>
          <w:noProof/>
          <w:sz w:val="28"/>
        </w:rPr>
        <w:drawing>
          <wp:anchor distT="0" distB="0" distL="114300" distR="114300" simplePos="0" relativeHeight="251843584" behindDoc="1" locked="0" layoutInCell="1" allowOverlap="1" wp14:anchorId="517641B6" wp14:editId="78A9F1C4">
            <wp:simplePos x="0" y="0"/>
            <wp:positionH relativeFrom="column">
              <wp:posOffset>3821430</wp:posOffset>
            </wp:positionH>
            <wp:positionV relativeFrom="paragraph">
              <wp:posOffset>-325120</wp:posOffset>
            </wp:positionV>
            <wp:extent cx="1744980" cy="978535"/>
            <wp:effectExtent l="0" t="0" r="7620" b="12065"/>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44980" cy="9785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8"/>
        </w:rPr>
        <w:drawing>
          <wp:anchor distT="0" distB="0" distL="114300" distR="114300" simplePos="0" relativeHeight="251844608" behindDoc="1" locked="0" layoutInCell="1" allowOverlap="1" wp14:anchorId="40C3C38D" wp14:editId="0C9638EA">
            <wp:simplePos x="0" y="0"/>
            <wp:positionH relativeFrom="column">
              <wp:posOffset>3821430</wp:posOffset>
            </wp:positionH>
            <wp:positionV relativeFrom="paragraph">
              <wp:posOffset>-325120</wp:posOffset>
            </wp:positionV>
            <wp:extent cx="1744980" cy="978535"/>
            <wp:effectExtent l="0" t="0" r="7620" b="12065"/>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44980" cy="978535"/>
                    </a:xfrm>
                    <a:prstGeom prst="rect">
                      <a:avLst/>
                    </a:prstGeom>
                    <a:noFill/>
                  </pic:spPr>
                </pic:pic>
              </a:graphicData>
            </a:graphic>
            <wp14:sizeRelH relativeFrom="page">
              <wp14:pctWidth>0</wp14:pctWidth>
            </wp14:sizeRelH>
            <wp14:sizeRelV relativeFrom="page">
              <wp14:pctHeight>0</wp14:pctHeight>
            </wp14:sizeRelV>
          </wp:anchor>
        </w:drawing>
      </w:r>
    </w:p>
    <w:p w14:paraId="39E30157" w14:textId="77777777" w:rsidR="00304945" w:rsidRDefault="00304945" w:rsidP="00304945">
      <w:pPr>
        <w:spacing w:line="200" w:lineRule="exact"/>
        <w:rPr>
          <w:rFonts w:eastAsia="Times New Roman"/>
        </w:rPr>
      </w:pPr>
    </w:p>
    <w:p w14:paraId="54B7441D" w14:textId="77777777" w:rsidR="00304945" w:rsidRDefault="00304945" w:rsidP="00304945">
      <w:pPr>
        <w:spacing w:line="200" w:lineRule="exact"/>
        <w:rPr>
          <w:rFonts w:eastAsia="Times New Roman"/>
        </w:rPr>
      </w:pPr>
    </w:p>
    <w:p w14:paraId="15BD00C0" w14:textId="77777777" w:rsidR="00304945" w:rsidRDefault="00304945" w:rsidP="00304945">
      <w:pPr>
        <w:spacing w:line="200" w:lineRule="exact"/>
        <w:rPr>
          <w:rFonts w:eastAsia="Times New Roman"/>
        </w:rPr>
      </w:pPr>
    </w:p>
    <w:p w14:paraId="0ED29507" w14:textId="77777777" w:rsidR="00304945" w:rsidRDefault="00304945" w:rsidP="00304945">
      <w:pPr>
        <w:spacing w:line="200" w:lineRule="exact"/>
        <w:rPr>
          <w:rFonts w:eastAsia="Times New Roman"/>
        </w:rPr>
      </w:pPr>
    </w:p>
    <w:p w14:paraId="3FABE7C3" w14:textId="77777777" w:rsidR="00304945" w:rsidRDefault="00304945" w:rsidP="00304945">
      <w:pPr>
        <w:spacing w:line="200" w:lineRule="exact"/>
        <w:rPr>
          <w:rFonts w:eastAsia="Times New Roman"/>
        </w:rPr>
      </w:pPr>
    </w:p>
    <w:p w14:paraId="40E702D9" w14:textId="77777777" w:rsidR="00304945" w:rsidRDefault="00304945" w:rsidP="00304945">
      <w:pPr>
        <w:spacing w:line="200" w:lineRule="exact"/>
        <w:rPr>
          <w:rFonts w:eastAsia="Times New Roman"/>
        </w:rPr>
      </w:pPr>
    </w:p>
    <w:p w14:paraId="796524F5" w14:textId="77777777" w:rsidR="00304945" w:rsidRDefault="00304945" w:rsidP="00304945">
      <w:pPr>
        <w:spacing w:line="238" w:lineRule="exact"/>
        <w:rPr>
          <w:rFonts w:eastAsia="Times New Roman"/>
        </w:rPr>
      </w:pPr>
    </w:p>
    <w:p w14:paraId="3847BAF3"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15</w:t>
      </w:r>
    </w:p>
    <w:p w14:paraId="32DBBE24" w14:textId="2F9A5EB9"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45632" behindDoc="1" locked="0" layoutInCell="1" allowOverlap="1" wp14:anchorId="3131C94C" wp14:editId="60A4DC0A">
                <wp:simplePos x="0" y="0"/>
                <wp:positionH relativeFrom="column">
                  <wp:posOffset>4445</wp:posOffset>
                </wp:positionH>
                <wp:positionV relativeFrom="paragraph">
                  <wp:posOffset>457200</wp:posOffset>
                </wp:positionV>
                <wp:extent cx="5898515" cy="0"/>
                <wp:effectExtent l="17145" t="12700" r="27940" b="25400"/>
                <wp:wrapNone/>
                <wp:docPr id="424" name="Straight Connector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A51630" id="Straight Connector 424" o:spid="_x0000_s1026" style="position:absolute;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B5yepS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46656" behindDoc="1" locked="0" layoutInCell="1" allowOverlap="1" wp14:anchorId="5E04309D" wp14:editId="255A02FA">
                <wp:simplePos x="0" y="0"/>
                <wp:positionH relativeFrom="column">
                  <wp:posOffset>10795</wp:posOffset>
                </wp:positionH>
                <wp:positionV relativeFrom="paragraph">
                  <wp:posOffset>450850</wp:posOffset>
                </wp:positionV>
                <wp:extent cx="0" cy="3316605"/>
                <wp:effectExtent l="10795" t="19050" r="27305" b="29845"/>
                <wp:wrapNone/>
                <wp:docPr id="423" name="Straight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D3B12B" id="Straight Connector 423" o:spid="_x0000_s1026" style="position:absolute;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CbDayq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47680" behindDoc="1" locked="0" layoutInCell="1" allowOverlap="1" wp14:anchorId="61C9E63A" wp14:editId="7651202A">
                <wp:simplePos x="0" y="0"/>
                <wp:positionH relativeFrom="column">
                  <wp:posOffset>5896610</wp:posOffset>
                </wp:positionH>
                <wp:positionV relativeFrom="paragraph">
                  <wp:posOffset>450850</wp:posOffset>
                </wp:positionV>
                <wp:extent cx="0" cy="3316605"/>
                <wp:effectExtent l="16510" t="19050" r="21590" b="29845"/>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E742B6" id="Straight Connector 422" o:spid="_x0000_s1026" style="position:absolute;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KeZ1rU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48704" behindDoc="1" locked="0" layoutInCell="1" allowOverlap="1" wp14:anchorId="19922E31" wp14:editId="06102BE9">
                <wp:simplePos x="0" y="0"/>
                <wp:positionH relativeFrom="column">
                  <wp:posOffset>4445</wp:posOffset>
                </wp:positionH>
                <wp:positionV relativeFrom="paragraph">
                  <wp:posOffset>3761105</wp:posOffset>
                </wp:positionV>
                <wp:extent cx="5898515" cy="0"/>
                <wp:effectExtent l="17145" t="14605" r="27940" b="23495"/>
                <wp:wrapNone/>
                <wp:docPr id="421" name="Straight Connector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728CAD" id="Straight Connector 421" o:spid="_x0000_s1026" style="position:absolute;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" strokeweight=".96pt"/>
            </w:pict>
          </mc:Fallback>
        </mc:AlternateContent>
      </w:r>
    </w:p>
    <w:p w14:paraId="331A37F5" w14:textId="77777777" w:rsidR="00304945" w:rsidRDefault="00304945" w:rsidP="00304945">
      <w:pPr>
        <w:spacing w:line="200" w:lineRule="exact"/>
        <w:rPr>
          <w:rFonts w:eastAsia="Times New Roman"/>
        </w:rPr>
      </w:pPr>
    </w:p>
    <w:p w14:paraId="0FE1736B" w14:textId="77777777" w:rsidR="00304945" w:rsidRDefault="00304945" w:rsidP="00304945">
      <w:pPr>
        <w:spacing w:line="200" w:lineRule="exact"/>
        <w:rPr>
          <w:rFonts w:eastAsia="Times New Roman"/>
        </w:rPr>
      </w:pPr>
    </w:p>
    <w:p w14:paraId="5715994D" w14:textId="77777777" w:rsidR="00304945" w:rsidRDefault="00304945" w:rsidP="00304945">
      <w:pPr>
        <w:spacing w:line="200" w:lineRule="exact"/>
        <w:rPr>
          <w:rFonts w:eastAsia="Times New Roman"/>
        </w:rPr>
      </w:pPr>
    </w:p>
    <w:p w14:paraId="72A6F91C" w14:textId="77777777" w:rsidR="00304945" w:rsidRDefault="00304945" w:rsidP="00304945">
      <w:pPr>
        <w:spacing w:line="200" w:lineRule="exact"/>
        <w:rPr>
          <w:rFonts w:eastAsia="Times New Roman"/>
        </w:rPr>
      </w:pPr>
    </w:p>
    <w:p w14:paraId="0AAF94B8" w14:textId="77777777" w:rsidR="00304945" w:rsidRDefault="00304945" w:rsidP="00304945">
      <w:pPr>
        <w:spacing w:line="331" w:lineRule="exact"/>
        <w:rPr>
          <w:rFonts w:eastAsia="Times New Roman"/>
        </w:rPr>
      </w:pPr>
    </w:p>
    <w:p w14:paraId="0CE91FE7"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POSTER PRESENTATIONS</w:t>
      </w:r>
    </w:p>
    <w:p w14:paraId="66799837" w14:textId="28A17186"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49728" behindDoc="1" locked="0" layoutInCell="1" allowOverlap="1" wp14:anchorId="1802CF97" wp14:editId="1210C6A5">
            <wp:simplePos x="0" y="0"/>
            <wp:positionH relativeFrom="column">
              <wp:posOffset>4606290</wp:posOffset>
            </wp:positionH>
            <wp:positionV relativeFrom="paragraph">
              <wp:posOffset>-221615</wp:posOffset>
            </wp:positionV>
            <wp:extent cx="935990" cy="201295"/>
            <wp:effectExtent l="0" t="0" r="3810" b="1905"/>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50752" behindDoc="1" locked="0" layoutInCell="1" allowOverlap="1" wp14:anchorId="3EE299C4" wp14:editId="54D96400">
            <wp:simplePos x="0" y="0"/>
            <wp:positionH relativeFrom="column">
              <wp:posOffset>4606290</wp:posOffset>
            </wp:positionH>
            <wp:positionV relativeFrom="paragraph">
              <wp:posOffset>-221615</wp:posOffset>
            </wp:positionV>
            <wp:extent cx="935990" cy="201295"/>
            <wp:effectExtent l="0" t="0" r="3810" b="1905"/>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51776" behindDoc="1" locked="0" layoutInCell="1" allowOverlap="1" wp14:anchorId="1631B9BD" wp14:editId="0A65FF58">
                <wp:simplePos x="0" y="0"/>
                <wp:positionH relativeFrom="column">
                  <wp:posOffset>373380</wp:posOffset>
                </wp:positionH>
                <wp:positionV relativeFrom="paragraph">
                  <wp:posOffset>36830</wp:posOffset>
                </wp:positionV>
                <wp:extent cx="5160645" cy="0"/>
                <wp:effectExtent l="17780" t="11430" r="28575" b="26670"/>
                <wp:wrapNone/>
                <wp:docPr id="418" name="Straight Connector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9CEE38" id="Straight Connector 418" o:spid="_x0000_s1026" style="position:absolute;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9pt" to="435.75pt,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jTrC0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" strokecolor="#58595b" strokeweight=".48pt"/>
            </w:pict>
          </mc:Fallback>
        </mc:AlternateContent>
      </w:r>
    </w:p>
    <w:p w14:paraId="61D151C4" w14:textId="77777777" w:rsidR="00304945" w:rsidRDefault="00304945" w:rsidP="00304945">
      <w:pPr>
        <w:spacing w:line="278" w:lineRule="exact"/>
        <w:rPr>
          <w:rFonts w:eastAsia="Times New Roman"/>
        </w:rPr>
      </w:pPr>
    </w:p>
    <w:p w14:paraId="363AB999" w14:textId="77777777" w:rsidR="00304945" w:rsidRDefault="00304945" w:rsidP="00304945">
      <w:pPr>
        <w:spacing w:line="318" w:lineRule="auto"/>
        <w:ind w:left="640" w:right="1740"/>
        <w:rPr>
          <w:rFonts w:ascii="Arial" w:eastAsia="Arial" w:hAnsi="Arial"/>
          <w:b/>
          <w:sz w:val="21"/>
        </w:rPr>
      </w:pPr>
      <w:r>
        <w:rPr>
          <w:rFonts w:ascii="Arial" w:eastAsia="Arial" w:hAnsi="Arial"/>
          <w:b/>
          <w:sz w:val="21"/>
        </w:rPr>
        <w:t>Posters are a way to succinctly and clearly communicate content and to develop communication skills (useful for other activities in the workplace)</w:t>
      </w:r>
    </w:p>
    <w:p w14:paraId="05EF03EB" w14:textId="77777777" w:rsidR="00304945" w:rsidRDefault="00304945" w:rsidP="00304945">
      <w:pPr>
        <w:spacing w:line="306" w:lineRule="exact"/>
        <w:rPr>
          <w:rFonts w:eastAsia="Times New Roman"/>
        </w:rPr>
      </w:pPr>
    </w:p>
    <w:p w14:paraId="3D75FFF9" w14:textId="77777777" w:rsidR="00304945" w:rsidRDefault="00304945" w:rsidP="00304945">
      <w:pPr>
        <w:spacing w:line="0" w:lineRule="atLeast"/>
        <w:ind w:left="640"/>
        <w:rPr>
          <w:rFonts w:ascii="Arial" w:eastAsia="Arial" w:hAnsi="Arial"/>
          <w:b/>
          <w:sz w:val="23"/>
        </w:rPr>
      </w:pPr>
      <w:r>
        <w:rPr>
          <w:rFonts w:ascii="Arial" w:eastAsia="Arial" w:hAnsi="Arial"/>
          <w:b/>
          <w:sz w:val="23"/>
        </w:rPr>
        <w:t>Posters have:</w:t>
      </w:r>
    </w:p>
    <w:p w14:paraId="72E9D6BC" w14:textId="03728460" w:rsidR="00304945" w:rsidRDefault="00304945" w:rsidP="00304945">
      <w:pPr>
        <w:spacing w:line="20" w:lineRule="exact"/>
        <w:rPr>
          <w:rFonts w:eastAsia="Times New Roman"/>
        </w:rPr>
      </w:pPr>
      <w:r>
        <w:rPr>
          <w:rFonts w:ascii="Arial" w:eastAsia="Arial" w:hAnsi="Arial"/>
          <w:b/>
          <w:noProof/>
          <w:sz w:val="23"/>
        </w:rPr>
        <w:drawing>
          <wp:anchor distT="0" distB="0" distL="114300" distR="114300" simplePos="0" relativeHeight="251852800" behindDoc="1" locked="0" layoutInCell="1" allowOverlap="1" wp14:anchorId="0CAF50B8" wp14:editId="45F5D829">
            <wp:simplePos x="0" y="0"/>
            <wp:positionH relativeFrom="column">
              <wp:posOffset>3338195</wp:posOffset>
            </wp:positionH>
            <wp:positionV relativeFrom="paragraph">
              <wp:posOffset>18415</wp:posOffset>
            </wp:positionV>
            <wp:extent cx="1905000" cy="1429385"/>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3">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905000" cy="14293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3"/>
        </w:rPr>
        <w:drawing>
          <wp:anchor distT="0" distB="0" distL="114300" distR="114300" simplePos="0" relativeHeight="251853824" behindDoc="1" locked="0" layoutInCell="1" allowOverlap="1" wp14:anchorId="3CB85A24" wp14:editId="11928D2B">
            <wp:simplePos x="0" y="0"/>
            <wp:positionH relativeFrom="column">
              <wp:posOffset>3338195</wp:posOffset>
            </wp:positionH>
            <wp:positionV relativeFrom="paragraph">
              <wp:posOffset>18415</wp:posOffset>
            </wp:positionV>
            <wp:extent cx="1905000" cy="1429385"/>
            <wp:effectExtent l="0" t="0" r="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0" cy="1429385"/>
                    </a:xfrm>
                    <a:prstGeom prst="rect">
                      <a:avLst/>
                    </a:prstGeom>
                    <a:noFill/>
                  </pic:spPr>
                </pic:pic>
              </a:graphicData>
            </a:graphic>
            <wp14:sizeRelH relativeFrom="page">
              <wp14:pctWidth>0</wp14:pctWidth>
            </wp14:sizeRelH>
            <wp14:sizeRelV relativeFrom="page">
              <wp14:pctHeight>0</wp14:pctHeight>
            </wp14:sizeRelV>
          </wp:anchor>
        </w:drawing>
      </w:r>
    </w:p>
    <w:p w14:paraId="0FDFDDFD" w14:textId="77777777" w:rsidR="00304945" w:rsidRDefault="00304945" w:rsidP="00304945">
      <w:pPr>
        <w:spacing w:line="52" w:lineRule="exact"/>
        <w:rPr>
          <w:rFonts w:eastAsia="Times New Roman"/>
        </w:rPr>
      </w:pPr>
    </w:p>
    <w:p w14:paraId="1A53F7C6" w14:textId="77777777" w:rsidR="00304945" w:rsidRDefault="00304945" w:rsidP="00304945">
      <w:pPr>
        <w:spacing w:line="0" w:lineRule="atLeast"/>
        <w:ind w:left="640"/>
        <w:rPr>
          <w:rFonts w:ascii="Arial" w:eastAsia="Arial" w:hAnsi="Arial"/>
          <w:b/>
          <w:sz w:val="23"/>
        </w:rPr>
      </w:pPr>
      <w:r>
        <w:rPr>
          <w:rFonts w:ascii="Arial" w:eastAsia="Arial" w:hAnsi="Arial"/>
          <w:b/>
          <w:sz w:val="23"/>
        </w:rPr>
        <w:t>Content</w:t>
      </w:r>
    </w:p>
    <w:p w14:paraId="225517A3" w14:textId="77777777" w:rsidR="00304945" w:rsidRDefault="00304945" w:rsidP="00304945">
      <w:pPr>
        <w:spacing w:line="69" w:lineRule="exact"/>
        <w:rPr>
          <w:rFonts w:eastAsia="Times New Roman"/>
        </w:rPr>
      </w:pPr>
    </w:p>
    <w:p w14:paraId="35787E3D" w14:textId="77777777" w:rsidR="00304945" w:rsidRDefault="00304945" w:rsidP="00304945">
      <w:pPr>
        <w:spacing w:line="0" w:lineRule="atLeast"/>
        <w:ind w:left="640"/>
        <w:rPr>
          <w:rFonts w:ascii="Arial" w:eastAsia="Arial" w:hAnsi="Arial"/>
          <w:b/>
          <w:sz w:val="23"/>
        </w:rPr>
      </w:pPr>
      <w:r>
        <w:rPr>
          <w:rFonts w:ascii="Arial" w:eastAsia="Arial" w:hAnsi="Arial"/>
          <w:b/>
          <w:sz w:val="23"/>
        </w:rPr>
        <w:t>Design</w:t>
      </w:r>
    </w:p>
    <w:p w14:paraId="6A8FC293" w14:textId="77777777" w:rsidR="00304945" w:rsidRDefault="00304945" w:rsidP="00304945">
      <w:pPr>
        <w:spacing w:line="69" w:lineRule="exact"/>
        <w:rPr>
          <w:rFonts w:eastAsia="Times New Roman"/>
        </w:rPr>
      </w:pPr>
    </w:p>
    <w:p w14:paraId="28286821" w14:textId="77777777" w:rsidR="00304945" w:rsidRDefault="00304945" w:rsidP="00304945">
      <w:pPr>
        <w:spacing w:line="0" w:lineRule="atLeast"/>
        <w:ind w:left="640"/>
        <w:rPr>
          <w:rFonts w:ascii="Arial" w:eastAsia="Arial" w:hAnsi="Arial"/>
          <w:b/>
          <w:sz w:val="23"/>
        </w:rPr>
      </w:pPr>
      <w:r>
        <w:rPr>
          <w:rFonts w:ascii="Arial" w:eastAsia="Arial" w:hAnsi="Arial"/>
          <w:b/>
          <w:sz w:val="23"/>
        </w:rPr>
        <w:t>A brief</w:t>
      </w:r>
    </w:p>
    <w:p w14:paraId="312F94F4" w14:textId="77777777" w:rsidR="00304945" w:rsidRDefault="00304945" w:rsidP="00304945">
      <w:pPr>
        <w:spacing w:line="200" w:lineRule="exact"/>
        <w:rPr>
          <w:rFonts w:eastAsia="Times New Roman"/>
        </w:rPr>
      </w:pPr>
    </w:p>
    <w:p w14:paraId="09721BC0" w14:textId="77777777" w:rsidR="00304945" w:rsidRDefault="00304945" w:rsidP="00304945">
      <w:pPr>
        <w:spacing w:line="200" w:lineRule="exact"/>
        <w:rPr>
          <w:rFonts w:eastAsia="Times New Roman"/>
        </w:rPr>
      </w:pPr>
    </w:p>
    <w:p w14:paraId="799F56AF" w14:textId="77777777" w:rsidR="00304945" w:rsidRDefault="00304945" w:rsidP="00304945">
      <w:pPr>
        <w:spacing w:line="200" w:lineRule="exact"/>
        <w:rPr>
          <w:rFonts w:eastAsia="Times New Roman"/>
        </w:rPr>
      </w:pPr>
    </w:p>
    <w:p w14:paraId="70CD71C8" w14:textId="77777777" w:rsidR="00304945" w:rsidRDefault="00304945" w:rsidP="00304945">
      <w:pPr>
        <w:spacing w:line="200" w:lineRule="exact"/>
        <w:rPr>
          <w:rFonts w:eastAsia="Times New Roman"/>
        </w:rPr>
      </w:pPr>
    </w:p>
    <w:p w14:paraId="1492E964" w14:textId="77777777" w:rsidR="00304945" w:rsidRDefault="00304945" w:rsidP="00304945">
      <w:pPr>
        <w:spacing w:line="200" w:lineRule="exact"/>
        <w:rPr>
          <w:rFonts w:eastAsia="Times New Roman"/>
        </w:rPr>
      </w:pPr>
    </w:p>
    <w:p w14:paraId="63104BD0" w14:textId="77777777" w:rsidR="00304945" w:rsidRDefault="00304945" w:rsidP="00304945">
      <w:pPr>
        <w:spacing w:line="200" w:lineRule="exact"/>
        <w:rPr>
          <w:rFonts w:eastAsia="Times New Roman"/>
        </w:rPr>
      </w:pPr>
    </w:p>
    <w:p w14:paraId="03394408" w14:textId="77777777" w:rsidR="00304945" w:rsidRDefault="00304945" w:rsidP="00304945">
      <w:pPr>
        <w:spacing w:line="200" w:lineRule="exact"/>
        <w:rPr>
          <w:rFonts w:eastAsia="Times New Roman"/>
        </w:rPr>
      </w:pPr>
    </w:p>
    <w:p w14:paraId="46F395BD" w14:textId="77777777" w:rsidR="00304945" w:rsidRDefault="00304945" w:rsidP="00304945">
      <w:pPr>
        <w:spacing w:line="200" w:lineRule="exact"/>
        <w:rPr>
          <w:rFonts w:eastAsia="Times New Roman"/>
        </w:rPr>
      </w:pPr>
    </w:p>
    <w:p w14:paraId="09C43B4C" w14:textId="77777777" w:rsidR="00304945" w:rsidRDefault="00304945" w:rsidP="00304945">
      <w:pPr>
        <w:spacing w:line="278" w:lineRule="exact"/>
        <w:rPr>
          <w:rFonts w:eastAsia="Times New Roman"/>
        </w:rPr>
      </w:pPr>
    </w:p>
    <w:p w14:paraId="48238F9A"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16</w:t>
      </w:r>
    </w:p>
    <w:p w14:paraId="1748DB3E"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610F9A43" w14:textId="77777777" w:rsidR="00304945" w:rsidRDefault="00304945" w:rsidP="00304945">
      <w:pPr>
        <w:spacing w:line="200" w:lineRule="exact"/>
        <w:rPr>
          <w:rFonts w:eastAsia="Times New Roman"/>
        </w:rPr>
      </w:pPr>
    </w:p>
    <w:p w14:paraId="2E9DD3C8" w14:textId="77777777" w:rsidR="00304945" w:rsidRDefault="00304945" w:rsidP="00304945">
      <w:pPr>
        <w:spacing w:line="200" w:lineRule="exact"/>
        <w:rPr>
          <w:rFonts w:eastAsia="Times New Roman"/>
        </w:rPr>
      </w:pPr>
    </w:p>
    <w:p w14:paraId="77D27885" w14:textId="77777777" w:rsidR="00304945" w:rsidRDefault="00304945" w:rsidP="00304945">
      <w:pPr>
        <w:spacing w:line="366" w:lineRule="exact"/>
        <w:rPr>
          <w:rFonts w:eastAsia="Times New Roman"/>
        </w:rPr>
      </w:pPr>
    </w:p>
    <w:p w14:paraId="6066707D" w14:textId="77777777" w:rsidR="00304945" w:rsidRDefault="00304945" w:rsidP="00304945">
      <w:pPr>
        <w:spacing w:line="0" w:lineRule="atLeast"/>
        <w:ind w:left="9780"/>
        <w:rPr>
          <w:rFonts w:ascii="Arial" w:eastAsia="Arial" w:hAnsi="Arial"/>
          <w:b/>
          <w:sz w:val="21"/>
        </w:rPr>
      </w:pPr>
      <w:r>
        <w:rPr>
          <w:rFonts w:ascii="Arial" w:eastAsia="Arial" w:hAnsi="Arial"/>
          <w:b/>
          <w:sz w:val="21"/>
        </w:rPr>
        <w:t>8</w:t>
      </w:r>
    </w:p>
    <w:p w14:paraId="54F65416"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0904A052" w14:textId="77777777" w:rsidR="00304945" w:rsidRDefault="00304945" w:rsidP="00304945">
      <w:pPr>
        <w:spacing w:line="0" w:lineRule="atLeast"/>
        <w:jc w:val="right"/>
        <w:rPr>
          <w:rFonts w:ascii="Arial" w:eastAsia="Arial" w:hAnsi="Arial"/>
          <w:b/>
        </w:rPr>
      </w:pPr>
      <w:bookmarkStart w:id="9" w:name="page9"/>
      <w:bookmarkEnd w:id="9"/>
      <w:r>
        <w:rPr>
          <w:rFonts w:ascii="Arial" w:eastAsia="Arial" w:hAnsi="Arial"/>
          <w:b/>
        </w:rPr>
        <w:lastRenderedPageBreak/>
        <w:t>18/09/2020</w:t>
      </w:r>
    </w:p>
    <w:p w14:paraId="1187127A" w14:textId="7EC9F42E"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54848" behindDoc="1" locked="0" layoutInCell="1" allowOverlap="1" wp14:anchorId="0766F2DE" wp14:editId="633EE451">
                <wp:simplePos x="0" y="0"/>
                <wp:positionH relativeFrom="column">
                  <wp:posOffset>4445</wp:posOffset>
                </wp:positionH>
                <wp:positionV relativeFrom="paragraph">
                  <wp:posOffset>711835</wp:posOffset>
                </wp:positionV>
                <wp:extent cx="5898515" cy="0"/>
                <wp:effectExtent l="17145" t="13335" r="27940" b="24765"/>
                <wp:wrapNone/>
                <wp:docPr id="415" name="Straight Connector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75CE7A" id="Straight Connector 415" o:spid="_x0000_s1026" style="position:absolute;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cAPCk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" strokeweight=".96pt"/>
            </w:pict>
          </mc:Fallback>
        </mc:AlternateContent>
      </w:r>
      <w:r>
        <w:rPr>
          <w:rFonts w:ascii="Arial" w:eastAsia="Arial" w:hAnsi="Arial"/>
          <w:b/>
          <w:noProof/>
        </w:rPr>
        <mc:AlternateContent>
          <mc:Choice Requires="wps">
            <w:drawing>
              <wp:anchor distT="0" distB="0" distL="114300" distR="114300" simplePos="0" relativeHeight="251855872" behindDoc="1" locked="0" layoutInCell="1" allowOverlap="1" wp14:anchorId="137FF5AF" wp14:editId="7F2BE446">
                <wp:simplePos x="0" y="0"/>
                <wp:positionH relativeFrom="column">
                  <wp:posOffset>10795</wp:posOffset>
                </wp:positionH>
                <wp:positionV relativeFrom="paragraph">
                  <wp:posOffset>705485</wp:posOffset>
                </wp:positionV>
                <wp:extent cx="0" cy="3316605"/>
                <wp:effectExtent l="10795" t="6985" r="27305" b="29210"/>
                <wp:wrapNone/>
                <wp:docPr id="414" name="Straight Connector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B1320E" id="Straight Connector 414" o:spid="_x0000_s1026" style="position:absolute;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tZhyo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" strokeweight=".96pt"/>
            </w:pict>
          </mc:Fallback>
        </mc:AlternateContent>
      </w:r>
      <w:r>
        <w:rPr>
          <w:rFonts w:ascii="Arial" w:eastAsia="Arial" w:hAnsi="Arial"/>
          <w:b/>
          <w:noProof/>
        </w:rPr>
        <mc:AlternateContent>
          <mc:Choice Requires="wps">
            <w:drawing>
              <wp:anchor distT="0" distB="0" distL="114300" distR="114300" simplePos="0" relativeHeight="251856896" behindDoc="1" locked="0" layoutInCell="1" allowOverlap="1" wp14:anchorId="2F00F58B" wp14:editId="0B67B3A0">
                <wp:simplePos x="0" y="0"/>
                <wp:positionH relativeFrom="column">
                  <wp:posOffset>5896610</wp:posOffset>
                </wp:positionH>
                <wp:positionV relativeFrom="paragraph">
                  <wp:posOffset>705485</wp:posOffset>
                </wp:positionV>
                <wp:extent cx="0" cy="3316605"/>
                <wp:effectExtent l="16510" t="6985" r="21590" b="29210"/>
                <wp:wrapNone/>
                <wp:docPr id="413" name="Straight Connector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9B611C" id="Straight Connector 413" o:spid="_x0000_s1026" style="position:absolute;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c82y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rgc82ysCAABUBAAADgAAAAAAAAAAAAAAAAAsAgAAZHJzL2Uy&#10;b0RvYy54bWxQSwECLQAUAAYACAAAACEAlDdGt94AAAALAQAADwAAAAAAAAAAAAAAAACDBAAAZHJz&#10;L2Rvd25yZXYueG1sUEsFBgAAAAAEAAQA8wAAAI4FAAAAAA==&#10;" strokeweight=".96pt"/>
            </w:pict>
          </mc:Fallback>
        </mc:AlternateContent>
      </w:r>
      <w:r>
        <w:rPr>
          <w:rFonts w:ascii="Arial" w:eastAsia="Arial" w:hAnsi="Arial"/>
          <w:b/>
          <w:noProof/>
        </w:rPr>
        <mc:AlternateContent>
          <mc:Choice Requires="wps">
            <w:drawing>
              <wp:anchor distT="0" distB="0" distL="114300" distR="114300" simplePos="0" relativeHeight="251857920" behindDoc="1" locked="0" layoutInCell="1" allowOverlap="1" wp14:anchorId="52D8AD76" wp14:editId="79576500">
                <wp:simplePos x="0" y="0"/>
                <wp:positionH relativeFrom="column">
                  <wp:posOffset>4445</wp:posOffset>
                </wp:positionH>
                <wp:positionV relativeFrom="paragraph">
                  <wp:posOffset>4015740</wp:posOffset>
                </wp:positionV>
                <wp:extent cx="5898515" cy="0"/>
                <wp:effectExtent l="17145" t="15240" r="27940" b="22860"/>
                <wp:wrapNone/>
                <wp:docPr id="412" name="Straight Connector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41C17" id="Straight Connector 412" o:spid="_x0000_s1026" style="position:absolute;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MS7ZWAqAgAAVAQAAA4AAAAAAAAAAAAAAAAALAIAAGRycy9lMm9E&#10;b2MueG1sUEsBAi0AFAAGAAgAAAAhANwvJWzdAAAACAEAAA8AAAAAAAAAAAAAAAAAggQAAGRycy9k&#10;b3ducmV2LnhtbFBLBQYAAAAABAAEAPMAAACMBQAAAAA=&#10;" strokeweight=".96pt"/>
            </w:pict>
          </mc:Fallback>
        </mc:AlternateContent>
      </w:r>
    </w:p>
    <w:p w14:paraId="05DC9E00" w14:textId="77777777" w:rsidR="00304945" w:rsidRDefault="00304945" w:rsidP="00304945">
      <w:pPr>
        <w:spacing w:line="200" w:lineRule="exact"/>
        <w:rPr>
          <w:rFonts w:eastAsia="Times New Roman"/>
        </w:rPr>
      </w:pPr>
    </w:p>
    <w:p w14:paraId="7BA62B01" w14:textId="77777777" w:rsidR="00304945" w:rsidRDefault="00304945" w:rsidP="00304945">
      <w:pPr>
        <w:spacing w:line="200" w:lineRule="exact"/>
        <w:rPr>
          <w:rFonts w:eastAsia="Times New Roman"/>
        </w:rPr>
      </w:pPr>
    </w:p>
    <w:p w14:paraId="30CCD0BB" w14:textId="77777777" w:rsidR="00304945" w:rsidRDefault="00304945" w:rsidP="00304945">
      <w:pPr>
        <w:spacing w:line="200" w:lineRule="exact"/>
        <w:rPr>
          <w:rFonts w:eastAsia="Times New Roman"/>
        </w:rPr>
      </w:pPr>
    </w:p>
    <w:p w14:paraId="3C706A14" w14:textId="77777777" w:rsidR="00304945" w:rsidRDefault="00304945" w:rsidP="00304945">
      <w:pPr>
        <w:spacing w:line="200" w:lineRule="exact"/>
        <w:rPr>
          <w:rFonts w:eastAsia="Times New Roman"/>
        </w:rPr>
      </w:pPr>
    </w:p>
    <w:p w14:paraId="3FA25A6E" w14:textId="77777777" w:rsidR="00304945" w:rsidRDefault="00304945" w:rsidP="00304945">
      <w:pPr>
        <w:spacing w:line="200" w:lineRule="exact"/>
        <w:rPr>
          <w:rFonts w:eastAsia="Times New Roman"/>
        </w:rPr>
      </w:pPr>
    </w:p>
    <w:p w14:paraId="52740DA5" w14:textId="77777777" w:rsidR="00304945" w:rsidRDefault="00304945" w:rsidP="00304945">
      <w:pPr>
        <w:spacing w:line="272" w:lineRule="exact"/>
        <w:rPr>
          <w:rFonts w:eastAsia="Times New Roman"/>
        </w:rPr>
      </w:pPr>
    </w:p>
    <w:p w14:paraId="493C4B0F"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MARKING CRITERIA (RUBRIC)</w:t>
      </w:r>
    </w:p>
    <w:p w14:paraId="2918494E" w14:textId="07BB8192"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58944" behindDoc="1" locked="0" layoutInCell="1" allowOverlap="1" wp14:anchorId="5D836B25" wp14:editId="37C1252A">
            <wp:simplePos x="0" y="0"/>
            <wp:positionH relativeFrom="column">
              <wp:posOffset>4606290</wp:posOffset>
            </wp:positionH>
            <wp:positionV relativeFrom="paragraph">
              <wp:posOffset>-56515</wp:posOffset>
            </wp:positionV>
            <wp:extent cx="935990" cy="201295"/>
            <wp:effectExtent l="0" t="0" r="3810" b="1905"/>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59968" behindDoc="1" locked="0" layoutInCell="1" allowOverlap="1" wp14:anchorId="15B25E22" wp14:editId="4783FC08">
            <wp:simplePos x="0" y="0"/>
            <wp:positionH relativeFrom="column">
              <wp:posOffset>4606290</wp:posOffset>
            </wp:positionH>
            <wp:positionV relativeFrom="paragraph">
              <wp:posOffset>-56515</wp:posOffset>
            </wp:positionV>
            <wp:extent cx="935990" cy="201295"/>
            <wp:effectExtent l="0" t="0" r="3810" b="1905"/>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p>
    <w:p w14:paraId="23C0FA6C" w14:textId="77777777" w:rsidR="00304945" w:rsidRDefault="00304945" w:rsidP="00304945">
      <w:pPr>
        <w:spacing w:line="0" w:lineRule="atLeast"/>
        <w:ind w:left="640"/>
        <w:rPr>
          <w:rFonts w:ascii="Arial" w:eastAsia="Arial" w:hAnsi="Arial"/>
          <w:b/>
          <w:color w:val="00A9CE"/>
          <w:sz w:val="23"/>
        </w:rPr>
      </w:pPr>
      <w:r>
        <w:rPr>
          <w:rFonts w:ascii="Arial" w:eastAsia="Arial" w:hAnsi="Arial"/>
          <w:b/>
          <w:color w:val="00A9CE"/>
          <w:sz w:val="23"/>
        </w:rPr>
        <w:t>(POSTER PRESENTATION)</w:t>
      </w:r>
    </w:p>
    <w:p w14:paraId="3D53C6D8" w14:textId="5186E94E" w:rsidR="00304945" w:rsidRDefault="00304945" w:rsidP="00304945">
      <w:pPr>
        <w:spacing w:line="20" w:lineRule="exact"/>
        <w:rPr>
          <w:rFonts w:eastAsia="Times New Roman"/>
        </w:rPr>
      </w:pPr>
      <w:r>
        <w:rPr>
          <w:rFonts w:ascii="Arial" w:eastAsia="Arial" w:hAnsi="Arial"/>
          <w:b/>
          <w:noProof/>
          <w:color w:val="00A9CE"/>
          <w:sz w:val="23"/>
        </w:rPr>
        <mc:AlternateContent>
          <mc:Choice Requires="wps">
            <w:drawing>
              <wp:anchor distT="0" distB="0" distL="114300" distR="114300" simplePos="0" relativeHeight="251860992" behindDoc="1" locked="0" layoutInCell="1" allowOverlap="1" wp14:anchorId="76D20335" wp14:editId="51D41DC5">
                <wp:simplePos x="0" y="0"/>
                <wp:positionH relativeFrom="column">
                  <wp:posOffset>373380</wp:posOffset>
                </wp:positionH>
                <wp:positionV relativeFrom="paragraph">
                  <wp:posOffset>33655</wp:posOffset>
                </wp:positionV>
                <wp:extent cx="5160645" cy="0"/>
                <wp:effectExtent l="17780" t="8255" r="28575" b="29845"/>
                <wp:wrapNone/>
                <wp:docPr id="409" name="Straight Connector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D719C" id="Straight Connector 409" o:spid="_x0000_s1026" style="position:absolute;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65pt" to="435.75pt,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" strokecolor="#58595b" strokeweight=".48pt"/>
            </w:pict>
          </mc:Fallback>
        </mc:AlternateContent>
      </w:r>
    </w:p>
    <w:p w14:paraId="52001C7E" w14:textId="77777777" w:rsidR="00304945" w:rsidRDefault="00304945" w:rsidP="00304945">
      <w:pPr>
        <w:spacing w:line="275" w:lineRule="exact"/>
        <w:rPr>
          <w:rFonts w:eastAsia="Times New Roman"/>
        </w:rPr>
      </w:pPr>
    </w:p>
    <w:p w14:paraId="6951E750" w14:textId="77777777" w:rsidR="00304945" w:rsidRDefault="00304945" w:rsidP="00304945">
      <w:pPr>
        <w:spacing w:line="0" w:lineRule="atLeast"/>
        <w:ind w:left="640"/>
        <w:rPr>
          <w:rFonts w:ascii="Arial" w:eastAsia="Arial" w:hAnsi="Arial"/>
          <w:b/>
          <w:sz w:val="23"/>
        </w:rPr>
      </w:pPr>
      <w:r>
        <w:rPr>
          <w:rFonts w:ascii="Arial" w:eastAsia="Arial" w:hAnsi="Arial"/>
          <w:b/>
          <w:sz w:val="23"/>
        </w:rPr>
        <w:t>Quality and content of poster (50%)</w:t>
      </w:r>
    </w:p>
    <w:p w14:paraId="0623C43A" w14:textId="77777777" w:rsidR="00304945" w:rsidRDefault="00304945" w:rsidP="00304945">
      <w:pPr>
        <w:spacing w:line="69" w:lineRule="exact"/>
        <w:rPr>
          <w:rFonts w:eastAsia="Times New Roman"/>
        </w:rPr>
      </w:pPr>
    </w:p>
    <w:p w14:paraId="252BA895" w14:textId="77777777" w:rsidR="00304945" w:rsidRDefault="00304945" w:rsidP="00304945">
      <w:pPr>
        <w:spacing w:line="261" w:lineRule="auto"/>
        <w:ind w:left="640" w:right="1700"/>
        <w:rPr>
          <w:rFonts w:ascii="Arial" w:eastAsia="Arial" w:hAnsi="Arial"/>
          <w:b/>
          <w:sz w:val="23"/>
        </w:rPr>
      </w:pPr>
      <w:r>
        <w:rPr>
          <w:rFonts w:ascii="Arial" w:eastAsia="Arial" w:hAnsi="Arial"/>
          <w:b/>
          <w:sz w:val="23"/>
        </w:rPr>
        <w:t>“Poster covers all important topics. Excellent quality through creative and artistic presentation and design. Clear, succinct, intuitive, comprehensive and self-explanatory.”</w:t>
      </w:r>
    </w:p>
    <w:p w14:paraId="16EF28DC" w14:textId="77777777" w:rsidR="00304945" w:rsidRDefault="00304945" w:rsidP="00304945">
      <w:pPr>
        <w:spacing w:line="364" w:lineRule="exact"/>
        <w:rPr>
          <w:rFonts w:eastAsia="Times New Roman"/>
        </w:rPr>
      </w:pPr>
    </w:p>
    <w:p w14:paraId="6FFF3365" w14:textId="77777777" w:rsidR="00304945" w:rsidRDefault="00304945" w:rsidP="00304945">
      <w:pPr>
        <w:spacing w:line="0" w:lineRule="atLeast"/>
        <w:ind w:left="640"/>
        <w:rPr>
          <w:rFonts w:ascii="Arial" w:eastAsia="Arial" w:hAnsi="Arial"/>
          <w:b/>
          <w:sz w:val="23"/>
        </w:rPr>
      </w:pPr>
      <w:r>
        <w:rPr>
          <w:rFonts w:ascii="Arial" w:eastAsia="Arial" w:hAnsi="Arial"/>
          <w:b/>
          <w:sz w:val="23"/>
        </w:rPr>
        <w:t>More details to follow through Canvas</w:t>
      </w:r>
    </w:p>
    <w:p w14:paraId="2C63A1BA" w14:textId="77777777" w:rsidR="00304945" w:rsidRDefault="00304945" w:rsidP="00304945">
      <w:pPr>
        <w:spacing w:line="200" w:lineRule="exact"/>
        <w:rPr>
          <w:rFonts w:eastAsia="Times New Roman"/>
        </w:rPr>
      </w:pPr>
    </w:p>
    <w:p w14:paraId="0540361D" w14:textId="77777777" w:rsidR="00304945" w:rsidRDefault="00304945" w:rsidP="00304945">
      <w:pPr>
        <w:spacing w:line="200" w:lineRule="exact"/>
        <w:rPr>
          <w:rFonts w:eastAsia="Times New Roman"/>
        </w:rPr>
      </w:pPr>
    </w:p>
    <w:p w14:paraId="0B68AC56" w14:textId="77777777" w:rsidR="00304945" w:rsidRDefault="00304945" w:rsidP="00304945">
      <w:pPr>
        <w:spacing w:line="200" w:lineRule="exact"/>
        <w:rPr>
          <w:rFonts w:eastAsia="Times New Roman"/>
        </w:rPr>
      </w:pPr>
    </w:p>
    <w:p w14:paraId="49A822C1" w14:textId="77777777" w:rsidR="00304945" w:rsidRDefault="00304945" w:rsidP="00304945">
      <w:pPr>
        <w:spacing w:line="200" w:lineRule="exact"/>
        <w:rPr>
          <w:rFonts w:eastAsia="Times New Roman"/>
        </w:rPr>
      </w:pPr>
    </w:p>
    <w:p w14:paraId="524A12D7" w14:textId="77777777" w:rsidR="00304945" w:rsidRDefault="00304945" w:rsidP="00304945">
      <w:pPr>
        <w:spacing w:line="200" w:lineRule="exact"/>
        <w:rPr>
          <w:rFonts w:eastAsia="Times New Roman"/>
        </w:rPr>
      </w:pPr>
    </w:p>
    <w:p w14:paraId="7EC19BF1" w14:textId="77777777" w:rsidR="00304945" w:rsidRDefault="00304945" w:rsidP="00304945">
      <w:pPr>
        <w:spacing w:line="200" w:lineRule="exact"/>
        <w:rPr>
          <w:rFonts w:eastAsia="Times New Roman"/>
        </w:rPr>
      </w:pPr>
    </w:p>
    <w:p w14:paraId="64886496" w14:textId="77777777" w:rsidR="00304945" w:rsidRDefault="00304945" w:rsidP="00304945">
      <w:pPr>
        <w:spacing w:line="200" w:lineRule="exact"/>
        <w:rPr>
          <w:rFonts w:eastAsia="Times New Roman"/>
        </w:rPr>
      </w:pPr>
    </w:p>
    <w:p w14:paraId="5F87A808" w14:textId="77777777" w:rsidR="00304945" w:rsidRDefault="00304945" w:rsidP="00304945">
      <w:pPr>
        <w:spacing w:line="200" w:lineRule="exact"/>
        <w:rPr>
          <w:rFonts w:eastAsia="Times New Roman"/>
        </w:rPr>
      </w:pPr>
    </w:p>
    <w:p w14:paraId="72461711" w14:textId="77777777" w:rsidR="00304945" w:rsidRDefault="00304945" w:rsidP="00304945">
      <w:pPr>
        <w:spacing w:line="200" w:lineRule="exact"/>
        <w:rPr>
          <w:rFonts w:eastAsia="Times New Roman"/>
        </w:rPr>
      </w:pPr>
    </w:p>
    <w:p w14:paraId="05EFD10E" w14:textId="77777777" w:rsidR="00304945" w:rsidRDefault="00304945" w:rsidP="00304945">
      <w:pPr>
        <w:spacing w:line="200" w:lineRule="exact"/>
        <w:rPr>
          <w:rFonts w:eastAsia="Times New Roman"/>
        </w:rPr>
      </w:pPr>
    </w:p>
    <w:p w14:paraId="5C33AC86" w14:textId="77777777" w:rsidR="00304945" w:rsidRDefault="00304945" w:rsidP="00304945">
      <w:pPr>
        <w:spacing w:line="262" w:lineRule="exact"/>
        <w:rPr>
          <w:rFonts w:eastAsia="Times New Roman"/>
        </w:rPr>
      </w:pPr>
    </w:p>
    <w:p w14:paraId="456E717D"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17</w:t>
      </w:r>
    </w:p>
    <w:p w14:paraId="390495F6" w14:textId="68151B2F"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62016" behindDoc="1" locked="0" layoutInCell="1" allowOverlap="1" wp14:anchorId="71D205AE" wp14:editId="2C4EDA30">
                <wp:simplePos x="0" y="0"/>
                <wp:positionH relativeFrom="column">
                  <wp:posOffset>4445</wp:posOffset>
                </wp:positionH>
                <wp:positionV relativeFrom="paragraph">
                  <wp:posOffset>457200</wp:posOffset>
                </wp:positionV>
                <wp:extent cx="5898515" cy="0"/>
                <wp:effectExtent l="17145" t="12700" r="27940" b="25400"/>
                <wp:wrapNone/>
                <wp:docPr id="408" name="Straight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14FCEF" id="Straight Connector 408" o:spid="_x0000_s1026" style="position:absolute;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Q0ii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BPNDSK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63040" behindDoc="1" locked="0" layoutInCell="1" allowOverlap="1" wp14:anchorId="2130E71D" wp14:editId="12CDC2AA">
                <wp:simplePos x="0" y="0"/>
                <wp:positionH relativeFrom="column">
                  <wp:posOffset>10795</wp:posOffset>
                </wp:positionH>
                <wp:positionV relativeFrom="paragraph">
                  <wp:posOffset>450850</wp:posOffset>
                </wp:positionV>
                <wp:extent cx="0" cy="3316605"/>
                <wp:effectExtent l="10795" t="19050" r="27305" b="29845"/>
                <wp:wrapNone/>
                <wp:docPr id="407" name="Straight Connector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578F24" id="Straight Connector 407" o:spid="_x0000_s1026" style="position:absolute;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BNUaaJ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64064" behindDoc="1" locked="0" layoutInCell="1" allowOverlap="1" wp14:anchorId="6C1F0399" wp14:editId="6DC18E09">
                <wp:simplePos x="0" y="0"/>
                <wp:positionH relativeFrom="column">
                  <wp:posOffset>5896610</wp:posOffset>
                </wp:positionH>
                <wp:positionV relativeFrom="paragraph">
                  <wp:posOffset>450850</wp:posOffset>
                </wp:positionV>
                <wp:extent cx="0" cy="3316605"/>
                <wp:effectExtent l="16510" t="19050" r="21590" b="29845"/>
                <wp:wrapNone/>
                <wp:docPr id="406" name="Straight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5BFB4" id="Straight Connector 406" o:spid="_x0000_s1026" style="position:absolute;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HHF3JY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65088" behindDoc="1" locked="0" layoutInCell="1" allowOverlap="1" wp14:anchorId="7CD9EA08" wp14:editId="53FB157D">
                <wp:simplePos x="0" y="0"/>
                <wp:positionH relativeFrom="column">
                  <wp:posOffset>4445</wp:posOffset>
                </wp:positionH>
                <wp:positionV relativeFrom="paragraph">
                  <wp:posOffset>3761105</wp:posOffset>
                </wp:positionV>
                <wp:extent cx="5898515" cy="0"/>
                <wp:effectExtent l="17145" t="14605" r="27940" b="23495"/>
                <wp:wrapNone/>
                <wp:docPr id="405" name="Straight Connector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E2410" id="Straight Connector 405" o:spid="_x0000_s1026" style="position:absolute;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" strokeweight=".96pt"/>
            </w:pict>
          </mc:Fallback>
        </mc:AlternateContent>
      </w:r>
    </w:p>
    <w:p w14:paraId="7FF9D821" w14:textId="77777777" w:rsidR="00304945" w:rsidRDefault="00304945" w:rsidP="00304945">
      <w:pPr>
        <w:spacing w:line="200" w:lineRule="exact"/>
        <w:rPr>
          <w:rFonts w:eastAsia="Times New Roman"/>
        </w:rPr>
      </w:pPr>
    </w:p>
    <w:p w14:paraId="2EE55B0E" w14:textId="77777777" w:rsidR="00304945" w:rsidRDefault="00304945" w:rsidP="00304945">
      <w:pPr>
        <w:spacing w:line="200" w:lineRule="exact"/>
        <w:rPr>
          <w:rFonts w:eastAsia="Times New Roman"/>
        </w:rPr>
      </w:pPr>
    </w:p>
    <w:p w14:paraId="2FE305AC" w14:textId="77777777" w:rsidR="00304945" w:rsidRDefault="00304945" w:rsidP="00304945">
      <w:pPr>
        <w:spacing w:line="200" w:lineRule="exact"/>
        <w:rPr>
          <w:rFonts w:eastAsia="Times New Roman"/>
        </w:rPr>
      </w:pPr>
    </w:p>
    <w:p w14:paraId="335D6C4E" w14:textId="77777777" w:rsidR="00304945" w:rsidRDefault="00304945" w:rsidP="00304945">
      <w:pPr>
        <w:spacing w:line="200" w:lineRule="exact"/>
        <w:rPr>
          <w:rFonts w:eastAsia="Times New Roman"/>
        </w:rPr>
      </w:pPr>
    </w:p>
    <w:p w14:paraId="2210B77E" w14:textId="77777777" w:rsidR="00304945" w:rsidRDefault="00304945" w:rsidP="00304945">
      <w:pPr>
        <w:spacing w:line="331" w:lineRule="exact"/>
        <w:rPr>
          <w:rFonts w:eastAsia="Times New Roman"/>
        </w:rPr>
      </w:pPr>
    </w:p>
    <w:p w14:paraId="765C175D"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POSTER CONTENT</w:t>
      </w:r>
    </w:p>
    <w:p w14:paraId="45F94CA3" w14:textId="282F16F8"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66112" behindDoc="1" locked="0" layoutInCell="1" allowOverlap="1" wp14:anchorId="4EF43303" wp14:editId="666768DF">
            <wp:simplePos x="0" y="0"/>
            <wp:positionH relativeFrom="column">
              <wp:posOffset>4606290</wp:posOffset>
            </wp:positionH>
            <wp:positionV relativeFrom="paragraph">
              <wp:posOffset>-221615</wp:posOffset>
            </wp:positionV>
            <wp:extent cx="935990" cy="201295"/>
            <wp:effectExtent l="0" t="0" r="3810" b="1905"/>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67136" behindDoc="1" locked="0" layoutInCell="1" allowOverlap="1" wp14:anchorId="0955C88B" wp14:editId="56157428">
            <wp:simplePos x="0" y="0"/>
            <wp:positionH relativeFrom="column">
              <wp:posOffset>4606290</wp:posOffset>
            </wp:positionH>
            <wp:positionV relativeFrom="paragraph">
              <wp:posOffset>-221615</wp:posOffset>
            </wp:positionV>
            <wp:extent cx="935990" cy="201295"/>
            <wp:effectExtent l="0" t="0" r="3810" b="1905"/>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68160" behindDoc="1" locked="0" layoutInCell="1" allowOverlap="1" wp14:anchorId="3AFB36CA" wp14:editId="61B0C2D5">
                <wp:simplePos x="0" y="0"/>
                <wp:positionH relativeFrom="column">
                  <wp:posOffset>373380</wp:posOffset>
                </wp:positionH>
                <wp:positionV relativeFrom="paragraph">
                  <wp:posOffset>36830</wp:posOffset>
                </wp:positionV>
                <wp:extent cx="5160645" cy="0"/>
                <wp:effectExtent l="17780" t="11430" r="28575" b="26670"/>
                <wp:wrapNone/>
                <wp:docPr id="402" name="Straight Connector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3CC04D" id="Straight Connector 402" o:spid="_x0000_s1026" style="position:absolute;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9pt" to="435.75pt,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" strokecolor="#58595b" strokeweight=".48pt"/>
            </w:pict>
          </mc:Fallback>
        </mc:AlternateContent>
      </w:r>
    </w:p>
    <w:p w14:paraId="07FDDAD1" w14:textId="77777777" w:rsidR="00304945" w:rsidRDefault="00304945" w:rsidP="00304945">
      <w:pPr>
        <w:spacing w:line="249" w:lineRule="exact"/>
        <w:rPr>
          <w:rFonts w:eastAsia="Times New Roman"/>
        </w:rPr>
      </w:pPr>
    </w:p>
    <w:tbl>
      <w:tblPr>
        <w:tblW w:w="0" w:type="auto"/>
        <w:tblInd w:w="640" w:type="dxa"/>
        <w:tblLayout w:type="fixed"/>
        <w:tblCellMar>
          <w:left w:w="0" w:type="dxa"/>
          <w:right w:w="0" w:type="dxa"/>
        </w:tblCellMar>
        <w:tblLook w:val="0000" w:firstRow="0" w:lastRow="0" w:firstColumn="0" w:lastColumn="0" w:noHBand="0" w:noVBand="0"/>
      </w:tblPr>
      <w:tblGrid>
        <w:gridCol w:w="120"/>
        <w:gridCol w:w="3720"/>
        <w:gridCol w:w="460"/>
        <w:gridCol w:w="3540"/>
      </w:tblGrid>
      <w:tr w:rsidR="00304945" w14:paraId="39452492" w14:textId="77777777" w:rsidTr="00903E45">
        <w:trPr>
          <w:trHeight w:val="307"/>
        </w:trPr>
        <w:tc>
          <w:tcPr>
            <w:tcW w:w="3840" w:type="dxa"/>
            <w:gridSpan w:val="2"/>
            <w:shd w:val="clear" w:color="auto" w:fill="auto"/>
            <w:vAlign w:val="bottom"/>
          </w:tcPr>
          <w:p w14:paraId="30C02FFC" w14:textId="77777777" w:rsidR="00304945" w:rsidRDefault="00304945" w:rsidP="00903E45">
            <w:pPr>
              <w:spacing w:line="0" w:lineRule="atLeast"/>
              <w:rPr>
                <w:rFonts w:ascii="Arial" w:eastAsia="Arial" w:hAnsi="Arial"/>
                <w:b/>
                <w:sz w:val="23"/>
              </w:rPr>
            </w:pPr>
            <w:r>
              <w:rPr>
                <w:rFonts w:ascii="Arial" w:eastAsia="Arial" w:hAnsi="Arial"/>
                <w:b/>
                <w:sz w:val="23"/>
              </w:rPr>
              <w:t>Classic: like a journal article</w:t>
            </w:r>
          </w:p>
        </w:tc>
        <w:tc>
          <w:tcPr>
            <w:tcW w:w="4000" w:type="dxa"/>
            <w:gridSpan w:val="2"/>
            <w:shd w:val="clear" w:color="auto" w:fill="auto"/>
            <w:vAlign w:val="bottom"/>
          </w:tcPr>
          <w:p w14:paraId="57FDA8E4" w14:textId="77777777" w:rsidR="00304945" w:rsidRDefault="00304945" w:rsidP="00903E45">
            <w:pPr>
              <w:spacing w:line="0" w:lineRule="atLeast"/>
              <w:ind w:left="260"/>
              <w:rPr>
                <w:rFonts w:ascii="Arial" w:eastAsia="Arial" w:hAnsi="Arial"/>
                <w:b/>
                <w:w w:val="97"/>
                <w:sz w:val="23"/>
              </w:rPr>
            </w:pPr>
            <w:r>
              <w:rPr>
                <w:rFonts w:ascii="Arial" w:eastAsia="Arial" w:hAnsi="Arial"/>
                <w:b/>
                <w:w w:val="97"/>
                <w:sz w:val="23"/>
              </w:rPr>
              <w:t>Suggested topics to cover for your</w:t>
            </w:r>
          </w:p>
        </w:tc>
      </w:tr>
      <w:tr w:rsidR="00304945" w14:paraId="5F18D216" w14:textId="77777777" w:rsidTr="00903E45">
        <w:trPr>
          <w:trHeight w:val="250"/>
        </w:trPr>
        <w:tc>
          <w:tcPr>
            <w:tcW w:w="120" w:type="dxa"/>
            <w:shd w:val="clear" w:color="auto" w:fill="auto"/>
            <w:vAlign w:val="bottom"/>
          </w:tcPr>
          <w:p w14:paraId="2C98C48A" w14:textId="77777777" w:rsidR="00304945" w:rsidRDefault="00304945" w:rsidP="00903E45">
            <w:pPr>
              <w:spacing w:line="250" w:lineRule="exact"/>
              <w:rPr>
                <w:rFonts w:ascii="Arial" w:eastAsia="Arial" w:hAnsi="Arial"/>
                <w:b/>
                <w:sz w:val="23"/>
              </w:rPr>
            </w:pPr>
            <w:r>
              <w:rPr>
                <w:rFonts w:ascii="Arial" w:eastAsia="Arial" w:hAnsi="Arial"/>
                <w:b/>
                <w:sz w:val="23"/>
              </w:rPr>
              <w:t>•</w:t>
            </w:r>
          </w:p>
        </w:tc>
        <w:tc>
          <w:tcPr>
            <w:tcW w:w="3720" w:type="dxa"/>
            <w:shd w:val="clear" w:color="auto" w:fill="auto"/>
            <w:vAlign w:val="bottom"/>
          </w:tcPr>
          <w:p w14:paraId="7BB8B141" w14:textId="77777777" w:rsidR="00304945" w:rsidRDefault="00304945" w:rsidP="00903E45">
            <w:pPr>
              <w:spacing w:line="250" w:lineRule="exact"/>
              <w:ind w:left="60"/>
              <w:rPr>
                <w:rFonts w:ascii="Arial" w:eastAsia="Arial" w:hAnsi="Arial"/>
                <w:b/>
                <w:sz w:val="23"/>
              </w:rPr>
            </w:pPr>
            <w:r>
              <w:rPr>
                <w:rFonts w:ascii="Arial" w:eastAsia="Arial" w:hAnsi="Arial"/>
                <w:b/>
                <w:sz w:val="23"/>
              </w:rPr>
              <w:t>Title: representative and capture</w:t>
            </w:r>
          </w:p>
        </w:tc>
        <w:tc>
          <w:tcPr>
            <w:tcW w:w="4000" w:type="dxa"/>
            <w:gridSpan w:val="2"/>
            <w:shd w:val="clear" w:color="auto" w:fill="auto"/>
            <w:vAlign w:val="bottom"/>
          </w:tcPr>
          <w:p w14:paraId="7775039F" w14:textId="77777777" w:rsidR="00304945" w:rsidRDefault="00304945" w:rsidP="00903E45">
            <w:pPr>
              <w:spacing w:line="250" w:lineRule="exact"/>
              <w:ind w:left="260"/>
              <w:rPr>
                <w:rFonts w:ascii="Arial" w:eastAsia="Arial" w:hAnsi="Arial"/>
                <w:b/>
                <w:sz w:val="23"/>
              </w:rPr>
            </w:pPr>
            <w:r>
              <w:rPr>
                <w:rFonts w:ascii="Arial" w:eastAsia="Arial" w:hAnsi="Arial"/>
                <w:b/>
                <w:sz w:val="23"/>
              </w:rPr>
              <w:t>presentation:</w:t>
            </w:r>
          </w:p>
        </w:tc>
      </w:tr>
      <w:tr w:rsidR="00304945" w14:paraId="374A850C" w14:textId="77777777" w:rsidTr="00903E45">
        <w:trPr>
          <w:trHeight w:val="307"/>
        </w:trPr>
        <w:tc>
          <w:tcPr>
            <w:tcW w:w="120" w:type="dxa"/>
            <w:shd w:val="clear" w:color="auto" w:fill="auto"/>
            <w:vAlign w:val="bottom"/>
          </w:tcPr>
          <w:p w14:paraId="5640826A" w14:textId="77777777" w:rsidR="00304945" w:rsidRDefault="00304945" w:rsidP="00903E45">
            <w:pPr>
              <w:spacing w:line="0" w:lineRule="atLeast"/>
              <w:rPr>
                <w:rFonts w:eastAsia="Times New Roman"/>
              </w:rPr>
            </w:pPr>
          </w:p>
        </w:tc>
        <w:tc>
          <w:tcPr>
            <w:tcW w:w="3720" w:type="dxa"/>
            <w:shd w:val="clear" w:color="auto" w:fill="auto"/>
            <w:vAlign w:val="bottom"/>
          </w:tcPr>
          <w:p w14:paraId="03D7EFFB" w14:textId="77777777" w:rsidR="00304945" w:rsidRDefault="00304945" w:rsidP="00903E45">
            <w:pPr>
              <w:spacing w:line="0" w:lineRule="atLeast"/>
              <w:ind w:left="60"/>
              <w:rPr>
                <w:rFonts w:ascii="Arial" w:eastAsia="Arial" w:hAnsi="Arial"/>
                <w:b/>
                <w:sz w:val="23"/>
              </w:rPr>
            </w:pPr>
            <w:r>
              <w:rPr>
                <w:rFonts w:ascii="Arial" w:eastAsia="Arial" w:hAnsi="Arial"/>
                <w:b/>
                <w:sz w:val="23"/>
              </w:rPr>
              <w:t>attention</w:t>
            </w:r>
          </w:p>
        </w:tc>
        <w:tc>
          <w:tcPr>
            <w:tcW w:w="4000" w:type="dxa"/>
            <w:gridSpan w:val="2"/>
            <w:shd w:val="clear" w:color="auto" w:fill="auto"/>
            <w:vAlign w:val="bottom"/>
          </w:tcPr>
          <w:p w14:paraId="0E1E3100" w14:textId="77777777" w:rsidR="00304945" w:rsidRDefault="00304945" w:rsidP="00903E45">
            <w:pPr>
              <w:spacing w:line="0" w:lineRule="atLeast"/>
              <w:ind w:left="260"/>
              <w:rPr>
                <w:rFonts w:ascii="Arial" w:eastAsia="Arial" w:hAnsi="Arial"/>
                <w:b/>
                <w:sz w:val="23"/>
              </w:rPr>
            </w:pPr>
            <w:r>
              <w:rPr>
                <w:rFonts w:ascii="Arial" w:eastAsia="Arial" w:hAnsi="Arial"/>
                <w:b/>
                <w:sz w:val="23"/>
              </w:rPr>
              <w:t>•   Project objective and scope</w:t>
            </w:r>
          </w:p>
        </w:tc>
      </w:tr>
      <w:tr w:rsidR="00304945" w14:paraId="50F86F3E" w14:textId="77777777" w:rsidTr="00903E45">
        <w:trPr>
          <w:trHeight w:val="250"/>
        </w:trPr>
        <w:tc>
          <w:tcPr>
            <w:tcW w:w="120" w:type="dxa"/>
            <w:shd w:val="clear" w:color="auto" w:fill="auto"/>
            <w:vAlign w:val="bottom"/>
          </w:tcPr>
          <w:p w14:paraId="40DEF21B" w14:textId="77777777" w:rsidR="00304945" w:rsidRDefault="00304945" w:rsidP="00903E45">
            <w:pPr>
              <w:spacing w:line="250" w:lineRule="exact"/>
              <w:rPr>
                <w:rFonts w:ascii="Arial" w:eastAsia="Arial" w:hAnsi="Arial"/>
                <w:b/>
                <w:sz w:val="23"/>
              </w:rPr>
            </w:pPr>
            <w:r>
              <w:rPr>
                <w:rFonts w:ascii="Arial" w:eastAsia="Arial" w:hAnsi="Arial"/>
                <w:b/>
                <w:sz w:val="23"/>
              </w:rPr>
              <w:t>•</w:t>
            </w:r>
          </w:p>
        </w:tc>
        <w:tc>
          <w:tcPr>
            <w:tcW w:w="3720" w:type="dxa"/>
            <w:shd w:val="clear" w:color="auto" w:fill="auto"/>
            <w:vAlign w:val="bottom"/>
          </w:tcPr>
          <w:p w14:paraId="43FAB9FE" w14:textId="77777777" w:rsidR="00304945" w:rsidRDefault="00304945" w:rsidP="00903E45">
            <w:pPr>
              <w:spacing w:line="250" w:lineRule="exact"/>
              <w:ind w:left="60"/>
              <w:rPr>
                <w:rFonts w:ascii="Arial" w:eastAsia="Arial" w:hAnsi="Arial"/>
                <w:b/>
                <w:w w:val="91"/>
                <w:sz w:val="23"/>
              </w:rPr>
            </w:pPr>
            <w:r>
              <w:rPr>
                <w:rFonts w:ascii="Arial" w:eastAsia="Arial" w:hAnsi="Arial"/>
                <w:b/>
                <w:w w:val="91"/>
                <w:sz w:val="23"/>
              </w:rPr>
              <w:t>Authors: those who have worked on</w:t>
            </w:r>
          </w:p>
        </w:tc>
        <w:tc>
          <w:tcPr>
            <w:tcW w:w="460" w:type="dxa"/>
            <w:shd w:val="clear" w:color="auto" w:fill="auto"/>
            <w:vAlign w:val="bottom"/>
          </w:tcPr>
          <w:p w14:paraId="04BE2A5B" w14:textId="77777777" w:rsidR="00304945" w:rsidRDefault="00304945" w:rsidP="00903E45">
            <w:pPr>
              <w:spacing w:line="250" w:lineRule="exact"/>
              <w:ind w:left="260"/>
              <w:rPr>
                <w:rFonts w:ascii="Arial" w:eastAsia="Arial" w:hAnsi="Arial"/>
                <w:b/>
                <w:sz w:val="23"/>
              </w:rPr>
            </w:pPr>
            <w:r>
              <w:rPr>
                <w:rFonts w:ascii="Arial" w:eastAsia="Arial" w:hAnsi="Arial"/>
                <w:b/>
                <w:sz w:val="23"/>
              </w:rPr>
              <w:t>•</w:t>
            </w:r>
          </w:p>
        </w:tc>
        <w:tc>
          <w:tcPr>
            <w:tcW w:w="3540" w:type="dxa"/>
            <w:shd w:val="clear" w:color="auto" w:fill="auto"/>
            <w:vAlign w:val="bottom"/>
          </w:tcPr>
          <w:p w14:paraId="0E6B99D0" w14:textId="77777777" w:rsidR="00304945" w:rsidRDefault="00304945" w:rsidP="00903E45">
            <w:pPr>
              <w:spacing w:line="250" w:lineRule="exact"/>
              <w:ind w:left="100"/>
              <w:rPr>
                <w:rFonts w:ascii="Arial" w:eastAsia="Arial" w:hAnsi="Arial"/>
                <w:b/>
                <w:sz w:val="23"/>
              </w:rPr>
            </w:pPr>
            <w:r>
              <w:rPr>
                <w:rFonts w:ascii="Arial" w:eastAsia="Arial" w:hAnsi="Arial"/>
                <w:b/>
                <w:sz w:val="23"/>
              </w:rPr>
              <w:t>Outcome achieved</w:t>
            </w:r>
          </w:p>
        </w:tc>
      </w:tr>
      <w:tr w:rsidR="00304945" w14:paraId="17D20041" w14:textId="77777777" w:rsidTr="00903E45">
        <w:trPr>
          <w:trHeight w:val="307"/>
        </w:trPr>
        <w:tc>
          <w:tcPr>
            <w:tcW w:w="120" w:type="dxa"/>
            <w:shd w:val="clear" w:color="auto" w:fill="auto"/>
            <w:vAlign w:val="bottom"/>
          </w:tcPr>
          <w:p w14:paraId="65D07D94" w14:textId="77777777" w:rsidR="00304945" w:rsidRDefault="00304945" w:rsidP="00903E45">
            <w:pPr>
              <w:spacing w:line="0" w:lineRule="atLeast"/>
              <w:rPr>
                <w:rFonts w:eastAsia="Times New Roman"/>
              </w:rPr>
            </w:pPr>
          </w:p>
        </w:tc>
        <w:tc>
          <w:tcPr>
            <w:tcW w:w="3720" w:type="dxa"/>
            <w:shd w:val="clear" w:color="auto" w:fill="auto"/>
            <w:vAlign w:val="bottom"/>
          </w:tcPr>
          <w:p w14:paraId="0A6E91BA" w14:textId="77777777" w:rsidR="00304945" w:rsidRDefault="00304945" w:rsidP="00903E45">
            <w:pPr>
              <w:spacing w:line="0" w:lineRule="atLeast"/>
              <w:ind w:left="60"/>
              <w:rPr>
                <w:rFonts w:ascii="Arial" w:eastAsia="Arial" w:hAnsi="Arial"/>
                <w:b/>
                <w:sz w:val="23"/>
              </w:rPr>
            </w:pPr>
            <w:r>
              <w:rPr>
                <w:rFonts w:ascii="Arial" w:eastAsia="Arial" w:hAnsi="Arial"/>
                <w:b/>
                <w:sz w:val="23"/>
              </w:rPr>
              <w:t>the project</w:t>
            </w:r>
          </w:p>
        </w:tc>
        <w:tc>
          <w:tcPr>
            <w:tcW w:w="460" w:type="dxa"/>
            <w:shd w:val="clear" w:color="auto" w:fill="auto"/>
            <w:vAlign w:val="bottom"/>
          </w:tcPr>
          <w:p w14:paraId="4ED942D1" w14:textId="77777777" w:rsidR="00304945" w:rsidRDefault="00304945" w:rsidP="00903E45">
            <w:pPr>
              <w:spacing w:line="0" w:lineRule="atLeast"/>
              <w:ind w:left="260"/>
              <w:rPr>
                <w:rFonts w:ascii="Arial" w:eastAsia="Arial" w:hAnsi="Arial"/>
                <w:b/>
                <w:sz w:val="23"/>
              </w:rPr>
            </w:pPr>
            <w:r>
              <w:rPr>
                <w:rFonts w:ascii="Arial" w:eastAsia="Arial" w:hAnsi="Arial"/>
                <w:b/>
                <w:sz w:val="23"/>
              </w:rPr>
              <w:t>•</w:t>
            </w:r>
          </w:p>
        </w:tc>
        <w:tc>
          <w:tcPr>
            <w:tcW w:w="3540" w:type="dxa"/>
            <w:shd w:val="clear" w:color="auto" w:fill="auto"/>
            <w:vAlign w:val="bottom"/>
          </w:tcPr>
          <w:p w14:paraId="7FE5393E" w14:textId="77777777" w:rsidR="00304945" w:rsidRDefault="00304945" w:rsidP="00903E45">
            <w:pPr>
              <w:spacing w:line="0" w:lineRule="atLeast"/>
              <w:ind w:left="100"/>
              <w:rPr>
                <w:rFonts w:ascii="Arial" w:eastAsia="Arial" w:hAnsi="Arial"/>
                <w:b/>
                <w:sz w:val="23"/>
              </w:rPr>
            </w:pPr>
            <w:r>
              <w:rPr>
                <w:rFonts w:ascii="Arial" w:eastAsia="Arial" w:hAnsi="Arial"/>
                <w:b/>
                <w:sz w:val="23"/>
              </w:rPr>
              <w:t>Lessons learnt</w:t>
            </w:r>
          </w:p>
        </w:tc>
      </w:tr>
      <w:tr w:rsidR="00304945" w14:paraId="1198A311" w14:textId="77777777" w:rsidTr="00903E45">
        <w:trPr>
          <w:trHeight w:val="252"/>
        </w:trPr>
        <w:tc>
          <w:tcPr>
            <w:tcW w:w="120" w:type="dxa"/>
            <w:shd w:val="clear" w:color="auto" w:fill="auto"/>
            <w:vAlign w:val="bottom"/>
          </w:tcPr>
          <w:p w14:paraId="6E60737C" w14:textId="77777777" w:rsidR="00304945" w:rsidRDefault="00304945" w:rsidP="00903E45">
            <w:pPr>
              <w:spacing w:line="252" w:lineRule="exact"/>
              <w:rPr>
                <w:rFonts w:ascii="Arial" w:eastAsia="Arial" w:hAnsi="Arial"/>
                <w:b/>
                <w:sz w:val="23"/>
              </w:rPr>
            </w:pPr>
            <w:r>
              <w:rPr>
                <w:rFonts w:ascii="Arial" w:eastAsia="Arial" w:hAnsi="Arial"/>
                <w:b/>
                <w:sz w:val="23"/>
              </w:rPr>
              <w:t>•</w:t>
            </w:r>
          </w:p>
        </w:tc>
        <w:tc>
          <w:tcPr>
            <w:tcW w:w="3720" w:type="dxa"/>
            <w:shd w:val="clear" w:color="auto" w:fill="auto"/>
            <w:vAlign w:val="bottom"/>
          </w:tcPr>
          <w:p w14:paraId="053B4CE5" w14:textId="77777777" w:rsidR="00304945" w:rsidRDefault="00304945" w:rsidP="00903E45">
            <w:pPr>
              <w:spacing w:line="252" w:lineRule="exact"/>
              <w:ind w:left="60"/>
              <w:rPr>
                <w:rFonts w:ascii="Arial" w:eastAsia="Arial" w:hAnsi="Arial"/>
                <w:b/>
                <w:w w:val="94"/>
                <w:sz w:val="23"/>
              </w:rPr>
            </w:pPr>
            <w:r>
              <w:rPr>
                <w:rFonts w:ascii="Arial" w:eastAsia="Arial" w:hAnsi="Arial"/>
                <w:b/>
                <w:w w:val="94"/>
                <w:sz w:val="23"/>
              </w:rPr>
              <w:t>Abstract: introduction, background</w:t>
            </w:r>
          </w:p>
        </w:tc>
        <w:tc>
          <w:tcPr>
            <w:tcW w:w="460" w:type="dxa"/>
            <w:shd w:val="clear" w:color="auto" w:fill="auto"/>
            <w:vAlign w:val="bottom"/>
          </w:tcPr>
          <w:p w14:paraId="4F018F95" w14:textId="77777777" w:rsidR="00304945" w:rsidRDefault="00304945" w:rsidP="00903E45">
            <w:pPr>
              <w:spacing w:line="252" w:lineRule="exact"/>
              <w:ind w:left="260"/>
              <w:rPr>
                <w:rFonts w:ascii="Arial" w:eastAsia="Arial" w:hAnsi="Arial"/>
                <w:b/>
                <w:sz w:val="23"/>
              </w:rPr>
            </w:pPr>
            <w:r>
              <w:rPr>
                <w:rFonts w:ascii="Arial" w:eastAsia="Arial" w:hAnsi="Arial"/>
                <w:b/>
                <w:sz w:val="23"/>
              </w:rPr>
              <w:t>•</w:t>
            </w:r>
          </w:p>
        </w:tc>
        <w:tc>
          <w:tcPr>
            <w:tcW w:w="3540" w:type="dxa"/>
            <w:shd w:val="clear" w:color="auto" w:fill="auto"/>
            <w:vAlign w:val="bottom"/>
          </w:tcPr>
          <w:p w14:paraId="09EE2F48" w14:textId="77777777" w:rsidR="00304945" w:rsidRDefault="00304945" w:rsidP="00903E45">
            <w:pPr>
              <w:spacing w:line="252" w:lineRule="exact"/>
              <w:ind w:left="100"/>
              <w:rPr>
                <w:rFonts w:ascii="Arial" w:eastAsia="Arial" w:hAnsi="Arial"/>
                <w:b/>
                <w:w w:val="86"/>
                <w:sz w:val="23"/>
              </w:rPr>
            </w:pPr>
            <w:r>
              <w:rPr>
                <w:rFonts w:ascii="Arial" w:eastAsia="Arial" w:hAnsi="Arial"/>
                <w:b/>
                <w:w w:val="86"/>
                <w:sz w:val="23"/>
              </w:rPr>
              <w:t>Recommendations to sponsor/panel</w:t>
            </w:r>
          </w:p>
        </w:tc>
      </w:tr>
      <w:tr w:rsidR="00304945" w14:paraId="34311DF7" w14:textId="77777777" w:rsidTr="00903E45">
        <w:trPr>
          <w:trHeight w:val="305"/>
        </w:trPr>
        <w:tc>
          <w:tcPr>
            <w:tcW w:w="120" w:type="dxa"/>
            <w:shd w:val="clear" w:color="auto" w:fill="auto"/>
            <w:vAlign w:val="bottom"/>
          </w:tcPr>
          <w:p w14:paraId="27B488B6" w14:textId="77777777" w:rsidR="00304945" w:rsidRDefault="00304945" w:rsidP="00903E45">
            <w:pPr>
              <w:spacing w:line="0" w:lineRule="atLeast"/>
              <w:rPr>
                <w:rFonts w:eastAsia="Times New Roman"/>
              </w:rPr>
            </w:pPr>
          </w:p>
        </w:tc>
        <w:tc>
          <w:tcPr>
            <w:tcW w:w="3720" w:type="dxa"/>
            <w:shd w:val="clear" w:color="auto" w:fill="auto"/>
            <w:vAlign w:val="bottom"/>
          </w:tcPr>
          <w:p w14:paraId="53ED772C" w14:textId="77777777" w:rsidR="00304945" w:rsidRDefault="00304945" w:rsidP="00903E45">
            <w:pPr>
              <w:spacing w:line="0" w:lineRule="atLeast"/>
              <w:ind w:left="60"/>
              <w:rPr>
                <w:rFonts w:ascii="Arial" w:eastAsia="Arial" w:hAnsi="Arial"/>
                <w:b/>
                <w:sz w:val="23"/>
              </w:rPr>
            </w:pPr>
            <w:r>
              <w:rPr>
                <w:rFonts w:ascii="Arial" w:eastAsia="Arial" w:hAnsi="Arial"/>
                <w:b/>
                <w:sz w:val="23"/>
              </w:rPr>
              <w:t>and project aims</w:t>
            </w:r>
          </w:p>
        </w:tc>
        <w:tc>
          <w:tcPr>
            <w:tcW w:w="460" w:type="dxa"/>
            <w:shd w:val="clear" w:color="auto" w:fill="auto"/>
            <w:vAlign w:val="bottom"/>
          </w:tcPr>
          <w:p w14:paraId="5801B0A5" w14:textId="77777777" w:rsidR="00304945" w:rsidRDefault="00304945" w:rsidP="00903E45">
            <w:pPr>
              <w:spacing w:line="0" w:lineRule="atLeast"/>
              <w:ind w:left="260"/>
              <w:rPr>
                <w:rFonts w:ascii="Arial" w:eastAsia="Arial" w:hAnsi="Arial"/>
                <w:b/>
                <w:sz w:val="23"/>
              </w:rPr>
            </w:pPr>
            <w:r>
              <w:rPr>
                <w:rFonts w:ascii="Arial" w:eastAsia="Arial" w:hAnsi="Arial"/>
                <w:b/>
                <w:sz w:val="23"/>
              </w:rPr>
              <w:t>•</w:t>
            </w:r>
          </w:p>
        </w:tc>
        <w:tc>
          <w:tcPr>
            <w:tcW w:w="3540" w:type="dxa"/>
            <w:shd w:val="clear" w:color="auto" w:fill="auto"/>
            <w:vAlign w:val="bottom"/>
          </w:tcPr>
          <w:p w14:paraId="53E285BA" w14:textId="77777777" w:rsidR="00304945" w:rsidRDefault="00304945" w:rsidP="00903E45">
            <w:pPr>
              <w:spacing w:line="0" w:lineRule="atLeast"/>
              <w:ind w:left="100"/>
              <w:rPr>
                <w:rFonts w:ascii="Arial" w:eastAsia="Arial" w:hAnsi="Arial"/>
                <w:b/>
                <w:w w:val="93"/>
                <w:sz w:val="23"/>
              </w:rPr>
            </w:pPr>
            <w:r>
              <w:rPr>
                <w:rFonts w:ascii="Arial" w:eastAsia="Arial" w:hAnsi="Arial"/>
                <w:b/>
                <w:w w:val="93"/>
                <w:sz w:val="23"/>
              </w:rPr>
              <w:t>(if applicable) Demonstration of a</w:t>
            </w:r>
          </w:p>
        </w:tc>
      </w:tr>
      <w:tr w:rsidR="00304945" w14:paraId="3F07EACB" w14:textId="77777777" w:rsidTr="00903E45">
        <w:trPr>
          <w:trHeight w:val="278"/>
        </w:trPr>
        <w:tc>
          <w:tcPr>
            <w:tcW w:w="120" w:type="dxa"/>
            <w:shd w:val="clear" w:color="auto" w:fill="auto"/>
            <w:vAlign w:val="bottom"/>
          </w:tcPr>
          <w:p w14:paraId="5B576E10"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720" w:type="dxa"/>
            <w:shd w:val="clear" w:color="auto" w:fill="auto"/>
            <w:vAlign w:val="bottom"/>
          </w:tcPr>
          <w:p w14:paraId="442633C7" w14:textId="77777777" w:rsidR="00304945" w:rsidRDefault="00304945" w:rsidP="00903E45">
            <w:pPr>
              <w:spacing w:line="0" w:lineRule="atLeast"/>
              <w:ind w:left="60"/>
              <w:rPr>
                <w:rFonts w:ascii="Arial" w:eastAsia="Arial" w:hAnsi="Arial"/>
                <w:b/>
                <w:sz w:val="23"/>
              </w:rPr>
            </w:pPr>
            <w:r>
              <w:rPr>
                <w:rFonts w:ascii="Arial" w:eastAsia="Arial" w:hAnsi="Arial"/>
                <w:b/>
                <w:sz w:val="23"/>
              </w:rPr>
              <w:t>Research design: methodology</w:t>
            </w:r>
          </w:p>
        </w:tc>
        <w:tc>
          <w:tcPr>
            <w:tcW w:w="460" w:type="dxa"/>
            <w:shd w:val="clear" w:color="auto" w:fill="auto"/>
            <w:vAlign w:val="bottom"/>
          </w:tcPr>
          <w:p w14:paraId="089D3C94" w14:textId="77777777" w:rsidR="00304945" w:rsidRDefault="00304945" w:rsidP="00903E45">
            <w:pPr>
              <w:spacing w:line="0" w:lineRule="atLeast"/>
              <w:rPr>
                <w:rFonts w:eastAsia="Times New Roman"/>
              </w:rPr>
            </w:pPr>
          </w:p>
        </w:tc>
        <w:tc>
          <w:tcPr>
            <w:tcW w:w="3540" w:type="dxa"/>
            <w:shd w:val="clear" w:color="auto" w:fill="auto"/>
            <w:vAlign w:val="bottom"/>
          </w:tcPr>
          <w:p w14:paraId="1329A0BB" w14:textId="77777777" w:rsidR="00304945" w:rsidRDefault="00304945" w:rsidP="00903E45">
            <w:pPr>
              <w:spacing w:line="0" w:lineRule="atLeast"/>
              <w:ind w:left="100"/>
              <w:rPr>
                <w:rFonts w:ascii="Arial" w:eastAsia="Arial" w:hAnsi="Arial"/>
                <w:b/>
                <w:sz w:val="23"/>
              </w:rPr>
            </w:pPr>
            <w:r>
              <w:rPr>
                <w:rFonts w:ascii="Arial" w:eastAsia="Arial" w:hAnsi="Arial"/>
                <w:b/>
                <w:sz w:val="23"/>
              </w:rPr>
              <w:t>product/solution</w:t>
            </w:r>
          </w:p>
        </w:tc>
      </w:tr>
      <w:tr w:rsidR="00304945" w14:paraId="79993A06" w14:textId="77777777" w:rsidTr="00903E45">
        <w:trPr>
          <w:trHeight w:val="278"/>
        </w:trPr>
        <w:tc>
          <w:tcPr>
            <w:tcW w:w="120" w:type="dxa"/>
            <w:shd w:val="clear" w:color="auto" w:fill="auto"/>
            <w:vAlign w:val="bottom"/>
          </w:tcPr>
          <w:p w14:paraId="2DC744D0"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720" w:type="dxa"/>
            <w:shd w:val="clear" w:color="auto" w:fill="auto"/>
            <w:vAlign w:val="bottom"/>
          </w:tcPr>
          <w:p w14:paraId="50A7BBF3" w14:textId="77777777" w:rsidR="00304945" w:rsidRDefault="00304945" w:rsidP="00903E45">
            <w:pPr>
              <w:spacing w:line="0" w:lineRule="atLeast"/>
              <w:ind w:left="60"/>
              <w:rPr>
                <w:rFonts w:ascii="Arial" w:eastAsia="Arial" w:hAnsi="Arial"/>
                <w:b/>
                <w:sz w:val="23"/>
              </w:rPr>
            </w:pPr>
            <w:r>
              <w:rPr>
                <w:rFonts w:ascii="Arial" w:eastAsia="Arial" w:hAnsi="Arial"/>
                <w:b/>
                <w:sz w:val="23"/>
              </w:rPr>
              <w:t>Results: key findings</w:t>
            </w:r>
          </w:p>
        </w:tc>
        <w:tc>
          <w:tcPr>
            <w:tcW w:w="4000" w:type="dxa"/>
            <w:gridSpan w:val="2"/>
            <w:shd w:val="clear" w:color="auto" w:fill="auto"/>
            <w:vAlign w:val="bottom"/>
          </w:tcPr>
          <w:p w14:paraId="4DE231B1" w14:textId="77777777" w:rsidR="00304945" w:rsidRDefault="00304945" w:rsidP="00903E45">
            <w:pPr>
              <w:spacing w:line="0" w:lineRule="atLeast"/>
              <w:ind w:left="260"/>
              <w:rPr>
                <w:rFonts w:ascii="Arial" w:eastAsia="Arial" w:hAnsi="Arial"/>
                <w:b/>
                <w:w w:val="98"/>
                <w:sz w:val="23"/>
              </w:rPr>
            </w:pPr>
            <w:r>
              <w:rPr>
                <w:rFonts w:ascii="Arial" w:eastAsia="Arial" w:hAnsi="Arial"/>
                <w:b/>
                <w:w w:val="98"/>
                <w:sz w:val="23"/>
              </w:rPr>
              <w:t>•   Provide answers to the panel as</w:t>
            </w:r>
          </w:p>
        </w:tc>
      </w:tr>
      <w:tr w:rsidR="00304945" w14:paraId="6B16C3B8" w14:textId="77777777" w:rsidTr="00903E45">
        <w:trPr>
          <w:trHeight w:val="341"/>
        </w:trPr>
        <w:tc>
          <w:tcPr>
            <w:tcW w:w="120" w:type="dxa"/>
            <w:shd w:val="clear" w:color="auto" w:fill="auto"/>
            <w:vAlign w:val="bottom"/>
          </w:tcPr>
          <w:p w14:paraId="0653F983"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720" w:type="dxa"/>
            <w:shd w:val="clear" w:color="auto" w:fill="auto"/>
            <w:vAlign w:val="bottom"/>
          </w:tcPr>
          <w:p w14:paraId="5E97B77B" w14:textId="77777777" w:rsidR="00304945" w:rsidRDefault="00304945" w:rsidP="00903E45">
            <w:pPr>
              <w:spacing w:line="0" w:lineRule="atLeast"/>
              <w:ind w:left="60"/>
              <w:rPr>
                <w:rFonts w:ascii="Arial" w:eastAsia="Arial" w:hAnsi="Arial"/>
                <w:b/>
                <w:sz w:val="23"/>
              </w:rPr>
            </w:pPr>
            <w:r>
              <w:rPr>
                <w:rFonts w:ascii="Arial" w:eastAsia="Arial" w:hAnsi="Arial"/>
                <w:b/>
                <w:sz w:val="23"/>
              </w:rPr>
              <w:t>Discussion &amp; conclusion</w:t>
            </w:r>
          </w:p>
        </w:tc>
        <w:tc>
          <w:tcPr>
            <w:tcW w:w="460" w:type="dxa"/>
            <w:shd w:val="clear" w:color="auto" w:fill="auto"/>
            <w:vAlign w:val="bottom"/>
          </w:tcPr>
          <w:p w14:paraId="7D66DFEB" w14:textId="77777777" w:rsidR="00304945" w:rsidRDefault="00304945" w:rsidP="00903E45">
            <w:pPr>
              <w:spacing w:line="0" w:lineRule="atLeast"/>
              <w:rPr>
                <w:rFonts w:eastAsia="Times New Roman"/>
              </w:rPr>
            </w:pPr>
          </w:p>
        </w:tc>
        <w:tc>
          <w:tcPr>
            <w:tcW w:w="3540" w:type="dxa"/>
            <w:shd w:val="clear" w:color="auto" w:fill="auto"/>
            <w:vAlign w:val="bottom"/>
          </w:tcPr>
          <w:p w14:paraId="6EA92C56" w14:textId="77777777" w:rsidR="00304945" w:rsidRDefault="00304945" w:rsidP="00903E45">
            <w:pPr>
              <w:spacing w:line="0" w:lineRule="atLeast"/>
              <w:ind w:left="100"/>
              <w:rPr>
                <w:rFonts w:ascii="Arial" w:eastAsia="Arial" w:hAnsi="Arial"/>
                <w:b/>
                <w:sz w:val="23"/>
              </w:rPr>
            </w:pPr>
            <w:r>
              <w:rPr>
                <w:rFonts w:ascii="Arial" w:eastAsia="Arial" w:hAnsi="Arial"/>
                <w:b/>
                <w:sz w:val="23"/>
              </w:rPr>
              <w:t>required</w:t>
            </w:r>
          </w:p>
        </w:tc>
      </w:tr>
      <w:tr w:rsidR="00304945" w14:paraId="053CFDD0" w14:textId="77777777" w:rsidTr="00903E45">
        <w:trPr>
          <w:trHeight w:val="305"/>
        </w:trPr>
        <w:tc>
          <w:tcPr>
            <w:tcW w:w="120" w:type="dxa"/>
            <w:shd w:val="clear" w:color="auto" w:fill="auto"/>
            <w:vAlign w:val="bottom"/>
          </w:tcPr>
          <w:p w14:paraId="635F5A02"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720" w:type="dxa"/>
            <w:shd w:val="clear" w:color="auto" w:fill="auto"/>
            <w:vAlign w:val="bottom"/>
          </w:tcPr>
          <w:p w14:paraId="5C0CFBC8" w14:textId="77777777" w:rsidR="00304945" w:rsidRDefault="00304945" w:rsidP="00903E45">
            <w:pPr>
              <w:spacing w:line="0" w:lineRule="atLeast"/>
              <w:ind w:left="60"/>
              <w:rPr>
                <w:rFonts w:ascii="Arial" w:eastAsia="Arial" w:hAnsi="Arial"/>
                <w:b/>
                <w:sz w:val="23"/>
              </w:rPr>
            </w:pPr>
            <w:r>
              <w:rPr>
                <w:rFonts w:ascii="Arial" w:eastAsia="Arial" w:hAnsi="Arial"/>
                <w:b/>
                <w:sz w:val="23"/>
              </w:rPr>
              <w:t>References</w:t>
            </w:r>
          </w:p>
        </w:tc>
        <w:tc>
          <w:tcPr>
            <w:tcW w:w="460" w:type="dxa"/>
            <w:shd w:val="clear" w:color="auto" w:fill="auto"/>
            <w:vAlign w:val="bottom"/>
          </w:tcPr>
          <w:p w14:paraId="79240790" w14:textId="77777777" w:rsidR="00304945" w:rsidRDefault="00304945" w:rsidP="00903E45">
            <w:pPr>
              <w:spacing w:line="0" w:lineRule="atLeast"/>
              <w:rPr>
                <w:rFonts w:eastAsia="Times New Roman"/>
              </w:rPr>
            </w:pPr>
          </w:p>
        </w:tc>
        <w:tc>
          <w:tcPr>
            <w:tcW w:w="3540" w:type="dxa"/>
            <w:shd w:val="clear" w:color="auto" w:fill="auto"/>
            <w:vAlign w:val="bottom"/>
          </w:tcPr>
          <w:p w14:paraId="76430C55" w14:textId="77777777" w:rsidR="00304945" w:rsidRDefault="00304945" w:rsidP="00903E45">
            <w:pPr>
              <w:spacing w:line="0" w:lineRule="atLeast"/>
              <w:rPr>
                <w:rFonts w:eastAsia="Times New Roman"/>
              </w:rPr>
            </w:pPr>
          </w:p>
        </w:tc>
      </w:tr>
      <w:tr w:rsidR="00304945" w14:paraId="0BD74EE0" w14:textId="77777777" w:rsidTr="00903E45">
        <w:trPr>
          <w:trHeight w:val="307"/>
        </w:trPr>
        <w:tc>
          <w:tcPr>
            <w:tcW w:w="120" w:type="dxa"/>
            <w:shd w:val="clear" w:color="auto" w:fill="auto"/>
            <w:vAlign w:val="bottom"/>
          </w:tcPr>
          <w:p w14:paraId="0FE1BB74"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720" w:type="dxa"/>
            <w:shd w:val="clear" w:color="auto" w:fill="auto"/>
            <w:vAlign w:val="bottom"/>
          </w:tcPr>
          <w:p w14:paraId="61E10F08" w14:textId="77777777" w:rsidR="00304945" w:rsidRDefault="00304945" w:rsidP="00903E45">
            <w:pPr>
              <w:spacing w:line="0" w:lineRule="atLeast"/>
              <w:ind w:left="60"/>
              <w:rPr>
                <w:rFonts w:ascii="Arial" w:eastAsia="Arial" w:hAnsi="Arial"/>
                <w:b/>
                <w:sz w:val="23"/>
              </w:rPr>
            </w:pPr>
            <w:r>
              <w:rPr>
                <w:rFonts w:ascii="Arial" w:eastAsia="Arial" w:hAnsi="Arial"/>
                <w:b/>
                <w:sz w:val="23"/>
              </w:rPr>
              <w:t>Acknowledgements</w:t>
            </w:r>
          </w:p>
        </w:tc>
        <w:tc>
          <w:tcPr>
            <w:tcW w:w="460" w:type="dxa"/>
            <w:shd w:val="clear" w:color="auto" w:fill="auto"/>
            <w:vAlign w:val="bottom"/>
          </w:tcPr>
          <w:p w14:paraId="120A8119" w14:textId="77777777" w:rsidR="00304945" w:rsidRDefault="00304945" w:rsidP="00903E45">
            <w:pPr>
              <w:spacing w:line="0" w:lineRule="atLeast"/>
              <w:rPr>
                <w:rFonts w:eastAsia="Times New Roman"/>
              </w:rPr>
            </w:pPr>
          </w:p>
        </w:tc>
        <w:tc>
          <w:tcPr>
            <w:tcW w:w="3540" w:type="dxa"/>
            <w:shd w:val="clear" w:color="auto" w:fill="auto"/>
            <w:vAlign w:val="bottom"/>
          </w:tcPr>
          <w:p w14:paraId="380751BB" w14:textId="77777777" w:rsidR="00304945" w:rsidRDefault="00304945" w:rsidP="00903E45">
            <w:pPr>
              <w:spacing w:line="0" w:lineRule="atLeast"/>
              <w:rPr>
                <w:rFonts w:eastAsia="Times New Roman"/>
              </w:rPr>
            </w:pPr>
          </w:p>
        </w:tc>
      </w:tr>
    </w:tbl>
    <w:p w14:paraId="5DF995FB" w14:textId="77777777" w:rsidR="00304945" w:rsidRDefault="00304945" w:rsidP="00304945">
      <w:pPr>
        <w:spacing w:line="200" w:lineRule="exact"/>
        <w:rPr>
          <w:rFonts w:eastAsia="Times New Roman"/>
        </w:rPr>
      </w:pPr>
    </w:p>
    <w:p w14:paraId="4AFB9746" w14:textId="77777777" w:rsidR="00304945" w:rsidRDefault="00304945" w:rsidP="00304945">
      <w:pPr>
        <w:spacing w:line="200" w:lineRule="exact"/>
        <w:rPr>
          <w:rFonts w:eastAsia="Times New Roman"/>
        </w:rPr>
      </w:pPr>
    </w:p>
    <w:p w14:paraId="30E73125" w14:textId="77777777" w:rsidR="00304945" w:rsidRDefault="00304945" w:rsidP="00304945">
      <w:pPr>
        <w:spacing w:line="232" w:lineRule="exact"/>
        <w:rPr>
          <w:rFonts w:eastAsia="Times New Roman"/>
        </w:rPr>
      </w:pPr>
    </w:p>
    <w:p w14:paraId="305534AE"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18</w:t>
      </w:r>
    </w:p>
    <w:p w14:paraId="4FD2C1B0"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635D6BE8" w14:textId="77777777" w:rsidR="00304945" w:rsidRDefault="00304945" w:rsidP="00304945">
      <w:pPr>
        <w:spacing w:line="200" w:lineRule="exact"/>
        <w:rPr>
          <w:rFonts w:eastAsia="Times New Roman"/>
        </w:rPr>
      </w:pPr>
    </w:p>
    <w:p w14:paraId="12017D7F" w14:textId="77777777" w:rsidR="00304945" w:rsidRDefault="00304945" w:rsidP="00304945">
      <w:pPr>
        <w:spacing w:line="200" w:lineRule="exact"/>
        <w:rPr>
          <w:rFonts w:eastAsia="Times New Roman"/>
        </w:rPr>
      </w:pPr>
    </w:p>
    <w:p w14:paraId="5E383F49" w14:textId="77777777" w:rsidR="00304945" w:rsidRDefault="00304945" w:rsidP="00304945">
      <w:pPr>
        <w:spacing w:line="366" w:lineRule="exact"/>
        <w:rPr>
          <w:rFonts w:eastAsia="Times New Roman"/>
        </w:rPr>
      </w:pPr>
    </w:p>
    <w:p w14:paraId="2EE0BEAB" w14:textId="77777777" w:rsidR="00304945" w:rsidRDefault="00304945" w:rsidP="00304945">
      <w:pPr>
        <w:spacing w:line="0" w:lineRule="atLeast"/>
        <w:ind w:left="9780"/>
        <w:rPr>
          <w:rFonts w:ascii="Arial" w:eastAsia="Arial" w:hAnsi="Arial"/>
          <w:b/>
          <w:sz w:val="21"/>
        </w:rPr>
      </w:pPr>
      <w:r>
        <w:rPr>
          <w:rFonts w:ascii="Arial" w:eastAsia="Arial" w:hAnsi="Arial"/>
          <w:b/>
          <w:sz w:val="21"/>
        </w:rPr>
        <w:t>9</w:t>
      </w:r>
    </w:p>
    <w:p w14:paraId="7EFF7637" w14:textId="77777777" w:rsidR="00304945" w:rsidRDefault="00304945" w:rsidP="00304945">
      <w:pPr>
        <w:spacing w:line="0" w:lineRule="atLeast"/>
        <w:ind w:left="978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296722DA" w14:textId="77777777" w:rsidR="00304945" w:rsidRDefault="00304945" w:rsidP="00304945">
      <w:pPr>
        <w:spacing w:line="0" w:lineRule="atLeast"/>
        <w:jc w:val="right"/>
        <w:rPr>
          <w:rFonts w:ascii="Arial" w:eastAsia="Arial" w:hAnsi="Arial"/>
          <w:b/>
        </w:rPr>
      </w:pPr>
      <w:bookmarkStart w:id="10" w:name="page10"/>
      <w:bookmarkEnd w:id="10"/>
      <w:r>
        <w:rPr>
          <w:rFonts w:ascii="Arial" w:eastAsia="Arial" w:hAnsi="Arial"/>
          <w:b/>
        </w:rPr>
        <w:lastRenderedPageBreak/>
        <w:t>18/09/2020</w:t>
      </w:r>
    </w:p>
    <w:p w14:paraId="74B0DD3C" w14:textId="459468D1"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69184" behindDoc="1" locked="0" layoutInCell="1" allowOverlap="1" wp14:anchorId="5271C95C" wp14:editId="6285E44E">
                <wp:simplePos x="0" y="0"/>
                <wp:positionH relativeFrom="column">
                  <wp:posOffset>4445</wp:posOffset>
                </wp:positionH>
                <wp:positionV relativeFrom="paragraph">
                  <wp:posOffset>711835</wp:posOffset>
                </wp:positionV>
                <wp:extent cx="5898515" cy="0"/>
                <wp:effectExtent l="17145" t="13335" r="27940" b="24765"/>
                <wp:wrapNone/>
                <wp:docPr id="401" name="Straight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9CD04" id="Straight Connector 401" o:spid="_x0000_s1026" style="position:absolute;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" strokeweight=".96pt"/>
            </w:pict>
          </mc:Fallback>
        </mc:AlternateContent>
      </w:r>
      <w:r>
        <w:rPr>
          <w:rFonts w:ascii="Arial" w:eastAsia="Arial" w:hAnsi="Arial"/>
          <w:b/>
          <w:noProof/>
        </w:rPr>
        <mc:AlternateContent>
          <mc:Choice Requires="wps">
            <w:drawing>
              <wp:anchor distT="0" distB="0" distL="114300" distR="114300" simplePos="0" relativeHeight="251870208" behindDoc="1" locked="0" layoutInCell="1" allowOverlap="1" wp14:anchorId="7246B06D" wp14:editId="330DE714">
                <wp:simplePos x="0" y="0"/>
                <wp:positionH relativeFrom="column">
                  <wp:posOffset>10795</wp:posOffset>
                </wp:positionH>
                <wp:positionV relativeFrom="paragraph">
                  <wp:posOffset>705485</wp:posOffset>
                </wp:positionV>
                <wp:extent cx="0" cy="3316605"/>
                <wp:effectExtent l="10795" t="6985" r="27305" b="29210"/>
                <wp:wrapNone/>
                <wp:docPr id="400" name="Straight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18F32" id="Straight Connector 400" o:spid="_x0000_s1026" style="position:absolute;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D5vcPV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71232" behindDoc="1" locked="0" layoutInCell="1" allowOverlap="1" wp14:anchorId="1CEB35EB" wp14:editId="38E2EEBD">
                <wp:simplePos x="0" y="0"/>
                <wp:positionH relativeFrom="column">
                  <wp:posOffset>5896610</wp:posOffset>
                </wp:positionH>
                <wp:positionV relativeFrom="paragraph">
                  <wp:posOffset>705485</wp:posOffset>
                </wp:positionV>
                <wp:extent cx="0" cy="3316605"/>
                <wp:effectExtent l="16510" t="6985" r="21590" b="29210"/>
                <wp:wrapNone/>
                <wp:docPr id="399" name="Straight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45830F" id="Straight Connector 399" o:spid="_x0000_s1026" style="position:absolute;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H5ly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ZSH5lysCAABUBAAADgAAAAAAAAAAAAAAAAAsAgAAZHJzL2Uy&#10;b0RvYy54bWxQSwECLQAUAAYACAAAACEAlDdGt94AAAALAQAADwAAAAAAAAAAAAAAAACDBAAAZHJz&#10;L2Rvd25yZXYueG1sUEsFBgAAAAAEAAQA8wAAAI4FAAAAAA==&#10;" strokeweight=".96pt"/>
            </w:pict>
          </mc:Fallback>
        </mc:AlternateContent>
      </w:r>
      <w:r>
        <w:rPr>
          <w:rFonts w:ascii="Arial" w:eastAsia="Arial" w:hAnsi="Arial"/>
          <w:b/>
          <w:noProof/>
        </w:rPr>
        <mc:AlternateContent>
          <mc:Choice Requires="wps">
            <w:drawing>
              <wp:anchor distT="0" distB="0" distL="114300" distR="114300" simplePos="0" relativeHeight="251872256" behindDoc="1" locked="0" layoutInCell="1" allowOverlap="1" wp14:anchorId="068036A4" wp14:editId="262CA27A">
                <wp:simplePos x="0" y="0"/>
                <wp:positionH relativeFrom="column">
                  <wp:posOffset>4445</wp:posOffset>
                </wp:positionH>
                <wp:positionV relativeFrom="paragraph">
                  <wp:posOffset>4015740</wp:posOffset>
                </wp:positionV>
                <wp:extent cx="5898515" cy="0"/>
                <wp:effectExtent l="17145" t="15240" r="27940" b="22860"/>
                <wp:wrapNone/>
                <wp:docPr id="398" name="Straight Connector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EB37B3" id="Straight Connector 398" o:spid="_x0000_s1026" style="position:absolute;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A+doCwqAgAAVAQAAA4AAAAAAAAAAAAAAAAALAIAAGRycy9lMm9E&#10;b2MueG1sUEsBAi0AFAAGAAgAAAAhANwvJWzdAAAACAEAAA8AAAAAAAAAAAAAAAAAggQAAGRycy9k&#10;b3ducmV2LnhtbFBLBQYAAAAABAAEAPMAAACMBQAAAAA=&#10;" strokeweight=".96pt"/>
            </w:pict>
          </mc:Fallback>
        </mc:AlternateContent>
      </w:r>
    </w:p>
    <w:p w14:paraId="4024310C" w14:textId="77777777" w:rsidR="00304945" w:rsidRDefault="00304945" w:rsidP="00304945">
      <w:pPr>
        <w:spacing w:line="200" w:lineRule="exact"/>
        <w:rPr>
          <w:rFonts w:eastAsia="Times New Roman"/>
        </w:rPr>
      </w:pPr>
    </w:p>
    <w:p w14:paraId="477A62B7" w14:textId="77777777" w:rsidR="00304945" w:rsidRDefault="00304945" w:rsidP="00304945">
      <w:pPr>
        <w:spacing w:line="200" w:lineRule="exact"/>
        <w:rPr>
          <w:rFonts w:eastAsia="Times New Roman"/>
        </w:rPr>
      </w:pPr>
    </w:p>
    <w:p w14:paraId="3D29D9A7" w14:textId="77777777" w:rsidR="00304945" w:rsidRDefault="00304945" w:rsidP="00304945">
      <w:pPr>
        <w:spacing w:line="200" w:lineRule="exact"/>
        <w:rPr>
          <w:rFonts w:eastAsia="Times New Roman"/>
        </w:rPr>
      </w:pPr>
    </w:p>
    <w:p w14:paraId="098FA6F9" w14:textId="77777777" w:rsidR="00304945" w:rsidRDefault="00304945" w:rsidP="00304945">
      <w:pPr>
        <w:spacing w:line="200" w:lineRule="exact"/>
        <w:rPr>
          <w:rFonts w:eastAsia="Times New Roman"/>
        </w:rPr>
      </w:pPr>
    </w:p>
    <w:p w14:paraId="670566FC" w14:textId="77777777" w:rsidR="00304945" w:rsidRDefault="00304945" w:rsidP="00304945">
      <w:pPr>
        <w:spacing w:line="200" w:lineRule="exact"/>
        <w:rPr>
          <w:rFonts w:eastAsia="Times New Roman"/>
        </w:rPr>
      </w:pPr>
    </w:p>
    <w:p w14:paraId="554CCB28" w14:textId="77777777" w:rsidR="00304945" w:rsidRDefault="00304945" w:rsidP="00304945">
      <w:pPr>
        <w:spacing w:line="200" w:lineRule="exact"/>
        <w:rPr>
          <w:rFonts w:eastAsia="Times New Roman"/>
        </w:rPr>
      </w:pPr>
    </w:p>
    <w:p w14:paraId="7E1A8FCD" w14:textId="77777777" w:rsidR="00304945" w:rsidRDefault="00304945" w:rsidP="00304945">
      <w:pPr>
        <w:spacing w:line="334" w:lineRule="exact"/>
        <w:rPr>
          <w:rFonts w:eastAsia="Times New Roman"/>
        </w:rPr>
      </w:pPr>
    </w:p>
    <w:p w14:paraId="5C0B963E"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POSTER DESIGN</w:t>
      </w:r>
    </w:p>
    <w:p w14:paraId="438FC295" w14:textId="225932B8"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73280" behindDoc="1" locked="0" layoutInCell="1" allowOverlap="1" wp14:anchorId="7FBCE2E1" wp14:editId="2CC87C66">
            <wp:simplePos x="0" y="0"/>
            <wp:positionH relativeFrom="column">
              <wp:posOffset>4606290</wp:posOffset>
            </wp:positionH>
            <wp:positionV relativeFrom="paragraph">
              <wp:posOffset>-222885</wp:posOffset>
            </wp:positionV>
            <wp:extent cx="935990" cy="201295"/>
            <wp:effectExtent l="0" t="0" r="3810" b="1905"/>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74304" behindDoc="1" locked="0" layoutInCell="1" allowOverlap="1" wp14:anchorId="0C58BF83" wp14:editId="58E8781D">
            <wp:simplePos x="0" y="0"/>
            <wp:positionH relativeFrom="column">
              <wp:posOffset>4606290</wp:posOffset>
            </wp:positionH>
            <wp:positionV relativeFrom="paragraph">
              <wp:posOffset>-222885</wp:posOffset>
            </wp:positionV>
            <wp:extent cx="935990" cy="201295"/>
            <wp:effectExtent l="0" t="0" r="3810" b="1905"/>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75328" behindDoc="1" locked="0" layoutInCell="1" allowOverlap="1" wp14:anchorId="43B7BC1D" wp14:editId="1E88A2E3">
                <wp:simplePos x="0" y="0"/>
                <wp:positionH relativeFrom="column">
                  <wp:posOffset>373380</wp:posOffset>
                </wp:positionH>
                <wp:positionV relativeFrom="paragraph">
                  <wp:posOffset>34925</wp:posOffset>
                </wp:positionV>
                <wp:extent cx="5160645" cy="0"/>
                <wp:effectExtent l="17780" t="9525" r="28575" b="28575"/>
                <wp:wrapNone/>
                <wp:docPr id="395" name="Straight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B9979" id="Straight Connector 395" o:spid="_x0000_s1026" style="position:absolute;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75pt" to="435.75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" strokecolor="#58595b" strokeweight=".48pt"/>
            </w:pict>
          </mc:Fallback>
        </mc:AlternateContent>
      </w:r>
    </w:p>
    <w:p w14:paraId="7D28A3D8" w14:textId="77777777" w:rsidR="00304945" w:rsidRDefault="00304945" w:rsidP="00304945">
      <w:pPr>
        <w:spacing w:line="278" w:lineRule="exact"/>
        <w:rPr>
          <w:rFonts w:eastAsia="Times New Roman"/>
        </w:rPr>
      </w:pPr>
    </w:p>
    <w:p w14:paraId="1B228DE2"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Layout</w:t>
      </w:r>
    </w:p>
    <w:p w14:paraId="17A9C6AF" w14:textId="77777777" w:rsidR="00304945" w:rsidRDefault="00304945" w:rsidP="00304945">
      <w:pPr>
        <w:spacing w:line="69" w:lineRule="exact"/>
        <w:rPr>
          <w:rFonts w:ascii="Arial" w:eastAsia="Arial" w:hAnsi="Arial"/>
          <w:b/>
          <w:sz w:val="23"/>
        </w:rPr>
      </w:pPr>
    </w:p>
    <w:p w14:paraId="6737E829"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Orientation (landscape or portrait)</w:t>
      </w:r>
    </w:p>
    <w:p w14:paraId="66D25CC3" w14:textId="77777777" w:rsidR="00304945" w:rsidRDefault="00304945" w:rsidP="00304945">
      <w:pPr>
        <w:spacing w:line="69" w:lineRule="exact"/>
        <w:rPr>
          <w:rFonts w:ascii="Arial" w:eastAsia="Arial" w:hAnsi="Arial"/>
          <w:b/>
          <w:sz w:val="23"/>
        </w:rPr>
      </w:pPr>
    </w:p>
    <w:p w14:paraId="2F3D85F3"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Reading path (left to right, top to bottom)</w:t>
      </w:r>
    </w:p>
    <w:p w14:paraId="66487E56" w14:textId="77777777" w:rsidR="00304945" w:rsidRDefault="00304945" w:rsidP="00304945">
      <w:pPr>
        <w:spacing w:line="71" w:lineRule="exact"/>
        <w:rPr>
          <w:rFonts w:ascii="Arial" w:eastAsia="Arial" w:hAnsi="Arial"/>
          <w:b/>
          <w:sz w:val="23"/>
        </w:rPr>
      </w:pPr>
    </w:p>
    <w:p w14:paraId="062398E4"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Placement of information</w:t>
      </w:r>
    </w:p>
    <w:p w14:paraId="1EAD08AB" w14:textId="77777777" w:rsidR="00304945" w:rsidRDefault="00304945" w:rsidP="00304945">
      <w:pPr>
        <w:spacing w:line="69" w:lineRule="exact"/>
        <w:rPr>
          <w:rFonts w:ascii="Arial" w:eastAsia="Arial" w:hAnsi="Arial"/>
          <w:b/>
          <w:sz w:val="23"/>
        </w:rPr>
      </w:pPr>
    </w:p>
    <w:p w14:paraId="6F32578B"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Spacing (including blank space)</w:t>
      </w:r>
    </w:p>
    <w:p w14:paraId="79555E03" w14:textId="77777777" w:rsidR="00304945" w:rsidRDefault="00304945" w:rsidP="00304945">
      <w:pPr>
        <w:spacing w:line="69" w:lineRule="exact"/>
        <w:rPr>
          <w:rFonts w:ascii="Arial" w:eastAsia="Arial" w:hAnsi="Arial"/>
          <w:b/>
          <w:sz w:val="23"/>
        </w:rPr>
      </w:pPr>
    </w:p>
    <w:p w14:paraId="5B04964B"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Graphics (limit text; images to illustrate content)</w:t>
      </w:r>
    </w:p>
    <w:p w14:paraId="5A06A92A" w14:textId="77777777" w:rsidR="00304945" w:rsidRDefault="00304945" w:rsidP="00304945">
      <w:pPr>
        <w:spacing w:line="69" w:lineRule="exact"/>
        <w:rPr>
          <w:rFonts w:ascii="Arial" w:eastAsia="Arial" w:hAnsi="Arial"/>
          <w:b/>
          <w:sz w:val="23"/>
        </w:rPr>
      </w:pPr>
    </w:p>
    <w:p w14:paraId="4C949C01"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r>
        <w:rPr>
          <w:rFonts w:ascii="Arial" w:eastAsia="Arial" w:hAnsi="Arial"/>
          <w:b/>
          <w:sz w:val="23"/>
        </w:rPr>
        <w:t xml:space="preserve">Font type &amp; size (plain, easy to read font. Size – title: </w:t>
      </w:r>
      <w:proofErr w:type="gramStart"/>
      <w:r>
        <w:rPr>
          <w:rFonts w:ascii="Arial" w:eastAsia="Arial" w:hAnsi="Arial"/>
          <w:b/>
          <w:sz w:val="23"/>
        </w:rPr>
        <w:t>72 point</w:t>
      </w:r>
      <w:proofErr w:type="gramEnd"/>
      <w:r>
        <w:rPr>
          <w:rFonts w:ascii="Arial" w:eastAsia="Arial" w:hAnsi="Arial"/>
          <w:b/>
          <w:sz w:val="23"/>
        </w:rPr>
        <w:t xml:space="preserve"> font; headings: 30</w:t>
      </w:r>
    </w:p>
    <w:p w14:paraId="7C31B3D7" w14:textId="77777777" w:rsidR="00304945" w:rsidRDefault="00304945" w:rsidP="00304945">
      <w:pPr>
        <w:spacing w:line="16" w:lineRule="exact"/>
        <w:rPr>
          <w:rFonts w:ascii="Arial" w:eastAsia="Arial" w:hAnsi="Arial"/>
          <w:b/>
          <w:sz w:val="23"/>
        </w:rPr>
      </w:pPr>
    </w:p>
    <w:p w14:paraId="19CD4B60" w14:textId="77777777" w:rsidR="00304945" w:rsidRDefault="00304945" w:rsidP="00304945">
      <w:pPr>
        <w:spacing w:line="0" w:lineRule="atLeast"/>
        <w:ind w:left="820"/>
        <w:rPr>
          <w:rFonts w:ascii="Arial" w:eastAsia="Arial" w:hAnsi="Arial"/>
          <w:b/>
          <w:sz w:val="23"/>
        </w:rPr>
      </w:pPr>
      <w:r>
        <w:rPr>
          <w:rFonts w:ascii="Arial" w:eastAsia="Arial" w:hAnsi="Arial"/>
          <w:b/>
          <w:sz w:val="23"/>
        </w:rPr>
        <w:t xml:space="preserve">point font; text: </w:t>
      </w:r>
      <w:proofErr w:type="gramStart"/>
      <w:r>
        <w:rPr>
          <w:rFonts w:ascii="Arial" w:eastAsia="Arial" w:hAnsi="Arial"/>
          <w:b/>
          <w:sz w:val="23"/>
        </w:rPr>
        <w:t>18 point</w:t>
      </w:r>
      <w:proofErr w:type="gramEnd"/>
      <w:r>
        <w:rPr>
          <w:rFonts w:ascii="Arial" w:eastAsia="Arial" w:hAnsi="Arial"/>
          <w:b/>
          <w:sz w:val="23"/>
        </w:rPr>
        <w:t xml:space="preserve"> font)</w:t>
      </w:r>
    </w:p>
    <w:p w14:paraId="73D1568C" w14:textId="77777777" w:rsidR="00304945" w:rsidRDefault="00304945" w:rsidP="00304945">
      <w:pPr>
        <w:spacing w:line="69" w:lineRule="exact"/>
        <w:rPr>
          <w:rFonts w:ascii="Arial" w:eastAsia="Arial" w:hAnsi="Arial"/>
          <w:b/>
          <w:sz w:val="23"/>
        </w:rPr>
      </w:pPr>
    </w:p>
    <w:p w14:paraId="40F22D4C" w14:textId="77777777" w:rsidR="00304945" w:rsidRDefault="00304945" w:rsidP="00304945">
      <w:pPr>
        <w:numPr>
          <w:ilvl w:val="0"/>
          <w:numId w:val="59"/>
        </w:numPr>
        <w:tabs>
          <w:tab w:val="left" w:pos="820"/>
        </w:tabs>
        <w:spacing w:line="0" w:lineRule="atLeast"/>
        <w:ind w:left="820" w:hanging="183"/>
        <w:rPr>
          <w:rFonts w:ascii="Arial" w:eastAsia="Arial" w:hAnsi="Arial"/>
          <w:b/>
          <w:sz w:val="23"/>
        </w:rPr>
      </w:pPr>
      <w:proofErr w:type="spellStart"/>
      <w:r>
        <w:rPr>
          <w:rFonts w:ascii="Arial" w:eastAsia="Arial" w:hAnsi="Arial"/>
          <w:b/>
          <w:sz w:val="23"/>
        </w:rPr>
        <w:t>Colour</w:t>
      </w:r>
      <w:proofErr w:type="spellEnd"/>
      <w:r>
        <w:rPr>
          <w:rFonts w:ascii="Arial" w:eastAsia="Arial" w:hAnsi="Arial"/>
          <w:b/>
          <w:sz w:val="23"/>
        </w:rPr>
        <w:t xml:space="preserve"> (appropriate contrast between text and background)</w:t>
      </w:r>
    </w:p>
    <w:p w14:paraId="25C0A0F1" w14:textId="77777777" w:rsidR="00304945" w:rsidRDefault="00304945" w:rsidP="00304945">
      <w:pPr>
        <w:spacing w:line="200" w:lineRule="exact"/>
        <w:rPr>
          <w:rFonts w:eastAsia="Times New Roman"/>
        </w:rPr>
      </w:pPr>
    </w:p>
    <w:p w14:paraId="69EAF957" w14:textId="77777777" w:rsidR="00304945" w:rsidRDefault="00304945" w:rsidP="00304945">
      <w:pPr>
        <w:spacing w:line="200" w:lineRule="exact"/>
        <w:rPr>
          <w:rFonts w:eastAsia="Times New Roman"/>
        </w:rPr>
      </w:pPr>
    </w:p>
    <w:p w14:paraId="766C7CDB" w14:textId="77777777" w:rsidR="00304945" w:rsidRDefault="00304945" w:rsidP="00304945">
      <w:pPr>
        <w:spacing w:line="200" w:lineRule="exact"/>
        <w:rPr>
          <w:rFonts w:eastAsia="Times New Roman"/>
        </w:rPr>
      </w:pPr>
    </w:p>
    <w:p w14:paraId="3AFEE03C" w14:textId="77777777" w:rsidR="00304945" w:rsidRDefault="00304945" w:rsidP="00304945">
      <w:pPr>
        <w:spacing w:line="200" w:lineRule="exact"/>
        <w:rPr>
          <w:rFonts w:eastAsia="Times New Roman"/>
        </w:rPr>
      </w:pPr>
    </w:p>
    <w:p w14:paraId="5EED2F3E" w14:textId="77777777" w:rsidR="00304945" w:rsidRDefault="00304945" w:rsidP="00304945">
      <w:pPr>
        <w:spacing w:line="200" w:lineRule="exact"/>
        <w:rPr>
          <w:rFonts w:eastAsia="Times New Roman"/>
        </w:rPr>
      </w:pPr>
    </w:p>
    <w:p w14:paraId="4C3A485F" w14:textId="77777777" w:rsidR="00304945" w:rsidRDefault="00304945" w:rsidP="00304945">
      <w:pPr>
        <w:spacing w:line="204" w:lineRule="exact"/>
        <w:rPr>
          <w:rFonts w:eastAsia="Times New Roman"/>
        </w:rPr>
      </w:pPr>
    </w:p>
    <w:p w14:paraId="72F73F19"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19</w:t>
      </w:r>
    </w:p>
    <w:p w14:paraId="123C9314" w14:textId="4EC16FCE"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76352" behindDoc="1" locked="0" layoutInCell="1" allowOverlap="1" wp14:anchorId="7AB86EDC" wp14:editId="5548390C">
                <wp:simplePos x="0" y="0"/>
                <wp:positionH relativeFrom="column">
                  <wp:posOffset>4445</wp:posOffset>
                </wp:positionH>
                <wp:positionV relativeFrom="paragraph">
                  <wp:posOffset>457200</wp:posOffset>
                </wp:positionV>
                <wp:extent cx="5898515" cy="0"/>
                <wp:effectExtent l="17145" t="12700" r="27940" b="25400"/>
                <wp:wrapNone/>
                <wp:docPr id="394" name="Straight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878DFF" id="Straight Connector 394" o:spid="_x0000_s1026" style="position:absolute;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AfbJ6q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77376" behindDoc="1" locked="0" layoutInCell="1" allowOverlap="1" wp14:anchorId="1081F552" wp14:editId="13AFEAA9">
                <wp:simplePos x="0" y="0"/>
                <wp:positionH relativeFrom="column">
                  <wp:posOffset>10795</wp:posOffset>
                </wp:positionH>
                <wp:positionV relativeFrom="paragraph">
                  <wp:posOffset>450850</wp:posOffset>
                </wp:positionV>
                <wp:extent cx="0" cy="3316605"/>
                <wp:effectExtent l="10795" t="19050" r="27305" b="29845"/>
                <wp:wrapNone/>
                <wp:docPr id="393" name="Straight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48DE4" id="Straight Connector 393" o:spid="_x0000_s1026" style="position:absolute;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YUi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D9qNhS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78400" behindDoc="1" locked="0" layoutInCell="1" allowOverlap="1" wp14:anchorId="64AD06F4" wp14:editId="0B9438FF">
                <wp:simplePos x="0" y="0"/>
                <wp:positionH relativeFrom="column">
                  <wp:posOffset>5896610</wp:posOffset>
                </wp:positionH>
                <wp:positionV relativeFrom="paragraph">
                  <wp:posOffset>450850</wp:posOffset>
                </wp:positionV>
                <wp:extent cx="0" cy="3316605"/>
                <wp:effectExtent l="16510" t="19050" r="21590" b="29845"/>
                <wp:wrapNone/>
                <wp:docPr id="392" name="Straight Connector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B5E33" id="Straight Connector 392" o:spid="_x0000_s1026" style="position:absolute;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ME8ok0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79424" behindDoc="1" locked="0" layoutInCell="1" allowOverlap="1" wp14:anchorId="5CF0B95F" wp14:editId="331B2463">
                <wp:simplePos x="0" y="0"/>
                <wp:positionH relativeFrom="column">
                  <wp:posOffset>4445</wp:posOffset>
                </wp:positionH>
                <wp:positionV relativeFrom="paragraph">
                  <wp:posOffset>3761105</wp:posOffset>
                </wp:positionV>
                <wp:extent cx="5898515" cy="0"/>
                <wp:effectExtent l="17145" t="14605" r="27940" b="23495"/>
                <wp:wrapNone/>
                <wp:docPr id="391" name="Straight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531BC" id="Straight Connector 391" o:spid="_x0000_s1026" style="position:absolute;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" strokeweight=".96pt"/>
            </w:pict>
          </mc:Fallback>
        </mc:AlternateContent>
      </w:r>
    </w:p>
    <w:p w14:paraId="38E31672" w14:textId="77777777" w:rsidR="00304945" w:rsidRDefault="00304945" w:rsidP="00304945">
      <w:pPr>
        <w:spacing w:line="200" w:lineRule="exact"/>
        <w:rPr>
          <w:rFonts w:eastAsia="Times New Roman"/>
        </w:rPr>
      </w:pPr>
    </w:p>
    <w:p w14:paraId="7AE0E562" w14:textId="77777777" w:rsidR="00304945" w:rsidRDefault="00304945" w:rsidP="00304945">
      <w:pPr>
        <w:spacing w:line="200" w:lineRule="exact"/>
        <w:rPr>
          <w:rFonts w:eastAsia="Times New Roman"/>
        </w:rPr>
      </w:pPr>
    </w:p>
    <w:p w14:paraId="20CCD5DE" w14:textId="77777777" w:rsidR="00304945" w:rsidRDefault="00304945" w:rsidP="00304945">
      <w:pPr>
        <w:spacing w:line="200" w:lineRule="exact"/>
        <w:rPr>
          <w:rFonts w:eastAsia="Times New Roman"/>
        </w:rPr>
      </w:pPr>
    </w:p>
    <w:p w14:paraId="6D356376" w14:textId="77777777" w:rsidR="00304945" w:rsidRDefault="00304945" w:rsidP="00304945">
      <w:pPr>
        <w:spacing w:line="200" w:lineRule="exact"/>
        <w:rPr>
          <w:rFonts w:eastAsia="Times New Roman"/>
        </w:rPr>
      </w:pPr>
    </w:p>
    <w:p w14:paraId="3435A073" w14:textId="77777777" w:rsidR="00304945" w:rsidRDefault="00304945" w:rsidP="00304945">
      <w:pPr>
        <w:spacing w:line="331" w:lineRule="exact"/>
        <w:rPr>
          <w:rFonts w:eastAsia="Times New Roman"/>
        </w:rPr>
      </w:pPr>
    </w:p>
    <w:p w14:paraId="08593BEA"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POSTER BRIEF</w:t>
      </w:r>
    </w:p>
    <w:p w14:paraId="625C3535" w14:textId="08CEF956"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80448" behindDoc="1" locked="0" layoutInCell="1" allowOverlap="1" wp14:anchorId="1A045F96" wp14:editId="3E0960AF">
            <wp:simplePos x="0" y="0"/>
            <wp:positionH relativeFrom="column">
              <wp:posOffset>4606290</wp:posOffset>
            </wp:positionH>
            <wp:positionV relativeFrom="paragraph">
              <wp:posOffset>-221615</wp:posOffset>
            </wp:positionV>
            <wp:extent cx="935990" cy="201295"/>
            <wp:effectExtent l="0" t="0" r="3810" b="1905"/>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81472" behindDoc="1" locked="0" layoutInCell="1" allowOverlap="1" wp14:anchorId="34D3AA73" wp14:editId="63CED51F">
            <wp:simplePos x="0" y="0"/>
            <wp:positionH relativeFrom="column">
              <wp:posOffset>4606290</wp:posOffset>
            </wp:positionH>
            <wp:positionV relativeFrom="paragraph">
              <wp:posOffset>-221615</wp:posOffset>
            </wp:positionV>
            <wp:extent cx="935990" cy="201295"/>
            <wp:effectExtent l="0" t="0" r="3810" b="1905"/>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82496" behindDoc="1" locked="0" layoutInCell="1" allowOverlap="1" wp14:anchorId="373ED705" wp14:editId="599383BD">
                <wp:simplePos x="0" y="0"/>
                <wp:positionH relativeFrom="column">
                  <wp:posOffset>373380</wp:posOffset>
                </wp:positionH>
                <wp:positionV relativeFrom="paragraph">
                  <wp:posOffset>36830</wp:posOffset>
                </wp:positionV>
                <wp:extent cx="5160645" cy="0"/>
                <wp:effectExtent l="17780" t="11430" r="28575" b="26670"/>
                <wp:wrapNone/>
                <wp:docPr id="388" name="Straight Connector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32B1C" id="Straight Connector 388" o:spid="_x0000_s1026" style="position:absolute;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2.9pt" to="435.75pt,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" strokecolor="#58595b" strokeweight=".48pt"/>
            </w:pict>
          </mc:Fallback>
        </mc:AlternateContent>
      </w:r>
    </w:p>
    <w:p w14:paraId="06720AC0" w14:textId="77777777" w:rsidR="00304945" w:rsidRDefault="00304945" w:rsidP="00304945">
      <w:pPr>
        <w:spacing w:line="253" w:lineRule="exact"/>
        <w:rPr>
          <w:rFonts w:eastAsia="Times New Roman"/>
        </w:rPr>
      </w:pPr>
    </w:p>
    <w:p w14:paraId="601308B8" w14:textId="77777777" w:rsidR="00304945" w:rsidRDefault="00304945" w:rsidP="00304945">
      <w:pPr>
        <w:spacing w:line="0" w:lineRule="atLeast"/>
        <w:ind w:left="640"/>
        <w:rPr>
          <w:rFonts w:ascii="Arial" w:eastAsia="Arial" w:hAnsi="Arial"/>
          <w:b/>
          <w:sz w:val="22"/>
        </w:rPr>
      </w:pPr>
      <w:r>
        <w:rPr>
          <w:rFonts w:ascii="Arial" w:eastAsia="Arial" w:hAnsi="Arial"/>
          <w:b/>
          <w:sz w:val="22"/>
        </w:rPr>
        <w:t>Brief is the story you tell about your content and is usually about 10 minutes max</w:t>
      </w:r>
    </w:p>
    <w:p w14:paraId="554251AF" w14:textId="77777777" w:rsidR="00304945" w:rsidRDefault="00304945" w:rsidP="00304945">
      <w:pPr>
        <w:spacing w:line="35" w:lineRule="exact"/>
        <w:rPr>
          <w:rFonts w:eastAsia="Times New Roman"/>
        </w:rPr>
      </w:pPr>
    </w:p>
    <w:p w14:paraId="6C44946B" w14:textId="77777777" w:rsidR="00304945" w:rsidRDefault="00304945" w:rsidP="00304945">
      <w:pPr>
        <w:numPr>
          <w:ilvl w:val="0"/>
          <w:numId w:val="60"/>
        </w:numPr>
        <w:tabs>
          <w:tab w:val="left" w:pos="820"/>
        </w:tabs>
        <w:spacing w:line="0" w:lineRule="atLeast"/>
        <w:ind w:left="820" w:hanging="183"/>
        <w:rPr>
          <w:rFonts w:ascii="Arial" w:eastAsia="Arial" w:hAnsi="Arial"/>
          <w:b/>
          <w:sz w:val="22"/>
        </w:rPr>
      </w:pPr>
      <w:r>
        <w:rPr>
          <w:rFonts w:ascii="Arial" w:eastAsia="Arial" w:hAnsi="Arial"/>
          <w:b/>
          <w:sz w:val="22"/>
        </w:rPr>
        <w:t>Elevator pitch:</w:t>
      </w:r>
    </w:p>
    <w:p w14:paraId="1DFEB1A7" w14:textId="77777777" w:rsidR="00304945" w:rsidRDefault="00304945" w:rsidP="00304945">
      <w:pPr>
        <w:spacing w:line="37" w:lineRule="exact"/>
        <w:rPr>
          <w:rFonts w:ascii="Arial" w:eastAsia="Arial" w:hAnsi="Arial"/>
          <w:b/>
          <w:sz w:val="22"/>
        </w:rPr>
      </w:pPr>
    </w:p>
    <w:p w14:paraId="4EF212FB" w14:textId="77777777" w:rsidR="00304945" w:rsidRDefault="00304945" w:rsidP="00304945">
      <w:pPr>
        <w:numPr>
          <w:ilvl w:val="1"/>
          <w:numId w:val="60"/>
        </w:numPr>
        <w:tabs>
          <w:tab w:val="left" w:pos="1080"/>
        </w:tabs>
        <w:spacing w:line="0" w:lineRule="atLeast"/>
        <w:ind w:left="1080" w:hanging="172"/>
        <w:rPr>
          <w:rFonts w:ascii="Arial" w:eastAsia="Arial" w:hAnsi="Arial"/>
          <w:b/>
          <w:sz w:val="22"/>
        </w:rPr>
      </w:pPr>
      <w:r>
        <w:rPr>
          <w:rFonts w:ascii="Arial" w:eastAsia="Arial" w:hAnsi="Arial"/>
          <w:b/>
          <w:sz w:val="22"/>
        </w:rPr>
        <w:t>Research topic, results, importance of your research/project (the bigger picture)</w:t>
      </w:r>
    </w:p>
    <w:p w14:paraId="37CF13AE" w14:textId="77777777" w:rsidR="00304945" w:rsidRDefault="00304945" w:rsidP="00304945">
      <w:pPr>
        <w:spacing w:line="35" w:lineRule="exact"/>
        <w:rPr>
          <w:rFonts w:ascii="Arial" w:eastAsia="Arial" w:hAnsi="Arial"/>
          <w:b/>
          <w:sz w:val="22"/>
        </w:rPr>
      </w:pPr>
    </w:p>
    <w:p w14:paraId="1E32D4A7" w14:textId="77777777" w:rsidR="00304945" w:rsidRDefault="00304945" w:rsidP="00304945">
      <w:pPr>
        <w:numPr>
          <w:ilvl w:val="1"/>
          <w:numId w:val="60"/>
        </w:numPr>
        <w:tabs>
          <w:tab w:val="left" w:pos="1080"/>
        </w:tabs>
        <w:spacing w:line="0" w:lineRule="atLeast"/>
        <w:ind w:left="1080" w:hanging="172"/>
        <w:rPr>
          <w:rFonts w:ascii="Arial" w:eastAsia="Arial" w:hAnsi="Arial"/>
          <w:b/>
          <w:sz w:val="22"/>
        </w:rPr>
      </w:pPr>
      <w:r>
        <w:rPr>
          <w:rFonts w:ascii="Arial" w:eastAsia="Arial" w:hAnsi="Arial"/>
          <w:b/>
          <w:sz w:val="22"/>
        </w:rPr>
        <w:t>quick, enthusiastic introduction to draw viewers in</w:t>
      </w:r>
    </w:p>
    <w:p w14:paraId="1F14C75D" w14:textId="77777777" w:rsidR="00304945" w:rsidRDefault="00304945" w:rsidP="00304945">
      <w:pPr>
        <w:spacing w:line="37" w:lineRule="exact"/>
        <w:rPr>
          <w:rFonts w:ascii="Arial" w:eastAsia="Arial" w:hAnsi="Arial"/>
          <w:b/>
          <w:sz w:val="22"/>
        </w:rPr>
      </w:pPr>
    </w:p>
    <w:p w14:paraId="7B30F334" w14:textId="77777777" w:rsidR="00304945" w:rsidRDefault="00304945" w:rsidP="00304945">
      <w:pPr>
        <w:numPr>
          <w:ilvl w:val="0"/>
          <w:numId w:val="60"/>
        </w:numPr>
        <w:tabs>
          <w:tab w:val="left" w:pos="820"/>
        </w:tabs>
        <w:spacing w:line="0" w:lineRule="atLeast"/>
        <w:ind w:left="820" w:hanging="183"/>
        <w:rPr>
          <w:rFonts w:ascii="Arial" w:eastAsia="Arial" w:hAnsi="Arial"/>
          <w:b/>
          <w:sz w:val="22"/>
        </w:rPr>
      </w:pPr>
      <w:r>
        <w:rPr>
          <w:rFonts w:ascii="Arial" w:eastAsia="Arial" w:hAnsi="Arial"/>
          <w:b/>
          <w:sz w:val="22"/>
        </w:rPr>
        <w:t>Your story:</w:t>
      </w:r>
    </w:p>
    <w:p w14:paraId="1FEF097A" w14:textId="77777777" w:rsidR="00304945" w:rsidRDefault="00304945" w:rsidP="00304945">
      <w:pPr>
        <w:spacing w:line="37" w:lineRule="exact"/>
        <w:rPr>
          <w:rFonts w:ascii="Arial" w:eastAsia="Arial" w:hAnsi="Arial"/>
          <w:b/>
          <w:sz w:val="22"/>
        </w:rPr>
      </w:pPr>
    </w:p>
    <w:p w14:paraId="304B6344" w14:textId="77777777" w:rsidR="00304945" w:rsidRDefault="00304945" w:rsidP="00304945">
      <w:pPr>
        <w:numPr>
          <w:ilvl w:val="1"/>
          <w:numId w:val="60"/>
        </w:numPr>
        <w:tabs>
          <w:tab w:val="left" w:pos="1080"/>
        </w:tabs>
        <w:spacing w:line="0" w:lineRule="atLeast"/>
        <w:ind w:left="1080" w:hanging="172"/>
        <w:rPr>
          <w:rFonts w:ascii="Arial" w:eastAsia="Arial" w:hAnsi="Arial"/>
          <w:b/>
          <w:sz w:val="22"/>
        </w:rPr>
      </w:pPr>
      <w:r>
        <w:rPr>
          <w:rFonts w:ascii="Arial" w:eastAsia="Arial" w:hAnsi="Arial"/>
          <w:b/>
          <w:sz w:val="22"/>
        </w:rPr>
        <w:t>Focus on “why?” and “how?”, e.g.:</w:t>
      </w:r>
    </w:p>
    <w:p w14:paraId="572BE84A" w14:textId="77777777" w:rsidR="00304945" w:rsidRDefault="00304945" w:rsidP="00304945">
      <w:pPr>
        <w:spacing w:line="35" w:lineRule="exact"/>
        <w:rPr>
          <w:rFonts w:ascii="Arial" w:eastAsia="Arial" w:hAnsi="Arial"/>
          <w:b/>
          <w:sz w:val="22"/>
        </w:rPr>
      </w:pPr>
    </w:p>
    <w:p w14:paraId="4A7B4EC0" w14:textId="77777777" w:rsidR="00304945" w:rsidRDefault="00304945" w:rsidP="00304945">
      <w:pPr>
        <w:spacing w:line="0" w:lineRule="atLeast"/>
        <w:ind w:left="1280"/>
        <w:rPr>
          <w:rFonts w:ascii="Arial" w:eastAsia="Arial" w:hAnsi="Arial"/>
          <w:b/>
          <w:sz w:val="22"/>
        </w:rPr>
      </w:pPr>
      <w:r>
        <w:rPr>
          <w:rFonts w:ascii="Arial" w:eastAsia="Arial" w:hAnsi="Arial"/>
          <w:b/>
          <w:sz w:val="22"/>
        </w:rPr>
        <w:t>Why did you choose this topic / what’s the relevance?</w:t>
      </w:r>
    </w:p>
    <w:p w14:paraId="7788FCDB" w14:textId="77777777" w:rsidR="00304945" w:rsidRDefault="00304945" w:rsidP="00304945">
      <w:pPr>
        <w:spacing w:line="37" w:lineRule="exact"/>
        <w:rPr>
          <w:rFonts w:ascii="Arial" w:eastAsia="Arial" w:hAnsi="Arial"/>
          <w:b/>
          <w:sz w:val="22"/>
        </w:rPr>
      </w:pPr>
    </w:p>
    <w:p w14:paraId="5D5946FB" w14:textId="77777777" w:rsidR="00304945" w:rsidRDefault="00304945" w:rsidP="00304945">
      <w:pPr>
        <w:spacing w:line="0" w:lineRule="atLeast"/>
        <w:ind w:left="1280"/>
        <w:rPr>
          <w:rFonts w:ascii="Arial" w:eastAsia="Arial" w:hAnsi="Arial"/>
          <w:b/>
          <w:sz w:val="22"/>
        </w:rPr>
      </w:pPr>
      <w:r>
        <w:rPr>
          <w:rFonts w:ascii="Arial" w:eastAsia="Arial" w:hAnsi="Arial"/>
          <w:b/>
          <w:sz w:val="22"/>
        </w:rPr>
        <w:t>How did you decide on your research / project question?</w:t>
      </w:r>
    </w:p>
    <w:p w14:paraId="4504FAE7" w14:textId="77777777" w:rsidR="00304945" w:rsidRDefault="00304945" w:rsidP="00304945">
      <w:pPr>
        <w:spacing w:line="35" w:lineRule="exact"/>
        <w:rPr>
          <w:rFonts w:ascii="Arial" w:eastAsia="Arial" w:hAnsi="Arial"/>
          <w:b/>
          <w:sz w:val="22"/>
        </w:rPr>
      </w:pPr>
    </w:p>
    <w:p w14:paraId="6B1A4316" w14:textId="77777777" w:rsidR="00304945" w:rsidRDefault="00304945" w:rsidP="00304945">
      <w:pPr>
        <w:spacing w:line="356" w:lineRule="auto"/>
        <w:ind w:left="1460" w:right="1860"/>
        <w:rPr>
          <w:rFonts w:ascii="Arial" w:eastAsia="Arial" w:hAnsi="Arial"/>
          <w:b/>
          <w:sz w:val="17"/>
        </w:rPr>
      </w:pPr>
      <w:r>
        <w:rPr>
          <w:rFonts w:ascii="Arial" w:eastAsia="Arial" w:hAnsi="Arial"/>
          <w:b/>
          <w:sz w:val="17"/>
        </w:rPr>
        <w:t>How did you reach your results and how did this lead to your conclusions? Why do you think certain future research needs to be done?</w:t>
      </w:r>
    </w:p>
    <w:p w14:paraId="698C94A8" w14:textId="77777777" w:rsidR="00304945" w:rsidRDefault="00304945" w:rsidP="00304945">
      <w:pPr>
        <w:numPr>
          <w:ilvl w:val="1"/>
          <w:numId w:val="60"/>
        </w:numPr>
        <w:tabs>
          <w:tab w:val="left" w:pos="1099"/>
        </w:tabs>
        <w:spacing w:line="237" w:lineRule="auto"/>
        <w:ind w:left="1100" w:right="1440" w:hanging="192"/>
        <w:rPr>
          <w:rFonts w:ascii="Arial" w:eastAsia="Arial" w:hAnsi="Arial"/>
          <w:b/>
          <w:sz w:val="22"/>
        </w:rPr>
      </w:pPr>
      <w:r>
        <w:rPr>
          <w:rFonts w:ascii="Arial" w:eastAsia="Arial" w:hAnsi="Arial"/>
          <w:b/>
          <w:sz w:val="22"/>
        </w:rPr>
        <w:t>Connect your story to your poster but to not state what the viewer can read on the poster</w:t>
      </w:r>
    </w:p>
    <w:p w14:paraId="512FE000" w14:textId="77777777" w:rsidR="00304945" w:rsidRDefault="00304945" w:rsidP="00304945">
      <w:pPr>
        <w:spacing w:line="25" w:lineRule="exact"/>
        <w:rPr>
          <w:rFonts w:ascii="Arial" w:eastAsia="Arial" w:hAnsi="Arial"/>
          <w:b/>
          <w:sz w:val="22"/>
        </w:rPr>
      </w:pPr>
    </w:p>
    <w:p w14:paraId="34B13A37" w14:textId="77777777" w:rsidR="00304945" w:rsidRDefault="00304945" w:rsidP="00304945">
      <w:pPr>
        <w:numPr>
          <w:ilvl w:val="0"/>
          <w:numId w:val="60"/>
        </w:numPr>
        <w:tabs>
          <w:tab w:val="left" w:pos="820"/>
        </w:tabs>
        <w:spacing w:line="0" w:lineRule="atLeast"/>
        <w:ind w:left="820" w:hanging="183"/>
        <w:rPr>
          <w:rFonts w:ascii="Arial" w:eastAsia="Arial" w:hAnsi="Arial"/>
          <w:b/>
          <w:sz w:val="22"/>
        </w:rPr>
      </w:pPr>
      <w:r>
        <w:rPr>
          <w:rFonts w:ascii="Arial" w:eastAsia="Arial" w:hAnsi="Arial"/>
          <w:b/>
          <w:sz w:val="22"/>
        </w:rPr>
        <w:t>Audience questions: be prepared to engage with your viewers</w:t>
      </w:r>
    </w:p>
    <w:p w14:paraId="0E131E22" w14:textId="77777777" w:rsidR="00304945" w:rsidRDefault="00304945" w:rsidP="00304945">
      <w:pPr>
        <w:spacing w:line="200" w:lineRule="exact"/>
        <w:rPr>
          <w:rFonts w:eastAsia="Times New Roman"/>
        </w:rPr>
      </w:pPr>
    </w:p>
    <w:p w14:paraId="0E77C324" w14:textId="77777777" w:rsidR="00304945" w:rsidRDefault="00304945" w:rsidP="00304945">
      <w:pPr>
        <w:spacing w:line="243" w:lineRule="exact"/>
        <w:rPr>
          <w:rFonts w:eastAsia="Times New Roman"/>
        </w:rPr>
      </w:pPr>
    </w:p>
    <w:p w14:paraId="2385E5D1"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20</w:t>
      </w:r>
    </w:p>
    <w:p w14:paraId="62CE3D11"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1D09B395" w14:textId="77777777" w:rsidR="00304945" w:rsidRDefault="00304945" w:rsidP="00304945">
      <w:pPr>
        <w:spacing w:line="200" w:lineRule="exact"/>
        <w:rPr>
          <w:rFonts w:eastAsia="Times New Roman"/>
        </w:rPr>
      </w:pPr>
    </w:p>
    <w:p w14:paraId="183B1F04" w14:textId="77777777" w:rsidR="00304945" w:rsidRDefault="00304945" w:rsidP="00304945">
      <w:pPr>
        <w:spacing w:line="200" w:lineRule="exact"/>
        <w:rPr>
          <w:rFonts w:eastAsia="Times New Roman"/>
        </w:rPr>
      </w:pPr>
    </w:p>
    <w:p w14:paraId="2F21A5A9" w14:textId="77777777" w:rsidR="00304945" w:rsidRDefault="00304945" w:rsidP="00304945">
      <w:pPr>
        <w:spacing w:line="366" w:lineRule="exact"/>
        <w:rPr>
          <w:rFonts w:eastAsia="Times New Roman"/>
        </w:rPr>
      </w:pPr>
    </w:p>
    <w:p w14:paraId="38DD09A1" w14:textId="77777777" w:rsidR="00304945" w:rsidRDefault="00304945" w:rsidP="00304945">
      <w:pPr>
        <w:spacing w:line="0" w:lineRule="atLeast"/>
        <w:ind w:left="9660"/>
        <w:rPr>
          <w:rFonts w:ascii="Arial" w:eastAsia="Arial" w:hAnsi="Arial"/>
          <w:b/>
          <w:sz w:val="21"/>
        </w:rPr>
      </w:pPr>
      <w:r>
        <w:rPr>
          <w:rFonts w:ascii="Arial" w:eastAsia="Arial" w:hAnsi="Arial"/>
          <w:b/>
          <w:sz w:val="21"/>
        </w:rPr>
        <w:t>10</w:t>
      </w:r>
    </w:p>
    <w:p w14:paraId="12C73909" w14:textId="77777777" w:rsidR="00304945" w:rsidRDefault="00304945" w:rsidP="00304945">
      <w:pPr>
        <w:spacing w:line="0" w:lineRule="atLeast"/>
        <w:ind w:left="966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7FE3D60C" w14:textId="77777777" w:rsidR="00304945" w:rsidRDefault="00304945" w:rsidP="00304945">
      <w:pPr>
        <w:spacing w:line="0" w:lineRule="atLeast"/>
        <w:jc w:val="right"/>
        <w:rPr>
          <w:rFonts w:ascii="Arial" w:eastAsia="Arial" w:hAnsi="Arial"/>
          <w:b/>
        </w:rPr>
      </w:pPr>
      <w:bookmarkStart w:id="11" w:name="page11"/>
      <w:bookmarkEnd w:id="11"/>
      <w:r>
        <w:rPr>
          <w:rFonts w:ascii="Arial" w:eastAsia="Arial" w:hAnsi="Arial"/>
          <w:b/>
        </w:rPr>
        <w:lastRenderedPageBreak/>
        <w:t>18/09/2020</w:t>
      </w:r>
    </w:p>
    <w:p w14:paraId="62978B02" w14:textId="7FADBCEB" w:rsidR="00304945" w:rsidRDefault="00304945" w:rsidP="00304945">
      <w:pPr>
        <w:spacing w:line="20" w:lineRule="exact"/>
        <w:rPr>
          <w:rFonts w:eastAsia="Times New Roman"/>
        </w:rPr>
      </w:pPr>
      <w:r>
        <w:rPr>
          <w:rFonts w:ascii="Arial" w:eastAsia="Arial" w:hAnsi="Arial"/>
          <w:b/>
          <w:noProof/>
        </w:rPr>
        <mc:AlternateContent>
          <mc:Choice Requires="wps">
            <w:drawing>
              <wp:anchor distT="0" distB="0" distL="114300" distR="114300" simplePos="0" relativeHeight="251883520" behindDoc="1" locked="0" layoutInCell="1" allowOverlap="1" wp14:anchorId="00CB9B1C" wp14:editId="2603ED27">
                <wp:simplePos x="0" y="0"/>
                <wp:positionH relativeFrom="column">
                  <wp:posOffset>4445</wp:posOffset>
                </wp:positionH>
                <wp:positionV relativeFrom="paragraph">
                  <wp:posOffset>711835</wp:posOffset>
                </wp:positionV>
                <wp:extent cx="5898515" cy="0"/>
                <wp:effectExtent l="17145" t="13335" r="27940" b="24765"/>
                <wp:wrapNone/>
                <wp:docPr id="387" name="Straight Connector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F7F743" id="Straight Connector 387" o:spid="_x0000_s1026" style="position:absolute;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" strokeweight=".96pt"/>
            </w:pict>
          </mc:Fallback>
        </mc:AlternateContent>
      </w:r>
      <w:r>
        <w:rPr>
          <w:rFonts w:ascii="Arial" w:eastAsia="Arial" w:hAnsi="Arial"/>
          <w:b/>
          <w:noProof/>
        </w:rPr>
        <mc:AlternateContent>
          <mc:Choice Requires="wps">
            <w:drawing>
              <wp:anchor distT="0" distB="0" distL="114300" distR="114300" simplePos="0" relativeHeight="251884544" behindDoc="1" locked="0" layoutInCell="1" allowOverlap="1" wp14:anchorId="1E0A2ECE" wp14:editId="52AC287F">
                <wp:simplePos x="0" y="0"/>
                <wp:positionH relativeFrom="column">
                  <wp:posOffset>10795</wp:posOffset>
                </wp:positionH>
                <wp:positionV relativeFrom="paragraph">
                  <wp:posOffset>705485</wp:posOffset>
                </wp:positionV>
                <wp:extent cx="0" cy="3316605"/>
                <wp:effectExtent l="10795" t="6985" r="27305" b="29210"/>
                <wp:wrapNone/>
                <wp:docPr id="386" name="Straight Connector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57DFB" id="Straight Connector 386" o:spid="_x0000_s1026" style="position:absolute;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Aiajgf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885568" behindDoc="1" locked="0" layoutInCell="1" allowOverlap="1" wp14:anchorId="07B26012" wp14:editId="2CBA67A3">
                <wp:simplePos x="0" y="0"/>
                <wp:positionH relativeFrom="column">
                  <wp:posOffset>5896610</wp:posOffset>
                </wp:positionH>
                <wp:positionV relativeFrom="paragraph">
                  <wp:posOffset>705485</wp:posOffset>
                </wp:positionV>
                <wp:extent cx="0" cy="3316605"/>
                <wp:effectExtent l="16510" t="6985" r="21590" b="29210"/>
                <wp:wrapNone/>
                <wp:docPr id="385" name="Straight Connector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54DFE2" id="Straight Connector 385" o:spid="_x0000_s1026" style="position:absolute;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" strokeweight=".96pt"/>
            </w:pict>
          </mc:Fallback>
        </mc:AlternateContent>
      </w:r>
      <w:r>
        <w:rPr>
          <w:rFonts w:ascii="Arial" w:eastAsia="Arial" w:hAnsi="Arial"/>
          <w:b/>
          <w:noProof/>
        </w:rPr>
        <mc:AlternateContent>
          <mc:Choice Requires="wps">
            <w:drawing>
              <wp:anchor distT="0" distB="0" distL="114300" distR="114300" simplePos="0" relativeHeight="251886592" behindDoc="1" locked="0" layoutInCell="1" allowOverlap="1" wp14:anchorId="611C393D" wp14:editId="06C9A55C">
                <wp:simplePos x="0" y="0"/>
                <wp:positionH relativeFrom="column">
                  <wp:posOffset>4445</wp:posOffset>
                </wp:positionH>
                <wp:positionV relativeFrom="paragraph">
                  <wp:posOffset>4015740</wp:posOffset>
                </wp:positionV>
                <wp:extent cx="5898515" cy="0"/>
                <wp:effectExtent l="17145" t="15240" r="27940" b="22860"/>
                <wp:wrapNone/>
                <wp:docPr id="384" name="Straight Connector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8EFCF3" id="Straight Connector 384" o:spid="_x0000_s1026" style="position:absolute;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Axq7oUqAgAAVAQAAA4AAAAAAAAAAAAAAAAALAIAAGRycy9lMm9E&#10;b2MueG1sUEsBAi0AFAAGAAgAAAAhANwvJWzdAAAACAEAAA8AAAAAAAAAAAAAAAAAggQAAGRycy9k&#10;b3ducmV2LnhtbFBLBQYAAAAABAAEAPMAAACMBQAAAAA=&#10;" strokeweight=".96pt"/>
            </w:pict>
          </mc:Fallback>
        </mc:AlternateContent>
      </w:r>
    </w:p>
    <w:p w14:paraId="6ABCC748" w14:textId="77777777" w:rsidR="00304945" w:rsidRDefault="00304945" w:rsidP="00304945">
      <w:pPr>
        <w:spacing w:line="200" w:lineRule="exact"/>
        <w:rPr>
          <w:rFonts w:eastAsia="Times New Roman"/>
        </w:rPr>
      </w:pPr>
    </w:p>
    <w:p w14:paraId="67360326" w14:textId="77777777" w:rsidR="00304945" w:rsidRDefault="00304945" w:rsidP="00304945">
      <w:pPr>
        <w:spacing w:line="200" w:lineRule="exact"/>
        <w:rPr>
          <w:rFonts w:eastAsia="Times New Roman"/>
        </w:rPr>
      </w:pPr>
    </w:p>
    <w:p w14:paraId="1E23BB86" w14:textId="77777777" w:rsidR="00304945" w:rsidRDefault="00304945" w:rsidP="00304945">
      <w:pPr>
        <w:spacing w:line="200" w:lineRule="exact"/>
        <w:rPr>
          <w:rFonts w:eastAsia="Times New Roman"/>
        </w:rPr>
      </w:pPr>
    </w:p>
    <w:p w14:paraId="5BDDBAAD" w14:textId="77777777" w:rsidR="00304945" w:rsidRDefault="00304945" w:rsidP="00304945">
      <w:pPr>
        <w:spacing w:line="200" w:lineRule="exact"/>
        <w:rPr>
          <w:rFonts w:eastAsia="Times New Roman"/>
        </w:rPr>
      </w:pPr>
    </w:p>
    <w:p w14:paraId="644F651F" w14:textId="77777777" w:rsidR="00304945" w:rsidRDefault="00304945" w:rsidP="00304945">
      <w:pPr>
        <w:spacing w:line="200" w:lineRule="exact"/>
        <w:rPr>
          <w:rFonts w:eastAsia="Times New Roman"/>
        </w:rPr>
      </w:pPr>
    </w:p>
    <w:p w14:paraId="54E75424" w14:textId="77777777" w:rsidR="00304945" w:rsidRDefault="00304945" w:rsidP="00304945">
      <w:pPr>
        <w:spacing w:line="200" w:lineRule="exact"/>
        <w:rPr>
          <w:rFonts w:eastAsia="Times New Roman"/>
        </w:rPr>
      </w:pPr>
    </w:p>
    <w:p w14:paraId="4993C8E9" w14:textId="77777777" w:rsidR="00304945" w:rsidRDefault="00304945" w:rsidP="00304945">
      <w:pPr>
        <w:spacing w:line="389" w:lineRule="exact"/>
        <w:rPr>
          <w:rFonts w:eastAsia="Times New Roman"/>
        </w:rPr>
      </w:pPr>
    </w:p>
    <w:p w14:paraId="458F78B2" w14:textId="77777777" w:rsidR="00304945" w:rsidRDefault="00304945" w:rsidP="00304945">
      <w:pPr>
        <w:spacing w:line="0" w:lineRule="atLeast"/>
        <w:ind w:right="2640"/>
        <w:jc w:val="center"/>
        <w:rPr>
          <w:rFonts w:ascii="Arial" w:eastAsia="Arial" w:hAnsi="Arial"/>
          <w:b/>
          <w:color w:val="00A9CE"/>
          <w:sz w:val="40"/>
        </w:rPr>
      </w:pPr>
      <w:r>
        <w:rPr>
          <w:rFonts w:ascii="Arial" w:eastAsia="Arial" w:hAnsi="Arial"/>
          <w:b/>
          <w:color w:val="00A9CE"/>
          <w:sz w:val="40"/>
        </w:rPr>
        <w:t>PRESENTATIONS: BODY LANGUAGE</w:t>
      </w:r>
    </w:p>
    <w:p w14:paraId="2C162DA4" w14:textId="670756BE" w:rsidR="00304945" w:rsidRDefault="00304945" w:rsidP="00304945">
      <w:pPr>
        <w:spacing w:line="20" w:lineRule="exact"/>
        <w:rPr>
          <w:rFonts w:eastAsia="Times New Roman"/>
        </w:rPr>
      </w:pPr>
      <w:r>
        <w:rPr>
          <w:rFonts w:ascii="Arial" w:eastAsia="Arial" w:hAnsi="Arial"/>
          <w:b/>
          <w:noProof/>
          <w:color w:val="00A9CE"/>
          <w:sz w:val="40"/>
        </w:rPr>
        <w:drawing>
          <wp:anchor distT="0" distB="0" distL="114300" distR="114300" simplePos="0" relativeHeight="251887616" behindDoc="1" locked="0" layoutInCell="1" allowOverlap="1" wp14:anchorId="12CCBF2E" wp14:editId="3813B4AE">
            <wp:simplePos x="0" y="0"/>
            <wp:positionH relativeFrom="column">
              <wp:posOffset>4606290</wp:posOffset>
            </wp:positionH>
            <wp:positionV relativeFrom="paragraph">
              <wp:posOffset>-250825</wp:posOffset>
            </wp:positionV>
            <wp:extent cx="935990" cy="201295"/>
            <wp:effectExtent l="0" t="0" r="3810" b="1905"/>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0"/>
        </w:rPr>
        <w:drawing>
          <wp:anchor distT="0" distB="0" distL="114300" distR="114300" simplePos="0" relativeHeight="251888640" behindDoc="1" locked="0" layoutInCell="1" allowOverlap="1" wp14:anchorId="53CEF39E" wp14:editId="71EE87C9">
            <wp:simplePos x="0" y="0"/>
            <wp:positionH relativeFrom="column">
              <wp:posOffset>4606290</wp:posOffset>
            </wp:positionH>
            <wp:positionV relativeFrom="paragraph">
              <wp:posOffset>-250825</wp:posOffset>
            </wp:positionV>
            <wp:extent cx="935990" cy="201295"/>
            <wp:effectExtent l="0" t="0" r="3810" b="1905"/>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0"/>
        </w:rPr>
        <mc:AlternateContent>
          <mc:Choice Requires="wps">
            <w:drawing>
              <wp:anchor distT="0" distB="0" distL="114300" distR="114300" simplePos="0" relativeHeight="251889664" behindDoc="1" locked="0" layoutInCell="1" allowOverlap="1" wp14:anchorId="4564DF2C" wp14:editId="59A7F1EB">
                <wp:simplePos x="0" y="0"/>
                <wp:positionH relativeFrom="column">
                  <wp:posOffset>373380</wp:posOffset>
                </wp:positionH>
                <wp:positionV relativeFrom="paragraph">
                  <wp:posOffset>7620</wp:posOffset>
                </wp:positionV>
                <wp:extent cx="5160645" cy="0"/>
                <wp:effectExtent l="17780" t="7620" r="28575" b="30480"/>
                <wp:wrapNone/>
                <wp:docPr id="363" name="Straight Connector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C60BF5" id="Straight Connector 363" o:spid="_x0000_s1026" style="position:absolute;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6pt" to="435.75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" strokecolor="#58595b" strokeweight=".48pt"/>
            </w:pict>
          </mc:Fallback>
        </mc:AlternateContent>
      </w:r>
    </w:p>
    <w:p w14:paraId="69E1B269" w14:textId="77777777" w:rsidR="00304945" w:rsidRDefault="00304945" w:rsidP="00304945">
      <w:pPr>
        <w:spacing w:line="251" w:lineRule="exact"/>
        <w:rPr>
          <w:rFonts w:eastAsia="Times New Roman"/>
        </w:rPr>
      </w:pPr>
    </w:p>
    <w:p w14:paraId="12864B13" w14:textId="77777777" w:rsidR="00304945" w:rsidRDefault="00304945" w:rsidP="00304945">
      <w:pPr>
        <w:spacing w:line="0" w:lineRule="atLeast"/>
        <w:ind w:left="640"/>
        <w:rPr>
          <w:rFonts w:ascii="Arial" w:eastAsia="Arial" w:hAnsi="Arial"/>
          <w:b/>
          <w:sz w:val="23"/>
        </w:rPr>
      </w:pPr>
      <w:r>
        <w:rPr>
          <w:rFonts w:ascii="Arial" w:eastAsia="Arial" w:hAnsi="Arial"/>
          <w:b/>
          <w:sz w:val="23"/>
        </w:rPr>
        <w:t>Body language has a huge influence on your impact. Consider:</w:t>
      </w:r>
    </w:p>
    <w:p w14:paraId="44FAE514" w14:textId="77777777" w:rsidR="00304945" w:rsidRDefault="00304945" w:rsidP="00304945">
      <w:pPr>
        <w:spacing w:line="69" w:lineRule="exact"/>
        <w:rPr>
          <w:rFonts w:eastAsia="Times New Roman"/>
        </w:rPr>
      </w:pPr>
    </w:p>
    <w:p w14:paraId="68330D8D"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This is formal presentation, possibly with industry present</w:t>
      </w:r>
    </w:p>
    <w:p w14:paraId="099BB989" w14:textId="77777777" w:rsidR="00304945" w:rsidRDefault="00304945" w:rsidP="00304945">
      <w:pPr>
        <w:spacing w:line="69" w:lineRule="exact"/>
        <w:rPr>
          <w:rFonts w:ascii="Arial" w:eastAsia="Arial" w:hAnsi="Arial"/>
          <w:b/>
          <w:sz w:val="23"/>
        </w:rPr>
      </w:pPr>
    </w:p>
    <w:p w14:paraId="3629720B"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Dress up – business attire; maybe smart casual; your posture is important</w:t>
      </w:r>
    </w:p>
    <w:p w14:paraId="6F08EF74" w14:textId="77777777" w:rsidR="00304945" w:rsidRDefault="00304945" w:rsidP="00304945">
      <w:pPr>
        <w:spacing w:line="71" w:lineRule="exact"/>
        <w:rPr>
          <w:rFonts w:ascii="Arial" w:eastAsia="Arial" w:hAnsi="Arial"/>
          <w:b/>
          <w:sz w:val="23"/>
        </w:rPr>
      </w:pPr>
    </w:p>
    <w:p w14:paraId="44D71EB7"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Make eye contact</w:t>
      </w:r>
    </w:p>
    <w:p w14:paraId="0BC229C7" w14:textId="77777777" w:rsidR="00304945" w:rsidRDefault="00304945" w:rsidP="00304945">
      <w:pPr>
        <w:spacing w:line="69" w:lineRule="exact"/>
        <w:rPr>
          <w:rFonts w:ascii="Arial" w:eastAsia="Arial" w:hAnsi="Arial"/>
          <w:b/>
          <w:sz w:val="23"/>
        </w:rPr>
      </w:pPr>
    </w:p>
    <w:p w14:paraId="32C95BDC"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Pitch, tone, pace of your voice</w:t>
      </w:r>
    </w:p>
    <w:p w14:paraId="71D5D2F9" w14:textId="77777777" w:rsidR="00304945" w:rsidRDefault="00304945" w:rsidP="00304945">
      <w:pPr>
        <w:spacing w:line="69" w:lineRule="exact"/>
        <w:rPr>
          <w:rFonts w:ascii="Arial" w:eastAsia="Arial" w:hAnsi="Arial"/>
          <w:b/>
          <w:sz w:val="23"/>
        </w:rPr>
      </w:pPr>
    </w:p>
    <w:p w14:paraId="330B824F"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A lectern is usually not a good idea because it blocks your body</w:t>
      </w:r>
    </w:p>
    <w:p w14:paraId="5B92E13F" w14:textId="77777777" w:rsidR="00304945" w:rsidRDefault="00304945" w:rsidP="00304945">
      <w:pPr>
        <w:spacing w:line="69" w:lineRule="exact"/>
        <w:rPr>
          <w:rFonts w:ascii="Arial" w:eastAsia="Arial" w:hAnsi="Arial"/>
          <w:b/>
          <w:sz w:val="23"/>
        </w:rPr>
      </w:pPr>
    </w:p>
    <w:p w14:paraId="2CD811D8"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You can move about but don’t pace / rock back and forth</w:t>
      </w:r>
    </w:p>
    <w:p w14:paraId="78314AC8" w14:textId="77777777" w:rsidR="00304945" w:rsidRDefault="00304945" w:rsidP="00304945">
      <w:pPr>
        <w:spacing w:line="71" w:lineRule="exact"/>
        <w:rPr>
          <w:rFonts w:ascii="Arial" w:eastAsia="Arial" w:hAnsi="Arial"/>
          <w:b/>
          <w:sz w:val="23"/>
        </w:rPr>
      </w:pPr>
    </w:p>
    <w:p w14:paraId="160EC728"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 xml:space="preserve">You can use </w:t>
      </w:r>
      <w:proofErr w:type="spellStart"/>
      <w:r>
        <w:rPr>
          <w:rFonts w:ascii="Arial" w:eastAsia="Arial" w:hAnsi="Arial"/>
          <w:b/>
          <w:sz w:val="23"/>
        </w:rPr>
        <w:t>humour</w:t>
      </w:r>
      <w:proofErr w:type="spellEnd"/>
      <w:r>
        <w:rPr>
          <w:rFonts w:ascii="Arial" w:eastAsia="Arial" w:hAnsi="Arial"/>
          <w:b/>
          <w:sz w:val="23"/>
        </w:rPr>
        <w:t xml:space="preserve"> but beware of inappropriate jokes</w:t>
      </w:r>
    </w:p>
    <w:p w14:paraId="4FFAFD9B" w14:textId="77777777" w:rsidR="00304945" w:rsidRDefault="00304945" w:rsidP="00304945">
      <w:pPr>
        <w:spacing w:line="69" w:lineRule="exact"/>
        <w:rPr>
          <w:rFonts w:ascii="Arial" w:eastAsia="Arial" w:hAnsi="Arial"/>
          <w:b/>
          <w:sz w:val="23"/>
        </w:rPr>
      </w:pPr>
    </w:p>
    <w:p w14:paraId="6AE0065D"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Hands out of pockets</w:t>
      </w:r>
    </w:p>
    <w:p w14:paraId="2F60FC92" w14:textId="77777777" w:rsidR="00304945" w:rsidRDefault="00304945" w:rsidP="00304945">
      <w:pPr>
        <w:spacing w:line="69" w:lineRule="exact"/>
        <w:rPr>
          <w:rFonts w:ascii="Arial" w:eastAsia="Arial" w:hAnsi="Arial"/>
          <w:b/>
          <w:sz w:val="23"/>
        </w:rPr>
      </w:pPr>
    </w:p>
    <w:p w14:paraId="36C63E56"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Don’t fiddle with pens, notes, etc.</w:t>
      </w:r>
    </w:p>
    <w:p w14:paraId="6E524627" w14:textId="77777777" w:rsidR="00304945" w:rsidRDefault="00304945" w:rsidP="00304945">
      <w:pPr>
        <w:spacing w:line="71" w:lineRule="exact"/>
        <w:rPr>
          <w:rFonts w:ascii="Arial" w:eastAsia="Arial" w:hAnsi="Arial"/>
          <w:b/>
          <w:sz w:val="23"/>
        </w:rPr>
      </w:pPr>
    </w:p>
    <w:p w14:paraId="655A28FF" w14:textId="77777777" w:rsidR="00304945" w:rsidRDefault="00304945" w:rsidP="00304945">
      <w:pPr>
        <w:numPr>
          <w:ilvl w:val="0"/>
          <w:numId w:val="61"/>
        </w:numPr>
        <w:tabs>
          <w:tab w:val="left" w:pos="820"/>
        </w:tabs>
        <w:spacing w:line="0" w:lineRule="atLeast"/>
        <w:ind w:left="820" w:hanging="183"/>
        <w:rPr>
          <w:rFonts w:ascii="Arial" w:eastAsia="Arial" w:hAnsi="Arial"/>
          <w:b/>
          <w:sz w:val="23"/>
        </w:rPr>
      </w:pPr>
      <w:r>
        <w:rPr>
          <w:rFonts w:ascii="Arial" w:eastAsia="Arial" w:hAnsi="Arial"/>
          <w:b/>
          <w:sz w:val="23"/>
        </w:rPr>
        <w:t>Smile</w:t>
      </w:r>
    </w:p>
    <w:p w14:paraId="4EE3AEF4" w14:textId="60021D3C" w:rsidR="00304945" w:rsidRDefault="00304945" w:rsidP="00304945">
      <w:pPr>
        <w:spacing w:line="20" w:lineRule="exact"/>
        <w:rPr>
          <w:rFonts w:eastAsia="Times New Roman"/>
        </w:rPr>
      </w:pPr>
      <w:r>
        <w:rPr>
          <w:rFonts w:ascii="Arial" w:eastAsia="Arial" w:hAnsi="Arial"/>
          <w:b/>
          <w:noProof/>
          <w:sz w:val="23"/>
        </w:rPr>
        <w:drawing>
          <wp:anchor distT="0" distB="0" distL="114300" distR="114300" simplePos="0" relativeHeight="251890688" behindDoc="1" locked="0" layoutInCell="1" allowOverlap="1" wp14:anchorId="49D26E9B" wp14:editId="6199B002">
            <wp:simplePos x="0" y="0"/>
            <wp:positionH relativeFrom="column">
              <wp:posOffset>3469005</wp:posOffset>
            </wp:positionH>
            <wp:positionV relativeFrom="paragraph">
              <wp:posOffset>-589280</wp:posOffset>
            </wp:positionV>
            <wp:extent cx="2322830" cy="704215"/>
            <wp:effectExtent l="0" t="0" r="0" b="698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22830" cy="7042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3"/>
        </w:rPr>
        <w:drawing>
          <wp:anchor distT="0" distB="0" distL="114300" distR="114300" simplePos="0" relativeHeight="251891712" behindDoc="1" locked="0" layoutInCell="1" allowOverlap="1" wp14:anchorId="28E9FF0F" wp14:editId="60879F8A">
            <wp:simplePos x="0" y="0"/>
            <wp:positionH relativeFrom="column">
              <wp:posOffset>3469005</wp:posOffset>
            </wp:positionH>
            <wp:positionV relativeFrom="paragraph">
              <wp:posOffset>-589280</wp:posOffset>
            </wp:positionV>
            <wp:extent cx="2322830" cy="704215"/>
            <wp:effectExtent l="0" t="0" r="0" b="698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22830" cy="704215"/>
                    </a:xfrm>
                    <a:prstGeom prst="rect">
                      <a:avLst/>
                    </a:prstGeom>
                    <a:noFill/>
                  </pic:spPr>
                </pic:pic>
              </a:graphicData>
            </a:graphic>
            <wp14:sizeRelH relativeFrom="page">
              <wp14:pctWidth>0</wp14:pctWidth>
            </wp14:sizeRelH>
            <wp14:sizeRelV relativeFrom="page">
              <wp14:pctHeight>0</wp14:pctHeight>
            </wp14:sizeRelV>
          </wp:anchor>
        </w:drawing>
      </w:r>
    </w:p>
    <w:p w14:paraId="0FBBAB33" w14:textId="77777777" w:rsidR="00304945" w:rsidRDefault="00304945" w:rsidP="00304945">
      <w:pPr>
        <w:spacing w:line="200" w:lineRule="exact"/>
        <w:rPr>
          <w:rFonts w:eastAsia="Times New Roman"/>
        </w:rPr>
      </w:pPr>
    </w:p>
    <w:p w14:paraId="2DA36DDD" w14:textId="77777777" w:rsidR="00304945" w:rsidRDefault="00304945" w:rsidP="00304945">
      <w:pPr>
        <w:spacing w:line="242" w:lineRule="exact"/>
        <w:rPr>
          <w:rFonts w:eastAsia="Times New Roman"/>
        </w:rPr>
      </w:pPr>
    </w:p>
    <w:p w14:paraId="71BA82CF"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21</w:t>
      </w:r>
    </w:p>
    <w:p w14:paraId="1B394300" w14:textId="3A408171" w:rsidR="00304945" w:rsidRDefault="00304945" w:rsidP="00304945">
      <w:pPr>
        <w:spacing w:line="20" w:lineRule="exact"/>
        <w:rPr>
          <w:rFonts w:eastAsia="Times New Roman"/>
        </w:rPr>
      </w:pPr>
      <w:r>
        <w:rPr>
          <w:rFonts w:ascii="Arial" w:eastAsia="Arial" w:hAnsi="Arial"/>
          <w:b/>
          <w:noProof/>
          <w:color w:val="262626"/>
          <w:sz w:val="22"/>
        </w:rPr>
        <mc:AlternateContent>
          <mc:Choice Requires="wps">
            <w:drawing>
              <wp:anchor distT="0" distB="0" distL="114300" distR="114300" simplePos="0" relativeHeight="251892736" behindDoc="1" locked="0" layoutInCell="1" allowOverlap="1" wp14:anchorId="33EAB89E" wp14:editId="26CDA505">
                <wp:simplePos x="0" y="0"/>
                <wp:positionH relativeFrom="column">
                  <wp:posOffset>4445</wp:posOffset>
                </wp:positionH>
                <wp:positionV relativeFrom="paragraph">
                  <wp:posOffset>457200</wp:posOffset>
                </wp:positionV>
                <wp:extent cx="5898515" cy="0"/>
                <wp:effectExtent l="17145" t="12700" r="27940" b="25400"/>
                <wp:wrapNone/>
                <wp:docPr id="360" name="Straight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615CB" id="Straight Connector 360" o:spid="_x0000_s1026" style="position:absolute;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6pt" to="464.8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93760" behindDoc="1" locked="0" layoutInCell="1" allowOverlap="1" wp14:anchorId="4EB95AE4" wp14:editId="26E86CB3">
                <wp:simplePos x="0" y="0"/>
                <wp:positionH relativeFrom="column">
                  <wp:posOffset>10795</wp:posOffset>
                </wp:positionH>
                <wp:positionV relativeFrom="paragraph">
                  <wp:posOffset>450850</wp:posOffset>
                </wp:positionV>
                <wp:extent cx="0" cy="3316605"/>
                <wp:effectExtent l="10795" t="19050" r="27305" b="29845"/>
                <wp:wrapNone/>
                <wp:docPr id="359" name="Straight Connector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390E5" id="Straight Connector 359" o:spid="_x0000_s1026" style="position:absolute;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35.5pt" to=".85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94784" behindDoc="1" locked="0" layoutInCell="1" allowOverlap="1" wp14:anchorId="37E0C055" wp14:editId="7ECBA46B">
                <wp:simplePos x="0" y="0"/>
                <wp:positionH relativeFrom="column">
                  <wp:posOffset>5896610</wp:posOffset>
                </wp:positionH>
                <wp:positionV relativeFrom="paragraph">
                  <wp:posOffset>450850</wp:posOffset>
                </wp:positionV>
                <wp:extent cx="0" cy="3316605"/>
                <wp:effectExtent l="16510" t="19050" r="21590" b="29845"/>
                <wp:wrapNone/>
                <wp:docPr id="358" name="Straight Connector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5C530" id="Straight Connector 358" o:spid="_x0000_s1026" style="position:absolute;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35.5pt" to="464.3pt,29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" strokeweight=".96pt"/>
            </w:pict>
          </mc:Fallback>
        </mc:AlternateContent>
      </w:r>
      <w:r>
        <w:rPr>
          <w:rFonts w:ascii="Arial" w:eastAsia="Arial" w:hAnsi="Arial"/>
          <w:b/>
          <w:noProof/>
          <w:color w:val="262626"/>
          <w:sz w:val="22"/>
        </w:rPr>
        <mc:AlternateContent>
          <mc:Choice Requires="wps">
            <w:drawing>
              <wp:anchor distT="0" distB="0" distL="114300" distR="114300" simplePos="0" relativeHeight="251895808" behindDoc="1" locked="0" layoutInCell="1" allowOverlap="1" wp14:anchorId="443F5F1C" wp14:editId="73EDB736">
                <wp:simplePos x="0" y="0"/>
                <wp:positionH relativeFrom="column">
                  <wp:posOffset>4445</wp:posOffset>
                </wp:positionH>
                <wp:positionV relativeFrom="paragraph">
                  <wp:posOffset>3761105</wp:posOffset>
                </wp:positionV>
                <wp:extent cx="5898515" cy="0"/>
                <wp:effectExtent l="17145" t="14605" r="27940" b="23495"/>
                <wp:wrapNone/>
                <wp:docPr id="357" name="Straight Connector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9FB16" id="Straight Connector 357" o:spid="_x0000_s1026" style="position:absolute;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6.15pt" to="464.8pt,29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" strokeweight=".96pt"/>
            </w:pict>
          </mc:Fallback>
        </mc:AlternateContent>
      </w:r>
    </w:p>
    <w:p w14:paraId="7ECC1DF4" w14:textId="77777777" w:rsidR="00304945" w:rsidRDefault="00304945" w:rsidP="00304945">
      <w:pPr>
        <w:spacing w:line="200" w:lineRule="exact"/>
        <w:rPr>
          <w:rFonts w:eastAsia="Times New Roman"/>
        </w:rPr>
      </w:pPr>
    </w:p>
    <w:p w14:paraId="77A61A5D" w14:textId="77777777" w:rsidR="00304945" w:rsidRDefault="00304945" w:rsidP="00304945">
      <w:pPr>
        <w:spacing w:line="200" w:lineRule="exact"/>
        <w:rPr>
          <w:rFonts w:eastAsia="Times New Roman"/>
        </w:rPr>
      </w:pPr>
    </w:p>
    <w:p w14:paraId="3A4E6463" w14:textId="77777777" w:rsidR="00304945" w:rsidRDefault="00304945" w:rsidP="00304945">
      <w:pPr>
        <w:spacing w:line="200" w:lineRule="exact"/>
        <w:rPr>
          <w:rFonts w:eastAsia="Times New Roman"/>
        </w:rPr>
      </w:pPr>
    </w:p>
    <w:p w14:paraId="6C6DF484" w14:textId="77777777" w:rsidR="00304945" w:rsidRDefault="00304945" w:rsidP="00304945">
      <w:pPr>
        <w:spacing w:line="200" w:lineRule="exact"/>
        <w:rPr>
          <w:rFonts w:eastAsia="Times New Roman"/>
        </w:rPr>
      </w:pPr>
    </w:p>
    <w:p w14:paraId="514A61E4" w14:textId="77777777" w:rsidR="00304945" w:rsidRDefault="00304945" w:rsidP="00304945">
      <w:pPr>
        <w:spacing w:line="364" w:lineRule="exact"/>
        <w:rPr>
          <w:rFonts w:eastAsia="Times New Roman"/>
        </w:rPr>
      </w:pPr>
    </w:p>
    <w:p w14:paraId="2D9A3E12" w14:textId="77777777" w:rsidR="00304945" w:rsidRDefault="00304945" w:rsidP="00304945">
      <w:pPr>
        <w:spacing w:line="0" w:lineRule="atLeast"/>
        <w:ind w:left="640"/>
        <w:rPr>
          <w:rFonts w:ascii="Arial" w:eastAsia="Arial" w:hAnsi="Arial"/>
          <w:b/>
          <w:color w:val="00A9CE"/>
          <w:sz w:val="41"/>
        </w:rPr>
      </w:pPr>
      <w:r>
        <w:rPr>
          <w:rFonts w:ascii="Arial" w:eastAsia="Arial" w:hAnsi="Arial"/>
          <w:b/>
          <w:color w:val="00A9CE"/>
          <w:sz w:val="41"/>
        </w:rPr>
        <w:t>MANAGING NERVES</w:t>
      </w:r>
    </w:p>
    <w:p w14:paraId="114C1501" w14:textId="13F3D1AB" w:rsidR="00304945" w:rsidRDefault="00304945" w:rsidP="00304945">
      <w:pPr>
        <w:spacing w:line="20" w:lineRule="exact"/>
        <w:rPr>
          <w:rFonts w:eastAsia="Times New Roman"/>
        </w:rPr>
      </w:pPr>
      <w:r>
        <w:rPr>
          <w:rFonts w:ascii="Arial" w:eastAsia="Arial" w:hAnsi="Arial"/>
          <w:b/>
          <w:noProof/>
          <w:color w:val="00A9CE"/>
          <w:sz w:val="41"/>
        </w:rPr>
        <w:drawing>
          <wp:anchor distT="0" distB="0" distL="114300" distR="114300" simplePos="0" relativeHeight="251896832" behindDoc="1" locked="0" layoutInCell="1" allowOverlap="1" wp14:anchorId="4E309408" wp14:editId="6B90254C">
            <wp:simplePos x="0" y="0"/>
            <wp:positionH relativeFrom="column">
              <wp:posOffset>4606290</wp:posOffset>
            </wp:positionH>
            <wp:positionV relativeFrom="paragraph">
              <wp:posOffset>-242570</wp:posOffset>
            </wp:positionV>
            <wp:extent cx="935990" cy="201295"/>
            <wp:effectExtent l="0" t="0" r="3810" b="1905"/>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2">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w:drawing>
          <wp:anchor distT="0" distB="0" distL="114300" distR="114300" simplePos="0" relativeHeight="251897856" behindDoc="1" locked="0" layoutInCell="1" allowOverlap="1" wp14:anchorId="38ABCF19" wp14:editId="24849FBF">
            <wp:simplePos x="0" y="0"/>
            <wp:positionH relativeFrom="column">
              <wp:posOffset>4606290</wp:posOffset>
            </wp:positionH>
            <wp:positionV relativeFrom="paragraph">
              <wp:posOffset>-242570</wp:posOffset>
            </wp:positionV>
            <wp:extent cx="935990" cy="201295"/>
            <wp:effectExtent l="0" t="0" r="3810" b="1905"/>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5990" cy="201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A9CE"/>
          <w:sz w:val="41"/>
        </w:rPr>
        <mc:AlternateContent>
          <mc:Choice Requires="wps">
            <w:drawing>
              <wp:anchor distT="0" distB="0" distL="114300" distR="114300" simplePos="0" relativeHeight="251898880" behindDoc="1" locked="0" layoutInCell="1" allowOverlap="1" wp14:anchorId="3234C3E8" wp14:editId="2A65A443">
                <wp:simplePos x="0" y="0"/>
                <wp:positionH relativeFrom="column">
                  <wp:posOffset>373380</wp:posOffset>
                </wp:positionH>
                <wp:positionV relativeFrom="paragraph">
                  <wp:posOffset>15240</wp:posOffset>
                </wp:positionV>
                <wp:extent cx="5160645" cy="0"/>
                <wp:effectExtent l="17780" t="15240" r="28575" b="22860"/>
                <wp:wrapNone/>
                <wp:docPr id="354" name="Straight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0645" cy="0"/>
                        </a:xfrm>
                        <a:prstGeom prst="line">
                          <a:avLst/>
                        </a:prstGeom>
                        <a:noFill/>
                        <a:ln w="6096">
                          <a:solidFill>
                            <a:srgbClr val="58595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71D45" id="Straight Connector 354" o:spid="_x0000_s1026" style="position:absolute;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2pt" to="435.75pt,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" strokecolor="#58595b" strokeweight=".48pt"/>
            </w:pict>
          </mc:Fallback>
        </mc:AlternateContent>
      </w:r>
    </w:p>
    <w:p w14:paraId="2ECE8063" w14:textId="77777777" w:rsidR="00304945" w:rsidRDefault="00304945" w:rsidP="00304945">
      <w:pPr>
        <w:spacing w:line="215" w:lineRule="exact"/>
        <w:rPr>
          <w:rFonts w:eastAsia="Times New Roman"/>
        </w:rPr>
      </w:pPr>
    </w:p>
    <w:p w14:paraId="43201235" w14:textId="77777777" w:rsidR="00304945" w:rsidRDefault="00304945" w:rsidP="00304945">
      <w:pPr>
        <w:spacing w:line="243" w:lineRule="auto"/>
        <w:ind w:left="640" w:right="1280"/>
        <w:rPr>
          <w:rFonts w:ascii="Arial" w:eastAsia="Arial" w:hAnsi="Arial"/>
          <w:b/>
          <w:sz w:val="23"/>
        </w:rPr>
      </w:pPr>
      <w:r>
        <w:rPr>
          <w:rFonts w:ascii="Arial" w:eastAsia="Arial" w:hAnsi="Arial"/>
          <w:b/>
          <w:sz w:val="23"/>
        </w:rPr>
        <w:t>Nerves are normal but visible nerves can distract from your presentation / lessen the clarity / affect your impact</w:t>
      </w:r>
    </w:p>
    <w:p w14:paraId="40675697" w14:textId="70BBFE5A" w:rsidR="00304945" w:rsidRDefault="00304945" w:rsidP="00304945">
      <w:pPr>
        <w:spacing w:line="20" w:lineRule="exact"/>
        <w:rPr>
          <w:rFonts w:eastAsia="Times New Roman"/>
        </w:rPr>
      </w:pPr>
      <w:r>
        <w:rPr>
          <w:rFonts w:ascii="Arial" w:eastAsia="Arial" w:hAnsi="Arial"/>
          <w:b/>
          <w:noProof/>
          <w:sz w:val="23"/>
        </w:rPr>
        <w:drawing>
          <wp:anchor distT="0" distB="0" distL="114300" distR="114300" simplePos="0" relativeHeight="251899904" behindDoc="1" locked="0" layoutInCell="1" allowOverlap="1" wp14:anchorId="2D4C5C3F" wp14:editId="56575DF2">
            <wp:simplePos x="0" y="0"/>
            <wp:positionH relativeFrom="column">
              <wp:posOffset>4429125</wp:posOffset>
            </wp:positionH>
            <wp:positionV relativeFrom="paragraph">
              <wp:posOffset>-88900</wp:posOffset>
            </wp:positionV>
            <wp:extent cx="1078865" cy="928370"/>
            <wp:effectExtent l="0" t="0" r="0" b="1143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7">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078865" cy="9283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sz w:val="23"/>
        </w:rPr>
        <w:drawing>
          <wp:anchor distT="0" distB="0" distL="114300" distR="114300" simplePos="0" relativeHeight="251900928" behindDoc="1" locked="0" layoutInCell="1" allowOverlap="1" wp14:anchorId="657BA2DE" wp14:editId="00C45354">
            <wp:simplePos x="0" y="0"/>
            <wp:positionH relativeFrom="column">
              <wp:posOffset>4429125</wp:posOffset>
            </wp:positionH>
            <wp:positionV relativeFrom="paragraph">
              <wp:posOffset>-88900</wp:posOffset>
            </wp:positionV>
            <wp:extent cx="1078865" cy="928370"/>
            <wp:effectExtent l="0" t="0" r="0" b="1143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8865" cy="928370"/>
                    </a:xfrm>
                    <a:prstGeom prst="rect">
                      <a:avLst/>
                    </a:prstGeom>
                    <a:noFill/>
                  </pic:spPr>
                </pic:pic>
              </a:graphicData>
            </a:graphic>
            <wp14:sizeRelH relativeFrom="page">
              <wp14:pctWidth>0</wp14:pctWidth>
            </wp14:sizeRelH>
            <wp14:sizeRelV relativeFrom="page">
              <wp14:pctHeight>0</wp14:pctHeight>
            </wp14:sizeRelV>
          </wp:anchor>
        </w:drawing>
      </w:r>
    </w:p>
    <w:p w14:paraId="5771C8CE" w14:textId="77777777" w:rsidR="00304945" w:rsidRDefault="00304945" w:rsidP="00304945">
      <w:pPr>
        <w:spacing w:line="1" w:lineRule="exact"/>
        <w:rPr>
          <w:rFonts w:eastAsia="Times New Roman"/>
        </w:rPr>
      </w:pPr>
    </w:p>
    <w:p w14:paraId="43315A88" w14:textId="77777777" w:rsidR="00304945" w:rsidRDefault="00304945" w:rsidP="00304945">
      <w:pPr>
        <w:spacing w:line="0" w:lineRule="atLeast"/>
        <w:ind w:left="640"/>
        <w:rPr>
          <w:rFonts w:ascii="Arial" w:eastAsia="Arial" w:hAnsi="Arial"/>
          <w:b/>
          <w:sz w:val="23"/>
        </w:rPr>
      </w:pPr>
      <w:r>
        <w:rPr>
          <w:rFonts w:ascii="Arial" w:eastAsia="Arial" w:hAnsi="Arial"/>
          <w:b/>
          <w:sz w:val="23"/>
        </w:rPr>
        <w:t>Manage your nerves:</w:t>
      </w:r>
    </w:p>
    <w:p w14:paraId="576AE920" w14:textId="77777777" w:rsidR="00304945" w:rsidRDefault="00304945" w:rsidP="00304945">
      <w:pPr>
        <w:spacing w:line="43" w:lineRule="exact"/>
        <w:rPr>
          <w:rFonts w:eastAsia="Times New Roman"/>
        </w:rPr>
      </w:pPr>
    </w:p>
    <w:p w14:paraId="3B7E42AC" w14:textId="77777777" w:rsidR="00304945" w:rsidRDefault="00304945" w:rsidP="00304945">
      <w:pPr>
        <w:numPr>
          <w:ilvl w:val="0"/>
          <w:numId w:val="62"/>
        </w:numPr>
        <w:tabs>
          <w:tab w:val="left" w:pos="820"/>
        </w:tabs>
        <w:spacing w:line="0" w:lineRule="atLeast"/>
        <w:ind w:left="820" w:hanging="183"/>
        <w:rPr>
          <w:rFonts w:ascii="Arial" w:eastAsia="Arial" w:hAnsi="Arial"/>
          <w:b/>
          <w:sz w:val="23"/>
        </w:rPr>
      </w:pPr>
      <w:r>
        <w:rPr>
          <w:rFonts w:ascii="Arial" w:eastAsia="Arial" w:hAnsi="Arial"/>
          <w:b/>
          <w:sz w:val="23"/>
        </w:rPr>
        <w:t>Exercise / stretch / breathe deeply before your presentation</w:t>
      </w:r>
    </w:p>
    <w:p w14:paraId="75D09659" w14:textId="77777777" w:rsidR="00304945" w:rsidRDefault="00304945" w:rsidP="00304945">
      <w:pPr>
        <w:spacing w:line="42" w:lineRule="exact"/>
        <w:rPr>
          <w:rFonts w:ascii="Arial" w:eastAsia="Arial" w:hAnsi="Arial"/>
          <w:b/>
          <w:sz w:val="23"/>
        </w:rPr>
      </w:pPr>
    </w:p>
    <w:p w14:paraId="5E24DAAD" w14:textId="77777777" w:rsidR="00304945" w:rsidRDefault="00304945" w:rsidP="00304945">
      <w:pPr>
        <w:numPr>
          <w:ilvl w:val="0"/>
          <w:numId w:val="62"/>
        </w:numPr>
        <w:tabs>
          <w:tab w:val="left" w:pos="820"/>
        </w:tabs>
        <w:spacing w:line="0" w:lineRule="atLeast"/>
        <w:ind w:left="820" w:hanging="183"/>
        <w:rPr>
          <w:rFonts w:ascii="Arial" w:eastAsia="Arial" w:hAnsi="Arial"/>
          <w:b/>
          <w:sz w:val="23"/>
        </w:rPr>
      </w:pPr>
      <w:r>
        <w:rPr>
          <w:rFonts w:ascii="Arial" w:eastAsia="Arial" w:hAnsi="Arial"/>
          <w:b/>
          <w:sz w:val="23"/>
        </w:rPr>
        <w:t>Chew gum (before) and smile (during)</w:t>
      </w:r>
    </w:p>
    <w:p w14:paraId="46E612E9" w14:textId="77777777" w:rsidR="00304945" w:rsidRDefault="00304945" w:rsidP="00304945">
      <w:pPr>
        <w:spacing w:line="40" w:lineRule="exact"/>
        <w:rPr>
          <w:rFonts w:ascii="Arial" w:eastAsia="Arial" w:hAnsi="Arial"/>
          <w:b/>
          <w:sz w:val="23"/>
        </w:rPr>
      </w:pPr>
    </w:p>
    <w:p w14:paraId="03705C59" w14:textId="77777777" w:rsidR="00304945" w:rsidRDefault="00304945" w:rsidP="00304945">
      <w:pPr>
        <w:numPr>
          <w:ilvl w:val="0"/>
          <w:numId w:val="62"/>
        </w:numPr>
        <w:tabs>
          <w:tab w:val="left" w:pos="820"/>
        </w:tabs>
        <w:spacing w:line="0" w:lineRule="atLeast"/>
        <w:ind w:left="820" w:hanging="183"/>
        <w:rPr>
          <w:rFonts w:ascii="Arial" w:eastAsia="Arial" w:hAnsi="Arial"/>
          <w:b/>
          <w:sz w:val="23"/>
        </w:rPr>
      </w:pPr>
      <w:r>
        <w:rPr>
          <w:rFonts w:ascii="Arial" w:eastAsia="Arial" w:hAnsi="Arial"/>
          <w:b/>
          <w:sz w:val="23"/>
        </w:rPr>
        <w:t>Pause: breathe, drink (some) water</w:t>
      </w:r>
    </w:p>
    <w:p w14:paraId="089384CC" w14:textId="77777777" w:rsidR="00304945" w:rsidRDefault="00304945" w:rsidP="00304945">
      <w:pPr>
        <w:spacing w:line="42" w:lineRule="exact"/>
        <w:rPr>
          <w:rFonts w:ascii="Arial" w:eastAsia="Arial" w:hAnsi="Arial"/>
          <w:b/>
          <w:sz w:val="23"/>
        </w:rPr>
      </w:pPr>
    </w:p>
    <w:p w14:paraId="1E5A3E02" w14:textId="77777777" w:rsidR="00304945" w:rsidRDefault="00304945" w:rsidP="00304945">
      <w:pPr>
        <w:numPr>
          <w:ilvl w:val="0"/>
          <w:numId w:val="62"/>
        </w:numPr>
        <w:tabs>
          <w:tab w:val="left" w:pos="820"/>
        </w:tabs>
        <w:spacing w:line="0" w:lineRule="atLeast"/>
        <w:ind w:left="820" w:hanging="183"/>
        <w:rPr>
          <w:rFonts w:ascii="Arial" w:eastAsia="Arial" w:hAnsi="Arial"/>
          <w:b/>
          <w:sz w:val="23"/>
        </w:rPr>
      </w:pPr>
      <w:r>
        <w:rPr>
          <w:rFonts w:ascii="Arial" w:eastAsia="Arial" w:hAnsi="Arial"/>
          <w:b/>
          <w:sz w:val="23"/>
        </w:rPr>
        <w:t>Slow down your speech</w:t>
      </w:r>
    </w:p>
    <w:p w14:paraId="0709998A" w14:textId="77777777" w:rsidR="00304945" w:rsidRDefault="00304945" w:rsidP="00304945">
      <w:pPr>
        <w:spacing w:line="42" w:lineRule="exact"/>
        <w:rPr>
          <w:rFonts w:ascii="Arial" w:eastAsia="Arial" w:hAnsi="Arial"/>
          <w:b/>
          <w:sz w:val="23"/>
        </w:rPr>
      </w:pPr>
    </w:p>
    <w:p w14:paraId="1653E933" w14:textId="77777777" w:rsidR="00304945" w:rsidRDefault="00304945" w:rsidP="00304945">
      <w:pPr>
        <w:numPr>
          <w:ilvl w:val="0"/>
          <w:numId w:val="62"/>
        </w:numPr>
        <w:tabs>
          <w:tab w:val="left" w:pos="820"/>
        </w:tabs>
        <w:spacing w:line="243" w:lineRule="auto"/>
        <w:ind w:left="820" w:right="1780" w:hanging="183"/>
        <w:rPr>
          <w:rFonts w:ascii="Arial" w:eastAsia="Arial" w:hAnsi="Arial"/>
          <w:b/>
          <w:sz w:val="23"/>
        </w:rPr>
      </w:pPr>
      <w:proofErr w:type="spellStart"/>
      <w:r>
        <w:rPr>
          <w:rFonts w:ascii="Arial" w:eastAsia="Arial" w:hAnsi="Arial"/>
          <w:b/>
          <w:sz w:val="23"/>
        </w:rPr>
        <w:t>Visualise</w:t>
      </w:r>
      <w:proofErr w:type="spellEnd"/>
      <w:r>
        <w:rPr>
          <w:rFonts w:ascii="Arial" w:eastAsia="Arial" w:hAnsi="Arial"/>
          <w:b/>
          <w:sz w:val="23"/>
        </w:rPr>
        <w:t xml:space="preserve"> yourself doing a successful presentation: assume that your audience wants to hear from you and are actively engaged</w:t>
      </w:r>
    </w:p>
    <w:p w14:paraId="2C26077F" w14:textId="77777777" w:rsidR="00304945" w:rsidRDefault="00304945" w:rsidP="00304945">
      <w:pPr>
        <w:spacing w:line="328" w:lineRule="exact"/>
        <w:rPr>
          <w:rFonts w:eastAsia="Times New Roman"/>
        </w:rPr>
      </w:pPr>
    </w:p>
    <w:p w14:paraId="49FA4EEE" w14:textId="77777777" w:rsidR="00304945" w:rsidRDefault="00304945" w:rsidP="00304945">
      <w:pPr>
        <w:spacing w:line="345" w:lineRule="auto"/>
        <w:ind w:left="640" w:right="1240"/>
        <w:rPr>
          <w:rFonts w:ascii="Arial" w:eastAsia="Arial" w:hAnsi="Arial"/>
          <w:b/>
          <w:sz w:val="19"/>
        </w:rPr>
      </w:pPr>
      <w:r>
        <w:rPr>
          <w:rFonts w:ascii="Arial" w:eastAsia="Arial" w:hAnsi="Arial"/>
          <w:b/>
          <w:sz w:val="19"/>
        </w:rPr>
        <w:t>When you manage your nerves effectively, you can channel it by using the adrenaline to aid your performance (e.g. enthusiasm and non-verbal communication)</w:t>
      </w:r>
    </w:p>
    <w:p w14:paraId="22B2D85B" w14:textId="77777777" w:rsidR="00304945" w:rsidRDefault="00304945" w:rsidP="00304945">
      <w:pPr>
        <w:spacing w:line="200" w:lineRule="exact"/>
        <w:rPr>
          <w:rFonts w:eastAsia="Times New Roman"/>
        </w:rPr>
      </w:pPr>
    </w:p>
    <w:p w14:paraId="4222D102" w14:textId="77777777" w:rsidR="00304945" w:rsidRDefault="00304945" w:rsidP="00304945">
      <w:pPr>
        <w:spacing w:line="337" w:lineRule="exact"/>
        <w:rPr>
          <w:rFonts w:eastAsia="Times New Roman"/>
        </w:rPr>
      </w:pPr>
    </w:p>
    <w:p w14:paraId="4CB90B2C"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22</w:t>
      </w:r>
    </w:p>
    <w:p w14:paraId="71EE81D4"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65F7A2F7" w14:textId="77777777" w:rsidR="00304945" w:rsidRDefault="00304945" w:rsidP="00304945">
      <w:pPr>
        <w:spacing w:line="200" w:lineRule="exact"/>
        <w:rPr>
          <w:rFonts w:eastAsia="Times New Roman"/>
        </w:rPr>
      </w:pPr>
    </w:p>
    <w:p w14:paraId="6833CECC" w14:textId="77777777" w:rsidR="00304945" w:rsidRDefault="00304945" w:rsidP="00304945">
      <w:pPr>
        <w:spacing w:line="200" w:lineRule="exact"/>
        <w:rPr>
          <w:rFonts w:eastAsia="Times New Roman"/>
        </w:rPr>
      </w:pPr>
    </w:p>
    <w:p w14:paraId="2691459F" w14:textId="77777777" w:rsidR="00304945" w:rsidRDefault="00304945" w:rsidP="00304945">
      <w:pPr>
        <w:spacing w:line="366" w:lineRule="exact"/>
        <w:rPr>
          <w:rFonts w:eastAsia="Times New Roman"/>
        </w:rPr>
      </w:pPr>
    </w:p>
    <w:p w14:paraId="2E28B29D" w14:textId="77777777" w:rsidR="00304945" w:rsidRDefault="00304945" w:rsidP="00304945">
      <w:pPr>
        <w:spacing w:line="0" w:lineRule="atLeast"/>
        <w:ind w:left="9660"/>
        <w:rPr>
          <w:rFonts w:ascii="Arial" w:eastAsia="Arial" w:hAnsi="Arial"/>
          <w:b/>
          <w:sz w:val="21"/>
        </w:rPr>
      </w:pPr>
      <w:r>
        <w:rPr>
          <w:rFonts w:ascii="Arial" w:eastAsia="Arial" w:hAnsi="Arial"/>
          <w:b/>
          <w:sz w:val="21"/>
        </w:rPr>
        <w:t>11</w:t>
      </w:r>
    </w:p>
    <w:p w14:paraId="6A59004F" w14:textId="77777777" w:rsidR="00304945" w:rsidRDefault="00304945" w:rsidP="00304945">
      <w:pPr>
        <w:spacing w:line="0" w:lineRule="atLeast"/>
        <w:ind w:left="966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736DB747" w14:textId="77777777" w:rsidR="00304945" w:rsidRDefault="00304945" w:rsidP="00304945">
      <w:pPr>
        <w:spacing w:line="0" w:lineRule="atLeast"/>
        <w:jc w:val="right"/>
        <w:rPr>
          <w:rFonts w:ascii="Arial" w:eastAsia="Arial" w:hAnsi="Arial"/>
          <w:b/>
        </w:rPr>
      </w:pPr>
      <w:bookmarkStart w:id="12" w:name="page12"/>
      <w:bookmarkEnd w:id="12"/>
      <w:r>
        <w:rPr>
          <w:rFonts w:ascii="Arial" w:eastAsia="Arial" w:hAnsi="Arial"/>
          <w:b/>
        </w:rPr>
        <w:lastRenderedPageBreak/>
        <w:t>18/09/2020</w:t>
      </w:r>
    </w:p>
    <w:p w14:paraId="531D242A" w14:textId="0121CD26" w:rsidR="00304945" w:rsidRDefault="00304945" w:rsidP="00304945">
      <w:pPr>
        <w:spacing w:line="20" w:lineRule="exact"/>
        <w:rPr>
          <w:rFonts w:eastAsia="Times New Roman"/>
        </w:rPr>
      </w:pPr>
      <w:r>
        <w:rPr>
          <w:rFonts w:ascii="Arial" w:eastAsia="Arial" w:hAnsi="Arial"/>
          <w:b/>
          <w:noProof/>
        </w:rPr>
        <w:drawing>
          <wp:anchor distT="0" distB="0" distL="114300" distR="114300" simplePos="0" relativeHeight="251901952" behindDoc="1" locked="0" layoutInCell="1" allowOverlap="1" wp14:anchorId="53241183" wp14:editId="21C79813">
            <wp:simplePos x="0" y="0"/>
            <wp:positionH relativeFrom="column">
              <wp:posOffset>1628140</wp:posOffset>
            </wp:positionH>
            <wp:positionV relativeFrom="paragraph">
              <wp:posOffset>1407160</wp:posOffset>
            </wp:positionV>
            <wp:extent cx="2254250" cy="2254250"/>
            <wp:effectExtent l="0" t="0" r="6350" b="635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54250" cy="22542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rPr>
        <mc:AlternateContent>
          <mc:Choice Requires="wps">
            <w:drawing>
              <wp:anchor distT="0" distB="0" distL="114300" distR="114300" simplePos="0" relativeHeight="251902976" behindDoc="1" locked="0" layoutInCell="1" allowOverlap="1" wp14:anchorId="29C0B9E4" wp14:editId="6157AFBF">
                <wp:simplePos x="0" y="0"/>
                <wp:positionH relativeFrom="column">
                  <wp:posOffset>4445</wp:posOffset>
                </wp:positionH>
                <wp:positionV relativeFrom="paragraph">
                  <wp:posOffset>711835</wp:posOffset>
                </wp:positionV>
                <wp:extent cx="5898515" cy="0"/>
                <wp:effectExtent l="17145" t="13335" r="27940" b="24765"/>
                <wp:wrapNone/>
                <wp:docPr id="350" name="Straight Connector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63F278" id="Straight Connector 350" o:spid="_x0000_s1026" style="position:absolute;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6.05pt" to="464.8pt,5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904000" behindDoc="1" locked="0" layoutInCell="1" allowOverlap="1" wp14:anchorId="61A81780" wp14:editId="0B0ABFDE">
                <wp:simplePos x="0" y="0"/>
                <wp:positionH relativeFrom="column">
                  <wp:posOffset>10795</wp:posOffset>
                </wp:positionH>
                <wp:positionV relativeFrom="paragraph">
                  <wp:posOffset>705485</wp:posOffset>
                </wp:positionV>
                <wp:extent cx="0" cy="3316605"/>
                <wp:effectExtent l="10795" t="6985" r="27305" b="29210"/>
                <wp:wrapNone/>
                <wp:docPr id="349" name="Straight Connector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4B9B88" id="Straight Connector 349" o:spid="_x0000_s1026" style="position:absolute;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5.55pt" to=".85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" strokeweight=".96pt"/>
            </w:pict>
          </mc:Fallback>
        </mc:AlternateContent>
      </w:r>
      <w:r>
        <w:rPr>
          <w:rFonts w:ascii="Arial" w:eastAsia="Arial" w:hAnsi="Arial"/>
          <w:b/>
          <w:noProof/>
        </w:rPr>
        <mc:AlternateContent>
          <mc:Choice Requires="wps">
            <w:drawing>
              <wp:anchor distT="0" distB="0" distL="114300" distR="114300" simplePos="0" relativeHeight="251905024" behindDoc="1" locked="0" layoutInCell="1" allowOverlap="1" wp14:anchorId="089A61C5" wp14:editId="3963453E">
                <wp:simplePos x="0" y="0"/>
                <wp:positionH relativeFrom="column">
                  <wp:posOffset>4445</wp:posOffset>
                </wp:positionH>
                <wp:positionV relativeFrom="paragraph">
                  <wp:posOffset>4015740</wp:posOffset>
                </wp:positionV>
                <wp:extent cx="5898515" cy="0"/>
                <wp:effectExtent l="17145" t="15240" r="27940" b="22860"/>
                <wp:wrapNone/>
                <wp:docPr id="348" name="Straight Connector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54B29" id="Straight Connector 348" o:spid="_x0000_s1026" style="position:absolute;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6.2pt" to="464.8pt,3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" strokeweight=".96pt"/>
            </w:pict>
          </mc:Fallback>
        </mc:AlternateContent>
      </w:r>
      <w:r>
        <w:rPr>
          <w:rFonts w:ascii="Arial" w:eastAsia="Arial" w:hAnsi="Arial"/>
          <w:b/>
          <w:noProof/>
        </w:rPr>
        <mc:AlternateContent>
          <mc:Choice Requires="wps">
            <w:drawing>
              <wp:anchor distT="0" distB="0" distL="114300" distR="114300" simplePos="0" relativeHeight="251906048" behindDoc="1" locked="0" layoutInCell="1" allowOverlap="1" wp14:anchorId="25A574FF" wp14:editId="22B1729A">
                <wp:simplePos x="0" y="0"/>
                <wp:positionH relativeFrom="column">
                  <wp:posOffset>5896610</wp:posOffset>
                </wp:positionH>
                <wp:positionV relativeFrom="paragraph">
                  <wp:posOffset>705485</wp:posOffset>
                </wp:positionV>
                <wp:extent cx="0" cy="3316605"/>
                <wp:effectExtent l="16510" t="6985" r="21590" b="29210"/>
                <wp:wrapNone/>
                <wp:docPr id="347" name="Straight Connector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6605"/>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24D01" id="Straight Connector 347" o:spid="_x0000_s1026" style="position:absolute;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3pt,55.55pt" to="464.3pt,3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" strokeweight=".96pt"/>
            </w:pict>
          </mc:Fallback>
        </mc:AlternateContent>
      </w:r>
    </w:p>
    <w:p w14:paraId="20014563" w14:textId="77777777" w:rsidR="00304945" w:rsidRDefault="00304945" w:rsidP="00304945">
      <w:pPr>
        <w:spacing w:line="200" w:lineRule="exact"/>
        <w:rPr>
          <w:rFonts w:eastAsia="Times New Roman"/>
        </w:rPr>
      </w:pPr>
    </w:p>
    <w:p w14:paraId="6BCFB08B" w14:textId="77777777" w:rsidR="00304945" w:rsidRDefault="00304945" w:rsidP="00304945">
      <w:pPr>
        <w:spacing w:line="200" w:lineRule="exact"/>
        <w:rPr>
          <w:rFonts w:eastAsia="Times New Roman"/>
        </w:rPr>
      </w:pPr>
    </w:p>
    <w:p w14:paraId="19B4AC93" w14:textId="77777777" w:rsidR="00304945" w:rsidRDefault="00304945" w:rsidP="00304945">
      <w:pPr>
        <w:spacing w:line="200" w:lineRule="exact"/>
        <w:rPr>
          <w:rFonts w:eastAsia="Times New Roman"/>
        </w:rPr>
      </w:pPr>
    </w:p>
    <w:p w14:paraId="434D426B" w14:textId="77777777" w:rsidR="00304945" w:rsidRDefault="00304945" w:rsidP="00304945">
      <w:pPr>
        <w:spacing w:line="200" w:lineRule="exact"/>
        <w:rPr>
          <w:rFonts w:eastAsia="Times New Roman"/>
        </w:rPr>
      </w:pPr>
    </w:p>
    <w:p w14:paraId="05F9D37F" w14:textId="77777777" w:rsidR="00304945" w:rsidRDefault="00304945" w:rsidP="00304945">
      <w:pPr>
        <w:spacing w:line="200" w:lineRule="exact"/>
        <w:rPr>
          <w:rFonts w:eastAsia="Times New Roman"/>
        </w:rPr>
      </w:pPr>
    </w:p>
    <w:p w14:paraId="5C3373B2" w14:textId="77777777" w:rsidR="00304945" w:rsidRDefault="00304945" w:rsidP="00304945">
      <w:pPr>
        <w:spacing w:line="200" w:lineRule="exact"/>
        <w:rPr>
          <w:rFonts w:eastAsia="Times New Roman"/>
        </w:rPr>
      </w:pPr>
    </w:p>
    <w:p w14:paraId="3CEA5539" w14:textId="77777777" w:rsidR="00304945" w:rsidRDefault="00304945" w:rsidP="00304945">
      <w:pPr>
        <w:spacing w:line="200" w:lineRule="exact"/>
        <w:rPr>
          <w:rFonts w:eastAsia="Times New Roman"/>
        </w:rPr>
      </w:pPr>
    </w:p>
    <w:p w14:paraId="04D43238" w14:textId="77777777" w:rsidR="00304945" w:rsidRDefault="00304945" w:rsidP="00304945">
      <w:pPr>
        <w:spacing w:line="200" w:lineRule="exact"/>
        <w:rPr>
          <w:rFonts w:eastAsia="Times New Roman"/>
        </w:rPr>
      </w:pPr>
    </w:p>
    <w:p w14:paraId="5B973EE5" w14:textId="77777777" w:rsidR="00304945" w:rsidRDefault="00304945" w:rsidP="00304945">
      <w:pPr>
        <w:spacing w:line="200" w:lineRule="exact"/>
        <w:rPr>
          <w:rFonts w:eastAsia="Times New Roman"/>
        </w:rPr>
      </w:pPr>
    </w:p>
    <w:p w14:paraId="5454CC01" w14:textId="77777777" w:rsidR="00304945" w:rsidRDefault="00304945" w:rsidP="00304945">
      <w:pPr>
        <w:spacing w:line="200" w:lineRule="exact"/>
        <w:rPr>
          <w:rFonts w:eastAsia="Times New Roman"/>
        </w:rPr>
      </w:pPr>
    </w:p>
    <w:p w14:paraId="54232305" w14:textId="77777777" w:rsidR="00304945" w:rsidRDefault="00304945" w:rsidP="00304945">
      <w:pPr>
        <w:spacing w:line="200" w:lineRule="exact"/>
        <w:rPr>
          <w:rFonts w:eastAsia="Times New Roman"/>
        </w:rPr>
      </w:pPr>
    </w:p>
    <w:p w14:paraId="63035CCB" w14:textId="77777777" w:rsidR="00304945" w:rsidRDefault="00304945" w:rsidP="00304945">
      <w:pPr>
        <w:spacing w:line="200" w:lineRule="exact"/>
        <w:rPr>
          <w:rFonts w:eastAsia="Times New Roman"/>
        </w:rPr>
      </w:pPr>
    </w:p>
    <w:p w14:paraId="130BB9C1" w14:textId="77777777" w:rsidR="00304945" w:rsidRDefault="00304945" w:rsidP="00304945">
      <w:pPr>
        <w:spacing w:line="200" w:lineRule="exact"/>
        <w:rPr>
          <w:rFonts w:eastAsia="Times New Roman"/>
        </w:rPr>
      </w:pPr>
    </w:p>
    <w:p w14:paraId="43E1EB11" w14:textId="77777777" w:rsidR="00304945" w:rsidRDefault="00304945" w:rsidP="00304945">
      <w:pPr>
        <w:spacing w:line="200" w:lineRule="exact"/>
        <w:rPr>
          <w:rFonts w:eastAsia="Times New Roman"/>
        </w:rPr>
      </w:pPr>
    </w:p>
    <w:p w14:paraId="4D03CFBB" w14:textId="77777777" w:rsidR="00304945" w:rsidRDefault="00304945" w:rsidP="00304945">
      <w:pPr>
        <w:spacing w:line="200" w:lineRule="exact"/>
        <w:rPr>
          <w:rFonts w:eastAsia="Times New Roman"/>
        </w:rPr>
      </w:pPr>
    </w:p>
    <w:p w14:paraId="264509A2" w14:textId="77777777" w:rsidR="00304945" w:rsidRDefault="00304945" w:rsidP="00304945">
      <w:pPr>
        <w:spacing w:line="200" w:lineRule="exact"/>
        <w:rPr>
          <w:rFonts w:eastAsia="Times New Roman"/>
        </w:rPr>
      </w:pPr>
    </w:p>
    <w:p w14:paraId="418F5761" w14:textId="77777777" w:rsidR="00304945" w:rsidRDefault="00304945" w:rsidP="00304945">
      <w:pPr>
        <w:spacing w:line="200" w:lineRule="exact"/>
        <w:rPr>
          <w:rFonts w:eastAsia="Times New Roman"/>
        </w:rPr>
      </w:pPr>
    </w:p>
    <w:p w14:paraId="331801AD" w14:textId="77777777" w:rsidR="00304945" w:rsidRDefault="00304945" w:rsidP="00304945">
      <w:pPr>
        <w:spacing w:line="200" w:lineRule="exact"/>
        <w:rPr>
          <w:rFonts w:eastAsia="Times New Roman"/>
        </w:rPr>
      </w:pPr>
    </w:p>
    <w:p w14:paraId="3B0510BB" w14:textId="77777777" w:rsidR="00304945" w:rsidRDefault="00304945" w:rsidP="00304945">
      <w:pPr>
        <w:spacing w:line="200" w:lineRule="exact"/>
        <w:rPr>
          <w:rFonts w:eastAsia="Times New Roman"/>
        </w:rPr>
      </w:pPr>
    </w:p>
    <w:p w14:paraId="4C5FA954" w14:textId="77777777" w:rsidR="00304945" w:rsidRDefault="00304945" w:rsidP="00304945">
      <w:pPr>
        <w:spacing w:line="200" w:lineRule="exact"/>
        <w:rPr>
          <w:rFonts w:eastAsia="Times New Roman"/>
        </w:rPr>
      </w:pPr>
    </w:p>
    <w:p w14:paraId="0CEFDBBA" w14:textId="77777777" w:rsidR="00304945" w:rsidRDefault="00304945" w:rsidP="00304945">
      <w:pPr>
        <w:spacing w:line="200" w:lineRule="exact"/>
        <w:rPr>
          <w:rFonts w:eastAsia="Times New Roman"/>
        </w:rPr>
      </w:pPr>
    </w:p>
    <w:p w14:paraId="68CD2ABC" w14:textId="77777777" w:rsidR="00304945" w:rsidRDefault="00304945" w:rsidP="00304945">
      <w:pPr>
        <w:spacing w:line="200" w:lineRule="exact"/>
        <w:rPr>
          <w:rFonts w:eastAsia="Times New Roman"/>
        </w:rPr>
      </w:pPr>
    </w:p>
    <w:p w14:paraId="21ED6908" w14:textId="77777777" w:rsidR="00304945" w:rsidRDefault="00304945" w:rsidP="00304945">
      <w:pPr>
        <w:spacing w:line="200" w:lineRule="exact"/>
        <w:rPr>
          <w:rFonts w:eastAsia="Times New Roman"/>
        </w:rPr>
      </w:pPr>
    </w:p>
    <w:p w14:paraId="2BE31F9D" w14:textId="77777777" w:rsidR="00304945" w:rsidRDefault="00304945" w:rsidP="00304945">
      <w:pPr>
        <w:spacing w:line="200" w:lineRule="exact"/>
        <w:rPr>
          <w:rFonts w:eastAsia="Times New Roman"/>
        </w:rPr>
      </w:pPr>
    </w:p>
    <w:p w14:paraId="43409D5B" w14:textId="77777777" w:rsidR="00304945" w:rsidRDefault="00304945" w:rsidP="00304945">
      <w:pPr>
        <w:spacing w:line="200" w:lineRule="exact"/>
        <w:rPr>
          <w:rFonts w:eastAsia="Times New Roman"/>
        </w:rPr>
      </w:pPr>
    </w:p>
    <w:p w14:paraId="20E1854D" w14:textId="77777777" w:rsidR="00304945" w:rsidRDefault="00304945" w:rsidP="00304945">
      <w:pPr>
        <w:spacing w:line="200" w:lineRule="exact"/>
        <w:rPr>
          <w:rFonts w:eastAsia="Times New Roman"/>
        </w:rPr>
      </w:pPr>
    </w:p>
    <w:p w14:paraId="06C39B44" w14:textId="77777777" w:rsidR="00304945" w:rsidRDefault="00304945" w:rsidP="00304945">
      <w:pPr>
        <w:spacing w:line="200" w:lineRule="exact"/>
        <w:rPr>
          <w:rFonts w:eastAsia="Times New Roman"/>
        </w:rPr>
      </w:pPr>
    </w:p>
    <w:p w14:paraId="19282D56" w14:textId="77777777" w:rsidR="00304945" w:rsidRDefault="00304945" w:rsidP="00304945">
      <w:pPr>
        <w:spacing w:line="200" w:lineRule="exact"/>
        <w:rPr>
          <w:rFonts w:eastAsia="Times New Roman"/>
        </w:rPr>
      </w:pPr>
    </w:p>
    <w:p w14:paraId="35600779" w14:textId="77777777" w:rsidR="00304945" w:rsidRDefault="00304945" w:rsidP="00304945">
      <w:pPr>
        <w:spacing w:line="200" w:lineRule="exact"/>
        <w:rPr>
          <w:rFonts w:eastAsia="Times New Roman"/>
        </w:rPr>
      </w:pPr>
    </w:p>
    <w:p w14:paraId="400B6E85" w14:textId="77777777" w:rsidR="00304945" w:rsidRDefault="00304945" w:rsidP="00304945">
      <w:pPr>
        <w:spacing w:line="200" w:lineRule="exact"/>
        <w:rPr>
          <w:rFonts w:eastAsia="Times New Roman"/>
        </w:rPr>
      </w:pPr>
    </w:p>
    <w:p w14:paraId="119BBBB0" w14:textId="77777777" w:rsidR="00304945" w:rsidRDefault="00304945" w:rsidP="00304945">
      <w:pPr>
        <w:spacing w:line="389" w:lineRule="exact"/>
        <w:rPr>
          <w:rFonts w:eastAsia="Times New Roman"/>
        </w:rPr>
      </w:pPr>
    </w:p>
    <w:p w14:paraId="1E7BFA79"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23</w:t>
      </w:r>
    </w:p>
    <w:p w14:paraId="1544BBE4" w14:textId="551E8FAC" w:rsidR="00304945" w:rsidRDefault="00304945" w:rsidP="00304945">
      <w:pPr>
        <w:spacing w:line="20" w:lineRule="exact"/>
        <w:rPr>
          <w:rFonts w:eastAsia="Times New Roman"/>
        </w:rPr>
      </w:pPr>
      <w:r>
        <w:rPr>
          <w:rFonts w:ascii="Arial" w:eastAsia="Arial" w:hAnsi="Arial"/>
          <w:b/>
          <w:noProof/>
          <w:color w:val="262626"/>
          <w:sz w:val="22"/>
        </w:rPr>
        <w:drawing>
          <wp:anchor distT="0" distB="0" distL="114300" distR="114300" simplePos="0" relativeHeight="251907072" behindDoc="1" locked="0" layoutInCell="1" allowOverlap="1" wp14:anchorId="5786177A" wp14:editId="74BB6BAC">
            <wp:simplePos x="0" y="0"/>
            <wp:positionH relativeFrom="column">
              <wp:posOffset>5080</wp:posOffset>
            </wp:positionH>
            <wp:positionV relativeFrom="paragraph">
              <wp:posOffset>451485</wp:posOffset>
            </wp:positionV>
            <wp:extent cx="5897880" cy="3317875"/>
            <wp:effectExtent l="0" t="0" r="0" b="9525"/>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97880" cy="3317875"/>
                    </a:xfrm>
                    <a:prstGeom prst="rect">
                      <a:avLst/>
                    </a:prstGeom>
                    <a:noFill/>
                  </pic:spPr>
                </pic:pic>
              </a:graphicData>
            </a:graphic>
            <wp14:sizeRelH relativeFrom="page">
              <wp14:pctWidth>0</wp14:pctWidth>
            </wp14:sizeRelH>
            <wp14:sizeRelV relativeFrom="page">
              <wp14:pctHeight>0</wp14:pctHeight>
            </wp14:sizeRelV>
          </wp:anchor>
        </w:drawing>
      </w:r>
    </w:p>
    <w:p w14:paraId="08E8DBB2" w14:textId="77777777" w:rsidR="00304945" w:rsidRDefault="00304945" w:rsidP="00304945">
      <w:pPr>
        <w:spacing w:line="200" w:lineRule="exact"/>
        <w:rPr>
          <w:rFonts w:eastAsia="Times New Roman"/>
        </w:rPr>
      </w:pPr>
    </w:p>
    <w:p w14:paraId="6840E22D" w14:textId="77777777" w:rsidR="00304945" w:rsidRDefault="00304945" w:rsidP="00304945">
      <w:pPr>
        <w:spacing w:line="200" w:lineRule="exact"/>
        <w:rPr>
          <w:rFonts w:eastAsia="Times New Roman"/>
        </w:rPr>
      </w:pPr>
    </w:p>
    <w:p w14:paraId="1C31C020" w14:textId="77777777" w:rsidR="00304945" w:rsidRDefault="00304945" w:rsidP="00304945">
      <w:pPr>
        <w:spacing w:line="200" w:lineRule="exact"/>
        <w:rPr>
          <w:rFonts w:eastAsia="Times New Roman"/>
        </w:rPr>
      </w:pPr>
    </w:p>
    <w:p w14:paraId="3BA4550E" w14:textId="77777777" w:rsidR="00304945" w:rsidRDefault="00304945" w:rsidP="00304945">
      <w:pPr>
        <w:spacing w:line="200" w:lineRule="exact"/>
        <w:rPr>
          <w:rFonts w:eastAsia="Times New Roman"/>
        </w:rPr>
      </w:pPr>
    </w:p>
    <w:p w14:paraId="2A5FD43A" w14:textId="77777777" w:rsidR="00304945" w:rsidRDefault="00304945" w:rsidP="00304945">
      <w:pPr>
        <w:spacing w:line="200" w:lineRule="exact"/>
        <w:rPr>
          <w:rFonts w:eastAsia="Times New Roman"/>
        </w:rPr>
      </w:pPr>
    </w:p>
    <w:p w14:paraId="395D7C41" w14:textId="77777777" w:rsidR="00304945" w:rsidRDefault="00304945" w:rsidP="00304945">
      <w:pPr>
        <w:spacing w:line="200" w:lineRule="exact"/>
        <w:rPr>
          <w:rFonts w:eastAsia="Times New Roman"/>
        </w:rPr>
      </w:pPr>
    </w:p>
    <w:p w14:paraId="52749285" w14:textId="77777777" w:rsidR="00304945" w:rsidRDefault="00304945" w:rsidP="00304945">
      <w:pPr>
        <w:spacing w:line="200" w:lineRule="exact"/>
        <w:rPr>
          <w:rFonts w:eastAsia="Times New Roman"/>
        </w:rPr>
      </w:pPr>
    </w:p>
    <w:p w14:paraId="5D25C80A" w14:textId="77777777" w:rsidR="00304945" w:rsidRDefault="00304945" w:rsidP="00304945">
      <w:pPr>
        <w:spacing w:line="200" w:lineRule="exact"/>
        <w:rPr>
          <w:rFonts w:eastAsia="Times New Roman"/>
        </w:rPr>
      </w:pPr>
    </w:p>
    <w:p w14:paraId="0D780BAA" w14:textId="77777777" w:rsidR="00304945" w:rsidRDefault="00304945" w:rsidP="00304945">
      <w:pPr>
        <w:spacing w:line="200" w:lineRule="exact"/>
        <w:rPr>
          <w:rFonts w:eastAsia="Times New Roman"/>
        </w:rPr>
      </w:pPr>
    </w:p>
    <w:p w14:paraId="51643F0A" w14:textId="77777777" w:rsidR="00304945" w:rsidRDefault="00304945" w:rsidP="00304945">
      <w:pPr>
        <w:spacing w:line="200" w:lineRule="exact"/>
        <w:rPr>
          <w:rFonts w:eastAsia="Times New Roman"/>
        </w:rPr>
      </w:pPr>
    </w:p>
    <w:p w14:paraId="0DD34B03" w14:textId="77777777" w:rsidR="00304945" w:rsidRDefault="00304945" w:rsidP="00304945">
      <w:pPr>
        <w:spacing w:line="200" w:lineRule="exact"/>
        <w:rPr>
          <w:rFonts w:eastAsia="Times New Roman"/>
        </w:rPr>
      </w:pPr>
    </w:p>
    <w:p w14:paraId="7DF16689" w14:textId="77777777" w:rsidR="00304945" w:rsidRDefault="00304945" w:rsidP="00304945">
      <w:pPr>
        <w:spacing w:line="200" w:lineRule="exact"/>
        <w:rPr>
          <w:rFonts w:eastAsia="Times New Roman"/>
        </w:rPr>
      </w:pPr>
    </w:p>
    <w:p w14:paraId="30F79BAB" w14:textId="77777777" w:rsidR="00304945" w:rsidRDefault="00304945" w:rsidP="00304945">
      <w:pPr>
        <w:spacing w:line="200" w:lineRule="exact"/>
        <w:rPr>
          <w:rFonts w:eastAsia="Times New Roman"/>
        </w:rPr>
      </w:pPr>
    </w:p>
    <w:p w14:paraId="261BB960" w14:textId="77777777" w:rsidR="00304945" w:rsidRDefault="00304945" w:rsidP="00304945">
      <w:pPr>
        <w:spacing w:line="200" w:lineRule="exact"/>
        <w:rPr>
          <w:rFonts w:eastAsia="Times New Roman"/>
        </w:rPr>
      </w:pPr>
    </w:p>
    <w:p w14:paraId="10A371F1" w14:textId="77777777" w:rsidR="00304945" w:rsidRDefault="00304945" w:rsidP="00304945">
      <w:pPr>
        <w:spacing w:line="200" w:lineRule="exact"/>
        <w:rPr>
          <w:rFonts w:eastAsia="Times New Roman"/>
        </w:rPr>
      </w:pPr>
    </w:p>
    <w:p w14:paraId="6956EAC3" w14:textId="77777777" w:rsidR="00304945" w:rsidRDefault="00304945" w:rsidP="00304945">
      <w:pPr>
        <w:spacing w:line="200" w:lineRule="exact"/>
        <w:rPr>
          <w:rFonts w:eastAsia="Times New Roman"/>
        </w:rPr>
      </w:pPr>
    </w:p>
    <w:p w14:paraId="46792E3B" w14:textId="77777777" w:rsidR="00304945" w:rsidRDefault="00304945" w:rsidP="00304945">
      <w:pPr>
        <w:spacing w:line="200" w:lineRule="exact"/>
        <w:rPr>
          <w:rFonts w:eastAsia="Times New Roman"/>
        </w:rPr>
      </w:pPr>
    </w:p>
    <w:p w14:paraId="31EF5CC9" w14:textId="77777777" w:rsidR="00304945" w:rsidRDefault="00304945" w:rsidP="00304945">
      <w:pPr>
        <w:spacing w:line="200" w:lineRule="exact"/>
        <w:rPr>
          <w:rFonts w:eastAsia="Times New Roman"/>
        </w:rPr>
      </w:pPr>
    </w:p>
    <w:p w14:paraId="46C74C35" w14:textId="77777777" w:rsidR="00304945" w:rsidRDefault="00304945" w:rsidP="00304945">
      <w:pPr>
        <w:spacing w:line="200" w:lineRule="exact"/>
        <w:rPr>
          <w:rFonts w:eastAsia="Times New Roman"/>
        </w:rPr>
      </w:pPr>
    </w:p>
    <w:p w14:paraId="66C36824" w14:textId="77777777" w:rsidR="00304945" w:rsidRDefault="00304945" w:rsidP="00304945">
      <w:pPr>
        <w:spacing w:line="200" w:lineRule="exact"/>
        <w:rPr>
          <w:rFonts w:eastAsia="Times New Roman"/>
        </w:rPr>
      </w:pPr>
    </w:p>
    <w:p w14:paraId="717F1394" w14:textId="77777777" w:rsidR="00304945" w:rsidRDefault="00304945" w:rsidP="00304945">
      <w:pPr>
        <w:spacing w:line="200" w:lineRule="exact"/>
        <w:rPr>
          <w:rFonts w:eastAsia="Times New Roman"/>
        </w:rPr>
      </w:pPr>
    </w:p>
    <w:p w14:paraId="331F0130" w14:textId="77777777" w:rsidR="00304945" w:rsidRDefault="00304945" w:rsidP="00304945">
      <w:pPr>
        <w:spacing w:line="200" w:lineRule="exact"/>
        <w:rPr>
          <w:rFonts w:eastAsia="Times New Roman"/>
        </w:rPr>
      </w:pPr>
    </w:p>
    <w:p w14:paraId="477D61FB" w14:textId="77777777" w:rsidR="00304945" w:rsidRDefault="00304945" w:rsidP="00304945">
      <w:pPr>
        <w:spacing w:line="200" w:lineRule="exact"/>
        <w:rPr>
          <w:rFonts w:eastAsia="Times New Roman"/>
        </w:rPr>
      </w:pPr>
    </w:p>
    <w:p w14:paraId="3024C854" w14:textId="77777777" w:rsidR="00304945" w:rsidRDefault="00304945" w:rsidP="00304945">
      <w:pPr>
        <w:spacing w:line="200" w:lineRule="exact"/>
        <w:rPr>
          <w:rFonts w:eastAsia="Times New Roman"/>
        </w:rPr>
      </w:pPr>
    </w:p>
    <w:p w14:paraId="0E2618CF" w14:textId="77777777" w:rsidR="00304945" w:rsidRDefault="00304945" w:rsidP="00304945">
      <w:pPr>
        <w:spacing w:line="200" w:lineRule="exact"/>
        <w:rPr>
          <w:rFonts w:eastAsia="Times New Roman"/>
        </w:rPr>
      </w:pPr>
    </w:p>
    <w:p w14:paraId="66926BF4" w14:textId="77777777" w:rsidR="00304945" w:rsidRDefault="00304945" w:rsidP="00304945">
      <w:pPr>
        <w:spacing w:line="200" w:lineRule="exact"/>
        <w:rPr>
          <w:rFonts w:eastAsia="Times New Roman"/>
        </w:rPr>
      </w:pPr>
    </w:p>
    <w:p w14:paraId="1A4456AB" w14:textId="77777777" w:rsidR="00304945" w:rsidRDefault="00304945" w:rsidP="00304945">
      <w:pPr>
        <w:spacing w:line="200" w:lineRule="exact"/>
        <w:rPr>
          <w:rFonts w:eastAsia="Times New Roman"/>
        </w:rPr>
      </w:pPr>
    </w:p>
    <w:p w14:paraId="4ABDAE98" w14:textId="77777777" w:rsidR="00304945" w:rsidRDefault="00304945" w:rsidP="00304945">
      <w:pPr>
        <w:spacing w:line="200" w:lineRule="exact"/>
        <w:rPr>
          <w:rFonts w:eastAsia="Times New Roman"/>
        </w:rPr>
      </w:pPr>
    </w:p>
    <w:p w14:paraId="69DFDA34" w14:textId="77777777" w:rsidR="00304945" w:rsidRDefault="00304945" w:rsidP="00304945">
      <w:pPr>
        <w:spacing w:line="391" w:lineRule="exact"/>
        <w:rPr>
          <w:rFonts w:eastAsia="Times New Roman"/>
        </w:rPr>
      </w:pPr>
    </w:p>
    <w:p w14:paraId="4BC2E6B0"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24</w:t>
      </w:r>
    </w:p>
    <w:p w14:paraId="0F18DA10"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47724F69" w14:textId="77777777" w:rsidR="00304945" w:rsidRDefault="00304945" w:rsidP="00304945">
      <w:pPr>
        <w:spacing w:line="200" w:lineRule="exact"/>
        <w:rPr>
          <w:rFonts w:eastAsia="Times New Roman"/>
        </w:rPr>
      </w:pPr>
    </w:p>
    <w:p w14:paraId="075D4072" w14:textId="77777777" w:rsidR="00304945" w:rsidRDefault="00304945" w:rsidP="00304945">
      <w:pPr>
        <w:spacing w:line="200" w:lineRule="exact"/>
        <w:rPr>
          <w:rFonts w:eastAsia="Times New Roman"/>
        </w:rPr>
      </w:pPr>
    </w:p>
    <w:p w14:paraId="1F7E0BF7" w14:textId="77777777" w:rsidR="00304945" w:rsidRDefault="00304945" w:rsidP="00304945">
      <w:pPr>
        <w:spacing w:line="366" w:lineRule="exact"/>
        <w:rPr>
          <w:rFonts w:eastAsia="Times New Roman"/>
        </w:rPr>
      </w:pPr>
    </w:p>
    <w:p w14:paraId="419DBF33" w14:textId="77777777" w:rsidR="00304945" w:rsidRDefault="00304945" w:rsidP="00304945">
      <w:pPr>
        <w:spacing w:line="0" w:lineRule="atLeast"/>
        <w:ind w:left="9660"/>
        <w:rPr>
          <w:rFonts w:ascii="Arial" w:eastAsia="Arial" w:hAnsi="Arial"/>
          <w:b/>
          <w:sz w:val="21"/>
        </w:rPr>
      </w:pPr>
      <w:r>
        <w:rPr>
          <w:rFonts w:ascii="Arial" w:eastAsia="Arial" w:hAnsi="Arial"/>
          <w:b/>
          <w:sz w:val="21"/>
        </w:rPr>
        <w:t>12</w:t>
      </w:r>
    </w:p>
    <w:p w14:paraId="5BBCD168" w14:textId="77777777" w:rsidR="00304945" w:rsidRDefault="00304945" w:rsidP="00304945">
      <w:pPr>
        <w:spacing w:line="0" w:lineRule="atLeast"/>
        <w:ind w:left="9660"/>
        <w:rPr>
          <w:rFonts w:ascii="Arial" w:eastAsia="Arial" w:hAnsi="Arial"/>
          <w:b/>
          <w:sz w:val="21"/>
        </w:rPr>
        <w:sectPr w:rsidR="00304945">
          <w:type w:val="continuous"/>
          <w:pgSz w:w="11900" w:h="16838"/>
          <w:pgMar w:top="1285" w:right="706" w:bottom="779" w:left="1300" w:header="0" w:footer="0" w:gutter="0"/>
          <w:cols w:space="0" w:equalWidth="0">
            <w:col w:w="9900"/>
          </w:cols>
          <w:docGrid w:linePitch="360"/>
        </w:sectPr>
      </w:pPr>
    </w:p>
    <w:p w14:paraId="75BA605D" w14:textId="77777777" w:rsidR="00304945" w:rsidRDefault="00304945" w:rsidP="00304945">
      <w:pPr>
        <w:spacing w:line="0" w:lineRule="atLeast"/>
        <w:jc w:val="right"/>
        <w:rPr>
          <w:rFonts w:ascii="Arial" w:eastAsia="Arial" w:hAnsi="Arial"/>
          <w:b/>
        </w:rPr>
      </w:pPr>
      <w:bookmarkStart w:id="13" w:name="page13"/>
      <w:bookmarkEnd w:id="13"/>
      <w:r>
        <w:rPr>
          <w:rFonts w:ascii="Arial" w:eastAsia="Arial" w:hAnsi="Arial"/>
          <w:b/>
        </w:rPr>
        <w:lastRenderedPageBreak/>
        <w:t>18/09/2020</w:t>
      </w:r>
    </w:p>
    <w:p w14:paraId="0A0FCAF9" w14:textId="77777777" w:rsidR="00304945" w:rsidRDefault="00304945" w:rsidP="00304945">
      <w:pPr>
        <w:spacing w:line="200" w:lineRule="exact"/>
        <w:rPr>
          <w:rFonts w:eastAsia="Times New Roman"/>
        </w:rPr>
      </w:pPr>
    </w:p>
    <w:p w14:paraId="1AEA5740" w14:textId="77777777" w:rsidR="00304945" w:rsidRDefault="00304945" w:rsidP="00304945">
      <w:pPr>
        <w:spacing w:line="200" w:lineRule="exact"/>
        <w:rPr>
          <w:rFonts w:eastAsia="Times New Roman"/>
        </w:rPr>
      </w:pPr>
    </w:p>
    <w:p w14:paraId="2B21ECD8" w14:textId="77777777" w:rsidR="00304945" w:rsidRDefault="00304945" w:rsidP="00304945">
      <w:pPr>
        <w:spacing w:line="200" w:lineRule="exact"/>
        <w:rPr>
          <w:rFonts w:eastAsia="Times New Roman"/>
        </w:rPr>
      </w:pPr>
    </w:p>
    <w:p w14:paraId="4F87F5F5" w14:textId="77777777" w:rsidR="00304945" w:rsidRDefault="00304945" w:rsidP="00304945">
      <w:pPr>
        <w:spacing w:line="200" w:lineRule="exact"/>
        <w:rPr>
          <w:rFonts w:eastAsia="Times New Roman"/>
        </w:rPr>
      </w:pPr>
    </w:p>
    <w:p w14:paraId="2DF38987" w14:textId="77777777" w:rsidR="00304945" w:rsidRDefault="00304945" w:rsidP="00304945">
      <w:pPr>
        <w:spacing w:line="292" w:lineRule="exact"/>
        <w:rPr>
          <w:rFonts w:eastAsia="Times New Roman"/>
        </w:rPr>
      </w:pPr>
    </w:p>
    <w:tbl>
      <w:tblPr>
        <w:tblW w:w="0" w:type="auto"/>
        <w:tblInd w:w="10" w:type="dxa"/>
        <w:tblLayout w:type="fixed"/>
        <w:tblCellMar>
          <w:left w:w="0" w:type="dxa"/>
          <w:right w:w="0" w:type="dxa"/>
        </w:tblCellMar>
        <w:tblLook w:val="0000" w:firstRow="0" w:lastRow="0" w:firstColumn="0" w:lastColumn="0" w:noHBand="0" w:noVBand="0"/>
      </w:tblPr>
      <w:tblGrid>
        <w:gridCol w:w="580"/>
        <w:gridCol w:w="40"/>
        <w:gridCol w:w="180"/>
        <w:gridCol w:w="640"/>
        <w:gridCol w:w="1620"/>
        <w:gridCol w:w="240"/>
        <w:gridCol w:w="540"/>
        <w:gridCol w:w="200"/>
        <w:gridCol w:w="620"/>
        <w:gridCol w:w="1180"/>
        <w:gridCol w:w="40"/>
        <w:gridCol w:w="1300"/>
        <w:gridCol w:w="1540"/>
        <w:gridCol w:w="580"/>
      </w:tblGrid>
      <w:tr w:rsidR="00304945" w14:paraId="1BC899D9" w14:textId="77777777" w:rsidTr="00903E45">
        <w:trPr>
          <w:trHeight w:val="965"/>
        </w:trPr>
        <w:tc>
          <w:tcPr>
            <w:tcW w:w="580" w:type="dxa"/>
            <w:tcBorders>
              <w:top w:val="single" w:sz="8" w:space="0" w:color="auto"/>
              <w:left w:val="single" w:sz="8" w:space="0" w:color="auto"/>
            </w:tcBorders>
            <w:shd w:val="clear" w:color="auto" w:fill="auto"/>
            <w:vAlign w:val="bottom"/>
          </w:tcPr>
          <w:p w14:paraId="72EFCB7E" w14:textId="77777777" w:rsidR="00304945" w:rsidRDefault="00304945" w:rsidP="00903E45">
            <w:pPr>
              <w:spacing w:line="0" w:lineRule="atLeast"/>
              <w:rPr>
                <w:rFonts w:eastAsia="Times New Roman"/>
              </w:rPr>
            </w:pPr>
          </w:p>
        </w:tc>
        <w:tc>
          <w:tcPr>
            <w:tcW w:w="40" w:type="dxa"/>
            <w:tcBorders>
              <w:top w:val="single" w:sz="8" w:space="0" w:color="auto"/>
              <w:bottom w:val="single" w:sz="8" w:space="0" w:color="58595B"/>
            </w:tcBorders>
            <w:shd w:val="clear" w:color="auto" w:fill="auto"/>
            <w:vAlign w:val="bottom"/>
          </w:tcPr>
          <w:p w14:paraId="745E9D9A" w14:textId="77777777" w:rsidR="00304945" w:rsidRDefault="00304945" w:rsidP="00903E45">
            <w:pPr>
              <w:spacing w:line="0" w:lineRule="atLeast"/>
              <w:rPr>
                <w:rFonts w:eastAsia="Times New Roman"/>
              </w:rPr>
            </w:pPr>
          </w:p>
        </w:tc>
        <w:tc>
          <w:tcPr>
            <w:tcW w:w="180" w:type="dxa"/>
            <w:tcBorders>
              <w:top w:val="single" w:sz="8" w:space="0" w:color="auto"/>
              <w:bottom w:val="single" w:sz="8" w:space="0" w:color="58595B"/>
            </w:tcBorders>
            <w:shd w:val="clear" w:color="auto" w:fill="auto"/>
            <w:vAlign w:val="bottom"/>
          </w:tcPr>
          <w:p w14:paraId="6CD10E76" w14:textId="77777777" w:rsidR="00304945" w:rsidRDefault="00304945" w:rsidP="00903E45">
            <w:pPr>
              <w:spacing w:line="0" w:lineRule="atLeast"/>
              <w:rPr>
                <w:rFonts w:eastAsia="Times New Roman"/>
              </w:rPr>
            </w:pPr>
          </w:p>
        </w:tc>
        <w:tc>
          <w:tcPr>
            <w:tcW w:w="640" w:type="dxa"/>
            <w:tcBorders>
              <w:top w:val="single" w:sz="8" w:space="0" w:color="auto"/>
              <w:bottom w:val="single" w:sz="8" w:space="0" w:color="58595B"/>
            </w:tcBorders>
            <w:shd w:val="clear" w:color="auto" w:fill="auto"/>
            <w:vAlign w:val="bottom"/>
          </w:tcPr>
          <w:p w14:paraId="2B24A5E7" w14:textId="77777777" w:rsidR="00304945" w:rsidRDefault="00304945" w:rsidP="00903E45">
            <w:pPr>
              <w:spacing w:line="0" w:lineRule="atLeast"/>
              <w:rPr>
                <w:rFonts w:eastAsia="Times New Roman"/>
              </w:rPr>
            </w:pPr>
          </w:p>
        </w:tc>
        <w:tc>
          <w:tcPr>
            <w:tcW w:w="1620" w:type="dxa"/>
            <w:tcBorders>
              <w:top w:val="single" w:sz="8" w:space="0" w:color="auto"/>
              <w:bottom w:val="single" w:sz="8" w:space="0" w:color="58595B"/>
            </w:tcBorders>
            <w:shd w:val="clear" w:color="auto" w:fill="auto"/>
            <w:vAlign w:val="bottom"/>
          </w:tcPr>
          <w:p w14:paraId="37FD4B16" w14:textId="77777777" w:rsidR="00304945" w:rsidRDefault="00304945" w:rsidP="00903E45">
            <w:pPr>
              <w:spacing w:line="0" w:lineRule="atLeast"/>
              <w:rPr>
                <w:rFonts w:eastAsia="Times New Roman"/>
              </w:rPr>
            </w:pPr>
          </w:p>
        </w:tc>
        <w:tc>
          <w:tcPr>
            <w:tcW w:w="240" w:type="dxa"/>
            <w:tcBorders>
              <w:top w:val="single" w:sz="8" w:space="0" w:color="auto"/>
              <w:bottom w:val="single" w:sz="8" w:space="0" w:color="58595B"/>
            </w:tcBorders>
            <w:shd w:val="clear" w:color="auto" w:fill="auto"/>
            <w:vAlign w:val="bottom"/>
          </w:tcPr>
          <w:p w14:paraId="0B365F5D" w14:textId="77777777" w:rsidR="00304945" w:rsidRDefault="00304945" w:rsidP="00903E45">
            <w:pPr>
              <w:spacing w:line="0" w:lineRule="atLeast"/>
              <w:rPr>
                <w:rFonts w:eastAsia="Times New Roman"/>
              </w:rPr>
            </w:pPr>
          </w:p>
        </w:tc>
        <w:tc>
          <w:tcPr>
            <w:tcW w:w="540" w:type="dxa"/>
            <w:tcBorders>
              <w:top w:val="single" w:sz="8" w:space="0" w:color="auto"/>
              <w:bottom w:val="single" w:sz="8" w:space="0" w:color="58595B"/>
            </w:tcBorders>
            <w:shd w:val="clear" w:color="auto" w:fill="auto"/>
            <w:vAlign w:val="bottom"/>
          </w:tcPr>
          <w:p w14:paraId="3FF53A7E" w14:textId="77777777" w:rsidR="00304945" w:rsidRDefault="00304945" w:rsidP="00903E45">
            <w:pPr>
              <w:spacing w:line="0" w:lineRule="atLeast"/>
              <w:rPr>
                <w:rFonts w:eastAsia="Times New Roman"/>
              </w:rPr>
            </w:pPr>
          </w:p>
        </w:tc>
        <w:tc>
          <w:tcPr>
            <w:tcW w:w="200" w:type="dxa"/>
            <w:tcBorders>
              <w:top w:val="single" w:sz="8" w:space="0" w:color="auto"/>
              <w:bottom w:val="single" w:sz="8" w:space="0" w:color="58595B"/>
            </w:tcBorders>
            <w:shd w:val="clear" w:color="auto" w:fill="auto"/>
            <w:vAlign w:val="bottom"/>
          </w:tcPr>
          <w:p w14:paraId="3DD1C718" w14:textId="77777777" w:rsidR="00304945" w:rsidRDefault="00304945" w:rsidP="00903E45">
            <w:pPr>
              <w:spacing w:line="0" w:lineRule="atLeast"/>
              <w:rPr>
                <w:rFonts w:eastAsia="Times New Roman"/>
              </w:rPr>
            </w:pPr>
          </w:p>
        </w:tc>
        <w:tc>
          <w:tcPr>
            <w:tcW w:w="620" w:type="dxa"/>
            <w:tcBorders>
              <w:top w:val="single" w:sz="8" w:space="0" w:color="auto"/>
              <w:bottom w:val="single" w:sz="8" w:space="0" w:color="58595B"/>
            </w:tcBorders>
            <w:shd w:val="clear" w:color="auto" w:fill="auto"/>
            <w:vAlign w:val="bottom"/>
          </w:tcPr>
          <w:p w14:paraId="33CFBCF6" w14:textId="77777777" w:rsidR="00304945" w:rsidRDefault="00304945" w:rsidP="00903E45">
            <w:pPr>
              <w:spacing w:line="0" w:lineRule="atLeast"/>
              <w:rPr>
                <w:rFonts w:eastAsia="Times New Roman"/>
              </w:rPr>
            </w:pPr>
          </w:p>
        </w:tc>
        <w:tc>
          <w:tcPr>
            <w:tcW w:w="1180" w:type="dxa"/>
            <w:tcBorders>
              <w:top w:val="single" w:sz="8" w:space="0" w:color="auto"/>
              <w:bottom w:val="single" w:sz="8" w:space="0" w:color="58595B"/>
            </w:tcBorders>
            <w:shd w:val="clear" w:color="auto" w:fill="auto"/>
            <w:vAlign w:val="bottom"/>
          </w:tcPr>
          <w:p w14:paraId="4390E9A8" w14:textId="77777777" w:rsidR="00304945" w:rsidRDefault="00304945" w:rsidP="00903E45">
            <w:pPr>
              <w:spacing w:line="0" w:lineRule="atLeast"/>
              <w:rPr>
                <w:rFonts w:eastAsia="Times New Roman"/>
              </w:rPr>
            </w:pPr>
          </w:p>
        </w:tc>
        <w:tc>
          <w:tcPr>
            <w:tcW w:w="40" w:type="dxa"/>
            <w:tcBorders>
              <w:top w:val="single" w:sz="8" w:space="0" w:color="auto"/>
              <w:bottom w:val="single" w:sz="8" w:space="0" w:color="58595B"/>
            </w:tcBorders>
            <w:shd w:val="clear" w:color="auto" w:fill="auto"/>
            <w:vAlign w:val="bottom"/>
          </w:tcPr>
          <w:p w14:paraId="2960A607" w14:textId="77777777" w:rsidR="00304945" w:rsidRDefault="00304945" w:rsidP="00903E45">
            <w:pPr>
              <w:spacing w:line="0" w:lineRule="atLeast"/>
              <w:rPr>
                <w:rFonts w:eastAsia="Times New Roman"/>
              </w:rPr>
            </w:pPr>
          </w:p>
        </w:tc>
        <w:tc>
          <w:tcPr>
            <w:tcW w:w="1300" w:type="dxa"/>
            <w:tcBorders>
              <w:top w:val="single" w:sz="8" w:space="0" w:color="auto"/>
              <w:bottom w:val="single" w:sz="8" w:space="0" w:color="58595B"/>
            </w:tcBorders>
            <w:shd w:val="clear" w:color="auto" w:fill="auto"/>
            <w:vAlign w:val="bottom"/>
          </w:tcPr>
          <w:p w14:paraId="7BCE25C5" w14:textId="77777777" w:rsidR="00304945" w:rsidRDefault="00304945" w:rsidP="00903E45">
            <w:pPr>
              <w:spacing w:line="0" w:lineRule="atLeast"/>
              <w:rPr>
                <w:rFonts w:eastAsia="Times New Roman"/>
              </w:rPr>
            </w:pPr>
          </w:p>
        </w:tc>
        <w:tc>
          <w:tcPr>
            <w:tcW w:w="1540" w:type="dxa"/>
            <w:tcBorders>
              <w:top w:val="single" w:sz="8" w:space="0" w:color="auto"/>
              <w:bottom w:val="single" w:sz="8" w:space="0" w:color="58595B"/>
            </w:tcBorders>
            <w:shd w:val="clear" w:color="auto" w:fill="auto"/>
            <w:vAlign w:val="bottom"/>
          </w:tcPr>
          <w:p w14:paraId="2E8BDE7E" w14:textId="77777777" w:rsidR="00304945" w:rsidRDefault="00304945" w:rsidP="00903E45">
            <w:pPr>
              <w:spacing w:line="0" w:lineRule="atLeast"/>
              <w:rPr>
                <w:rFonts w:eastAsia="Times New Roman"/>
              </w:rPr>
            </w:pPr>
          </w:p>
        </w:tc>
        <w:tc>
          <w:tcPr>
            <w:tcW w:w="580" w:type="dxa"/>
            <w:tcBorders>
              <w:top w:val="single" w:sz="8" w:space="0" w:color="auto"/>
              <w:right w:val="single" w:sz="8" w:space="0" w:color="auto"/>
            </w:tcBorders>
            <w:shd w:val="clear" w:color="auto" w:fill="auto"/>
            <w:vAlign w:val="bottom"/>
          </w:tcPr>
          <w:p w14:paraId="46E35F37" w14:textId="77777777" w:rsidR="00304945" w:rsidRDefault="00304945" w:rsidP="00903E45">
            <w:pPr>
              <w:spacing w:line="0" w:lineRule="atLeast"/>
              <w:rPr>
                <w:rFonts w:eastAsia="Times New Roman"/>
              </w:rPr>
            </w:pPr>
          </w:p>
        </w:tc>
      </w:tr>
      <w:tr w:rsidR="00304945" w14:paraId="445FE6A2" w14:textId="77777777" w:rsidTr="00903E45">
        <w:trPr>
          <w:trHeight w:val="838"/>
        </w:trPr>
        <w:tc>
          <w:tcPr>
            <w:tcW w:w="580" w:type="dxa"/>
            <w:tcBorders>
              <w:left w:val="single" w:sz="8" w:space="0" w:color="auto"/>
            </w:tcBorders>
            <w:shd w:val="clear" w:color="auto" w:fill="auto"/>
            <w:vAlign w:val="bottom"/>
          </w:tcPr>
          <w:p w14:paraId="79C2DDA4" w14:textId="77777777" w:rsidR="00304945" w:rsidRDefault="00304945" w:rsidP="00903E45">
            <w:pPr>
              <w:spacing w:line="0" w:lineRule="atLeast"/>
              <w:rPr>
                <w:rFonts w:eastAsia="Times New Roman"/>
              </w:rPr>
            </w:pPr>
          </w:p>
        </w:tc>
        <w:tc>
          <w:tcPr>
            <w:tcW w:w="40" w:type="dxa"/>
            <w:shd w:val="clear" w:color="auto" w:fill="auto"/>
            <w:vAlign w:val="bottom"/>
          </w:tcPr>
          <w:p w14:paraId="43BDC52E" w14:textId="77777777" w:rsidR="00304945" w:rsidRDefault="00304945" w:rsidP="00903E45">
            <w:pPr>
              <w:spacing w:line="0" w:lineRule="atLeast"/>
              <w:rPr>
                <w:rFonts w:eastAsia="Times New Roman"/>
              </w:rPr>
            </w:pPr>
          </w:p>
        </w:tc>
        <w:tc>
          <w:tcPr>
            <w:tcW w:w="3220" w:type="dxa"/>
            <w:gridSpan w:val="5"/>
            <w:shd w:val="clear" w:color="auto" w:fill="auto"/>
            <w:vAlign w:val="bottom"/>
          </w:tcPr>
          <w:p w14:paraId="62423F10" w14:textId="77777777" w:rsidR="00304945" w:rsidRDefault="00304945" w:rsidP="00903E45">
            <w:pPr>
              <w:spacing w:line="0" w:lineRule="atLeast"/>
              <w:rPr>
                <w:rFonts w:ascii="Arial" w:eastAsia="Arial" w:hAnsi="Arial"/>
                <w:b/>
                <w:sz w:val="23"/>
              </w:rPr>
            </w:pPr>
            <w:r>
              <w:rPr>
                <w:rFonts w:ascii="Arial" w:eastAsia="Arial" w:hAnsi="Arial"/>
                <w:b/>
                <w:sz w:val="23"/>
              </w:rPr>
              <w:t>Current Students and Recent</w:t>
            </w:r>
          </w:p>
        </w:tc>
        <w:tc>
          <w:tcPr>
            <w:tcW w:w="3340" w:type="dxa"/>
            <w:gridSpan w:val="5"/>
            <w:shd w:val="clear" w:color="auto" w:fill="auto"/>
            <w:vAlign w:val="bottom"/>
          </w:tcPr>
          <w:p w14:paraId="227A4259" w14:textId="77777777" w:rsidR="00304945" w:rsidRDefault="00304945" w:rsidP="00903E45">
            <w:pPr>
              <w:spacing w:line="0" w:lineRule="atLeast"/>
              <w:rPr>
                <w:rFonts w:ascii="Arial" w:eastAsia="Arial" w:hAnsi="Arial"/>
                <w:b/>
                <w:sz w:val="23"/>
              </w:rPr>
            </w:pPr>
            <w:r>
              <w:rPr>
                <w:rFonts w:ascii="Arial" w:eastAsia="Arial" w:hAnsi="Arial"/>
                <w:b/>
                <w:sz w:val="23"/>
              </w:rPr>
              <w:t>Current Students</w:t>
            </w:r>
          </w:p>
        </w:tc>
        <w:tc>
          <w:tcPr>
            <w:tcW w:w="1540" w:type="dxa"/>
            <w:shd w:val="clear" w:color="auto" w:fill="auto"/>
            <w:vAlign w:val="bottom"/>
          </w:tcPr>
          <w:p w14:paraId="47501BA3"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674104BE" w14:textId="77777777" w:rsidR="00304945" w:rsidRDefault="00304945" w:rsidP="00903E45">
            <w:pPr>
              <w:spacing w:line="0" w:lineRule="atLeast"/>
              <w:rPr>
                <w:rFonts w:eastAsia="Times New Roman"/>
              </w:rPr>
            </w:pPr>
          </w:p>
        </w:tc>
      </w:tr>
      <w:tr w:rsidR="00304945" w14:paraId="5A4FBB9F" w14:textId="77777777" w:rsidTr="00903E45">
        <w:trPr>
          <w:trHeight w:val="278"/>
        </w:trPr>
        <w:tc>
          <w:tcPr>
            <w:tcW w:w="580" w:type="dxa"/>
            <w:tcBorders>
              <w:left w:val="single" w:sz="8" w:space="0" w:color="auto"/>
            </w:tcBorders>
            <w:shd w:val="clear" w:color="auto" w:fill="auto"/>
            <w:vAlign w:val="bottom"/>
          </w:tcPr>
          <w:p w14:paraId="2E1FA720" w14:textId="77777777" w:rsidR="00304945" w:rsidRDefault="00304945" w:rsidP="00903E45">
            <w:pPr>
              <w:spacing w:line="0" w:lineRule="atLeast"/>
              <w:rPr>
                <w:rFonts w:eastAsia="Times New Roman"/>
              </w:rPr>
            </w:pPr>
          </w:p>
        </w:tc>
        <w:tc>
          <w:tcPr>
            <w:tcW w:w="40" w:type="dxa"/>
            <w:shd w:val="clear" w:color="auto" w:fill="auto"/>
            <w:vAlign w:val="bottom"/>
          </w:tcPr>
          <w:p w14:paraId="0F5B3B0A" w14:textId="77777777" w:rsidR="00304945" w:rsidRDefault="00304945" w:rsidP="00903E45">
            <w:pPr>
              <w:spacing w:line="0" w:lineRule="atLeast"/>
              <w:rPr>
                <w:rFonts w:eastAsia="Times New Roman"/>
              </w:rPr>
            </w:pPr>
          </w:p>
        </w:tc>
        <w:tc>
          <w:tcPr>
            <w:tcW w:w="3220" w:type="dxa"/>
            <w:gridSpan w:val="5"/>
            <w:shd w:val="clear" w:color="auto" w:fill="auto"/>
            <w:vAlign w:val="bottom"/>
          </w:tcPr>
          <w:p w14:paraId="39F49BE4" w14:textId="77777777" w:rsidR="00304945" w:rsidRDefault="00304945" w:rsidP="00903E45">
            <w:pPr>
              <w:spacing w:line="0" w:lineRule="atLeast"/>
              <w:rPr>
                <w:rFonts w:ascii="Arial" w:eastAsia="Arial" w:hAnsi="Arial"/>
                <w:b/>
                <w:sz w:val="23"/>
              </w:rPr>
            </w:pPr>
            <w:r>
              <w:rPr>
                <w:rFonts w:ascii="Arial" w:eastAsia="Arial" w:hAnsi="Arial"/>
                <w:b/>
                <w:sz w:val="23"/>
              </w:rPr>
              <w:t>Grads</w:t>
            </w:r>
          </w:p>
        </w:tc>
        <w:tc>
          <w:tcPr>
            <w:tcW w:w="200" w:type="dxa"/>
            <w:shd w:val="clear" w:color="auto" w:fill="auto"/>
            <w:vAlign w:val="bottom"/>
          </w:tcPr>
          <w:p w14:paraId="780D4893"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140" w:type="dxa"/>
            <w:gridSpan w:val="4"/>
            <w:shd w:val="clear" w:color="auto" w:fill="auto"/>
            <w:vAlign w:val="bottom"/>
          </w:tcPr>
          <w:p w14:paraId="30A62BEF" w14:textId="77777777" w:rsidR="00304945" w:rsidRDefault="00304945" w:rsidP="00903E45">
            <w:pPr>
              <w:spacing w:line="0" w:lineRule="atLeast"/>
              <w:ind w:left="100"/>
              <w:rPr>
                <w:rFonts w:ascii="Arial" w:eastAsia="Arial" w:hAnsi="Arial"/>
                <w:b/>
                <w:sz w:val="23"/>
              </w:rPr>
            </w:pPr>
            <w:r>
              <w:rPr>
                <w:rFonts w:ascii="Arial" w:eastAsia="Arial" w:hAnsi="Arial"/>
                <w:b/>
                <w:sz w:val="23"/>
              </w:rPr>
              <w:t>Internships/Volunteering &amp;</w:t>
            </w:r>
          </w:p>
        </w:tc>
        <w:tc>
          <w:tcPr>
            <w:tcW w:w="1540" w:type="dxa"/>
            <w:shd w:val="clear" w:color="auto" w:fill="auto"/>
            <w:vAlign w:val="bottom"/>
          </w:tcPr>
          <w:p w14:paraId="71F04577"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29A5D7AC" w14:textId="77777777" w:rsidR="00304945" w:rsidRDefault="00304945" w:rsidP="00903E45">
            <w:pPr>
              <w:spacing w:line="0" w:lineRule="atLeast"/>
              <w:rPr>
                <w:rFonts w:eastAsia="Times New Roman"/>
              </w:rPr>
            </w:pPr>
          </w:p>
        </w:tc>
      </w:tr>
      <w:tr w:rsidR="00304945" w14:paraId="3386462E" w14:textId="77777777" w:rsidTr="00903E45">
        <w:trPr>
          <w:trHeight w:val="278"/>
        </w:trPr>
        <w:tc>
          <w:tcPr>
            <w:tcW w:w="580" w:type="dxa"/>
            <w:tcBorders>
              <w:left w:val="single" w:sz="8" w:space="0" w:color="auto"/>
            </w:tcBorders>
            <w:shd w:val="clear" w:color="auto" w:fill="auto"/>
            <w:vAlign w:val="bottom"/>
          </w:tcPr>
          <w:p w14:paraId="3FDDB04F" w14:textId="77777777" w:rsidR="00304945" w:rsidRDefault="00304945" w:rsidP="00903E45">
            <w:pPr>
              <w:spacing w:line="0" w:lineRule="atLeast"/>
              <w:rPr>
                <w:rFonts w:eastAsia="Times New Roman"/>
              </w:rPr>
            </w:pPr>
          </w:p>
        </w:tc>
        <w:tc>
          <w:tcPr>
            <w:tcW w:w="40" w:type="dxa"/>
            <w:shd w:val="clear" w:color="auto" w:fill="auto"/>
            <w:vAlign w:val="bottom"/>
          </w:tcPr>
          <w:p w14:paraId="36C18F9B" w14:textId="77777777" w:rsidR="00304945" w:rsidRDefault="00304945" w:rsidP="00903E45">
            <w:pPr>
              <w:spacing w:line="0" w:lineRule="atLeast"/>
              <w:rPr>
                <w:rFonts w:eastAsia="Times New Roman"/>
              </w:rPr>
            </w:pPr>
          </w:p>
        </w:tc>
        <w:tc>
          <w:tcPr>
            <w:tcW w:w="180" w:type="dxa"/>
            <w:shd w:val="clear" w:color="auto" w:fill="auto"/>
            <w:vAlign w:val="bottom"/>
          </w:tcPr>
          <w:p w14:paraId="3AAEFD08"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040" w:type="dxa"/>
            <w:gridSpan w:val="4"/>
            <w:shd w:val="clear" w:color="auto" w:fill="auto"/>
            <w:vAlign w:val="bottom"/>
          </w:tcPr>
          <w:p w14:paraId="662DFFEF" w14:textId="77777777" w:rsidR="00304945" w:rsidRDefault="00304945" w:rsidP="00903E45">
            <w:pPr>
              <w:spacing w:line="0" w:lineRule="atLeast"/>
              <w:ind w:left="120"/>
              <w:rPr>
                <w:rFonts w:ascii="Arial" w:eastAsia="Arial" w:hAnsi="Arial"/>
                <w:b/>
                <w:sz w:val="23"/>
              </w:rPr>
            </w:pPr>
            <w:r>
              <w:rPr>
                <w:rFonts w:ascii="Arial" w:eastAsia="Arial" w:hAnsi="Arial"/>
                <w:b/>
                <w:sz w:val="23"/>
              </w:rPr>
              <w:t>Jobs/Grad Positions</w:t>
            </w:r>
          </w:p>
        </w:tc>
        <w:tc>
          <w:tcPr>
            <w:tcW w:w="200" w:type="dxa"/>
            <w:shd w:val="clear" w:color="auto" w:fill="auto"/>
            <w:vAlign w:val="bottom"/>
          </w:tcPr>
          <w:p w14:paraId="0DC06079" w14:textId="77777777" w:rsidR="00304945" w:rsidRDefault="00304945" w:rsidP="00903E45">
            <w:pPr>
              <w:spacing w:line="0" w:lineRule="atLeast"/>
              <w:rPr>
                <w:rFonts w:eastAsia="Times New Roman"/>
              </w:rPr>
            </w:pPr>
          </w:p>
        </w:tc>
        <w:tc>
          <w:tcPr>
            <w:tcW w:w="3140" w:type="dxa"/>
            <w:gridSpan w:val="4"/>
            <w:shd w:val="clear" w:color="auto" w:fill="auto"/>
            <w:vAlign w:val="bottom"/>
          </w:tcPr>
          <w:p w14:paraId="2841C3F8" w14:textId="77777777" w:rsidR="00304945" w:rsidRDefault="00304945" w:rsidP="00903E45">
            <w:pPr>
              <w:spacing w:line="0" w:lineRule="atLeast"/>
              <w:ind w:left="100"/>
              <w:rPr>
                <w:rFonts w:ascii="Arial" w:eastAsia="Arial" w:hAnsi="Arial"/>
                <w:b/>
                <w:sz w:val="23"/>
              </w:rPr>
            </w:pPr>
            <w:r>
              <w:rPr>
                <w:rFonts w:ascii="Arial" w:eastAsia="Arial" w:hAnsi="Arial"/>
                <w:b/>
                <w:sz w:val="23"/>
              </w:rPr>
              <w:t>other Faculty initiatives</w:t>
            </w:r>
          </w:p>
        </w:tc>
        <w:tc>
          <w:tcPr>
            <w:tcW w:w="1540" w:type="dxa"/>
            <w:shd w:val="clear" w:color="auto" w:fill="auto"/>
            <w:vAlign w:val="bottom"/>
          </w:tcPr>
          <w:p w14:paraId="7E07DBE7"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0E8C32D1" w14:textId="77777777" w:rsidR="00304945" w:rsidRDefault="00304945" w:rsidP="00903E45">
            <w:pPr>
              <w:spacing w:line="0" w:lineRule="atLeast"/>
              <w:rPr>
                <w:rFonts w:eastAsia="Times New Roman"/>
              </w:rPr>
            </w:pPr>
          </w:p>
        </w:tc>
      </w:tr>
      <w:tr w:rsidR="00304945" w14:paraId="72DF6EAF" w14:textId="77777777" w:rsidTr="00903E45">
        <w:trPr>
          <w:trHeight w:val="278"/>
        </w:trPr>
        <w:tc>
          <w:tcPr>
            <w:tcW w:w="580" w:type="dxa"/>
            <w:tcBorders>
              <w:left w:val="single" w:sz="8" w:space="0" w:color="auto"/>
            </w:tcBorders>
            <w:shd w:val="clear" w:color="auto" w:fill="auto"/>
            <w:vAlign w:val="bottom"/>
          </w:tcPr>
          <w:p w14:paraId="413F2CC6" w14:textId="77777777" w:rsidR="00304945" w:rsidRDefault="00304945" w:rsidP="00903E45">
            <w:pPr>
              <w:spacing w:line="0" w:lineRule="atLeast"/>
              <w:rPr>
                <w:rFonts w:eastAsia="Times New Roman"/>
              </w:rPr>
            </w:pPr>
          </w:p>
        </w:tc>
        <w:tc>
          <w:tcPr>
            <w:tcW w:w="40" w:type="dxa"/>
            <w:shd w:val="clear" w:color="auto" w:fill="auto"/>
            <w:vAlign w:val="bottom"/>
          </w:tcPr>
          <w:p w14:paraId="2FA58E82" w14:textId="77777777" w:rsidR="00304945" w:rsidRDefault="00304945" w:rsidP="00903E45">
            <w:pPr>
              <w:spacing w:line="0" w:lineRule="atLeast"/>
              <w:rPr>
                <w:rFonts w:eastAsia="Times New Roman"/>
              </w:rPr>
            </w:pPr>
          </w:p>
        </w:tc>
        <w:tc>
          <w:tcPr>
            <w:tcW w:w="180" w:type="dxa"/>
            <w:shd w:val="clear" w:color="auto" w:fill="auto"/>
            <w:vAlign w:val="bottom"/>
          </w:tcPr>
          <w:p w14:paraId="7D58DE40"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040" w:type="dxa"/>
            <w:gridSpan w:val="4"/>
            <w:shd w:val="clear" w:color="auto" w:fill="auto"/>
            <w:vAlign w:val="bottom"/>
          </w:tcPr>
          <w:p w14:paraId="555332F6" w14:textId="77777777" w:rsidR="00304945" w:rsidRDefault="00304945" w:rsidP="00903E45">
            <w:pPr>
              <w:spacing w:line="0" w:lineRule="atLeast"/>
              <w:ind w:left="120"/>
              <w:rPr>
                <w:rFonts w:ascii="Arial" w:eastAsia="Arial" w:hAnsi="Arial"/>
                <w:b/>
                <w:sz w:val="23"/>
              </w:rPr>
            </w:pPr>
            <w:r>
              <w:rPr>
                <w:rFonts w:ascii="Arial" w:eastAsia="Arial" w:hAnsi="Arial"/>
                <w:b/>
                <w:sz w:val="23"/>
              </w:rPr>
              <w:t>Jobs on Campus</w:t>
            </w:r>
          </w:p>
        </w:tc>
        <w:tc>
          <w:tcPr>
            <w:tcW w:w="200" w:type="dxa"/>
            <w:shd w:val="clear" w:color="auto" w:fill="auto"/>
            <w:vAlign w:val="bottom"/>
          </w:tcPr>
          <w:p w14:paraId="73D6EEFD"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140" w:type="dxa"/>
            <w:gridSpan w:val="4"/>
            <w:shd w:val="clear" w:color="auto" w:fill="auto"/>
            <w:vAlign w:val="bottom"/>
          </w:tcPr>
          <w:p w14:paraId="179B6822" w14:textId="77777777" w:rsidR="00304945" w:rsidRDefault="00304945" w:rsidP="00903E45">
            <w:pPr>
              <w:spacing w:line="0" w:lineRule="atLeast"/>
              <w:ind w:left="100"/>
              <w:rPr>
                <w:rFonts w:ascii="Arial" w:eastAsia="Arial" w:hAnsi="Arial"/>
                <w:b/>
                <w:sz w:val="23"/>
              </w:rPr>
            </w:pPr>
            <w:r>
              <w:rPr>
                <w:rFonts w:ascii="Arial" w:eastAsia="Arial" w:hAnsi="Arial"/>
                <w:b/>
                <w:sz w:val="23"/>
              </w:rPr>
              <w:t>Events</w:t>
            </w:r>
          </w:p>
        </w:tc>
        <w:tc>
          <w:tcPr>
            <w:tcW w:w="2120" w:type="dxa"/>
            <w:gridSpan w:val="2"/>
            <w:tcBorders>
              <w:right w:val="single" w:sz="8" w:space="0" w:color="auto"/>
            </w:tcBorders>
            <w:shd w:val="clear" w:color="auto" w:fill="auto"/>
            <w:vAlign w:val="bottom"/>
          </w:tcPr>
          <w:p w14:paraId="3FF69C85" w14:textId="77777777" w:rsidR="00304945" w:rsidRDefault="00304945" w:rsidP="00903E45">
            <w:pPr>
              <w:spacing w:line="0" w:lineRule="atLeast"/>
              <w:ind w:left="360"/>
              <w:rPr>
                <w:rFonts w:ascii="Arial" w:eastAsia="Arial" w:hAnsi="Arial"/>
                <w:b/>
                <w:sz w:val="23"/>
              </w:rPr>
            </w:pPr>
            <w:r>
              <w:rPr>
                <w:rFonts w:ascii="Arial" w:eastAsia="Arial" w:hAnsi="Arial"/>
                <w:b/>
                <w:sz w:val="23"/>
              </w:rPr>
              <w:t>facebook.com/</w:t>
            </w:r>
          </w:p>
        </w:tc>
      </w:tr>
      <w:tr w:rsidR="00304945" w14:paraId="75D55977" w14:textId="77777777" w:rsidTr="00903E45">
        <w:trPr>
          <w:trHeight w:val="278"/>
        </w:trPr>
        <w:tc>
          <w:tcPr>
            <w:tcW w:w="580" w:type="dxa"/>
            <w:tcBorders>
              <w:left w:val="single" w:sz="8" w:space="0" w:color="auto"/>
            </w:tcBorders>
            <w:shd w:val="clear" w:color="auto" w:fill="auto"/>
            <w:vAlign w:val="bottom"/>
          </w:tcPr>
          <w:p w14:paraId="00A61DA6" w14:textId="77777777" w:rsidR="00304945" w:rsidRDefault="00304945" w:rsidP="00903E45">
            <w:pPr>
              <w:spacing w:line="0" w:lineRule="atLeast"/>
              <w:rPr>
                <w:rFonts w:eastAsia="Times New Roman"/>
              </w:rPr>
            </w:pPr>
          </w:p>
        </w:tc>
        <w:tc>
          <w:tcPr>
            <w:tcW w:w="40" w:type="dxa"/>
            <w:shd w:val="clear" w:color="auto" w:fill="auto"/>
            <w:vAlign w:val="bottom"/>
          </w:tcPr>
          <w:p w14:paraId="7FCC1655" w14:textId="77777777" w:rsidR="00304945" w:rsidRDefault="00304945" w:rsidP="00903E45">
            <w:pPr>
              <w:spacing w:line="0" w:lineRule="atLeast"/>
              <w:rPr>
                <w:rFonts w:eastAsia="Times New Roman"/>
              </w:rPr>
            </w:pPr>
          </w:p>
        </w:tc>
        <w:tc>
          <w:tcPr>
            <w:tcW w:w="180" w:type="dxa"/>
            <w:shd w:val="clear" w:color="auto" w:fill="auto"/>
            <w:vAlign w:val="bottom"/>
          </w:tcPr>
          <w:p w14:paraId="5381C173"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040" w:type="dxa"/>
            <w:gridSpan w:val="4"/>
            <w:shd w:val="clear" w:color="auto" w:fill="auto"/>
            <w:vAlign w:val="bottom"/>
          </w:tcPr>
          <w:p w14:paraId="33E746D9" w14:textId="77777777" w:rsidR="00304945" w:rsidRDefault="00304945" w:rsidP="00903E45">
            <w:pPr>
              <w:spacing w:line="0" w:lineRule="atLeast"/>
              <w:ind w:left="120"/>
              <w:rPr>
                <w:rFonts w:ascii="Arial" w:eastAsia="Arial" w:hAnsi="Arial"/>
                <w:b/>
                <w:sz w:val="23"/>
              </w:rPr>
            </w:pPr>
            <w:r>
              <w:rPr>
                <w:rFonts w:ascii="Arial" w:eastAsia="Arial" w:hAnsi="Arial"/>
                <w:b/>
                <w:sz w:val="23"/>
              </w:rPr>
              <w:t>Employer</w:t>
            </w:r>
          </w:p>
        </w:tc>
        <w:tc>
          <w:tcPr>
            <w:tcW w:w="200" w:type="dxa"/>
            <w:shd w:val="clear" w:color="auto" w:fill="auto"/>
            <w:vAlign w:val="bottom"/>
          </w:tcPr>
          <w:p w14:paraId="4A95C627"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140" w:type="dxa"/>
            <w:gridSpan w:val="4"/>
            <w:shd w:val="clear" w:color="auto" w:fill="auto"/>
            <w:vAlign w:val="bottom"/>
          </w:tcPr>
          <w:p w14:paraId="6EDF9F68" w14:textId="77777777" w:rsidR="00304945" w:rsidRDefault="00304945" w:rsidP="00903E45">
            <w:pPr>
              <w:spacing w:line="0" w:lineRule="atLeast"/>
              <w:ind w:left="100"/>
              <w:rPr>
                <w:rFonts w:ascii="Arial" w:eastAsia="Arial" w:hAnsi="Arial"/>
                <w:b/>
                <w:sz w:val="23"/>
              </w:rPr>
            </w:pPr>
            <w:r>
              <w:rPr>
                <w:rFonts w:ascii="Arial" w:eastAsia="Arial" w:hAnsi="Arial"/>
                <w:b/>
                <w:sz w:val="23"/>
              </w:rPr>
              <w:t>Advice and assistance with</w:t>
            </w:r>
          </w:p>
        </w:tc>
        <w:tc>
          <w:tcPr>
            <w:tcW w:w="2120" w:type="dxa"/>
            <w:gridSpan w:val="2"/>
            <w:tcBorders>
              <w:right w:val="single" w:sz="8" w:space="0" w:color="auto"/>
            </w:tcBorders>
            <w:shd w:val="clear" w:color="auto" w:fill="auto"/>
            <w:vAlign w:val="bottom"/>
          </w:tcPr>
          <w:p w14:paraId="13F33F70" w14:textId="77777777" w:rsidR="00304945" w:rsidRDefault="00304945" w:rsidP="00903E45">
            <w:pPr>
              <w:spacing w:line="0" w:lineRule="atLeast"/>
              <w:ind w:left="360"/>
              <w:rPr>
                <w:rFonts w:ascii="Arial" w:eastAsia="Arial" w:hAnsi="Arial"/>
                <w:b/>
                <w:sz w:val="23"/>
              </w:rPr>
            </w:pPr>
            <w:proofErr w:type="spellStart"/>
            <w:r>
              <w:rPr>
                <w:rFonts w:ascii="Arial" w:eastAsia="Arial" w:hAnsi="Arial"/>
                <w:b/>
                <w:sz w:val="23"/>
              </w:rPr>
              <w:t>UCCareers</w:t>
            </w:r>
            <w:proofErr w:type="spellEnd"/>
          </w:p>
        </w:tc>
      </w:tr>
      <w:tr w:rsidR="00304945" w14:paraId="40608831" w14:textId="77777777" w:rsidTr="00903E45">
        <w:trPr>
          <w:trHeight w:val="278"/>
        </w:trPr>
        <w:tc>
          <w:tcPr>
            <w:tcW w:w="580" w:type="dxa"/>
            <w:tcBorders>
              <w:left w:val="single" w:sz="8" w:space="0" w:color="auto"/>
            </w:tcBorders>
            <w:shd w:val="clear" w:color="auto" w:fill="auto"/>
            <w:vAlign w:val="bottom"/>
          </w:tcPr>
          <w:p w14:paraId="14D629C3" w14:textId="77777777" w:rsidR="00304945" w:rsidRDefault="00304945" w:rsidP="00903E45">
            <w:pPr>
              <w:spacing w:line="0" w:lineRule="atLeast"/>
              <w:rPr>
                <w:rFonts w:eastAsia="Times New Roman"/>
              </w:rPr>
            </w:pPr>
          </w:p>
        </w:tc>
        <w:tc>
          <w:tcPr>
            <w:tcW w:w="40" w:type="dxa"/>
            <w:shd w:val="clear" w:color="auto" w:fill="auto"/>
            <w:vAlign w:val="bottom"/>
          </w:tcPr>
          <w:p w14:paraId="770CD74F" w14:textId="77777777" w:rsidR="00304945" w:rsidRDefault="00304945" w:rsidP="00903E45">
            <w:pPr>
              <w:spacing w:line="0" w:lineRule="atLeast"/>
              <w:rPr>
                <w:rFonts w:eastAsia="Times New Roman"/>
              </w:rPr>
            </w:pPr>
          </w:p>
        </w:tc>
        <w:tc>
          <w:tcPr>
            <w:tcW w:w="180" w:type="dxa"/>
            <w:shd w:val="clear" w:color="auto" w:fill="auto"/>
            <w:vAlign w:val="bottom"/>
          </w:tcPr>
          <w:p w14:paraId="42ACD7C0" w14:textId="77777777" w:rsidR="00304945" w:rsidRDefault="00304945" w:rsidP="00903E45">
            <w:pPr>
              <w:spacing w:line="0" w:lineRule="atLeast"/>
              <w:rPr>
                <w:rFonts w:eastAsia="Times New Roman"/>
              </w:rPr>
            </w:pPr>
          </w:p>
        </w:tc>
        <w:tc>
          <w:tcPr>
            <w:tcW w:w="3040" w:type="dxa"/>
            <w:gridSpan w:val="4"/>
            <w:shd w:val="clear" w:color="auto" w:fill="auto"/>
            <w:vAlign w:val="bottom"/>
          </w:tcPr>
          <w:p w14:paraId="7BDDC9DF" w14:textId="77777777" w:rsidR="00304945" w:rsidRDefault="00304945" w:rsidP="00903E45">
            <w:pPr>
              <w:spacing w:line="0" w:lineRule="atLeast"/>
              <w:ind w:left="120"/>
              <w:rPr>
                <w:rFonts w:ascii="Arial" w:eastAsia="Arial" w:hAnsi="Arial"/>
                <w:b/>
                <w:sz w:val="23"/>
              </w:rPr>
            </w:pPr>
            <w:r>
              <w:rPr>
                <w:rFonts w:ascii="Arial" w:eastAsia="Arial" w:hAnsi="Arial"/>
                <w:b/>
                <w:sz w:val="23"/>
              </w:rPr>
              <w:t>Workshops/Events</w:t>
            </w:r>
          </w:p>
        </w:tc>
        <w:tc>
          <w:tcPr>
            <w:tcW w:w="200" w:type="dxa"/>
            <w:shd w:val="clear" w:color="auto" w:fill="auto"/>
            <w:vAlign w:val="bottom"/>
          </w:tcPr>
          <w:p w14:paraId="06966A26" w14:textId="77777777" w:rsidR="00304945" w:rsidRDefault="00304945" w:rsidP="00903E45">
            <w:pPr>
              <w:spacing w:line="0" w:lineRule="atLeast"/>
              <w:rPr>
                <w:rFonts w:eastAsia="Times New Roman"/>
              </w:rPr>
            </w:pPr>
          </w:p>
        </w:tc>
        <w:tc>
          <w:tcPr>
            <w:tcW w:w="3140" w:type="dxa"/>
            <w:gridSpan w:val="4"/>
            <w:shd w:val="clear" w:color="auto" w:fill="auto"/>
            <w:vAlign w:val="bottom"/>
          </w:tcPr>
          <w:p w14:paraId="5372EA47" w14:textId="77777777" w:rsidR="00304945" w:rsidRDefault="00304945" w:rsidP="00903E45">
            <w:pPr>
              <w:spacing w:line="0" w:lineRule="atLeast"/>
              <w:ind w:left="100"/>
              <w:rPr>
                <w:rFonts w:ascii="Arial" w:eastAsia="Arial" w:hAnsi="Arial"/>
                <w:b/>
                <w:sz w:val="23"/>
              </w:rPr>
            </w:pPr>
            <w:r>
              <w:rPr>
                <w:rFonts w:ascii="Arial" w:eastAsia="Arial" w:hAnsi="Arial"/>
                <w:b/>
                <w:sz w:val="23"/>
              </w:rPr>
              <w:t>applications</w:t>
            </w:r>
          </w:p>
        </w:tc>
        <w:tc>
          <w:tcPr>
            <w:tcW w:w="1540" w:type="dxa"/>
            <w:shd w:val="clear" w:color="auto" w:fill="auto"/>
            <w:vAlign w:val="bottom"/>
          </w:tcPr>
          <w:p w14:paraId="7A9281A7"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6184D808" w14:textId="77777777" w:rsidR="00304945" w:rsidRDefault="00304945" w:rsidP="00903E45">
            <w:pPr>
              <w:spacing w:line="0" w:lineRule="atLeast"/>
              <w:rPr>
                <w:rFonts w:eastAsia="Times New Roman"/>
              </w:rPr>
            </w:pPr>
          </w:p>
        </w:tc>
      </w:tr>
      <w:tr w:rsidR="00304945" w14:paraId="2EA5232D" w14:textId="77777777" w:rsidTr="00903E45">
        <w:trPr>
          <w:trHeight w:val="278"/>
        </w:trPr>
        <w:tc>
          <w:tcPr>
            <w:tcW w:w="580" w:type="dxa"/>
            <w:tcBorders>
              <w:left w:val="single" w:sz="8" w:space="0" w:color="auto"/>
            </w:tcBorders>
            <w:shd w:val="clear" w:color="auto" w:fill="auto"/>
            <w:vAlign w:val="bottom"/>
          </w:tcPr>
          <w:p w14:paraId="52559F1C" w14:textId="77777777" w:rsidR="00304945" w:rsidRDefault="00304945" w:rsidP="00903E45">
            <w:pPr>
              <w:spacing w:line="0" w:lineRule="atLeast"/>
              <w:rPr>
                <w:rFonts w:eastAsia="Times New Roman"/>
              </w:rPr>
            </w:pPr>
          </w:p>
        </w:tc>
        <w:tc>
          <w:tcPr>
            <w:tcW w:w="40" w:type="dxa"/>
            <w:shd w:val="clear" w:color="auto" w:fill="auto"/>
            <w:vAlign w:val="bottom"/>
          </w:tcPr>
          <w:p w14:paraId="39C5D0CF" w14:textId="77777777" w:rsidR="00304945" w:rsidRDefault="00304945" w:rsidP="00903E45">
            <w:pPr>
              <w:spacing w:line="0" w:lineRule="atLeast"/>
              <w:rPr>
                <w:rFonts w:eastAsia="Times New Roman"/>
              </w:rPr>
            </w:pPr>
          </w:p>
        </w:tc>
        <w:tc>
          <w:tcPr>
            <w:tcW w:w="180" w:type="dxa"/>
            <w:shd w:val="clear" w:color="auto" w:fill="auto"/>
            <w:vAlign w:val="bottom"/>
          </w:tcPr>
          <w:p w14:paraId="74E874A8"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040" w:type="dxa"/>
            <w:gridSpan w:val="4"/>
            <w:shd w:val="clear" w:color="auto" w:fill="auto"/>
            <w:vAlign w:val="bottom"/>
          </w:tcPr>
          <w:p w14:paraId="14D03A9C" w14:textId="77777777" w:rsidR="00304945" w:rsidRDefault="00304945" w:rsidP="00903E45">
            <w:pPr>
              <w:spacing w:line="0" w:lineRule="atLeast"/>
              <w:ind w:left="120"/>
              <w:rPr>
                <w:rFonts w:ascii="Arial" w:eastAsia="Arial" w:hAnsi="Arial"/>
                <w:b/>
                <w:sz w:val="23"/>
              </w:rPr>
            </w:pPr>
            <w:r>
              <w:rPr>
                <w:rFonts w:ascii="Arial" w:eastAsia="Arial" w:hAnsi="Arial"/>
                <w:b/>
                <w:sz w:val="23"/>
              </w:rPr>
              <w:t>Guidance and advice</w:t>
            </w:r>
          </w:p>
        </w:tc>
        <w:tc>
          <w:tcPr>
            <w:tcW w:w="200" w:type="dxa"/>
            <w:shd w:val="clear" w:color="auto" w:fill="auto"/>
            <w:vAlign w:val="bottom"/>
          </w:tcPr>
          <w:p w14:paraId="1365239A"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140" w:type="dxa"/>
            <w:gridSpan w:val="4"/>
            <w:shd w:val="clear" w:color="auto" w:fill="auto"/>
            <w:vAlign w:val="bottom"/>
          </w:tcPr>
          <w:p w14:paraId="2A1395E0" w14:textId="77777777" w:rsidR="00304945" w:rsidRDefault="00304945" w:rsidP="00903E45">
            <w:pPr>
              <w:spacing w:line="0" w:lineRule="atLeast"/>
              <w:ind w:left="100"/>
              <w:rPr>
                <w:rFonts w:ascii="Arial" w:eastAsia="Arial" w:hAnsi="Arial"/>
                <w:b/>
                <w:w w:val="93"/>
                <w:sz w:val="23"/>
              </w:rPr>
            </w:pPr>
            <w:r>
              <w:rPr>
                <w:rFonts w:ascii="Arial" w:eastAsia="Arial" w:hAnsi="Arial"/>
                <w:b/>
                <w:w w:val="93"/>
                <w:sz w:val="23"/>
              </w:rPr>
              <w:t>Jobs on Campus- Internships</w:t>
            </w:r>
          </w:p>
        </w:tc>
        <w:tc>
          <w:tcPr>
            <w:tcW w:w="1540" w:type="dxa"/>
            <w:shd w:val="clear" w:color="auto" w:fill="auto"/>
            <w:vAlign w:val="bottom"/>
          </w:tcPr>
          <w:p w14:paraId="4C697E6D"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06240374" w14:textId="77777777" w:rsidR="00304945" w:rsidRDefault="00304945" w:rsidP="00903E45">
            <w:pPr>
              <w:spacing w:line="0" w:lineRule="atLeast"/>
              <w:rPr>
                <w:rFonts w:eastAsia="Times New Roman"/>
              </w:rPr>
            </w:pPr>
          </w:p>
        </w:tc>
      </w:tr>
      <w:tr w:rsidR="00304945" w14:paraId="6681E13F" w14:textId="77777777" w:rsidTr="00903E45">
        <w:trPr>
          <w:trHeight w:val="302"/>
        </w:trPr>
        <w:tc>
          <w:tcPr>
            <w:tcW w:w="580" w:type="dxa"/>
            <w:tcBorders>
              <w:left w:val="single" w:sz="8" w:space="0" w:color="auto"/>
            </w:tcBorders>
            <w:shd w:val="clear" w:color="auto" w:fill="auto"/>
            <w:vAlign w:val="bottom"/>
          </w:tcPr>
          <w:p w14:paraId="10434B5E" w14:textId="77777777" w:rsidR="00304945" w:rsidRDefault="00304945" w:rsidP="00903E45">
            <w:pPr>
              <w:spacing w:line="0" w:lineRule="atLeast"/>
              <w:rPr>
                <w:rFonts w:eastAsia="Times New Roman"/>
              </w:rPr>
            </w:pPr>
          </w:p>
        </w:tc>
        <w:tc>
          <w:tcPr>
            <w:tcW w:w="40" w:type="dxa"/>
            <w:shd w:val="clear" w:color="auto" w:fill="auto"/>
            <w:vAlign w:val="bottom"/>
          </w:tcPr>
          <w:p w14:paraId="00AF1CB6" w14:textId="77777777" w:rsidR="00304945" w:rsidRDefault="00304945" w:rsidP="00903E45">
            <w:pPr>
              <w:spacing w:line="0" w:lineRule="atLeast"/>
              <w:rPr>
                <w:rFonts w:eastAsia="Times New Roman"/>
              </w:rPr>
            </w:pPr>
          </w:p>
        </w:tc>
        <w:tc>
          <w:tcPr>
            <w:tcW w:w="180" w:type="dxa"/>
            <w:shd w:val="clear" w:color="auto" w:fill="auto"/>
            <w:vAlign w:val="bottom"/>
          </w:tcPr>
          <w:p w14:paraId="58ED1123"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040" w:type="dxa"/>
            <w:gridSpan w:val="4"/>
            <w:shd w:val="clear" w:color="auto" w:fill="auto"/>
            <w:vAlign w:val="bottom"/>
          </w:tcPr>
          <w:p w14:paraId="19B74D33" w14:textId="77777777" w:rsidR="00304945" w:rsidRDefault="00304945" w:rsidP="00903E45">
            <w:pPr>
              <w:spacing w:line="0" w:lineRule="atLeast"/>
              <w:ind w:left="120"/>
              <w:rPr>
                <w:rFonts w:ascii="Arial" w:eastAsia="Arial" w:hAnsi="Arial"/>
                <w:b/>
                <w:w w:val="96"/>
                <w:sz w:val="23"/>
              </w:rPr>
            </w:pPr>
            <w:r>
              <w:rPr>
                <w:rFonts w:ascii="Arial" w:eastAsia="Arial" w:hAnsi="Arial"/>
                <w:b/>
                <w:w w:val="96"/>
                <w:sz w:val="23"/>
              </w:rPr>
              <w:t>Careers Toolkit (resources)</w:t>
            </w:r>
          </w:p>
        </w:tc>
        <w:tc>
          <w:tcPr>
            <w:tcW w:w="200" w:type="dxa"/>
            <w:shd w:val="clear" w:color="auto" w:fill="auto"/>
            <w:vAlign w:val="bottom"/>
          </w:tcPr>
          <w:p w14:paraId="28196888" w14:textId="77777777" w:rsidR="00304945" w:rsidRDefault="00304945" w:rsidP="00903E45">
            <w:pPr>
              <w:spacing w:line="0" w:lineRule="atLeast"/>
              <w:rPr>
                <w:rFonts w:eastAsia="Times New Roman"/>
              </w:rPr>
            </w:pPr>
          </w:p>
        </w:tc>
        <w:tc>
          <w:tcPr>
            <w:tcW w:w="3140" w:type="dxa"/>
            <w:gridSpan w:val="4"/>
            <w:shd w:val="clear" w:color="auto" w:fill="auto"/>
            <w:vAlign w:val="bottom"/>
          </w:tcPr>
          <w:p w14:paraId="71CBFC6D" w14:textId="77777777" w:rsidR="00304945" w:rsidRDefault="00304945" w:rsidP="00903E45">
            <w:pPr>
              <w:spacing w:line="0" w:lineRule="atLeast"/>
              <w:ind w:left="100"/>
              <w:rPr>
                <w:rFonts w:ascii="Arial" w:eastAsia="Arial" w:hAnsi="Arial"/>
                <w:b/>
                <w:sz w:val="23"/>
              </w:rPr>
            </w:pPr>
            <w:r>
              <w:rPr>
                <w:rFonts w:ascii="Arial" w:eastAsia="Arial" w:hAnsi="Arial"/>
                <w:b/>
                <w:sz w:val="23"/>
              </w:rPr>
              <w:t>and paid work</w:t>
            </w:r>
          </w:p>
        </w:tc>
        <w:tc>
          <w:tcPr>
            <w:tcW w:w="1540" w:type="dxa"/>
            <w:shd w:val="clear" w:color="auto" w:fill="auto"/>
            <w:vAlign w:val="bottom"/>
          </w:tcPr>
          <w:p w14:paraId="399FC554"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4161F85D" w14:textId="77777777" w:rsidR="00304945" w:rsidRDefault="00304945" w:rsidP="00903E45">
            <w:pPr>
              <w:spacing w:line="0" w:lineRule="atLeast"/>
              <w:rPr>
                <w:rFonts w:eastAsia="Times New Roman"/>
              </w:rPr>
            </w:pPr>
          </w:p>
        </w:tc>
      </w:tr>
      <w:tr w:rsidR="00304945" w14:paraId="482C5029" w14:textId="77777777" w:rsidTr="00903E45">
        <w:trPr>
          <w:trHeight w:val="284"/>
        </w:trPr>
        <w:tc>
          <w:tcPr>
            <w:tcW w:w="580" w:type="dxa"/>
            <w:tcBorders>
              <w:left w:val="single" w:sz="8" w:space="0" w:color="auto"/>
            </w:tcBorders>
            <w:shd w:val="clear" w:color="auto" w:fill="auto"/>
            <w:vAlign w:val="bottom"/>
          </w:tcPr>
          <w:p w14:paraId="1FAB2972" w14:textId="77777777" w:rsidR="00304945" w:rsidRDefault="00304945" w:rsidP="00903E45">
            <w:pPr>
              <w:spacing w:line="0" w:lineRule="atLeast"/>
              <w:rPr>
                <w:rFonts w:eastAsia="Times New Roman"/>
              </w:rPr>
            </w:pPr>
          </w:p>
        </w:tc>
        <w:tc>
          <w:tcPr>
            <w:tcW w:w="40" w:type="dxa"/>
            <w:shd w:val="clear" w:color="auto" w:fill="auto"/>
            <w:vAlign w:val="bottom"/>
          </w:tcPr>
          <w:p w14:paraId="0461C20D" w14:textId="77777777" w:rsidR="00304945" w:rsidRDefault="00304945" w:rsidP="00903E45">
            <w:pPr>
              <w:spacing w:line="0" w:lineRule="atLeast"/>
              <w:rPr>
                <w:rFonts w:eastAsia="Times New Roman"/>
              </w:rPr>
            </w:pPr>
          </w:p>
        </w:tc>
        <w:tc>
          <w:tcPr>
            <w:tcW w:w="180" w:type="dxa"/>
            <w:shd w:val="clear" w:color="auto" w:fill="auto"/>
            <w:vAlign w:val="bottom"/>
          </w:tcPr>
          <w:p w14:paraId="355E12B6" w14:textId="77777777" w:rsidR="00304945" w:rsidRDefault="00304945" w:rsidP="00903E45">
            <w:pPr>
              <w:spacing w:line="0" w:lineRule="atLeast"/>
              <w:rPr>
                <w:rFonts w:eastAsia="Times New Roman"/>
              </w:rPr>
            </w:pPr>
          </w:p>
        </w:tc>
        <w:tc>
          <w:tcPr>
            <w:tcW w:w="640" w:type="dxa"/>
            <w:shd w:val="clear" w:color="auto" w:fill="auto"/>
            <w:vAlign w:val="bottom"/>
          </w:tcPr>
          <w:p w14:paraId="7500AD7A" w14:textId="77777777" w:rsidR="00304945" w:rsidRDefault="00304945" w:rsidP="00903E45">
            <w:pPr>
              <w:spacing w:line="0" w:lineRule="atLeast"/>
              <w:rPr>
                <w:rFonts w:eastAsia="Times New Roman"/>
              </w:rPr>
            </w:pPr>
          </w:p>
        </w:tc>
        <w:tc>
          <w:tcPr>
            <w:tcW w:w="1620" w:type="dxa"/>
            <w:shd w:val="clear" w:color="auto" w:fill="auto"/>
            <w:vAlign w:val="bottom"/>
          </w:tcPr>
          <w:p w14:paraId="360C0799" w14:textId="77777777" w:rsidR="00304945" w:rsidRDefault="00304945" w:rsidP="00903E45">
            <w:pPr>
              <w:spacing w:line="0" w:lineRule="atLeast"/>
              <w:rPr>
                <w:rFonts w:eastAsia="Times New Roman"/>
              </w:rPr>
            </w:pPr>
          </w:p>
        </w:tc>
        <w:tc>
          <w:tcPr>
            <w:tcW w:w="240" w:type="dxa"/>
            <w:shd w:val="clear" w:color="auto" w:fill="auto"/>
            <w:vAlign w:val="bottom"/>
          </w:tcPr>
          <w:p w14:paraId="068C502D" w14:textId="77777777" w:rsidR="00304945" w:rsidRDefault="00304945" w:rsidP="00903E45">
            <w:pPr>
              <w:spacing w:line="0" w:lineRule="atLeast"/>
              <w:rPr>
                <w:rFonts w:eastAsia="Times New Roman"/>
              </w:rPr>
            </w:pPr>
          </w:p>
        </w:tc>
        <w:tc>
          <w:tcPr>
            <w:tcW w:w="540" w:type="dxa"/>
            <w:shd w:val="clear" w:color="auto" w:fill="auto"/>
            <w:vAlign w:val="bottom"/>
          </w:tcPr>
          <w:p w14:paraId="4FEC8EC9" w14:textId="77777777" w:rsidR="00304945" w:rsidRDefault="00304945" w:rsidP="00903E45">
            <w:pPr>
              <w:spacing w:line="0" w:lineRule="atLeast"/>
              <w:rPr>
                <w:rFonts w:eastAsia="Times New Roman"/>
              </w:rPr>
            </w:pPr>
          </w:p>
        </w:tc>
        <w:tc>
          <w:tcPr>
            <w:tcW w:w="200" w:type="dxa"/>
            <w:shd w:val="clear" w:color="auto" w:fill="auto"/>
            <w:vAlign w:val="bottom"/>
          </w:tcPr>
          <w:p w14:paraId="412E96F3" w14:textId="77777777" w:rsidR="00304945" w:rsidRDefault="00304945" w:rsidP="00903E45">
            <w:pPr>
              <w:spacing w:line="0" w:lineRule="atLeast"/>
              <w:rPr>
                <w:rFonts w:ascii="Arial" w:eastAsia="Arial" w:hAnsi="Arial"/>
                <w:b/>
                <w:sz w:val="23"/>
              </w:rPr>
            </w:pPr>
            <w:r>
              <w:rPr>
                <w:rFonts w:ascii="Arial" w:eastAsia="Arial" w:hAnsi="Arial"/>
                <w:b/>
                <w:sz w:val="23"/>
              </w:rPr>
              <w:t>•</w:t>
            </w:r>
          </w:p>
        </w:tc>
        <w:tc>
          <w:tcPr>
            <w:tcW w:w="3140" w:type="dxa"/>
            <w:gridSpan w:val="4"/>
            <w:shd w:val="clear" w:color="auto" w:fill="auto"/>
            <w:vAlign w:val="bottom"/>
          </w:tcPr>
          <w:p w14:paraId="3361D1A1" w14:textId="77777777" w:rsidR="00304945" w:rsidRDefault="00304945" w:rsidP="00903E45">
            <w:pPr>
              <w:spacing w:line="0" w:lineRule="atLeast"/>
              <w:ind w:left="100"/>
              <w:rPr>
                <w:rFonts w:ascii="Arial" w:eastAsia="Arial" w:hAnsi="Arial"/>
                <w:b/>
                <w:sz w:val="23"/>
              </w:rPr>
            </w:pPr>
            <w:r>
              <w:rPr>
                <w:rFonts w:ascii="Arial" w:eastAsia="Arial" w:hAnsi="Arial"/>
                <w:b/>
                <w:sz w:val="23"/>
              </w:rPr>
              <w:t>Connecting with employers</w:t>
            </w:r>
          </w:p>
        </w:tc>
        <w:tc>
          <w:tcPr>
            <w:tcW w:w="1540" w:type="dxa"/>
            <w:shd w:val="clear" w:color="auto" w:fill="auto"/>
            <w:vAlign w:val="bottom"/>
          </w:tcPr>
          <w:p w14:paraId="4AB3CFCD"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6F37BBCB" w14:textId="77777777" w:rsidR="00304945" w:rsidRDefault="00304945" w:rsidP="00903E45">
            <w:pPr>
              <w:spacing w:line="0" w:lineRule="atLeast"/>
              <w:rPr>
                <w:rFonts w:eastAsia="Times New Roman"/>
              </w:rPr>
            </w:pPr>
          </w:p>
        </w:tc>
      </w:tr>
      <w:tr w:rsidR="00304945" w14:paraId="1C681B92" w14:textId="77777777" w:rsidTr="00903E45">
        <w:trPr>
          <w:trHeight w:val="530"/>
        </w:trPr>
        <w:tc>
          <w:tcPr>
            <w:tcW w:w="580" w:type="dxa"/>
            <w:tcBorders>
              <w:left w:val="single" w:sz="8" w:space="0" w:color="auto"/>
            </w:tcBorders>
            <w:shd w:val="clear" w:color="auto" w:fill="auto"/>
            <w:vAlign w:val="bottom"/>
          </w:tcPr>
          <w:p w14:paraId="670C00A5" w14:textId="77777777" w:rsidR="00304945" w:rsidRDefault="00304945" w:rsidP="00903E45">
            <w:pPr>
              <w:spacing w:line="0" w:lineRule="atLeast"/>
              <w:rPr>
                <w:rFonts w:eastAsia="Times New Roman"/>
              </w:rPr>
            </w:pPr>
          </w:p>
        </w:tc>
        <w:tc>
          <w:tcPr>
            <w:tcW w:w="40" w:type="dxa"/>
            <w:shd w:val="clear" w:color="auto" w:fill="auto"/>
            <w:vAlign w:val="bottom"/>
          </w:tcPr>
          <w:p w14:paraId="5281AC48" w14:textId="77777777" w:rsidR="00304945" w:rsidRDefault="00304945" w:rsidP="00903E45">
            <w:pPr>
              <w:spacing w:line="0" w:lineRule="atLeast"/>
              <w:rPr>
                <w:rFonts w:eastAsia="Times New Roman"/>
              </w:rPr>
            </w:pPr>
          </w:p>
        </w:tc>
        <w:tc>
          <w:tcPr>
            <w:tcW w:w="3220" w:type="dxa"/>
            <w:gridSpan w:val="5"/>
            <w:shd w:val="clear" w:color="auto" w:fill="auto"/>
            <w:vAlign w:val="bottom"/>
          </w:tcPr>
          <w:p w14:paraId="53BB270A" w14:textId="77777777" w:rsidR="00304945" w:rsidRDefault="00304945" w:rsidP="00903E45">
            <w:pPr>
              <w:spacing w:line="0" w:lineRule="atLeast"/>
              <w:rPr>
                <w:rFonts w:ascii="Arial" w:eastAsia="Arial" w:hAnsi="Arial"/>
                <w:b/>
                <w:sz w:val="23"/>
              </w:rPr>
            </w:pPr>
            <w:r>
              <w:rPr>
                <w:rFonts w:ascii="Arial" w:eastAsia="Arial" w:hAnsi="Arial"/>
                <w:b/>
                <w:sz w:val="23"/>
              </w:rPr>
              <w:t>Contact us:</w:t>
            </w:r>
          </w:p>
        </w:tc>
        <w:tc>
          <w:tcPr>
            <w:tcW w:w="3340" w:type="dxa"/>
            <w:gridSpan w:val="5"/>
            <w:shd w:val="clear" w:color="auto" w:fill="auto"/>
            <w:vAlign w:val="bottom"/>
          </w:tcPr>
          <w:p w14:paraId="4DD57F27" w14:textId="77777777" w:rsidR="00304945" w:rsidRDefault="00304945" w:rsidP="00903E45">
            <w:pPr>
              <w:spacing w:line="0" w:lineRule="atLeast"/>
              <w:rPr>
                <w:rFonts w:ascii="Arial" w:eastAsia="Arial" w:hAnsi="Arial"/>
                <w:b/>
                <w:sz w:val="23"/>
              </w:rPr>
            </w:pPr>
            <w:r>
              <w:rPr>
                <w:rFonts w:ascii="Arial" w:eastAsia="Arial" w:hAnsi="Arial"/>
                <w:b/>
                <w:sz w:val="23"/>
              </w:rPr>
              <w:t>Contact us:</w:t>
            </w:r>
          </w:p>
        </w:tc>
        <w:tc>
          <w:tcPr>
            <w:tcW w:w="1540" w:type="dxa"/>
            <w:shd w:val="clear" w:color="auto" w:fill="auto"/>
            <w:vAlign w:val="bottom"/>
          </w:tcPr>
          <w:p w14:paraId="127BD0D0" w14:textId="77777777" w:rsidR="00304945" w:rsidRDefault="00304945" w:rsidP="00903E45">
            <w:pPr>
              <w:spacing w:line="0" w:lineRule="atLeast"/>
              <w:rPr>
                <w:rFonts w:eastAsia="Times New Roman"/>
              </w:rPr>
            </w:pPr>
          </w:p>
        </w:tc>
        <w:tc>
          <w:tcPr>
            <w:tcW w:w="580" w:type="dxa"/>
            <w:tcBorders>
              <w:right w:val="single" w:sz="8" w:space="0" w:color="auto"/>
            </w:tcBorders>
            <w:shd w:val="clear" w:color="auto" w:fill="auto"/>
            <w:vAlign w:val="bottom"/>
          </w:tcPr>
          <w:p w14:paraId="330686A4" w14:textId="77777777" w:rsidR="00304945" w:rsidRDefault="00304945" w:rsidP="00903E45">
            <w:pPr>
              <w:spacing w:line="0" w:lineRule="atLeast"/>
              <w:rPr>
                <w:rFonts w:eastAsia="Times New Roman"/>
              </w:rPr>
            </w:pPr>
          </w:p>
        </w:tc>
      </w:tr>
      <w:tr w:rsidR="00304945" w14:paraId="24124E3B" w14:textId="77777777" w:rsidTr="00903E45">
        <w:trPr>
          <w:trHeight w:val="268"/>
        </w:trPr>
        <w:tc>
          <w:tcPr>
            <w:tcW w:w="580" w:type="dxa"/>
            <w:tcBorders>
              <w:left w:val="single" w:sz="8" w:space="0" w:color="auto"/>
            </w:tcBorders>
            <w:shd w:val="clear" w:color="auto" w:fill="auto"/>
            <w:vAlign w:val="bottom"/>
          </w:tcPr>
          <w:p w14:paraId="60F66948" w14:textId="77777777" w:rsidR="00304945" w:rsidRDefault="00304945" w:rsidP="00903E45">
            <w:pPr>
              <w:spacing w:line="0" w:lineRule="atLeast"/>
              <w:rPr>
                <w:rFonts w:eastAsia="Times New Roman"/>
                <w:sz w:val="23"/>
              </w:rPr>
            </w:pPr>
          </w:p>
        </w:tc>
        <w:tc>
          <w:tcPr>
            <w:tcW w:w="40" w:type="dxa"/>
            <w:shd w:val="clear" w:color="auto" w:fill="auto"/>
            <w:vAlign w:val="bottom"/>
          </w:tcPr>
          <w:p w14:paraId="6831E6AA" w14:textId="77777777" w:rsidR="00304945" w:rsidRDefault="00304945" w:rsidP="00903E45">
            <w:pPr>
              <w:spacing w:line="0" w:lineRule="atLeast"/>
              <w:rPr>
                <w:rFonts w:eastAsia="Times New Roman"/>
                <w:sz w:val="23"/>
              </w:rPr>
            </w:pPr>
          </w:p>
        </w:tc>
        <w:tc>
          <w:tcPr>
            <w:tcW w:w="2440" w:type="dxa"/>
            <w:gridSpan w:val="3"/>
            <w:tcBorders>
              <w:bottom w:val="single" w:sz="8" w:space="0" w:color="00A9CE"/>
            </w:tcBorders>
            <w:shd w:val="clear" w:color="auto" w:fill="auto"/>
            <w:vAlign w:val="bottom"/>
          </w:tcPr>
          <w:p w14:paraId="5D6AFD18" w14:textId="77777777" w:rsidR="00304945" w:rsidRDefault="00304945" w:rsidP="00903E45">
            <w:pPr>
              <w:spacing w:line="247" w:lineRule="exact"/>
              <w:rPr>
                <w:rFonts w:ascii="Arial" w:eastAsia="Arial" w:hAnsi="Arial"/>
                <w:b/>
                <w:color w:val="00A9CE"/>
                <w:w w:val="85"/>
                <w:sz w:val="23"/>
              </w:rPr>
            </w:pPr>
            <w:r>
              <w:rPr>
                <w:rFonts w:ascii="Arial" w:eastAsia="Arial" w:hAnsi="Arial"/>
                <w:b/>
                <w:color w:val="00A9CE"/>
                <w:w w:val="85"/>
                <w:sz w:val="23"/>
              </w:rPr>
              <w:t>careers@canberra.edu.au</w:t>
            </w:r>
          </w:p>
        </w:tc>
        <w:tc>
          <w:tcPr>
            <w:tcW w:w="780" w:type="dxa"/>
            <w:gridSpan w:val="2"/>
            <w:shd w:val="clear" w:color="auto" w:fill="auto"/>
            <w:vAlign w:val="bottom"/>
          </w:tcPr>
          <w:p w14:paraId="6C7C6CCA" w14:textId="77777777" w:rsidR="00304945" w:rsidRDefault="00304945" w:rsidP="00903E45">
            <w:pPr>
              <w:spacing w:line="0" w:lineRule="atLeast"/>
              <w:rPr>
                <w:rFonts w:eastAsia="Times New Roman"/>
                <w:sz w:val="23"/>
              </w:rPr>
            </w:pPr>
          </w:p>
        </w:tc>
        <w:tc>
          <w:tcPr>
            <w:tcW w:w="2040" w:type="dxa"/>
            <w:gridSpan w:val="4"/>
            <w:tcBorders>
              <w:bottom w:val="single" w:sz="8" w:space="0" w:color="00A9CE"/>
            </w:tcBorders>
            <w:shd w:val="clear" w:color="auto" w:fill="auto"/>
            <w:vAlign w:val="bottom"/>
          </w:tcPr>
          <w:p w14:paraId="7C6670DF" w14:textId="77777777" w:rsidR="00304945" w:rsidRDefault="00304945" w:rsidP="00903E45">
            <w:pPr>
              <w:spacing w:line="247" w:lineRule="exact"/>
              <w:rPr>
                <w:rFonts w:ascii="Arial" w:eastAsia="Arial" w:hAnsi="Arial"/>
                <w:b/>
                <w:color w:val="00A9CE"/>
                <w:w w:val="87"/>
                <w:sz w:val="23"/>
              </w:rPr>
            </w:pPr>
            <w:r>
              <w:rPr>
                <w:rFonts w:ascii="Arial" w:eastAsia="Arial" w:hAnsi="Arial"/>
                <w:b/>
                <w:color w:val="00A9CE"/>
                <w:w w:val="87"/>
                <w:sz w:val="23"/>
              </w:rPr>
              <w:t>wil@canberra.edu.au</w:t>
            </w:r>
          </w:p>
        </w:tc>
        <w:tc>
          <w:tcPr>
            <w:tcW w:w="1300" w:type="dxa"/>
            <w:shd w:val="clear" w:color="auto" w:fill="auto"/>
            <w:vAlign w:val="bottom"/>
          </w:tcPr>
          <w:p w14:paraId="01052602" w14:textId="77777777" w:rsidR="00304945" w:rsidRDefault="00304945" w:rsidP="00903E45">
            <w:pPr>
              <w:spacing w:line="0" w:lineRule="atLeast"/>
              <w:rPr>
                <w:rFonts w:eastAsia="Times New Roman"/>
                <w:sz w:val="23"/>
              </w:rPr>
            </w:pPr>
          </w:p>
        </w:tc>
        <w:tc>
          <w:tcPr>
            <w:tcW w:w="1540" w:type="dxa"/>
            <w:shd w:val="clear" w:color="auto" w:fill="auto"/>
            <w:vAlign w:val="bottom"/>
          </w:tcPr>
          <w:p w14:paraId="3D8FCC1B" w14:textId="77777777" w:rsidR="00304945" w:rsidRDefault="00304945" w:rsidP="00903E45">
            <w:pPr>
              <w:spacing w:line="0" w:lineRule="atLeast"/>
              <w:rPr>
                <w:rFonts w:eastAsia="Times New Roman"/>
                <w:sz w:val="23"/>
              </w:rPr>
            </w:pPr>
          </w:p>
        </w:tc>
        <w:tc>
          <w:tcPr>
            <w:tcW w:w="580" w:type="dxa"/>
            <w:tcBorders>
              <w:right w:val="single" w:sz="8" w:space="0" w:color="auto"/>
            </w:tcBorders>
            <w:shd w:val="clear" w:color="auto" w:fill="auto"/>
            <w:vAlign w:val="bottom"/>
          </w:tcPr>
          <w:p w14:paraId="5095F62F" w14:textId="77777777" w:rsidR="00304945" w:rsidRDefault="00304945" w:rsidP="00903E45">
            <w:pPr>
              <w:spacing w:line="0" w:lineRule="atLeast"/>
              <w:rPr>
                <w:rFonts w:eastAsia="Times New Roman"/>
                <w:sz w:val="23"/>
              </w:rPr>
            </w:pPr>
          </w:p>
        </w:tc>
      </w:tr>
      <w:tr w:rsidR="00304945" w14:paraId="2754DFFE" w14:textId="77777777" w:rsidTr="00903E45">
        <w:trPr>
          <w:trHeight w:val="262"/>
        </w:trPr>
        <w:tc>
          <w:tcPr>
            <w:tcW w:w="580" w:type="dxa"/>
            <w:tcBorders>
              <w:left w:val="single" w:sz="8" w:space="0" w:color="auto"/>
            </w:tcBorders>
            <w:shd w:val="clear" w:color="auto" w:fill="auto"/>
            <w:vAlign w:val="bottom"/>
          </w:tcPr>
          <w:p w14:paraId="6D4FE926" w14:textId="77777777" w:rsidR="00304945" w:rsidRDefault="00304945" w:rsidP="00903E45">
            <w:pPr>
              <w:spacing w:line="0" w:lineRule="atLeast"/>
              <w:rPr>
                <w:rFonts w:eastAsia="Times New Roman"/>
                <w:sz w:val="22"/>
              </w:rPr>
            </w:pPr>
          </w:p>
        </w:tc>
        <w:tc>
          <w:tcPr>
            <w:tcW w:w="40" w:type="dxa"/>
            <w:shd w:val="clear" w:color="auto" w:fill="auto"/>
            <w:vAlign w:val="bottom"/>
          </w:tcPr>
          <w:p w14:paraId="2DB04E18" w14:textId="77777777" w:rsidR="00304945" w:rsidRDefault="00304945" w:rsidP="00903E45">
            <w:pPr>
              <w:spacing w:line="0" w:lineRule="atLeast"/>
              <w:rPr>
                <w:rFonts w:eastAsia="Times New Roman"/>
                <w:sz w:val="22"/>
              </w:rPr>
            </w:pPr>
          </w:p>
        </w:tc>
        <w:tc>
          <w:tcPr>
            <w:tcW w:w="3220" w:type="dxa"/>
            <w:gridSpan w:val="5"/>
            <w:shd w:val="clear" w:color="auto" w:fill="auto"/>
            <w:vAlign w:val="bottom"/>
          </w:tcPr>
          <w:p w14:paraId="5FB0A8C9" w14:textId="77777777" w:rsidR="00304945" w:rsidRDefault="00304945" w:rsidP="00903E45">
            <w:pPr>
              <w:spacing w:line="239" w:lineRule="exact"/>
              <w:rPr>
                <w:rFonts w:ascii="Arial" w:eastAsia="Arial" w:hAnsi="Arial"/>
                <w:b/>
                <w:color w:val="00A9CE"/>
                <w:sz w:val="23"/>
              </w:rPr>
            </w:pPr>
            <w:r>
              <w:rPr>
                <w:rFonts w:ascii="Arial" w:eastAsia="Arial" w:hAnsi="Arial"/>
                <w:b/>
                <w:sz w:val="23"/>
              </w:rPr>
              <w:t xml:space="preserve">Visit us: </w:t>
            </w:r>
            <w:r>
              <w:rPr>
                <w:rFonts w:ascii="Arial" w:eastAsia="Arial" w:hAnsi="Arial"/>
                <w:b/>
                <w:color w:val="00A9CE"/>
                <w:sz w:val="23"/>
              </w:rPr>
              <w:t>Careers UC Website</w:t>
            </w:r>
          </w:p>
        </w:tc>
        <w:tc>
          <w:tcPr>
            <w:tcW w:w="3340" w:type="dxa"/>
            <w:gridSpan w:val="5"/>
            <w:shd w:val="clear" w:color="auto" w:fill="auto"/>
            <w:vAlign w:val="bottom"/>
          </w:tcPr>
          <w:p w14:paraId="17481E75" w14:textId="77777777" w:rsidR="00304945" w:rsidRDefault="00304945" w:rsidP="00903E45">
            <w:pPr>
              <w:spacing w:line="239" w:lineRule="exact"/>
              <w:rPr>
                <w:rFonts w:ascii="Arial" w:eastAsia="Arial" w:hAnsi="Arial"/>
                <w:b/>
                <w:color w:val="00A9CE"/>
                <w:sz w:val="23"/>
              </w:rPr>
            </w:pPr>
            <w:r>
              <w:rPr>
                <w:rFonts w:ascii="Arial" w:eastAsia="Arial" w:hAnsi="Arial"/>
                <w:b/>
                <w:sz w:val="23"/>
              </w:rPr>
              <w:t xml:space="preserve">Visit us: </w:t>
            </w:r>
            <w:r>
              <w:rPr>
                <w:rFonts w:ascii="Arial" w:eastAsia="Arial" w:hAnsi="Arial"/>
                <w:b/>
                <w:color w:val="00A9CE"/>
                <w:sz w:val="23"/>
              </w:rPr>
              <w:t>WIL Website</w:t>
            </w:r>
          </w:p>
        </w:tc>
        <w:tc>
          <w:tcPr>
            <w:tcW w:w="1540" w:type="dxa"/>
            <w:shd w:val="clear" w:color="auto" w:fill="auto"/>
            <w:vAlign w:val="bottom"/>
          </w:tcPr>
          <w:p w14:paraId="44C53683" w14:textId="77777777" w:rsidR="00304945" w:rsidRDefault="00304945" w:rsidP="00903E45">
            <w:pPr>
              <w:spacing w:line="0" w:lineRule="atLeast"/>
              <w:rPr>
                <w:rFonts w:eastAsia="Times New Roman"/>
                <w:sz w:val="22"/>
              </w:rPr>
            </w:pPr>
          </w:p>
        </w:tc>
        <w:tc>
          <w:tcPr>
            <w:tcW w:w="580" w:type="dxa"/>
            <w:tcBorders>
              <w:right w:val="single" w:sz="8" w:space="0" w:color="auto"/>
            </w:tcBorders>
            <w:shd w:val="clear" w:color="auto" w:fill="auto"/>
            <w:vAlign w:val="bottom"/>
          </w:tcPr>
          <w:p w14:paraId="5CC9086B" w14:textId="77777777" w:rsidR="00304945" w:rsidRDefault="00304945" w:rsidP="00903E45">
            <w:pPr>
              <w:spacing w:line="0" w:lineRule="atLeast"/>
              <w:rPr>
                <w:rFonts w:eastAsia="Times New Roman"/>
                <w:sz w:val="22"/>
              </w:rPr>
            </w:pPr>
          </w:p>
        </w:tc>
      </w:tr>
      <w:tr w:rsidR="00304945" w14:paraId="273E6170" w14:textId="77777777" w:rsidTr="00903E45">
        <w:trPr>
          <w:trHeight w:val="23"/>
        </w:trPr>
        <w:tc>
          <w:tcPr>
            <w:tcW w:w="580" w:type="dxa"/>
            <w:tcBorders>
              <w:left w:val="single" w:sz="8" w:space="0" w:color="auto"/>
              <w:bottom w:val="single" w:sz="8" w:space="0" w:color="auto"/>
            </w:tcBorders>
            <w:shd w:val="clear" w:color="auto" w:fill="auto"/>
            <w:vAlign w:val="bottom"/>
          </w:tcPr>
          <w:p w14:paraId="7E21D50F" w14:textId="77777777" w:rsidR="00304945" w:rsidRDefault="00304945" w:rsidP="00903E45">
            <w:pPr>
              <w:spacing w:line="0" w:lineRule="atLeast"/>
              <w:rPr>
                <w:rFonts w:eastAsia="Times New Roman"/>
                <w:sz w:val="2"/>
              </w:rPr>
            </w:pPr>
          </w:p>
        </w:tc>
        <w:tc>
          <w:tcPr>
            <w:tcW w:w="40" w:type="dxa"/>
            <w:tcBorders>
              <w:bottom w:val="single" w:sz="8" w:space="0" w:color="auto"/>
            </w:tcBorders>
            <w:shd w:val="clear" w:color="auto" w:fill="auto"/>
            <w:vAlign w:val="bottom"/>
          </w:tcPr>
          <w:p w14:paraId="72F78CB8" w14:textId="77777777" w:rsidR="00304945" w:rsidRDefault="00304945" w:rsidP="00903E45">
            <w:pPr>
              <w:spacing w:line="0" w:lineRule="atLeast"/>
              <w:rPr>
                <w:rFonts w:eastAsia="Times New Roman"/>
                <w:sz w:val="2"/>
              </w:rPr>
            </w:pPr>
          </w:p>
        </w:tc>
        <w:tc>
          <w:tcPr>
            <w:tcW w:w="180" w:type="dxa"/>
            <w:tcBorders>
              <w:bottom w:val="single" w:sz="8" w:space="0" w:color="auto"/>
            </w:tcBorders>
            <w:shd w:val="clear" w:color="auto" w:fill="auto"/>
            <w:vAlign w:val="bottom"/>
          </w:tcPr>
          <w:p w14:paraId="1DDE5AD1" w14:textId="77777777" w:rsidR="00304945" w:rsidRDefault="00304945" w:rsidP="00903E45">
            <w:pPr>
              <w:spacing w:line="0" w:lineRule="atLeast"/>
              <w:rPr>
                <w:rFonts w:eastAsia="Times New Roman"/>
                <w:sz w:val="2"/>
              </w:rPr>
            </w:pPr>
          </w:p>
        </w:tc>
        <w:tc>
          <w:tcPr>
            <w:tcW w:w="640" w:type="dxa"/>
            <w:tcBorders>
              <w:bottom w:val="single" w:sz="8" w:space="0" w:color="auto"/>
            </w:tcBorders>
            <w:shd w:val="clear" w:color="auto" w:fill="auto"/>
            <w:vAlign w:val="bottom"/>
          </w:tcPr>
          <w:p w14:paraId="764ED405" w14:textId="77777777" w:rsidR="00304945" w:rsidRDefault="00304945" w:rsidP="00903E45">
            <w:pPr>
              <w:spacing w:line="0" w:lineRule="atLeast"/>
              <w:rPr>
                <w:rFonts w:eastAsia="Times New Roman"/>
                <w:sz w:val="2"/>
              </w:rPr>
            </w:pPr>
          </w:p>
        </w:tc>
        <w:tc>
          <w:tcPr>
            <w:tcW w:w="1620" w:type="dxa"/>
            <w:tcBorders>
              <w:top w:val="single" w:sz="8" w:space="0" w:color="00A9CE"/>
              <w:bottom w:val="single" w:sz="8" w:space="0" w:color="auto"/>
            </w:tcBorders>
            <w:shd w:val="clear" w:color="auto" w:fill="auto"/>
            <w:vAlign w:val="bottom"/>
          </w:tcPr>
          <w:p w14:paraId="4928CAB0" w14:textId="77777777" w:rsidR="00304945" w:rsidRDefault="00304945" w:rsidP="00903E45">
            <w:pPr>
              <w:spacing w:line="0" w:lineRule="atLeast"/>
              <w:rPr>
                <w:rFonts w:eastAsia="Times New Roman"/>
                <w:sz w:val="2"/>
              </w:rPr>
            </w:pPr>
          </w:p>
        </w:tc>
        <w:tc>
          <w:tcPr>
            <w:tcW w:w="240" w:type="dxa"/>
            <w:tcBorders>
              <w:top w:val="single" w:sz="8" w:space="0" w:color="00A9CE"/>
              <w:bottom w:val="single" w:sz="8" w:space="0" w:color="auto"/>
            </w:tcBorders>
            <w:shd w:val="clear" w:color="auto" w:fill="auto"/>
            <w:vAlign w:val="bottom"/>
          </w:tcPr>
          <w:p w14:paraId="3CF499FB" w14:textId="77777777" w:rsidR="00304945" w:rsidRDefault="00304945" w:rsidP="00903E45">
            <w:pPr>
              <w:spacing w:line="0" w:lineRule="atLeast"/>
              <w:rPr>
                <w:rFonts w:eastAsia="Times New Roman"/>
                <w:sz w:val="2"/>
              </w:rPr>
            </w:pPr>
          </w:p>
        </w:tc>
        <w:tc>
          <w:tcPr>
            <w:tcW w:w="540" w:type="dxa"/>
            <w:tcBorders>
              <w:bottom w:val="single" w:sz="8" w:space="0" w:color="auto"/>
            </w:tcBorders>
            <w:shd w:val="clear" w:color="auto" w:fill="auto"/>
            <w:vAlign w:val="bottom"/>
          </w:tcPr>
          <w:p w14:paraId="0EC3F612" w14:textId="77777777" w:rsidR="00304945" w:rsidRDefault="00304945" w:rsidP="00903E45">
            <w:pPr>
              <w:spacing w:line="0" w:lineRule="atLeast"/>
              <w:rPr>
                <w:rFonts w:eastAsia="Times New Roman"/>
                <w:sz w:val="2"/>
              </w:rPr>
            </w:pPr>
          </w:p>
        </w:tc>
        <w:tc>
          <w:tcPr>
            <w:tcW w:w="200" w:type="dxa"/>
            <w:tcBorders>
              <w:bottom w:val="single" w:sz="8" w:space="0" w:color="auto"/>
            </w:tcBorders>
            <w:shd w:val="clear" w:color="auto" w:fill="auto"/>
            <w:vAlign w:val="bottom"/>
          </w:tcPr>
          <w:p w14:paraId="0EC3D9BF" w14:textId="77777777" w:rsidR="00304945" w:rsidRDefault="00304945" w:rsidP="00903E45">
            <w:pPr>
              <w:spacing w:line="0" w:lineRule="atLeast"/>
              <w:rPr>
                <w:rFonts w:eastAsia="Times New Roman"/>
                <w:sz w:val="2"/>
              </w:rPr>
            </w:pPr>
          </w:p>
        </w:tc>
        <w:tc>
          <w:tcPr>
            <w:tcW w:w="620" w:type="dxa"/>
            <w:tcBorders>
              <w:bottom w:val="single" w:sz="8" w:space="0" w:color="auto"/>
            </w:tcBorders>
            <w:shd w:val="clear" w:color="auto" w:fill="auto"/>
            <w:vAlign w:val="bottom"/>
          </w:tcPr>
          <w:p w14:paraId="0A8539A0" w14:textId="77777777" w:rsidR="00304945" w:rsidRDefault="00304945" w:rsidP="00903E45">
            <w:pPr>
              <w:spacing w:line="0" w:lineRule="atLeast"/>
              <w:rPr>
                <w:rFonts w:eastAsia="Times New Roman"/>
                <w:sz w:val="2"/>
              </w:rPr>
            </w:pPr>
          </w:p>
        </w:tc>
        <w:tc>
          <w:tcPr>
            <w:tcW w:w="1180" w:type="dxa"/>
            <w:tcBorders>
              <w:top w:val="single" w:sz="8" w:space="0" w:color="00A9CE"/>
              <w:bottom w:val="single" w:sz="8" w:space="0" w:color="auto"/>
            </w:tcBorders>
            <w:shd w:val="clear" w:color="auto" w:fill="auto"/>
            <w:vAlign w:val="bottom"/>
          </w:tcPr>
          <w:p w14:paraId="34005C4F" w14:textId="77777777" w:rsidR="00304945" w:rsidRDefault="00304945" w:rsidP="00903E45">
            <w:pPr>
              <w:spacing w:line="0" w:lineRule="atLeast"/>
              <w:rPr>
                <w:rFonts w:eastAsia="Times New Roman"/>
                <w:sz w:val="2"/>
              </w:rPr>
            </w:pPr>
          </w:p>
        </w:tc>
        <w:tc>
          <w:tcPr>
            <w:tcW w:w="40" w:type="dxa"/>
            <w:tcBorders>
              <w:bottom w:val="single" w:sz="8" w:space="0" w:color="auto"/>
            </w:tcBorders>
            <w:shd w:val="clear" w:color="auto" w:fill="auto"/>
            <w:vAlign w:val="bottom"/>
          </w:tcPr>
          <w:p w14:paraId="0CE20A7C" w14:textId="77777777" w:rsidR="00304945" w:rsidRDefault="00304945" w:rsidP="00903E45">
            <w:pPr>
              <w:spacing w:line="0" w:lineRule="atLeast"/>
              <w:rPr>
                <w:rFonts w:eastAsia="Times New Roman"/>
                <w:sz w:val="2"/>
              </w:rPr>
            </w:pPr>
          </w:p>
        </w:tc>
        <w:tc>
          <w:tcPr>
            <w:tcW w:w="1300" w:type="dxa"/>
            <w:tcBorders>
              <w:bottom w:val="single" w:sz="8" w:space="0" w:color="auto"/>
            </w:tcBorders>
            <w:shd w:val="clear" w:color="auto" w:fill="auto"/>
            <w:vAlign w:val="bottom"/>
          </w:tcPr>
          <w:p w14:paraId="56B8EAF9" w14:textId="77777777" w:rsidR="00304945" w:rsidRDefault="00304945" w:rsidP="00903E45">
            <w:pPr>
              <w:spacing w:line="0" w:lineRule="atLeast"/>
              <w:rPr>
                <w:rFonts w:eastAsia="Times New Roman"/>
                <w:sz w:val="2"/>
              </w:rPr>
            </w:pPr>
          </w:p>
        </w:tc>
        <w:tc>
          <w:tcPr>
            <w:tcW w:w="1540" w:type="dxa"/>
            <w:tcBorders>
              <w:bottom w:val="single" w:sz="8" w:space="0" w:color="auto"/>
            </w:tcBorders>
            <w:shd w:val="clear" w:color="auto" w:fill="auto"/>
            <w:vAlign w:val="bottom"/>
          </w:tcPr>
          <w:p w14:paraId="0F1B2794" w14:textId="77777777" w:rsidR="00304945" w:rsidRDefault="00304945" w:rsidP="00903E45">
            <w:pPr>
              <w:spacing w:line="0" w:lineRule="atLeast"/>
              <w:rPr>
                <w:rFonts w:eastAsia="Times New Roman"/>
                <w:sz w:val="2"/>
              </w:rPr>
            </w:pPr>
          </w:p>
        </w:tc>
        <w:tc>
          <w:tcPr>
            <w:tcW w:w="580" w:type="dxa"/>
            <w:tcBorders>
              <w:bottom w:val="single" w:sz="8" w:space="0" w:color="auto"/>
              <w:right w:val="single" w:sz="8" w:space="0" w:color="auto"/>
            </w:tcBorders>
            <w:shd w:val="clear" w:color="auto" w:fill="auto"/>
            <w:vAlign w:val="bottom"/>
          </w:tcPr>
          <w:p w14:paraId="1FCA196E" w14:textId="77777777" w:rsidR="00304945" w:rsidRDefault="00304945" w:rsidP="00903E45">
            <w:pPr>
              <w:spacing w:line="0" w:lineRule="atLeast"/>
              <w:rPr>
                <w:rFonts w:eastAsia="Times New Roman"/>
                <w:sz w:val="2"/>
              </w:rPr>
            </w:pPr>
          </w:p>
        </w:tc>
      </w:tr>
    </w:tbl>
    <w:p w14:paraId="1F2CBC50" w14:textId="7A9A0AFE" w:rsidR="00304945" w:rsidRDefault="00304945" w:rsidP="00304945">
      <w:pPr>
        <w:spacing w:line="20" w:lineRule="exact"/>
        <w:rPr>
          <w:rFonts w:eastAsia="Times New Roman"/>
        </w:rPr>
      </w:pPr>
      <w:r>
        <w:rPr>
          <w:rFonts w:eastAsia="Times New Roman"/>
          <w:noProof/>
          <w:sz w:val="2"/>
        </w:rPr>
        <w:drawing>
          <wp:anchor distT="0" distB="0" distL="114300" distR="114300" simplePos="0" relativeHeight="251908096" behindDoc="1" locked="0" layoutInCell="1" allowOverlap="1" wp14:anchorId="4E3F900A" wp14:editId="32FBA29C">
            <wp:simplePos x="0" y="0"/>
            <wp:positionH relativeFrom="column">
              <wp:posOffset>369570</wp:posOffset>
            </wp:positionH>
            <wp:positionV relativeFrom="paragraph">
              <wp:posOffset>-3259455</wp:posOffset>
            </wp:positionV>
            <wp:extent cx="5172710" cy="1374775"/>
            <wp:effectExtent l="0" t="0" r="889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72710" cy="1374775"/>
                    </a:xfrm>
                    <a:prstGeom prst="rect">
                      <a:avLst/>
                    </a:prstGeom>
                    <a:noFill/>
                  </pic:spPr>
                </pic:pic>
              </a:graphicData>
            </a:graphic>
            <wp14:sizeRelH relativeFrom="page">
              <wp14:pctWidth>0</wp14:pctWidth>
            </wp14:sizeRelH>
            <wp14:sizeRelV relativeFrom="page">
              <wp14:pctHeight>0</wp14:pctHeight>
            </wp14:sizeRelV>
          </wp:anchor>
        </w:drawing>
      </w:r>
    </w:p>
    <w:p w14:paraId="12410C80" w14:textId="77777777" w:rsidR="00304945" w:rsidRDefault="00304945" w:rsidP="00304945">
      <w:pPr>
        <w:spacing w:line="55" w:lineRule="exact"/>
        <w:rPr>
          <w:rFonts w:eastAsia="Times New Roman"/>
        </w:rPr>
      </w:pPr>
    </w:p>
    <w:p w14:paraId="64895042" w14:textId="77777777" w:rsidR="00304945" w:rsidRDefault="00304945" w:rsidP="00304945">
      <w:pPr>
        <w:spacing w:line="0" w:lineRule="atLeast"/>
        <w:rPr>
          <w:rFonts w:ascii="Arial" w:eastAsia="Arial" w:hAnsi="Arial"/>
          <w:b/>
          <w:color w:val="262626"/>
          <w:sz w:val="22"/>
        </w:rPr>
      </w:pPr>
      <w:r>
        <w:rPr>
          <w:rFonts w:ascii="Arial" w:eastAsia="Arial" w:hAnsi="Arial"/>
          <w:b/>
          <w:color w:val="262626"/>
          <w:sz w:val="22"/>
        </w:rPr>
        <w:t>25</w:t>
      </w:r>
    </w:p>
    <w:p w14:paraId="02D8D1F1" w14:textId="77777777" w:rsidR="00304945" w:rsidRDefault="00304945" w:rsidP="00304945">
      <w:pPr>
        <w:spacing w:line="0" w:lineRule="atLeast"/>
        <w:rPr>
          <w:rFonts w:ascii="Arial" w:eastAsia="Arial" w:hAnsi="Arial"/>
          <w:b/>
          <w:color w:val="262626"/>
          <w:sz w:val="22"/>
        </w:rPr>
        <w:sectPr w:rsidR="00304945">
          <w:pgSz w:w="11900" w:h="16838"/>
          <w:pgMar w:top="1285" w:right="706" w:bottom="779" w:left="1300" w:header="0" w:footer="0" w:gutter="0"/>
          <w:cols w:space="0" w:equalWidth="0">
            <w:col w:w="9900"/>
          </w:cols>
          <w:docGrid w:linePitch="360"/>
        </w:sectPr>
      </w:pPr>
    </w:p>
    <w:p w14:paraId="52FAB57C" w14:textId="77777777" w:rsidR="00304945" w:rsidRDefault="00304945" w:rsidP="00304945">
      <w:pPr>
        <w:spacing w:line="200" w:lineRule="exact"/>
        <w:rPr>
          <w:rFonts w:eastAsia="Times New Roman"/>
        </w:rPr>
      </w:pPr>
    </w:p>
    <w:p w14:paraId="771132F5" w14:textId="77777777" w:rsidR="00304945" w:rsidRDefault="00304945" w:rsidP="00304945">
      <w:pPr>
        <w:spacing w:line="200" w:lineRule="exact"/>
        <w:rPr>
          <w:rFonts w:eastAsia="Times New Roman"/>
        </w:rPr>
      </w:pPr>
    </w:p>
    <w:p w14:paraId="69DCDAD6" w14:textId="77777777" w:rsidR="00304945" w:rsidRDefault="00304945" w:rsidP="00304945">
      <w:pPr>
        <w:spacing w:line="200" w:lineRule="exact"/>
        <w:rPr>
          <w:rFonts w:eastAsia="Times New Roman"/>
        </w:rPr>
      </w:pPr>
    </w:p>
    <w:p w14:paraId="58C42B11" w14:textId="77777777" w:rsidR="00304945" w:rsidRDefault="00304945" w:rsidP="00304945">
      <w:pPr>
        <w:spacing w:line="200" w:lineRule="exact"/>
        <w:rPr>
          <w:rFonts w:eastAsia="Times New Roman"/>
        </w:rPr>
      </w:pPr>
    </w:p>
    <w:p w14:paraId="78B51785" w14:textId="77777777" w:rsidR="00304945" w:rsidRDefault="00304945" w:rsidP="00304945">
      <w:pPr>
        <w:spacing w:line="200" w:lineRule="exact"/>
        <w:rPr>
          <w:rFonts w:eastAsia="Times New Roman"/>
        </w:rPr>
      </w:pPr>
    </w:p>
    <w:p w14:paraId="56543C2E" w14:textId="77777777" w:rsidR="00304945" w:rsidRDefault="00304945" w:rsidP="00304945">
      <w:pPr>
        <w:spacing w:line="200" w:lineRule="exact"/>
        <w:rPr>
          <w:rFonts w:eastAsia="Times New Roman"/>
        </w:rPr>
      </w:pPr>
    </w:p>
    <w:p w14:paraId="78959C14" w14:textId="77777777" w:rsidR="00304945" w:rsidRDefault="00304945" w:rsidP="00304945">
      <w:pPr>
        <w:spacing w:line="200" w:lineRule="exact"/>
        <w:rPr>
          <w:rFonts w:eastAsia="Times New Roman"/>
        </w:rPr>
      </w:pPr>
    </w:p>
    <w:p w14:paraId="1E91B6A2" w14:textId="77777777" w:rsidR="00304945" w:rsidRDefault="00304945" w:rsidP="00304945">
      <w:pPr>
        <w:spacing w:line="200" w:lineRule="exact"/>
        <w:rPr>
          <w:rFonts w:eastAsia="Times New Roman"/>
        </w:rPr>
      </w:pPr>
    </w:p>
    <w:p w14:paraId="571838FF" w14:textId="77777777" w:rsidR="00304945" w:rsidRDefault="00304945" w:rsidP="00304945">
      <w:pPr>
        <w:spacing w:line="200" w:lineRule="exact"/>
        <w:rPr>
          <w:rFonts w:eastAsia="Times New Roman"/>
        </w:rPr>
      </w:pPr>
    </w:p>
    <w:p w14:paraId="574F67CD" w14:textId="77777777" w:rsidR="00304945" w:rsidRDefault="00304945" w:rsidP="00304945">
      <w:pPr>
        <w:spacing w:line="200" w:lineRule="exact"/>
        <w:rPr>
          <w:rFonts w:eastAsia="Times New Roman"/>
        </w:rPr>
      </w:pPr>
    </w:p>
    <w:p w14:paraId="1C4E0329" w14:textId="77777777" w:rsidR="00304945" w:rsidRDefault="00304945" w:rsidP="00304945">
      <w:pPr>
        <w:spacing w:line="200" w:lineRule="exact"/>
        <w:rPr>
          <w:rFonts w:eastAsia="Times New Roman"/>
        </w:rPr>
      </w:pPr>
    </w:p>
    <w:p w14:paraId="77DBEDA5" w14:textId="77777777" w:rsidR="00304945" w:rsidRDefault="00304945" w:rsidP="00304945">
      <w:pPr>
        <w:spacing w:line="200" w:lineRule="exact"/>
        <w:rPr>
          <w:rFonts w:eastAsia="Times New Roman"/>
        </w:rPr>
      </w:pPr>
    </w:p>
    <w:p w14:paraId="4B38C428" w14:textId="77777777" w:rsidR="00304945" w:rsidRDefault="00304945" w:rsidP="00304945">
      <w:pPr>
        <w:spacing w:line="200" w:lineRule="exact"/>
        <w:rPr>
          <w:rFonts w:eastAsia="Times New Roman"/>
        </w:rPr>
      </w:pPr>
    </w:p>
    <w:p w14:paraId="5BCA1E0D" w14:textId="77777777" w:rsidR="00304945" w:rsidRDefault="00304945" w:rsidP="00304945">
      <w:pPr>
        <w:spacing w:line="200" w:lineRule="exact"/>
        <w:rPr>
          <w:rFonts w:eastAsia="Times New Roman"/>
        </w:rPr>
      </w:pPr>
    </w:p>
    <w:p w14:paraId="73EFCBA9" w14:textId="77777777" w:rsidR="00304945" w:rsidRDefault="00304945" w:rsidP="00304945">
      <w:pPr>
        <w:spacing w:line="200" w:lineRule="exact"/>
        <w:rPr>
          <w:rFonts w:eastAsia="Times New Roman"/>
        </w:rPr>
      </w:pPr>
    </w:p>
    <w:p w14:paraId="516504A9" w14:textId="77777777" w:rsidR="00304945" w:rsidRDefault="00304945" w:rsidP="00304945">
      <w:pPr>
        <w:spacing w:line="200" w:lineRule="exact"/>
        <w:rPr>
          <w:rFonts w:eastAsia="Times New Roman"/>
        </w:rPr>
      </w:pPr>
    </w:p>
    <w:p w14:paraId="2B70A163" w14:textId="77777777" w:rsidR="00304945" w:rsidRDefault="00304945" w:rsidP="00304945">
      <w:pPr>
        <w:spacing w:line="200" w:lineRule="exact"/>
        <w:rPr>
          <w:rFonts w:eastAsia="Times New Roman"/>
        </w:rPr>
      </w:pPr>
    </w:p>
    <w:p w14:paraId="1AEC0C36" w14:textId="77777777" w:rsidR="00304945" w:rsidRDefault="00304945" w:rsidP="00304945">
      <w:pPr>
        <w:spacing w:line="200" w:lineRule="exact"/>
        <w:rPr>
          <w:rFonts w:eastAsia="Times New Roman"/>
        </w:rPr>
      </w:pPr>
    </w:p>
    <w:p w14:paraId="6C9D44C3" w14:textId="77777777" w:rsidR="00304945" w:rsidRDefault="00304945" w:rsidP="00304945">
      <w:pPr>
        <w:spacing w:line="200" w:lineRule="exact"/>
        <w:rPr>
          <w:rFonts w:eastAsia="Times New Roman"/>
        </w:rPr>
      </w:pPr>
    </w:p>
    <w:p w14:paraId="6863E22D" w14:textId="77777777" w:rsidR="00304945" w:rsidRDefault="00304945" w:rsidP="00304945">
      <w:pPr>
        <w:spacing w:line="200" w:lineRule="exact"/>
        <w:rPr>
          <w:rFonts w:eastAsia="Times New Roman"/>
        </w:rPr>
      </w:pPr>
    </w:p>
    <w:p w14:paraId="5AE8C392" w14:textId="77777777" w:rsidR="00304945" w:rsidRDefault="00304945" w:rsidP="00304945">
      <w:pPr>
        <w:spacing w:line="200" w:lineRule="exact"/>
        <w:rPr>
          <w:rFonts w:eastAsia="Times New Roman"/>
        </w:rPr>
      </w:pPr>
    </w:p>
    <w:p w14:paraId="2EA38F1B" w14:textId="77777777" w:rsidR="00304945" w:rsidRDefault="00304945" w:rsidP="00304945">
      <w:pPr>
        <w:spacing w:line="200" w:lineRule="exact"/>
        <w:rPr>
          <w:rFonts w:eastAsia="Times New Roman"/>
        </w:rPr>
      </w:pPr>
    </w:p>
    <w:p w14:paraId="53B5DB32" w14:textId="77777777" w:rsidR="00304945" w:rsidRDefault="00304945" w:rsidP="00304945">
      <w:pPr>
        <w:spacing w:line="200" w:lineRule="exact"/>
        <w:rPr>
          <w:rFonts w:eastAsia="Times New Roman"/>
        </w:rPr>
      </w:pPr>
    </w:p>
    <w:p w14:paraId="02A6E595" w14:textId="77777777" w:rsidR="00304945" w:rsidRDefault="00304945" w:rsidP="00304945">
      <w:pPr>
        <w:spacing w:line="200" w:lineRule="exact"/>
        <w:rPr>
          <w:rFonts w:eastAsia="Times New Roman"/>
        </w:rPr>
      </w:pPr>
    </w:p>
    <w:p w14:paraId="57C2457E" w14:textId="77777777" w:rsidR="00304945" w:rsidRDefault="00304945" w:rsidP="00304945">
      <w:pPr>
        <w:spacing w:line="200" w:lineRule="exact"/>
        <w:rPr>
          <w:rFonts w:eastAsia="Times New Roman"/>
        </w:rPr>
      </w:pPr>
    </w:p>
    <w:p w14:paraId="52F0CDBD" w14:textId="77777777" w:rsidR="00304945" w:rsidRDefault="00304945" w:rsidP="00304945">
      <w:pPr>
        <w:spacing w:line="200" w:lineRule="exact"/>
        <w:rPr>
          <w:rFonts w:eastAsia="Times New Roman"/>
        </w:rPr>
      </w:pPr>
    </w:p>
    <w:p w14:paraId="7B11A9C4" w14:textId="77777777" w:rsidR="00304945" w:rsidRDefault="00304945" w:rsidP="00304945">
      <w:pPr>
        <w:spacing w:line="200" w:lineRule="exact"/>
        <w:rPr>
          <w:rFonts w:eastAsia="Times New Roman"/>
        </w:rPr>
      </w:pPr>
    </w:p>
    <w:p w14:paraId="6FAAC9CC" w14:textId="77777777" w:rsidR="00304945" w:rsidRDefault="00304945" w:rsidP="00304945">
      <w:pPr>
        <w:spacing w:line="200" w:lineRule="exact"/>
        <w:rPr>
          <w:rFonts w:eastAsia="Times New Roman"/>
        </w:rPr>
      </w:pPr>
    </w:p>
    <w:p w14:paraId="060C9238" w14:textId="77777777" w:rsidR="00304945" w:rsidRDefault="00304945" w:rsidP="00304945">
      <w:pPr>
        <w:spacing w:line="200" w:lineRule="exact"/>
        <w:rPr>
          <w:rFonts w:eastAsia="Times New Roman"/>
        </w:rPr>
      </w:pPr>
    </w:p>
    <w:p w14:paraId="2B52329B" w14:textId="77777777" w:rsidR="00304945" w:rsidRDefault="00304945" w:rsidP="00304945">
      <w:pPr>
        <w:spacing w:line="200" w:lineRule="exact"/>
        <w:rPr>
          <w:rFonts w:eastAsia="Times New Roman"/>
        </w:rPr>
      </w:pPr>
    </w:p>
    <w:p w14:paraId="0B6C29FF" w14:textId="77777777" w:rsidR="00304945" w:rsidRDefault="00304945" w:rsidP="00304945">
      <w:pPr>
        <w:spacing w:line="200" w:lineRule="exact"/>
        <w:rPr>
          <w:rFonts w:eastAsia="Times New Roman"/>
        </w:rPr>
      </w:pPr>
    </w:p>
    <w:p w14:paraId="4F93CC44" w14:textId="77777777" w:rsidR="00304945" w:rsidRDefault="00304945" w:rsidP="00304945">
      <w:pPr>
        <w:spacing w:line="200" w:lineRule="exact"/>
        <w:rPr>
          <w:rFonts w:eastAsia="Times New Roman"/>
        </w:rPr>
      </w:pPr>
    </w:p>
    <w:p w14:paraId="7410221E" w14:textId="77777777" w:rsidR="00304945" w:rsidRDefault="00304945" w:rsidP="00304945">
      <w:pPr>
        <w:spacing w:line="200" w:lineRule="exact"/>
        <w:rPr>
          <w:rFonts w:eastAsia="Times New Roman"/>
        </w:rPr>
      </w:pPr>
    </w:p>
    <w:p w14:paraId="29F9DBCD" w14:textId="77777777" w:rsidR="00304945" w:rsidRDefault="00304945" w:rsidP="00304945">
      <w:pPr>
        <w:spacing w:line="200" w:lineRule="exact"/>
        <w:rPr>
          <w:rFonts w:eastAsia="Times New Roman"/>
        </w:rPr>
      </w:pPr>
    </w:p>
    <w:p w14:paraId="71720789" w14:textId="77777777" w:rsidR="00304945" w:rsidRDefault="00304945" w:rsidP="00304945">
      <w:pPr>
        <w:spacing w:line="230" w:lineRule="exact"/>
        <w:rPr>
          <w:rFonts w:eastAsia="Times New Roman"/>
        </w:rPr>
      </w:pPr>
    </w:p>
    <w:p w14:paraId="3E97F839" w14:textId="77777777" w:rsidR="00304945" w:rsidRDefault="00304945" w:rsidP="00304945">
      <w:pPr>
        <w:spacing w:line="0" w:lineRule="atLeast"/>
        <w:ind w:left="9660"/>
        <w:rPr>
          <w:rFonts w:ascii="Arial" w:eastAsia="Arial" w:hAnsi="Arial"/>
          <w:b/>
          <w:sz w:val="21"/>
        </w:rPr>
      </w:pPr>
      <w:r>
        <w:rPr>
          <w:rFonts w:ascii="Arial" w:eastAsia="Arial" w:hAnsi="Arial"/>
          <w:b/>
          <w:sz w:val="21"/>
        </w:rPr>
        <w:t>13</w:t>
      </w:r>
    </w:p>
    <w:p w14:paraId="5B1BA2A3" w14:textId="77777777" w:rsidR="00304945" w:rsidRPr="00304945" w:rsidRDefault="00304945">
      <w:pPr>
        <w:rPr>
          <w:b/>
          <w:bCs/>
          <w:sz w:val="32"/>
          <w:szCs w:val="32"/>
        </w:rPr>
      </w:pPr>
    </w:p>
    <w:sectPr w:rsidR="00304945" w:rsidRPr="00304945" w:rsidSect="00535E8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E89839" w14:textId="77777777" w:rsidR="003B73B3" w:rsidRDefault="003B73B3">
      <w:r>
        <w:separator/>
      </w:r>
    </w:p>
  </w:endnote>
  <w:endnote w:type="continuationSeparator" w:id="0">
    <w:p w14:paraId="35F2CB6A" w14:textId="77777777" w:rsidR="003B73B3" w:rsidRDefault="003B73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rlito">
    <w:altName w:val="Arial"/>
    <w:charset w:val="00"/>
    <w:family w:val="swiss"/>
    <w:pitch w:val="variable"/>
  </w:font>
  <w:font w:name="Calibri">
    <w:panose1 w:val="020F0502020204030204"/>
    <w:charset w:val="00"/>
    <w:family w:val="swiss"/>
    <w:pitch w:val="variable"/>
    <w:sig w:usb0="E00002FF" w:usb1="4000ACFF" w:usb2="00000001" w:usb3="00000000" w:csb0="0000019F" w:csb1="00000000"/>
  </w:font>
  <w:font w:name="Helvetica Neue">
    <w:panose1 w:val="02000503000000020004"/>
    <w:charset w:val="00"/>
    <w:family w:val="swiss"/>
    <w:pitch w:val="variable"/>
    <w:sig w:usb0="E50002FF" w:usb1="500079DB" w:usb2="00000010" w:usb3="00000000" w:csb0="00000001" w:csb1="00000000"/>
  </w:font>
  <w:font w:name="inherit">
    <w:altName w:val="Times New Roman"/>
    <w:panose1 w:val="00000000000000000000"/>
    <w:charset w:val="00"/>
    <w:family w:val="roman"/>
    <w:notTrueType/>
    <w:pitch w:val="default"/>
  </w:font>
  <w:font w:name="Helvetica">
    <w:panose1 w:val="00000000000000000000"/>
    <w:charset w:val="00"/>
    <w:family w:val="swiss"/>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ED5355D" w14:textId="77777777" w:rsidR="00903E45" w:rsidRDefault="00903E45">
    <w:pPr>
      <w:pStyle w:val="BodyText"/>
      <w:spacing w:line="14" w:lineRule="auto"/>
      <w:rPr>
        <w:sz w:val="20"/>
      </w:rPr>
    </w:pPr>
    <w:r>
      <w:pict w14:anchorId="74B795A4">
        <v:shapetype id="_x0000_t202" coordsize="21600,21600" o:spt="202" path="m0,0l0,21600,21600,21600,21600,0xe">
          <v:stroke joinstyle="miter"/>
          <v:path gradientshapeok="t" o:connecttype="rect"/>
        </v:shapetype>
        <v:shape id="_x0000_s2050" type="#_x0000_t202" style="position:absolute;margin-left:56.55pt;margin-top:744.05pt;width:7.6pt;height:13.05pt;z-index:-251656192;mso-position-horizontal-relative:page;mso-position-vertical-relative:page" filled="f" stroked="f">
          <v:textbox style="mso-next-textbox:#_x0000_s2050" inset="0,0,0,0">
            <w:txbxContent>
              <w:p w14:paraId="43E7AB42" w14:textId="77777777" w:rsidR="00903E45" w:rsidRDefault="00903E45">
                <w:pPr>
                  <w:spacing w:line="245" w:lineRule="exact"/>
                  <w:ind w:left="20"/>
                </w:pPr>
                <w:r>
                  <w:rPr>
                    <w:color w:val="262626"/>
                    <w:sz w:val="22"/>
                  </w:rPr>
                  <w:t>2</w:t>
                </w:r>
              </w:p>
            </w:txbxContent>
          </v:textbox>
          <w10:wrap anchorx="page" anchory="page"/>
        </v:shape>
      </w:pic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ABF2E01"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0BED9144" wp14:editId="33EA947A">
              <wp:simplePos x="0" y="0"/>
              <wp:positionH relativeFrom="page">
                <wp:posOffset>718185</wp:posOffset>
              </wp:positionH>
              <wp:positionV relativeFrom="page">
                <wp:posOffset>9449435</wp:posOffset>
              </wp:positionV>
              <wp:extent cx="168275" cy="165735"/>
              <wp:effectExtent l="0" t="0" r="0" b="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D47C1" w14:textId="77777777" w:rsidR="00903E45" w:rsidRDefault="00903E45">
                          <w:pPr>
                            <w:spacing w:line="245" w:lineRule="exact"/>
                            <w:ind w:left="20"/>
                          </w:pPr>
                          <w:r>
                            <w:rPr>
                              <w:color w:val="262626"/>
                              <w:sz w:val="22"/>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ED9144" id="_x0000_t202" coordsize="21600,21600" o:spt="202" path="m0,0l0,21600,21600,21600,21600,0xe">
              <v:stroke joinstyle="miter"/>
              <v:path gradientshapeok="t" o:connecttype="rect"/>
            </v:shapetype>
            <v:shape id="Text Box 112" o:spid="_x0000_s1297" type="#_x0000_t202" style="position:absolute;margin-left:56.55pt;margin-top:744.05pt;width:13.25pt;height:13.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2aO7E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HGtmjuxAgAAtAUAAA4A&#10;AAAAAAAAAAAAAAAALAIAAGRycy9lMm9Eb2MueG1sUEsBAi0AFAAGAAgAAAAhALPLhv7gAAAADQEA&#10;AA8AAAAAAAAAAAAAAAAACQUAAGRycy9kb3ducmV2LnhtbFBLBQYAAAAABAAEAPMAAAAWBgAAAAA=&#10;" filled="f" stroked="f">
              <v:textbox inset="0,0,0,0">
                <w:txbxContent>
                  <w:p w14:paraId="1F2D47C1" w14:textId="77777777" w:rsidR="00903E45" w:rsidRDefault="00903E45">
                    <w:pPr>
                      <w:spacing w:line="245" w:lineRule="exact"/>
                      <w:ind w:left="20"/>
                    </w:pPr>
                    <w:r>
                      <w:rPr>
                        <w:color w:val="262626"/>
                        <w:sz w:val="22"/>
                      </w:rPr>
                      <w:t>22</w:t>
                    </w:r>
                  </w:p>
                </w:txbxContent>
              </v:textbox>
              <w10:wrap anchorx="page" anchory="page"/>
            </v:shape>
          </w:pict>
        </mc:Fallback>
      </mc:AlternateConten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6EC9BF6"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0768" behindDoc="1" locked="0" layoutInCell="1" allowOverlap="1" wp14:anchorId="7D35CA6B" wp14:editId="13A35B7E">
              <wp:simplePos x="0" y="0"/>
              <wp:positionH relativeFrom="page">
                <wp:posOffset>718185</wp:posOffset>
              </wp:positionH>
              <wp:positionV relativeFrom="page">
                <wp:posOffset>9449435</wp:posOffset>
              </wp:positionV>
              <wp:extent cx="168275" cy="165735"/>
              <wp:effectExtent l="0" t="0" r="0" b="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488E" w14:textId="77777777" w:rsidR="00903E45" w:rsidRDefault="00903E45">
                          <w:pPr>
                            <w:spacing w:line="245" w:lineRule="exact"/>
                            <w:ind w:left="20"/>
                          </w:pPr>
                          <w:r>
                            <w:rPr>
                              <w:color w:val="262626"/>
                              <w:sz w:val="22"/>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35CA6B" id="_x0000_t202" coordsize="21600,21600" o:spt="202" path="m0,0l0,21600,21600,21600,21600,0xe">
              <v:stroke joinstyle="miter"/>
              <v:path gradientshapeok="t" o:connecttype="rect"/>
            </v:shapetype>
            <v:shape id="Text Box 110" o:spid="_x0000_s1299" type="#_x0000_t202" style="position:absolute;margin-left:56.55pt;margin-top:744.05pt;width:13.25pt;height:13.0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CxrJamxAgAAtAUAAA4A&#10;AAAAAAAAAAAAAAAALAIAAGRycy9lMm9Eb2MueG1sUEsBAi0AFAAGAAgAAAAhALPLhv7gAAAADQEA&#10;AA8AAAAAAAAAAAAAAAAACQUAAGRycy9kb3ducmV2LnhtbFBLBQYAAAAABAAEAPMAAAAWBgAAAAA=&#10;" filled="f" stroked="f">
              <v:textbox inset="0,0,0,0">
                <w:txbxContent>
                  <w:p w14:paraId="0BA8488E" w14:textId="77777777" w:rsidR="00903E45" w:rsidRDefault="00903E45">
                    <w:pPr>
                      <w:spacing w:line="245" w:lineRule="exact"/>
                      <w:ind w:left="20"/>
                    </w:pPr>
                    <w:r>
                      <w:rPr>
                        <w:color w:val="262626"/>
                        <w:sz w:val="22"/>
                      </w:rPr>
                      <w:t>24</w:t>
                    </w:r>
                  </w:p>
                </w:txbxContent>
              </v:textbox>
              <w10:wrap anchorx="page" anchory="page"/>
            </v:shape>
          </w:pict>
        </mc:Fallback>
      </mc:AlternateContent>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8317270"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2816" behindDoc="1" locked="0" layoutInCell="1" allowOverlap="1" wp14:anchorId="48F36AD6" wp14:editId="3D567167">
              <wp:simplePos x="0" y="0"/>
              <wp:positionH relativeFrom="page">
                <wp:posOffset>718185</wp:posOffset>
              </wp:positionH>
              <wp:positionV relativeFrom="page">
                <wp:posOffset>9449435</wp:posOffset>
              </wp:positionV>
              <wp:extent cx="168275" cy="165735"/>
              <wp:effectExtent l="0" t="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B84CA" w14:textId="77777777" w:rsidR="00903E45" w:rsidRDefault="00903E45">
                          <w:pPr>
                            <w:spacing w:line="245" w:lineRule="exact"/>
                            <w:ind w:left="20"/>
                          </w:pPr>
                          <w:r>
                            <w:rPr>
                              <w:color w:val="262626"/>
                              <w:sz w:val="22"/>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F36AD6" id="_x0000_t202" coordsize="21600,21600" o:spt="202" path="m0,0l0,21600,21600,21600,21600,0xe">
              <v:stroke joinstyle="miter"/>
              <v:path gradientshapeok="t" o:connecttype="rect"/>
            </v:shapetype>
            <v:shape id="Text Box 108" o:spid="_x0000_s1301" type="#_x0000_t202" style="position:absolute;margin-left:56.55pt;margin-top:744.05pt;width:13.25pt;height:13.0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9HtLI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" filled="f" stroked="f">
              <v:textbox inset="0,0,0,0">
                <w:txbxContent>
                  <w:p w14:paraId="657B84CA" w14:textId="77777777" w:rsidR="00903E45" w:rsidRDefault="00903E45">
                    <w:pPr>
                      <w:spacing w:line="245" w:lineRule="exact"/>
                      <w:ind w:left="20"/>
                    </w:pPr>
                    <w:r>
                      <w:rPr>
                        <w:color w:val="262626"/>
                        <w:sz w:val="22"/>
                      </w:rPr>
                      <w:t>26</w:t>
                    </w:r>
                  </w:p>
                </w:txbxContent>
              </v:textbox>
              <w10:wrap anchorx="page" anchory="page"/>
            </v:shape>
          </w:pict>
        </mc:Fallback>
      </mc:AlternateConten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9963DB4"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4864" behindDoc="1" locked="0" layoutInCell="1" allowOverlap="1" wp14:anchorId="047CC1DB" wp14:editId="4125A03C">
              <wp:simplePos x="0" y="0"/>
              <wp:positionH relativeFrom="page">
                <wp:posOffset>718185</wp:posOffset>
              </wp:positionH>
              <wp:positionV relativeFrom="page">
                <wp:posOffset>9449435</wp:posOffset>
              </wp:positionV>
              <wp:extent cx="168275" cy="165735"/>
              <wp:effectExtent l="0" t="0" r="0" b="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6002C" w14:textId="77777777" w:rsidR="00903E45" w:rsidRDefault="00903E45">
                          <w:pPr>
                            <w:spacing w:line="245" w:lineRule="exact"/>
                            <w:ind w:left="20"/>
                          </w:pPr>
                          <w:r>
                            <w:rPr>
                              <w:color w:val="262626"/>
                              <w:sz w:val="22"/>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CC1DB" id="_x0000_t202" coordsize="21600,21600" o:spt="202" path="m0,0l0,21600,21600,21600,21600,0xe">
              <v:stroke joinstyle="miter"/>
              <v:path gradientshapeok="t" o:connecttype="rect"/>
            </v:shapetype>
            <v:shape id="Text Box 106" o:spid="_x0000_s1303" type="#_x0000_t202" style="position:absolute;margin-left:56.55pt;margin-top:744.05pt;width:13.25pt;height:13.0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DnrnVixAgAAtAUAAA4A&#10;AAAAAAAAAAAAAAAALAIAAGRycy9lMm9Eb2MueG1sUEsBAi0AFAAGAAgAAAAhALPLhv7gAAAADQEA&#10;AA8AAAAAAAAAAAAAAAAACQUAAGRycy9kb3ducmV2LnhtbFBLBQYAAAAABAAEAPMAAAAWBgAAAAA=&#10;" filled="f" stroked="f">
              <v:textbox inset="0,0,0,0">
                <w:txbxContent>
                  <w:p w14:paraId="6246002C" w14:textId="77777777" w:rsidR="00903E45" w:rsidRDefault="00903E45">
                    <w:pPr>
                      <w:spacing w:line="245" w:lineRule="exact"/>
                      <w:ind w:left="20"/>
                    </w:pPr>
                    <w:r>
                      <w:rPr>
                        <w:color w:val="262626"/>
                        <w:sz w:val="22"/>
                      </w:rPr>
                      <w:t>28</w:t>
                    </w:r>
                  </w:p>
                </w:txbxContent>
              </v:textbox>
              <w10:wrap anchorx="page" anchory="page"/>
            </v:shape>
          </w:pict>
        </mc:Fallback>
      </mc:AlternateContent>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DB90999"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6912" behindDoc="1" locked="0" layoutInCell="1" allowOverlap="1" wp14:anchorId="2CC3E8E9" wp14:editId="72CB0630">
              <wp:simplePos x="0" y="0"/>
              <wp:positionH relativeFrom="page">
                <wp:posOffset>718185</wp:posOffset>
              </wp:positionH>
              <wp:positionV relativeFrom="page">
                <wp:posOffset>9449435</wp:posOffset>
              </wp:positionV>
              <wp:extent cx="168275" cy="165735"/>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65D04" w14:textId="77777777" w:rsidR="00903E45" w:rsidRDefault="00903E45">
                          <w:pPr>
                            <w:spacing w:line="245" w:lineRule="exact"/>
                            <w:ind w:left="20"/>
                          </w:pPr>
                          <w:r>
                            <w:rPr>
                              <w:color w:val="262626"/>
                              <w:sz w:val="22"/>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C3E8E9" id="_x0000_t202" coordsize="21600,21600" o:spt="202" path="m0,0l0,21600,21600,21600,21600,0xe">
              <v:stroke joinstyle="miter"/>
              <v:path gradientshapeok="t" o:connecttype="rect"/>
            </v:shapetype>
            <v:shape id="Text Box 104" o:spid="_x0000_s1305" type="#_x0000_t202" style="position:absolute;margin-left:56.55pt;margin-top:744.05pt;width:13.25pt;height:13.0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70V7I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" filled="f" stroked="f">
              <v:textbox inset="0,0,0,0">
                <w:txbxContent>
                  <w:p w14:paraId="42965D04" w14:textId="77777777" w:rsidR="00903E45" w:rsidRDefault="00903E45">
                    <w:pPr>
                      <w:spacing w:line="245" w:lineRule="exact"/>
                      <w:ind w:left="20"/>
                    </w:pPr>
                    <w:r>
                      <w:rPr>
                        <w:color w:val="262626"/>
                        <w:sz w:val="22"/>
                      </w:rPr>
                      <w:t>30</w:t>
                    </w:r>
                  </w:p>
                </w:txbxContent>
              </v:textbox>
              <w10:wrap anchorx="page" anchory="page"/>
            </v:shape>
          </w:pict>
        </mc:Fallback>
      </mc:AlternateConten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C79A1EC"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8960" behindDoc="1" locked="0" layoutInCell="1" allowOverlap="1" wp14:anchorId="6FE433D0" wp14:editId="20A49399">
              <wp:simplePos x="0" y="0"/>
              <wp:positionH relativeFrom="page">
                <wp:posOffset>718185</wp:posOffset>
              </wp:positionH>
              <wp:positionV relativeFrom="page">
                <wp:posOffset>9449435</wp:posOffset>
              </wp:positionV>
              <wp:extent cx="168275" cy="165735"/>
              <wp:effectExtent l="0" t="635" r="254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E1E43" w14:textId="77777777" w:rsidR="00903E45" w:rsidRDefault="00903E45">
                          <w:pPr>
                            <w:spacing w:line="245" w:lineRule="exact"/>
                            <w:ind w:left="20"/>
                          </w:pPr>
                          <w:r>
                            <w:rPr>
                              <w:color w:val="262626"/>
                              <w:sz w:val="22"/>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433D0" id="_x0000_t202" coordsize="21600,21600" o:spt="202" path="m0,0l0,21600,21600,21600,21600,0xe">
              <v:stroke joinstyle="miter"/>
              <v:path gradientshapeok="t" o:connecttype="rect"/>
            </v:shapetype>
            <v:shape id="Text Box 102" o:spid="_x0000_s1307" type="#_x0000_t202" style="position:absolute;margin-left:56.55pt;margin-top:744.05pt;width:13.25pt;height:13.0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6LhrE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Dq+i4axAgAAtAUAAA4A&#10;AAAAAAAAAAAAAAAALAIAAGRycy9lMm9Eb2MueG1sUEsBAi0AFAAGAAgAAAAhALPLhv7gAAAADQEA&#10;AA8AAAAAAAAAAAAAAAAACQUAAGRycy9kb3ducmV2LnhtbFBLBQYAAAAABAAEAPMAAAAWBgAAAAA=&#10;" filled="f" stroked="f">
              <v:textbox inset="0,0,0,0">
                <w:txbxContent>
                  <w:p w14:paraId="416E1E43" w14:textId="77777777" w:rsidR="00903E45" w:rsidRDefault="00903E45">
                    <w:pPr>
                      <w:spacing w:line="245" w:lineRule="exact"/>
                      <w:ind w:left="20"/>
                    </w:pPr>
                    <w:r>
                      <w:rPr>
                        <w:color w:val="262626"/>
                        <w:sz w:val="22"/>
                      </w:rPr>
                      <w:t>32</w:t>
                    </w:r>
                  </w:p>
                </w:txbxContent>
              </v:textbox>
              <w10:wrap anchorx="page" anchory="page"/>
            </v:shape>
          </w:pict>
        </mc:Fallback>
      </mc:AlternateConten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CACDA83" w14:textId="77777777" w:rsidR="00903E45" w:rsidRDefault="00903E45">
    <w:pPr>
      <w:pStyle w:val="BodyText"/>
      <w:spacing w:line="14" w:lineRule="auto"/>
      <w:rPr>
        <w:sz w:val="20"/>
      </w:rPr>
    </w:pPr>
    <w:r>
      <w:rPr>
        <w:sz w:val="22"/>
      </w:rPr>
      <w:pict w14:anchorId="33FFC26E">
        <v:shapetype id="_x0000_t202" coordsize="21600,21600" o:spt="202" path="m0,0l0,21600,21600,21600,21600,0xe">
          <v:stroke joinstyle="miter"/>
          <v:path gradientshapeok="t" o:connecttype="rect"/>
        </v:shapetype>
        <v:shape id="_x0000_s2055" type="#_x0000_t202" style="position:absolute;margin-left:551pt;margin-top:764.1pt;width:12.1pt;height:14pt;z-index:-251624448;mso-position-horizontal-relative:page;mso-position-vertical-relative:page" filled="f" stroked="f">
          <v:textbox inset="0,0,0,0">
            <w:txbxContent>
              <w:p w14:paraId="7C5C90C4" w14:textId="77777777" w:rsidR="00903E45" w:rsidRDefault="00903E45">
                <w:pPr>
                  <w:spacing w:line="264" w:lineRule="exact"/>
                  <w:ind w:left="60"/>
                </w:pPr>
                <w:r>
                  <w:fldChar w:fldCharType="begin"/>
                </w:r>
                <w:r>
                  <w:instrText xml:space="preserve"> PAGE </w:instrText>
                </w:r>
                <w:r>
                  <w:fldChar w:fldCharType="separate"/>
                </w:r>
                <w:r w:rsidR="00FD00DB">
                  <w:rPr>
                    <w:noProof/>
                  </w:rPr>
                  <w:t>10</w:t>
                </w:r>
                <w:r>
                  <w:fldChar w:fldCharType="end"/>
                </w:r>
              </w:p>
            </w:txbxContent>
          </v:textbox>
          <w10:wrap anchorx="page" anchory="page"/>
        </v:shape>
      </w:pict>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8A4C83D" w14:textId="776EABA3" w:rsidR="00903E45" w:rsidRDefault="00903E45">
    <w:pPr>
      <w:pStyle w:val="BodyText"/>
      <w:spacing w:line="14" w:lineRule="auto"/>
      <w:rPr>
        <w:sz w:val="20"/>
      </w:rPr>
    </w:pPr>
    <w:r>
      <w:rPr>
        <w:noProof/>
        <w:sz w:val="22"/>
      </w:rPr>
      <mc:AlternateContent>
        <mc:Choice Requires="wps">
          <w:drawing>
            <wp:anchor distT="0" distB="0" distL="114300" distR="114300" simplePos="0" relativeHeight="251694080" behindDoc="1" locked="0" layoutInCell="1" allowOverlap="1" wp14:anchorId="3363BE2E" wp14:editId="1363D1A7">
              <wp:simplePos x="0" y="0"/>
              <wp:positionH relativeFrom="page">
                <wp:posOffset>6945630</wp:posOffset>
              </wp:positionH>
              <wp:positionV relativeFrom="page">
                <wp:posOffset>9704070</wp:posOffset>
              </wp:positionV>
              <wp:extent cx="180975" cy="177800"/>
              <wp:effectExtent l="0" t="0" r="0" b="0"/>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DF440" w14:textId="77777777" w:rsidR="00903E45" w:rsidRDefault="00903E45">
                          <w:pPr>
                            <w:spacing w:line="264" w:lineRule="exact"/>
                            <w:ind w:left="20"/>
                          </w:pPr>
                          <w: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63BE2E" id="_x0000_t202" coordsize="21600,21600" o:spt="202" path="m0,0l0,21600,21600,21600,21600,0xe">
              <v:stroke joinstyle="miter"/>
              <v:path gradientshapeok="t" o:connecttype="rect"/>
            </v:shapetype>
            <v:shape id="Text Box 343" o:spid="_x0000_s1309" type="#_x0000_t202" style="position:absolute;margin-left:546.9pt;margin-top:764.1pt;width:14.25pt;height:14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" filled="f" stroked="f">
              <v:textbox inset="0,0,0,0">
                <w:txbxContent>
                  <w:p w14:paraId="0BBDF440" w14:textId="77777777" w:rsidR="00903E45" w:rsidRDefault="00903E45">
                    <w:pPr>
                      <w:spacing w:line="264" w:lineRule="exact"/>
                      <w:ind w:left="20"/>
                    </w:pPr>
                    <w:r>
                      <w:t>10</w:t>
                    </w:r>
                  </w:p>
                </w:txbxContent>
              </v:textbox>
              <w10:wrap anchorx="page" anchory="page"/>
            </v:shape>
          </w:pict>
        </mc:Fallback>
      </mc:AlternateContent>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D8A5EF8" w14:textId="6A6E5882" w:rsidR="00903E45" w:rsidRDefault="00903E45">
    <w:pPr>
      <w:pStyle w:val="BodyText"/>
      <w:spacing w:line="14" w:lineRule="auto"/>
      <w:rPr>
        <w:sz w:val="20"/>
      </w:rPr>
    </w:pPr>
    <w:r>
      <w:rPr>
        <w:noProof/>
        <w:sz w:val="22"/>
      </w:rPr>
      <mc:AlternateContent>
        <mc:Choice Requires="wps">
          <w:drawing>
            <wp:anchor distT="0" distB="0" distL="114300" distR="114300" simplePos="0" relativeHeight="251696128" behindDoc="1" locked="0" layoutInCell="1" allowOverlap="1" wp14:anchorId="1D3DB0BA" wp14:editId="240EE4DB">
              <wp:simplePos x="0" y="0"/>
              <wp:positionH relativeFrom="page">
                <wp:posOffset>6945630</wp:posOffset>
              </wp:positionH>
              <wp:positionV relativeFrom="page">
                <wp:posOffset>9704070</wp:posOffset>
              </wp:positionV>
              <wp:extent cx="206375" cy="177800"/>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50D8C" w14:textId="77777777" w:rsidR="00903E45" w:rsidRDefault="00903E45">
                          <w:pPr>
                            <w:spacing w:line="264" w:lineRule="exact"/>
                            <w:ind w:left="20"/>
                          </w:pPr>
                          <w:r>
                            <w:t>1</w:t>
                          </w:r>
                          <w:r>
                            <w:fldChar w:fldCharType="begin"/>
                          </w:r>
                          <w:r>
                            <w:instrText xml:space="preserve"> PAGE </w:instrText>
                          </w:r>
                          <w:r>
                            <w:fldChar w:fldCharType="separate"/>
                          </w:r>
                          <w:r w:rsidR="00FD00DB">
                            <w:rPr>
                              <w:noProof/>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DB0BA" id="_x0000_t202" coordsize="21600,21600" o:spt="202" path="m0,0l0,21600,21600,21600,21600,0xe">
              <v:stroke joinstyle="miter"/>
              <v:path gradientshapeok="t" o:connecttype="rect"/>
            </v:shapetype>
            <v:shape id="Text Box 341" o:spid="_x0000_s1311" type="#_x0000_t202" style="position:absolute;margin-left:546.9pt;margin-top:764.1pt;width:16.25pt;height:14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" filled="f" stroked="f">
              <v:textbox inset="0,0,0,0">
                <w:txbxContent>
                  <w:p w14:paraId="21C50D8C" w14:textId="77777777" w:rsidR="00903E45" w:rsidRDefault="00903E45">
                    <w:pPr>
                      <w:spacing w:line="264" w:lineRule="exact"/>
                      <w:ind w:left="20"/>
                    </w:pPr>
                    <w:r>
                      <w:t>1</w:t>
                    </w:r>
                    <w:r>
                      <w:fldChar w:fldCharType="begin"/>
                    </w:r>
                    <w:r>
                      <w:instrText xml:space="preserve"> PAGE </w:instrText>
                    </w:r>
                    <w:r>
                      <w:fldChar w:fldCharType="separate"/>
                    </w:r>
                    <w:r w:rsidR="00FD00DB">
                      <w:rPr>
                        <w:noProof/>
                      </w:rPr>
                      <w:t>25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99C585C"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3F978F2B" wp14:editId="345C480D">
              <wp:simplePos x="0" y="0"/>
              <wp:positionH relativeFrom="page">
                <wp:posOffset>718185</wp:posOffset>
              </wp:positionH>
              <wp:positionV relativeFrom="page">
                <wp:posOffset>9449435</wp:posOffset>
              </wp:positionV>
              <wp:extent cx="96520" cy="165735"/>
              <wp:effectExtent l="0" t="0" r="0" b="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20ED6" w14:textId="77777777" w:rsidR="00903E45" w:rsidRDefault="00903E45">
                          <w:pPr>
                            <w:spacing w:line="245" w:lineRule="exact"/>
                            <w:ind w:left="20"/>
                          </w:pPr>
                          <w:r>
                            <w:rPr>
                              <w:color w:val="262626"/>
                              <w:sz w:val="2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978F2B" id="_x0000_t202" coordsize="21600,21600" o:spt="202" path="m0,0l0,21600,21600,21600,21600,0xe">
              <v:stroke joinstyle="miter"/>
              <v:path gradientshapeok="t" o:connecttype="rect"/>
            </v:shapetype>
            <v:shape id="Text Box 128" o:spid="_x0000_s1283" type="#_x0000_t202" style="position:absolute;margin-left:56.55pt;margin-top:744.05pt;width:7.6pt;height:13.0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" filled="f" stroked="f">
              <v:textbox inset="0,0,0,0">
                <w:txbxContent>
                  <w:p w14:paraId="1C820ED6" w14:textId="77777777" w:rsidR="00903E45" w:rsidRDefault="00903E45">
                    <w:pPr>
                      <w:spacing w:line="245" w:lineRule="exact"/>
                      <w:ind w:left="20"/>
                    </w:pPr>
                    <w:r>
                      <w:rPr>
                        <w:color w:val="262626"/>
                        <w:sz w:val="22"/>
                      </w:rPr>
                      <w:t>4</w:t>
                    </w: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A23A3E9"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1630BDDD" wp14:editId="66F07643">
              <wp:simplePos x="0" y="0"/>
              <wp:positionH relativeFrom="page">
                <wp:posOffset>718185</wp:posOffset>
              </wp:positionH>
              <wp:positionV relativeFrom="page">
                <wp:posOffset>9449435</wp:posOffset>
              </wp:positionV>
              <wp:extent cx="96520" cy="165735"/>
              <wp:effectExtent l="0" t="0" r="0"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9F052" w14:textId="77777777" w:rsidR="00903E45" w:rsidRDefault="00903E45">
                          <w:pPr>
                            <w:spacing w:line="245" w:lineRule="exact"/>
                            <w:ind w:left="20"/>
                          </w:pPr>
                          <w:r>
                            <w:rPr>
                              <w:color w:val="262626"/>
                              <w:sz w:val="22"/>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30BDDD" id="_x0000_t202" coordsize="21600,21600" o:spt="202" path="m0,0l0,21600,21600,21600,21600,0xe">
              <v:stroke joinstyle="miter"/>
              <v:path gradientshapeok="t" o:connecttype="rect"/>
            </v:shapetype>
            <v:shape id="Text Box 126" o:spid="_x0000_s1285" type="#_x0000_t202" style="position:absolute;margin-left:56.55pt;margin-top:744.05pt;width:7.6pt;height:13.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" filled="f" stroked="f">
              <v:textbox inset="0,0,0,0">
                <w:txbxContent>
                  <w:p w14:paraId="3939F052" w14:textId="77777777" w:rsidR="00903E45" w:rsidRDefault="00903E45">
                    <w:pPr>
                      <w:spacing w:line="245" w:lineRule="exact"/>
                      <w:ind w:left="20"/>
                    </w:pPr>
                    <w:r>
                      <w:rPr>
                        <w:color w:val="262626"/>
                        <w:sz w:val="22"/>
                      </w:rPr>
                      <w:t>6</w:t>
                    </w:r>
                  </w:p>
                </w:txbxContent>
              </v:textbox>
              <w10:wrap anchorx="page" anchory="page"/>
            </v:shap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4C5D220" w14:textId="77777777" w:rsidR="00903E45" w:rsidRDefault="00903E45">
    <w:pPr>
      <w:spacing w:line="14" w:lineRule="auto"/>
      <w:rPr>
        <w:sz w:val="20"/>
      </w:rPr>
    </w:pPr>
  </w:p>
  <w:p w14:paraId="041AE2F4" w14:textId="77777777" w:rsidR="00903E45" w:rsidRDefault="00903E45"/>
  <w:p w14:paraId="16816F81" w14:textId="77777777" w:rsidR="00903E45" w:rsidRDefault="00903E45"/>
  <w:p w14:paraId="7E9F5890" w14:textId="77777777" w:rsidR="00903E45" w:rsidRDefault="00903E45"/>
  <w:p w14:paraId="42158F10" w14:textId="77777777" w:rsidR="00903E45" w:rsidRDefault="00903E45"/>
  <w:p w14:paraId="501E314D" w14:textId="77777777" w:rsidR="00903E45" w:rsidRDefault="00903E45"/>
  <w:p w14:paraId="315644AB" w14:textId="77777777" w:rsidR="00903E45" w:rsidRDefault="00903E45"/>
  <w:p w14:paraId="55952AF6" w14:textId="77777777" w:rsidR="00903E45" w:rsidRDefault="00903E45"/>
  <w:p w14:paraId="569E0D36" w14:textId="77777777" w:rsidR="00903E45" w:rsidRDefault="00903E45"/>
  <w:p w14:paraId="086DB566" w14:textId="77777777" w:rsidR="00903E45" w:rsidRDefault="00903E45"/>
  <w:p w14:paraId="73D4C94B" w14:textId="77777777" w:rsidR="00903E45" w:rsidRDefault="00903E45"/>
  <w:p w14:paraId="453B27C6" w14:textId="77777777" w:rsidR="00903E45" w:rsidRDefault="00903E45"/>
  <w:p w14:paraId="0971B591" w14:textId="77777777" w:rsidR="00903E45" w:rsidRDefault="00903E45"/>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F9ABA26"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459E2D3E" wp14:editId="603A82C1">
              <wp:simplePos x="0" y="0"/>
              <wp:positionH relativeFrom="page">
                <wp:posOffset>692785</wp:posOffset>
              </wp:positionH>
              <wp:positionV relativeFrom="page">
                <wp:posOffset>9449435</wp:posOffset>
              </wp:positionV>
              <wp:extent cx="193675" cy="165735"/>
              <wp:effectExtent l="0" t="0" r="0" b="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47907" w14:textId="77777777" w:rsidR="00903E45" w:rsidRDefault="00903E45">
                          <w:pPr>
                            <w:spacing w:line="245" w:lineRule="exact"/>
                            <w:ind w:left="60"/>
                          </w:pPr>
                          <w:r>
                            <w:fldChar w:fldCharType="begin"/>
                          </w:r>
                          <w:r>
                            <w:rPr>
                              <w:color w:val="262626"/>
                              <w:sz w:val="22"/>
                            </w:rPr>
                            <w:instrText xml:space="preserve"> PAGE </w:instrText>
                          </w:r>
                          <w:r>
                            <w:fldChar w:fldCharType="separate"/>
                          </w:r>
                          <w:r w:rsidR="00FD00DB">
                            <w:rPr>
                              <w:noProof/>
                              <w:color w:val="262626"/>
                              <w:sz w:val="22"/>
                            </w:rPr>
                            <w:t>2</w:t>
                          </w:r>
                          <w:r>
                            <w:fldChar w:fldCharType="end"/>
                          </w:r>
                          <w:r>
                            <w:rPr>
                              <w:color w:val="262626"/>
                              <w:sz w:val="22"/>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9E2D3E" id="_x0000_t202" coordsize="21600,21600" o:spt="202" path="m0,0l0,21600,21600,21600,21600,0xe">
              <v:stroke joinstyle="miter"/>
              <v:path gradientshapeok="t" o:connecttype="rect"/>
            </v:shapetype>
            <v:shape id="Text Box 122" o:spid="_x0000_s1287" type="#_x0000_t202" style="position:absolute;margin-left:54.55pt;margin-top:744.05pt;width:15.25pt;height:13.0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" filled="f" stroked="f">
              <v:textbox inset="0,0,0,0">
                <w:txbxContent>
                  <w:p w14:paraId="2FB47907" w14:textId="77777777" w:rsidR="00903E45" w:rsidRDefault="00903E45">
                    <w:pPr>
                      <w:spacing w:line="245" w:lineRule="exact"/>
                      <w:ind w:left="60"/>
                    </w:pPr>
                    <w:r>
                      <w:fldChar w:fldCharType="begin"/>
                    </w:r>
                    <w:r>
                      <w:rPr>
                        <w:color w:val="262626"/>
                        <w:sz w:val="22"/>
                      </w:rPr>
                      <w:instrText xml:space="preserve"> PAGE </w:instrText>
                    </w:r>
                    <w:r>
                      <w:fldChar w:fldCharType="separate"/>
                    </w:r>
                    <w:r w:rsidR="00FD00DB">
                      <w:rPr>
                        <w:noProof/>
                        <w:color w:val="262626"/>
                        <w:sz w:val="22"/>
                      </w:rPr>
                      <w:t>2</w:t>
                    </w:r>
                    <w:r>
                      <w:fldChar w:fldCharType="end"/>
                    </w:r>
                    <w:r>
                      <w:rPr>
                        <w:color w:val="262626"/>
                        <w:sz w:val="22"/>
                      </w:rPr>
                      <w:t>0</w:t>
                    </w:r>
                  </w:p>
                </w:txbxContent>
              </v:textbox>
              <w10:wrap anchorx="page" anchory="page"/>
            </v:shape>
          </w:pict>
        </mc:Fallback>
      </mc:AlternateConten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2679B62"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065FE505" wp14:editId="27E1A531">
              <wp:simplePos x="0" y="0"/>
              <wp:positionH relativeFrom="page">
                <wp:posOffset>718185</wp:posOffset>
              </wp:positionH>
              <wp:positionV relativeFrom="page">
                <wp:posOffset>9449435</wp:posOffset>
              </wp:positionV>
              <wp:extent cx="168275" cy="165735"/>
              <wp:effectExtent l="0" t="0" r="0" b="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93EB0" w14:textId="77777777" w:rsidR="00903E45" w:rsidRDefault="00903E45">
                          <w:pPr>
                            <w:spacing w:line="245" w:lineRule="exact"/>
                            <w:ind w:left="20"/>
                          </w:pPr>
                          <w:r>
                            <w:rPr>
                              <w:color w:val="262626"/>
                              <w:sz w:val="22"/>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FE505" id="_x0000_t202" coordsize="21600,21600" o:spt="202" path="m0,0l0,21600,21600,21600,21600,0xe">
              <v:stroke joinstyle="miter"/>
              <v:path gradientshapeok="t" o:connecttype="rect"/>
            </v:shapetype>
            <v:shape id="Text Box 120" o:spid="_x0000_s1289" type="#_x0000_t202" style="position:absolute;margin-left:56.55pt;margin-top:744.05pt;width:13.25pt;height:13.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" filled="f" stroked="f">
              <v:textbox inset="0,0,0,0">
                <w:txbxContent>
                  <w:p w14:paraId="7F093EB0" w14:textId="77777777" w:rsidR="00903E45" w:rsidRDefault="00903E45">
                    <w:pPr>
                      <w:spacing w:line="245" w:lineRule="exact"/>
                      <w:ind w:left="20"/>
                    </w:pPr>
                    <w:r>
                      <w:rPr>
                        <w:color w:val="262626"/>
                        <w:sz w:val="22"/>
                      </w:rPr>
                      <w:t>14</w:t>
                    </w:r>
                  </w:p>
                </w:txbxContent>
              </v:textbox>
              <w10:wrap anchorx="page" anchory="page"/>
            </v:shape>
          </w:pict>
        </mc:Fallback>
      </mc:AlternateConten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836DEEF"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7B54CB7F" wp14:editId="7F0FB55A">
              <wp:simplePos x="0" y="0"/>
              <wp:positionH relativeFrom="page">
                <wp:posOffset>718185</wp:posOffset>
              </wp:positionH>
              <wp:positionV relativeFrom="page">
                <wp:posOffset>9449435</wp:posOffset>
              </wp:positionV>
              <wp:extent cx="168275" cy="165735"/>
              <wp:effectExtent l="0" t="0" r="0" b="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84E1E" w14:textId="77777777" w:rsidR="00903E45" w:rsidRDefault="00903E45">
                          <w:pPr>
                            <w:spacing w:line="245" w:lineRule="exact"/>
                            <w:ind w:left="20"/>
                          </w:pPr>
                          <w:r>
                            <w:rPr>
                              <w:color w:val="262626"/>
                              <w:sz w:val="22"/>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54CB7F" id="_x0000_t202" coordsize="21600,21600" o:spt="202" path="m0,0l0,21600,21600,21600,21600,0xe">
              <v:stroke joinstyle="miter"/>
              <v:path gradientshapeok="t" o:connecttype="rect"/>
            </v:shapetype>
            <v:shape id="Text Box 118" o:spid="_x0000_s1291" type="#_x0000_t202" style="position:absolute;margin-left:56.55pt;margin-top:744.05pt;width:13.25pt;height:13.0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xWCbE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O1cVgmxAgAAtAUAAA4A&#10;AAAAAAAAAAAAAAAALAIAAGRycy9lMm9Eb2MueG1sUEsBAi0AFAAGAAgAAAAhALPLhv7gAAAADQEA&#10;AA8AAAAAAAAAAAAAAAAACQUAAGRycy9kb3ducmV2LnhtbFBLBQYAAAAABAAEAPMAAAAWBgAAAAA=&#10;" filled="f" stroked="f">
              <v:textbox inset="0,0,0,0">
                <w:txbxContent>
                  <w:p w14:paraId="72C84E1E" w14:textId="77777777" w:rsidR="00903E45" w:rsidRDefault="00903E45">
                    <w:pPr>
                      <w:spacing w:line="245" w:lineRule="exact"/>
                      <w:ind w:left="20"/>
                    </w:pPr>
                    <w:r>
                      <w:rPr>
                        <w:color w:val="262626"/>
                        <w:sz w:val="22"/>
                      </w:rPr>
                      <w:t>16</w:t>
                    </w:r>
                  </w:p>
                </w:txbxContent>
              </v:textbox>
              <w10:wrap anchorx="page" anchory="page"/>
            </v:shape>
          </w:pict>
        </mc:Fallback>
      </mc:AlternateConten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63B0A96"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5CAB3165" wp14:editId="2E92DF43">
              <wp:simplePos x="0" y="0"/>
              <wp:positionH relativeFrom="page">
                <wp:posOffset>718185</wp:posOffset>
              </wp:positionH>
              <wp:positionV relativeFrom="page">
                <wp:posOffset>9449435</wp:posOffset>
              </wp:positionV>
              <wp:extent cx="168275" cy="165735"/>
              <wp:effectExtent l="0" t="0" r="0" b="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3460D" w14:textId="77777777" w:rsidR="00903E45" w:rsidRDefault="00903E45">
                          <w:pPr>
                            <w:spacing w:line="245" w:lineRule="exact"/>
                            <w:ind w:left="20"/>
                          </w:pPr>
                          <w:r>
                            <w:rPr>
                              <w:color w:val="262626"/>
                              <w:sz w:val="22"/>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AB3165" id="_x0000_t202" coordsize="21600,21600" o:spt="202" path="m0,0l0,21600,21600,21600,21600,0xe">
              <v:stroke joinstyle="miter"/>
              <v:path gradientshapeok="t" o:connecttype="rect"/>
            </v:shapetype>
            <v:shape id="Text Box 116" o:spid="_x0000_s1293" type="#_x0000_t202" style="position:absolute;margin-left:56.55pt;margin-top:744.05pt;width:13.25pt;height:13.0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iM5bA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" filled="f" stroked="f">
              <v:textbox inset="0,0,0,0">
                <w:txbxContent>
                  <w:p w14:paraId="0E73460D" w14:textId="77777777" w:rsidR="00903E45" w:rsidRDefault="00903E45">
                    <w:pPr>
                      <w:spacing w:line="245" w:lineRule="exact"/>
                      <w:ind w:left="20"/>
                    </w:pPr>
                    <w:r>
                      <w:rPr>
                        <w:color w:val="262626"/>
                        <w:sz w:val="22"/>
                      </w:rPr>
                      <w:t>18</w:t>
                    </w:r>
                  </w:p>
                </w:txbxContent>
              </v:textbox>
              <w10:wrap anchorx="page" anchory="page"/>
            </v:shape>
          </w:pict>
        </mc:Fallback>
      </mc:AlternateConten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CC79E45"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24084610" wp14:editId="6C7487BC">
              <wp:simplePos x="0" y="0"/>
              <wp:positionH relativeFrom="page">
                <wp:posOffset>718185</wp:posOffset>
              </wp:positionH>
              <wp:positionV relativeFrom="page">
                <wp:posOffset>9449435</wp:posOffset>
              </wp:positionV>
              <wp:extent cx="168275" cy="165735"/>
              <wp:effectExtent l="0" t="0" r="0" b="0"/>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97B53" w14:textId="77777777" w:rsidR="00903E45" w:rsidRDefault="00903E45">
                          <w:pPr>
                            <w:spacing w:line="245" w:lineRule="exact"/>
                            <w:ind w:left="20"/>
                          </w:pPr>
                          <w:r>
                            <w:rPr>
                              <w:color w:val="262626"/>
                              <w:sz w:val="22"/>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084610" id="_x0000_t202" coordsize="21600,21600" o:spt="202" path="m0,0l0,21600,21600,21600,21600,0xe">
              <v:stroke joinstyle="miter"/>
              <v:path gradientshapeok="t" o:connecttype="rect"/>
            </v:shapetype>
            <v:shape id="Text Box 114" o:spid="_x0000_s1295" type="#_x0000_t202" style="position:absolute;margin-left:56.55pt;margin-top:744.05pt;width:13.25pt;height:13.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" filled="f" stroked="f">
              <v:textbox inset="0,0,0,0">
                <w:txbxContent>
                  <w:p w14:paraId="4F597B53" w14:textId="77777777" w:rsidR="00903E45" w:rsidRDefault="00903E45">
                    <w:pPr>
                      <w:spacing w:line="245" w:lineRule="exact"/>
                      <w:ind w:left="20"/>
                    </w:pPr>
                    <w:r>
                      <w:rPr>
                        <w:color w:val="262626"/>
                        <w:sz w:val="22"/>
                      </w:rPr>
                      <w:t>20</w:t>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CB3955" w14:textId="77777777" w:rsidR="003B73B3" w:rsidRDefault="003B73B3">
      <w:r>
        <w:separator/>
      </w:r>
    </w:p>
  </w:footnote>
  <w:footnote w:type="continuationSeparator" w:id="0">
    <w:p w14:paraId="2A796239" w14:textId="77777777" w:rsidR="003B73B3" w:rsidRDefault="003B73B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41C59D0" w14:textId="77777777" w:rsidR="00903E45" w:rsidRDefault="00903E45">
    <w:pPr>
      <w:pStyle w:val="BodyText"/>
      <w:spacing w:line="14" w:lineRule="auto"/>
      <w:rPr>
        <w:sz w:val="20"/>
      </w:rPr>
    </w:pPr>
    <w:r>
      <w:pict w14:anchorId="0D6848A5">
        <v:shapetype id="_x0000_t202" coordsize="21600,21600" o:spt="202" path="m0,0l0,21600,21600,21600,21600,0xe">
          <v:stroke joinstyle="miter"/>
          <v:path gradientshapeok="t" o:connecttype="rect"/>
        </v:shapetype>
        <v:shape id="_x0000_s2049" type="#_x0000_t202" style="position:absolute;margin-left:529.35pt;margin-top:6.3pt;width:60.4pt;height:16.9pt;z-index:-251657216;mso-position-horizontal-relative:page;mso-position-vertical-relative:page" filled="f" stroked="f">
          <v:textbox style="mso-next-textbox:#_x0000_s2049" inset="0,0,0,0">
            <w:txbxContent>
              <w:p w14:paraId="6CA9BF4F" w14:textId="77777777" w:rsidR="00903E45" w:rsidRDefault="00903E45">
                <w:pPr>
                  <w:spacing w:line="321" w:lineRule="exact"/>
                  <w:ind w:left="20"/>
                  <w:rPr>
                    <w:sz w:val="29"/>
                  </w:rPr>
                </w:pPr>
                <w:r>
                  <w:rPr>
                    <w:spacing w:val="-6"/>
                    <w:w w:val="95"/>
                    <w:sz w:val="29"/>
                  </w:rPr>
                  <w:t>7/08/2020</w:t>
                </w:r>
              </w:p>
            </w:txbxContent>
          </v:textbox>
          <w10:wrap anchorx="page" anchory="page"/>
        </v:shape>
      </w:pic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7E77B79"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4D8832C7" wp14:editId="7D10E351">
              <wp:simplePos x="0" y="0"/>
              <wp:positionH relativeFrom="page">
                <wp:posOffset>6722745</wp:posOffset>
              </wp:positionH>
              <wp:positionV relativeFrom="page">
                <wp:posOffset>80010</wp:posOffset>
              </wp:positionV>
              <wp:extent cx="767080" cy="214630"/>
              <wp:effectExtent l="0" t="0" r="0" b="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D7A76"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832C7" id="_x0000_t202" coordsize="21600,21600" o:spt="202" path="m0,0l0,21600,21600,21600,21600,0xe">
              <v:stroke joinstyle="miter"/>
              <v:path gradientshapeok="t" o:connecttype="rect"/>
            </v:shapetype>
            <v:shape id="Text Box 113" o:spid="_x0000_s1296" type="#_x0000_t202" style="position:absolute;margin-left:529.35pt;margin-top:6.3pt;width:60.4pt;height:16.9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CcOCj6sgIAALQFAAAO&#10;AAAAAAAAAAAAAAAAACwCAABkcnMvZTJvRG9jLnhtbFBLAQItABQABgAIAAAAIQCtE2fs4AAAAAsB&#10;AAAPAAAAAAAAAAAAAAAAAAoFAABkcnMvZG93bnJldi54bWxQSwUGAAAAAAQABADzAAAAFwYAAAAA&#10;" filled="f" stroked="f">
              <v:textbox inset="0,0,0,0">
                <w:txbxContent>
                  <w:p w14:paraId="563D7A76"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0668286"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9744" behindDoc="1" locked="0" layoutInCell="1" allowOverlap="1" wp14:anchorId="494EDDB1" wp14:editId="719BB32D">
              <wp:simplePos x="0" y="0"/>
              <wp:positionH relativeFrom="page">
                <wp:posOffset>6722745</wp:posOffset>
              </wp:positionH>
              <wp:positionV relativeFrom="page">
                <wp:posOffset>80010</wp:posOffset>
              </wp:positionV>
              <wp:extent cx="767080" cy="214630"/>
              <wp:effectExtent l="0" t="0" r="0" b="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3F488"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EDDB1" id="_x0000_t202" coordsize="21600,21600" o:spt="202" path="m0,0l0,21600,21600,21600,21600,0xe">
              <v:stroke joinstyle="miter"/>
              <v:path gradientshapeok="t" o:connecttype="rect"/>
            </v:shapetype>
            <v:shape id="Text Box 111" o:spid="_x0000_s1298" type="#_x0000_t202" style="position:absolute;margin-left:529.35pt;margin-top:6.3pt;width:60.4pt;height:16.9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" filled="f" stroked="f">
              <v:textbox inset="0,0,0,0">
                <w:txbxContent>
                  <w:p w14:paraId="07D3F488"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080110E"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1792" behindDoc="1" locked="0" layoutInCell="1" allowOverlap="1" wp14:anchorId="7CF9A48C" wp14:editId="102A7C68">
              <wp:simplePos x="0" y="0"/>
              <wp:positionH relativeFrom="page">
                <wp:posOffset>6722745</wp:posOffset>
              </wp:positionH>
              <wp:positionV relativeFrom="page">
                <wp:posOffset>80010</wp:posOffset>
              </wp:positionV>
              <wp:extent cx="767080" cy="214630"/>
              <wp:effectExtent l="0" t="0"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586CD"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F9A48C" id="_x0000_t202" coordsize="21600,21600" o:spt="202" path="m0,0l0,21600,21600,21600,21600,0xe">
              <v:stroke joinstyle="miter"/>
              <v:path gradientshapeok="t" o:connecttype="rect"/>
            </v:shapetype>
            <v:shape id="Text Box 109" o:spid="_x0000_s1300" type="#_x0000_t202" style="position:absolute;margin-left:529.35pt;margin-top:6.3pt;width:60.4pt;height:16.9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r1dbI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BL2vV1sgIAALQFAAAO&#10;AAAAAAAAAAAAAAAAACwCAABkcnMvZTJvRG9jLnhtbFBLAQItABQABgAIAAAAIQCtE2fs4AAAAAsB&#10;AAAPAAAAAAAAAAAAAAAAAAoFAABkcnMvZG93bnJldi54bWxQSwUGAAAAAAQABADzAAAAFwYAAAAA&#10;" filled="f" stroked="f">
              <v:textbox inset="0,0,0,0">
                <w:txbxContent>
                  <w:p w14:paraId="1BD586CD"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1985D2A"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3840" behindDoc="1" locked="0" layoutInCell="1" allowOverlap="1" wp14:anchorId="38495835" wp14:editId="70C9B049">
              <wp:simplePos x="0" y="0"/>
              <wp:positionH relativeFrom="page">
                <wp:posOffset>6722745</wp:posOffset>
              </wp:positionH>
              <wp:positionV relativeFrom="page">
                <wp:posOffset>80010</wp:posOffset>
              </wp:positionV>
              <wp:extent cx="767080" cy="214630"/>
              <wp:effectExtent l="0" t="0" r="0"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70868"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495835" id="_x0000_t202" coordsize="21600,21600" o:spt="202" path="m0,0l0,21600,21600,21600,21600,0xe">
              <v:stroke joinstyle="miter"/>
              <v:path gradientshapeok="t" o:connecttype="rect"/>
            </v:shapetype>
            <v:shape id="Text Box 107" o:spid="_x0000_s1302" type="#_x0000_t202" style="position:absolute;margin-left:529.35pt;margin-top:6.3pt;width:60.4pt;height:16.9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4vmbM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" filled="f" stroked="f">
              <v:textbox inset="0,0,0,0">
                <w:txbxContent>
                  <w:p w14:paraId="3FE70868"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3D05849"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5888" behindDoc="1" locked="0" layoutInCell="1" allowOverlap="1" wp14:anchorId="5B81080B" wp14:editId="001E7D92">
              <wp:simplePos x="0" y="0"/>
              <wp:positionH relativeFrom="page">
                <wp:posOffset>6722745</wp:posOffset>
              </wp:positionH>
              <wp:positionV relativeFrom="page">
                <wp:posOffset>80010</wp:posOffset>
              </wp:positionV>
              <wp:extent cx="767080" cy="214630"/>
              <wp:effectExtent l="0" t="0" r="0" b="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ACA1D"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1080B" id="_x0000_t202" coordsize="21600,21600" o:spt="202" path="m0,0l0,21600,21600,21600,21600,0xe">
              <v:stroke joinstyle="miter"/>
              <v:path gradientshapeok="t" o:connecttype="rect"/>
            </v:shapetype>
            <v:shape id="Text Box 105" o:spid="_x0000_s1304" type="#_x0000_t202" style="position:absolute;margin-left:529.35pt;margin-top:6.3pt;width:60.4pt;height:16.9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GlrM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" filled="f" stroked="f">
              <v:textbox inset="0,0,0,0">
                <w:txbxContent>
                  <w:p w14:paraId="2F6ACA1D"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308B526"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87936" behindDoc="1" locked="0" layoutInCell="1" allowOverlap="1" wp14:anchorId="71B95BF7" wp14:editId="6F0A0EBC">
              <wp:simplePos x="0" y="0"/>
              <wp:positionH relativeFrom="page">
                <wp:posOffset>6722745</wp:posOffset>
              </wp:positionH>
              <wp:positionV relativeFrom="page">
                <wp:posOffset>80010</wp:posOffset>
              </wp:positionV>
              <wp:extent cx="767080" cy="214630"/>
              <wp:effectExtent l="4445" t="3810" r="3175"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2C84C"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B95BF7" id="_x0000_t202" coordsize="21600,21600" o:spt="202" path="m0,0l0,21600,21600,21600,21600,0xe">
              <v:stroke joinstyle="miter"/>
              <v:path gradientshapeok="t" o:connecttype="rect"/>
            </v:shapetype>
            <v:shape id="Text Box 103" o:spid="_x0000_s1306" type="#_x0000_t202" style="position:absolute;margin-left:529.35pt;margin-top:6.3pt;width:60.4pt;height:16.9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" filled="f" stroked="f">
              <v:textbox inset="0,0,0,0">
                <w:txbxContent>
                  <w:p w14:paraId="1D62C84C"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C79465E" w14:textId="77777777" w:rsidR="00903E45" w:rsidRDefault="00903E45">
    <w:pPr>
      <w:pStyle w:val="BodyText"/>
      <w:spacing w:line="14" w:lineRule="auto"/>
      <w:rPr>
        <w:sz w:val="20"/>
      </w:rPr>
    </w:pPr>
    <w:r>
      <w:rPr>
        <w:sz w:val="22"/>
      </w:rPr>
      <w:pict w14:anchorId="548601CC">
        <v:shapetype id="_x0000_t202" coordsize="21600,21600" o:spt="202" path="m0,0l0,21600,21600,21600,21600,0xe">
          <v:stroke joinstyle="miter"/>
          <v:path gradientshapeok="t" o:connecttype="rect"/>
        </v:shapetype>
        <v:shape id="_x0000_s2054" type="#_x0000_t202" style="position:absolute;margin-left:500.8pt;margin-top:65.7pt;width:60.3pt;height:14pt;z-index:-251625472;mso-position-horizontal-relative:page;mso-position-vertical-relative:page" filled="f" stroked="f">
          <v:textbox inset="0,0,0,0">
            <w:txbxContent>
              <w:p w14:paraId="62B188E3" w14:textId="77777777" w:rsidR="00903E45" w:rsidRDefault="00903E45">
                <w:pPr>
                  <w:spacing w:line="264" w:lineRule="exact"/>
                  <w:ind w:left="20"/>
                </w:pPr>
                <w:r>
                  <w:t>24/08/2020</w:t>
                </w:r>
              </w:p>
            </w:txbxContent>
          </v:textbox>
          <w10:wrap anchorx="page" anchory="page"/>
        </v:shape>
      </w:pic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D9614FE" w14:textId="1E8896F2" w:rsidR="00903E45" w:rsidRDefault="00903E45">
    <w:pPr>
      <w:pStyle w:val="BodyText"/>
      <w:spacing w:line="14" w:lineRule="auto"/>
      <w:rPr>
        <w:sz w:val="20"/>
      </w:rPr>
    </w:pPr>
    <w:r>
      <w:rPr>
        <w:noProof/>
        <w:sz w:val="22"/>
      </w:rPr>
      <mc:AlternateContent>
        <mc:Choice Requires="wps">
          <w:drawing>
            <wp:anchor distT="0" distB="0" distL="114300" distR="114300" simplePos="0" relativeHeight="251693056" behindDoc="1" locked="0" layoutInCell="1" allowOverlap="1" wp14:anchorId="75D2CF33" wp14:editId="004CD4B3">
              <wp:simplePos x="0" y="0"/>
              <wp:positionH relativeFrom="page">
                <wp:posOffset>6360160</wp:posOffset>
              </wp:positionH>
              <wp:positionV relativeFrom="page">
                <wp:posOffset>834390</wp:posOffset>
              </wp:positionV>
              <wp:extent cx="765810" cy="177800"/>
              <wp:effectExtent l="0" t="0" r="0" b="0"/>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BBE6E" w14:textId="77777777" w:rsidR="00903E45" w:rsidRDefault="00903E45">
                          <w:pPr>
                            <w:spacing w:line="264" w:lineRule="exact"/>
                            <w:ind w:left="20"/>
                          </w:pPr>
                          <w:r>
                            <w:t>24/08/2020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2CF33" id="_x0000_t202" coordsize="21600,21600" o:spt="202" path="m0,0l0,21600,21600,21600,21600,0xe">
              <v:stroke joinstyle="miter"/>
              <v:path gradientshapeok="t" o:connecttype="rect"/>
            </v:shapetype>
            <v:shape id="Text Box 344" o:spid="_x0000_s1308" type="#_x0000_t202" style="position:absolute;margin-left:500.8pt;margin-top:65.7pt;width:60.3pt;height:14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" filled="f" stroked="f">
              <v:textbox inset="0,0,0,0">
                <w:txbxContent>
                  <w:p w14:paraId="2B7BBE6E" w14:textId="77777777" w:rsidR="00903E45" w:rsidRDefault="00903E45">
                    <w:pPr>
                      <w:spacing w:line="264" w:lineRule="exact"/>
                      <w:ind w:left="20"/>
                    </w:pPr>
                    <w:r>
                      <w:t>24/08/2020</w:t>
                    </w:r>
                  </w:p>
                </w:txbxContent>
              </v:textbox>
              <w10:wrap anchorx="page" anchory="page"/>
            </v:shape>
          </w:pict>
        </mc:Fallback>
      </mc:AlternateConten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381493A" w14:textId="413C09DD" w:rsidR="00903E45" w:rsidRDefault="00903E45">
    <w:pPr>
      <w:pStyle w:val="BodyText"/>
      <w:spacing w:line="14" w:lineRule="auto"/>
      <w:rPr>
        <w:sz w:val="20"/>
      </w:rPr>
    </w:pPr>
    <w:r>
      <w:rPr>
        <w:noProof/>
        <w:sz w:val="22"/>
      </w:rPr>
      <mc:AlternateContent>
        <mc:Choice Requires="wps">
          <w:drawing>
            <wp:anchor distT="0" distB="0" distL="114300" distR="114300" simplePos="0" relativeHeight="251695104" behindDoc="1" locked="0" layoutInCell="1" allowOverlap="1" wp14:anchorId="1483BEDC" wp14:editId="3977BA8A">
              <wp:simplePos x="0" y="0"/>
              <wp:positionH relativeFrom="page">
                <wp:posOffset>6360160</wp:posOffset>
              </wp:positionH>
              <wp:positionV relativeFrom="page">
                <wp:posOffset>834390</wp:posOffset>
              </wp:positionV>
              <wp:extent cx="765810" cy="177800"/>
              <wp:effectExtent l="0" t="0" r="0" b="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C01F1" w14:textId="77777777" w:rsidR="00903E45" w:rsidRDefault="00903E45">
                          <w:pPr>
                            <w:spacing w:line="264" w:lineRule="exact"/>
                            <w:ind w:left="20"/>
                          </w:pPr>
                          <w:r>
                            <w:t>24/08/2020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83BEDC" id="_x0000_t202" coordsize="21600,21600" o:spt="202" path="m0,0l0,21600,21600,21600,21600,0xe">
              <v:stroke joinstyle="miter"/>
              <v:path gradientshapeok="t" o:connecttype="rect"/>
            </v:shapetype>
            <v:shape id="Text Box 342" o:spid="_x0000_s1310" type="#_x0000_t202" style="position:absolute;margin-left:500.8pt;margin-top:65.7pt;width:60.3pt;height:14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" filled="f" stroked="f">
              <v:textbox inset="0,0,0,0">
                <w:txbxContent>
                  <w:p w14:paraId="42FC01F1" w14:textId="77777777" w:rsidR="00903E45" w:rsidRDefault="00903E45">
                    <w:pPr>
                      <w:spacing w:line="264" w:lineRule="exact"/>
                      <w:ind w:left="20"/>
                    </w:pPr>
                    <w:r>
                      <w:t>24/08/2020</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31E51C0"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41F49B28" wp14:editId="5FF11AA1">
              <wp:simplePos x="0" y="0"/>
              <wp:positionH relativeFrom="page">
                <wp:posOffset>6722745</wp:posOffset>
              </wp:positionH>
              <wp:positionV relativeFrom="page">
                <wp:posOffset>80010</wp:posOffset>
              </wp:positionV>
              <wp:extent cx="767080" cy="214630"/>
              <wp:effectExtent l="0" t="0" r="0" b="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F287C"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F49B28" id="_x0000_t202" coordsize="21600,21600" o:spt="202" path="m0,0l0,21600,21600,21600,21600,0xe">
              <v:stroke joinstyle="miter"/>
              <v:path gradientshapeok="t" o:connecttype="rect"/>
            </v:shapetype>
            <v:shape id="Text Box 129" o:spid="_x0000_s1282" type="#_x0000_t202" style="position:absolute;margin-left:529.35pt;margin-top:6.3pt;width:60.4pt;height:16.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x/bICAACz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Cf8fH9sgIAALMFAAAO&#10;AAAAAAAAAAAAAAAAACwCAABkcnMvZTJvRG9jLnhtbFBLAQItABQABgAIAAAAIQCtE2fs4AAAAAsB&#10;AAAPAAAAAAAAAAAAAAAAAAoFAABkcnMvZG93bnJldi54bWxQSwUGAAAAAAQABADzAAAAFwYAAAAA&#10;" filled="f" stroked="f">
              <v:textbox inset="0,0,0,0">
                <w:txbxContent>
                  <w:p w14:paraId="423F287C"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3CFA325"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5344F5FC" wp14:editId="179DA788">
              <wp:simplePos x="0" y="0"/>
              <wp:positionH relativeFrom="page">
                <wp:posOffset>6722745</wp:posOffset>
              </wp:positionH>
              <wp:positionV relativeFrom="page">
                <wp:posOffset>80010</wp:posOffset>
              </wp:positionV>
              <wp:extent cx="767080" cy="214630"/>
              <wp:effectExtent l="0" t="0" r="0" b="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53E58"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44F5FC" id="_x0000_t202" coordsize="21600,21600" o:spt="202" path="m0,0l0,21600,21600,21600,21600,0xe">
              <v:stroke joinstyle="miter"/>
              <v:path gradientshapeok="t" o:connecttype="rect"/>
            </v:shapetype>
            <v:shape id="Text Box 127" o:spid="_x0000_s1284" type="#_x0000_t202" style="position:absolute;margin-left:529.35pt;margin-top:6.3pt;width:60.4pt;height:16.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rrubICAACz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AI6uu5sgIAALMFAAAO&#10;AAAAAAAAAAAAAAAAACwCAABkcnMvZTJvRG9jLnhtbFBLAQItABQABgAIAAAAIQCtE2fs4AAAAAsB&#10;AAAPAAAAAAAAAAAAAAAAAAoFAABkcnMvZG93bnJldi54bWxQSwUGAAAAAAQABADzAAAAFwYAAAAA&#10;" filled="f" stroked="f">
              <v:textbox inset="0,0,0,0">
                <w:txbxContent>
                  <w:p w14:paraId="7B653E58"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1DB78A2" w14:textId="77777777" w:rsidR="00903E45" w:rsidRDefault="00903E45">
    <w:pPr>
      <w:spacing w:line="14" w:lineRule="auto"/>
      <w:rPr>
        <w:sz w:val="20"/>
      </w:rPr>
    </w:pPr>
  </w:p>
  <w:p w14:paraId="0BAFDEC2" w14:textId="77777777" w:rsidR="00903E45" w:rsidRDefault="00903E45"/>
  <w:p w14:paraId="75016E59" w14:textId="77777777" w:rsidR="00903E45" w:rsidRDefault="00903E45"/>
  <w:p w14:paraId="52F33D2C" w14:textId="77777777" w:rsidR="00903E45" w:rsidRDefault="00903E45"/>
  <w:p w14:paraId="587EB01A" w14:textId="77777777" w:rsidR="00903E45" w:rsidRDefault="00903E45"/>
  <w:p w14:paraId="0F36BD99" w14:textId="77777777" w:rsidR="00903E45" w:rsidRDefault="00903E45"/>
  <w:p w14:paraId="42145C7E" w14:textId="77777777" w:rsidR="00903E45" w:rsidRDefault="00903E45"/>
  <w:p w14:paraId="222D134F" w14:textId="77777777" w:rsidR="00903E45" w:rsidRDefault="00903E45"/>
  <w:p w14:paraId="364A86C1" w14:textId="77777777" w:rsidR="00903E45" w:rsidRDefault="00903E45"/>
  <w:p w14:paraId="642077C6" w14:textId="77777777" w:rsidR="00903E45" w:rsidRDefault="00903E45"/>
  <w:p w14:paraId="4C9FC2B7" w14:textId="77777777" w:rsidR="00903E45" w:rsidRDefault="00903E45"/>
  <w:p w14:paraId="27FDD3E1" w14:textId="77777777" w:rsidR="00903E45" w:rsidRDefault="00903E45"/>
  <w:p w14:paraId="4FB619B5" w14:textId="77777777" w:rsidR="00903E45" w:rsidRDefault="00903E45"/>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D2F418C"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31F5E446" wp14:editId="4143158A">
              <wp:simplePos x="0" y="0"/>
              <wp:positionH relativeFrom="page">
                <wp:posOffset>6722745</wp:posOffset>
              </wp:positionH>
              <wp:positionV relativeFrom="page">
                <wp:posOffset>80010</wp:posOffset>
              </wp:positionV>
              <wp:extent cx="767080" cy="214630"/>
              <wp:effectExtent l="0" t="0" r="0" b="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A0CBE"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F5E446" id="_x0000_t202" coordsize="21600,21600" o:spt="202" path="m0,0l0,21600,21600,21600,21600,0xe">
              <v:stroke joinstyle="miter"/>
              <v:path gradientshapeok="t" o:connecttype="rect"/>
            </v:shapetype>
            <v:shape id="Text Box 123" o:spid="_x0000_s1286" type="#_x0000_t202" style="position:absolute;margin-left:529.35pt;margin-top:6.3pt;width:60.4pt;height:16.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A1FFlesgIAALMFAAAO&#10;AAAAAAAAAAAAAAAAACwCAABkcnMvZTJvRG9jLnhtbFBLAQItABQABgAIAAAAIQCtE2fs4AAAAAsB&#10;AAAPAAAAAAAAAAAAAAAAAAoFAABkcnMvZG93bnJldi54bWxQSwUGAAAAAAQABADzAAAAFwYAAAAA&#10;" filled="f" stroked="f">
              <v:textbox inset="0,0,0,0">
                <w:txbxContent>
                  <w:p w14:paraId="743A0CBE"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F16655F"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69504" behindDoc="1" locked="0" layoutInCell="1" allowOverlap="1" wp14:anchorId="3FB72125" wp14:editId="6F7F6C05">
              <wp:simplePos x="0" y="0"/>
              <wp:positionH relativeFrom="page">
                <wp:posOffset>6722745</wp:posOffset>
              </wp:positionH>
              <wp:positionV relativeFrom="page">
                <wp:posOffset>80010</wp:posOffset>
              </wp:positionV>
              <wp:extent cx="767080" cy="214630"/>
              <wp:effectExtent l="0" t="0" r="0" b="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D9E3D"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B72125" id="_x0000_t202" coordsize="21600,21600" o:spt="202" path="m0,0l0,21600,21600,21600,21600,0xe">
              <v:stroke joinstyle="miter"/>
              <v:path gradientshapeok="t" o:connecttype="rect"/>
            </v:shapetype>
            <v:shape id="Text Box 121" o:spid="_x0000_s1288" type="#_x0000_t202" style="position:absolute;margin-left:529.35pt;margin-top:6.3pt;width:60.4pt;height:16.9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" filled="f" stroked="f">
              <v:textbox inset="0,0,0,0">
                <w:txbxContent>
                  <w:p w14:paraId="771D9E3D"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BDE0B08"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1552" behindDoc="1" locked="0" layoutInCell="1" allowOverlap="1" wp14:anchorId="168B215E" wp14:editId="728BE172">
              <wp:simplePos x="0" y="0"/>
              <wp:positionH relativeFrom="page">
                <wp:posOffset>6722745</wp:posOffset>
              </wp:positionH>
              <wp:positionV relativeFrom="page">
                <wp:posOffset>80010</wp:posOffset>
              </wp:positionV>
              <wp:extent cx="767080" cy="214630"/>
              <wp:effectExtent l="0" t="0" r="0" b="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836BA"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8B215E" id="_x0000_t202" coordsize="21600,21600" o:spt="202" path="m0,0l0,21600,21600,21600,21600,0xe">
              <v:stroke joinstyle="miter"/>
              <v:path gradientshapeok="t" o:connecttype="rect"/>
            </v:shapetype>
            <v:shape id="Text Box 119" o:spid="_x0000_s1290" type="#_x0000_t202" style="position:absolute;margin-left:529.35pt;margin-top:6.3pt;width:60.4pt;height:16.9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nkyLI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AAyeTIsgIAALQFAAAO&#10;AAAAAAAAAAAAAAAAACwCAABkcnMvZTJvRG9jLnhtbFBLAQItABQABgAIAAAAIQCtE2fs4AAAAAsB&#10;AAAPAAAAAAAAAAAAAAAAAAoFAABkcnMvZG93bnJldi54bWxQSwUGAAAAAAQABADzAAAAFwYAAAAA&#10;" filled="f" stroked="f">
              <v:textbox inset="0,0,0,0">
                <w:txbxContent>
                  <w:p w14:paraId="221836BA"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841A703"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3600" behindDoc="1" locked="0" layoutInCell="1" allowOverlap="1" wp14:anchorId="18AD4565" wp14:editId="4A4BE55E">
              <wp:simplePos x="0" y="0"/>
              <wp:positionH relativeFrom="page">
                <wp:posOffset>6722745</wp:posOffset>
              </wp:positionH>
              <wp:positionV relativeFrom="page">
                <wp:posOffset>80010</wp:posOffset>
              </wp:positionV>
              <wp:extent cx="767080" cy="214630"/>
              <wp:effectExtent l="0" t="0" r="0" b="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32057"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AD4565" id="_x0000_t202" coordsize="21600,21600" o:spt="202" path="m0,0l0,21600,21600,21600,21600,0xe">
              <v:stroke joinstyle="miter"/>
              <v:path gradientshapeok="t" o:connecttype="rect"/>
            </v:shapetype>
            <v:shape id="Text Box 117" o:spid="_x0000_s1292" type="#_x0000_t202" style="position:absolute;margin-left:529.35pt;margin-top:6.3pt;width:60.4pt;height:16.9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0+JLI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CfbT4ksgIAALQFAAAO&#10;AAAAAAAAAAAAAAAAACwCAABkcnMvZTJvRG9jLnhtbFBLAQItABQABgAIAAAAIQCtE2fs4AAAAAsB&#10;AAAPAAAAAAAAAAAAAAAAAAoFAABkcnMvZG93bnJldi54bWxQSwUGAAAAAAQABADzAAAAFwYAAAAA&#10;" filled="f" stroked="f">
              <v:textbox inset="0,0,0,0">
                <w:txbxContent>
                  <w:p w14:paraId="38A32057"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96866EA" w14:textId="77777777" w:rsidR="00903E45" w:rsidRDefault="00903E45">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38BD293" wp14:editId="361A24F3">
              <wp:simplePos x="0" y="0"/>
              <wp:positionH relativeFrom="page">
                <wp:posOffset>6722745</wp:posOffset>
              </wp:positionH>
              <wp:positionV relativeFrom="page">
                <wp:posOffset>80010</wp:posOffset>
              </wp:positionV>
              <wp:extent cx="767080" cy="214630"/>
              <wp:effectExtent l="0" t="0" r="0" b="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60E2C" w14:textId="77777777" w:rsidR="00903E45" w:rsidRDefault="00903E45">
                          <w:pPr>
                            <w:spacing w:line="321" w:lineRule="exact"/>
                            <w:ind w:left="20"/>
                            <w:rPr>
                              <w:sz w:val="29"/>
                            </w:rPr>
                          </w:pPr>
                          <w:r>
                            <w:rPr>
                              <w:spacing w:val="-6"/>
                              <w:w w:val="95"/>
                              <w:sz w:val="29"/>
                            </w:rPr>
                            <w:t>7/08/2020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8BD293" id="_x0000_t202" coordsize="21600,21600" o:spt="202" path="m0,0l0,21600,21600,21600,21600,0xe">
              <v:stroke joinstyle="miter"/>
              <v:path gradientshapeok="t" o:connecttype="rect"/>
            </v:shapetype>
            <v:shape id="Text Box 115" o:spid="_x0000_s1294" type="#_x0000_t202" style="position:absolute;margin-left:529.35pt;margin-top:6.3pt;width:60.4pt;height:16.9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" filled="f" stroked="f">
              <v:textbox inset="0,0,0,0">
                <w:txbxContent>
                  <w:p w14:paraId="4A460E2C" w14:textId="77777777" w:rsidR="00903E45" w:rsidRDefault="00903E45">
                    <w:pPr>
                      <w:spacing w:line="321" w:lineRule="exact"/>
                      <w:ind w:left="20"/>
                      <w:rPr>
                        <w:sz w:val="29"/>
                      </w:rPr>
                    </w:pPr>
                    <w:r>
                      <w:rPr>
                        <w:spacing w:val="-6"/>
                        <w:w w:val="95"/>
                        <w:sz w:val="29"/>
                      </w:rPr>
                      <w:t>7/08/2020</w:t>
                    </w:r>
                  </w:p>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238E1F2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46E87C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3D1B58B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4"/>
    <w:multiLevelType w:val="hybridMultilevel"/>
    <w:tmpl w:val="507ED7A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5"/>
    <w:multiLevelType w:val="hybridMultilevel"/>
    <w:tmpl w:val="2EB141F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6"/>
    <w:multiLevelType w:val="hybridMultilevel"/>
    <w:tmpl w:val="41B71EF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7"/>
    <w:multiLevelType w:val="hybridMultilevel"/>
    <w:tmpl w:val="79E2A9E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08"/>
    <w:multiLevelType w:val="hybridMultilevel"/>
    <w:tmpl w:val="7545E14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09"/>
    <w:multiLevelType w:val="hybridMultilevel"/>
    <w:tmpl w:val="66EF438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0A"/>
    <w:multiLevelType w:val="hybridMultilevel"/>
    <w:tmpl w:val="140E0F7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0B"/>
    <w:multiLevelType w:val="hybridMultilevel"/>
    <w:tmpl w:val="3352255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0C"/>
    <w:multiLevelType w:val="hybridMultilevel"/>
    <w:tmpl w:val="109CF92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0D"/>
    <w:multiLevelType w:val="hybridMultilevel"/>
    <w:tmpl w:val="0DED7262"/>
    <w:lvl w:ilvl="0" w:tplc="FFFFFFFF">
      <w:start w:val="1"/>
      <w:numFmt w:val="bullet"/>
      <w:lvlText w:val="•"/>
      <w:lvlJc w:val="left"/>
    </w:lvl>
    <w:lvl w:ilvl="1" w:tplc="FFFFFFFF">
      <w:start w:val="1"/>
      <w:numFmt w:val="bullet"/>
      <w:lvlText w:val="-"/>
      <w:lvlJc w:val="left"/>
    </w:lvl>
    <w:lvl w:ilvl="2" w:tplc="FFFFFFFF">
      <w:start w:val="1"/>
      <w:numFmt w:val="bullet"/>
      <w:lvlText w:val=" "/>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0E"/>
    <w:multiLevelType w:val="hybridMultilevel"/>
    <w:tmpl w:val="7FDCC2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nsid w:val="0000000F"/>
    <w:multiLevelType w:val="hybridMultilevel"/>
    <w:tmpl w:val="1BEFD79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nsid w:val="09FC32EB"/>
    <w:multiLevelType w:val="multilevel"/>
    <w:tmpl w:val="1CAEB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BD64BF6"/>
    <w:multiLevelType w:val="hybridMultilevel"/>
    <w:tmpl w:val="B0DECEEE"/>
    <w:lvl w:ilvl="0" w:tplc="32FA1A22">
      <w:numFmt w:val="bullet"/>
      <w:lvlText w:val="•"/>
      <w:lvlJc w:val="left"/>
      <w:pPr>
        <w:ind w:left="887" w:hanging="348"/>
      </w:pPr>
      <w:rPr>
        <w:rFonts w:ascii="Arial" w:eastAsia="Arial" w:hAnsi="Arial" w:cs="Arial" w:hint="default"/>
        <w:w w:val="103"/>
        <w:sz w:val="20"/>
        <w:szCs w:val="20"/>
        <w:lang w:val="en-US" w:eastAsia="en-US" w:bidi="ar-SA"/>
      </w:rPr>
    </w:lvl>
    <w:lvl w:ilvl="1" w:tplc="FA042DF6">
      <w:numFmt w:val="bullet"/>
      <w:lvlText w:val="•"/>
      <w:lvlJc w:val="left"/>
      <w:pPr>
        <w:ind w:left="1716" w:hanging="348"/>
      </w:pPr>
      <w:rPr>
        <w:rFonts w:hint="default"/>
        <w:lang w:val="en-US" w:eastAsia="en-US" w:bidi="ar-SA"/>
      </w:rPr>
    </w:lvl>
    <w:lvl w:ilvl="2" w:tplc="7B7EFB98">
      <w:numFmt w:val="bullet"/>
      <w:lvlText w:val="•"/>
      <w:lvlJc w:val="left"/>
      <w:pPr>
        <w:ind w:left="2553" w:hanging="348"/>
      </w:pPr>
      <w:rPr>
        <w:rFonts w:hint="default"/>
        <w:lang w:val="en-US" w:eastAsia="en-US" w:bidi="ar-SA"/>
      </w:rPr>
    </w:lvl>
    <w:lvl w:ilvl="3" w:tplc="B94E9256">
      <w:numFmt w:val="bullet"/>
      <w:lvlText w:val="•"/>
      <w:lvlJc w:val="left"/>
      <w:pPr>
        <w:ind w:left="3390" w:hanging="348"/>
      </w:pPr>
      <w:rPr>
        <w:rFonts w:hint="default"/>
        <w:lang w:val="en-US" w:eastAsia="en-US" w:bidi="ar-SA"/>
      </w:rPr>
    </w:lvl>
    <w:lvl w:ilvl="4" w:tplc="669E3898">
      <w:numFmt w:val="bullet"/>
      <w:lvlText w:val="•"/>
      <w:lvlJc w:val="left"/>
      <w:pPr>
        <w:ind w:left="4227" w:hanging="348"/>
      </w:pPr>
      <w:rPr>
        <w:rFonts w:hint="default"/>
        <w:lang w:val="en-US" w:eastAsia="en-US" w:bidi="ar-SA"/>
      </w:rPr>
    </w:lvl>
    <w:lvl w:ilvl="5" w:tplc="95FA2262">
      <w:numFmt w:val="bullet"/>
      <w:lvlText w:val="•"/>
      <w:lvlJc w:val="left"/>
      <w:pPr>
        <w:ind w:left="5064" w:hanging="348"/>
      </w:pPr>
      <w:rPr>
        <w:rFonts w:hint="default"/>
        <w:lang w:val="en-US" w:eastAsia="en-US" w:bidi="ar-SA"/>
      </w:rPr>
    </w:lvl>
    <w:lvl w:ilvl="6" w:tplc="661A8A7C">
      <w:numFmt w:val="bullet"/>
      <w:lvlText w:val="•"/>
      <w:lvlJc w:val="left"/>
      <w:pPr>
        <w:ind w:left="5901" w:hanging="348"/>
      </w:pPr>
      <w:rPr>
        <w:rFonts w:hint="default"/>
        <w:lang w:val="en-US" w:eastAsia="en-US" w:bidi="ar-SA"/>
      </w:rPr>
    </w:lvl>
    <w:lvl w:ilvl="7" w:tplc="3CF27940">
      <w:numFmt w:val="bullet"/>
      <w:lvlText w:val="•"/>
      <w:lvlJc w:val="left"/>
      <w:pPr>
        <w:ind w:left="6738" w:hanging="348"/>
      </w:pPr>
      <w:rPr>
        <w:rFonts w:hint="default"/>
        <w:lang w:val="en-US" w:eastAsia="en-US" w:bidi="ar-SA"/>
      </w:rPr>
    </w:lvl>
    <w:lvl w:ilvl="8" w:tplc="FD58E54E">
      <w:numFmt w:val="bullet"/>
      <w:lvlText w:val="•"/>
      <w:lvlJc w:val="left"/>
      <w:pPr>
        <w:ind w:left="7575" w:hanging="348"/>
      </w:pPr>
      <w:rPr>
        <w:rFonts w:hint="default"/>
        <w:lang w:val="en-US" w:eastAsia="en-US" w:bidi="ar-SA"/>
      </w:rPr>
    </w:lvl>
  </w:abstractNum>
  <w:abstractNum w:abstractNumId="17">
    <w:nsid w:val="0D7D317C"/>
    <w:multiLevelType w:val="hybridMultilevel"/>
    <w:tmpl w:val="5DAAC232"/>
    <w:lvl w:ilvl="0" w:tplc="8B86311C">
      <w:numFmt w:val="bullet"/>
      <w:lvlText w:val="•"/>
      <w:lvlJc w:val="left"/>
      <w:pPr>
        <w:ind w:left="780" w:hanging="176"/>
      </w:pPr>
      <w:rPr>
        <w:rFonts w:ascii="Arial" w:eastAsia="Arial" w:hAnsi="Arial" w:cs="Arial" w:hint="default"/>
        <w:w w:val="101"/>
        <w:sz w:val="28"/>
        <w:szCs w:val="28"/>
        <w:lang w:val="en-US" w:eastAsia="en-US" w:bidi="ar-SA"/>
      </w:rPr>
    </w:lvl>
    <w:lvl w:ilvl="1" w:tplc="585A0F44">
      <w:numFmt w:val="bullet"/>
      <w:lvlText w:val="•"/>
      <w:lvlJc w:val="left"/>
      <w:pPr>
        <w:ind w:left="1060" w:hanging="176"/>
      </w:pPr>
      <w:rPr>
        <w:rFonts w:hint="default"/>
        <w:lang w:val="en-US" w:eastAsia="en-US" w:bidi="ar-SA"/>
      </w:rPr>
    </w:lvl>
    <w:lvl w:ilvl="2" w:tplc="14042702">
      <w:numFmt w:val="bullet"/>
      <w:lvlText w:val="•"/>
      <w:lvlJc w:val="left"/>
      <w:pPr>
        <w:ind w:left="1969" w:hanging="176"/>
      </w:pPr>
      <w:rPr>
        <w:rFonts w:hint="default"/>
        <w:lang w:val="en-US" w:eastAsia="en-US" w:bidi="ar-SA"/>
      </w:rPr>
    </w:lvl>
    <w:lvl w:ilvl="3" w:tplc="E062CBBC">
      <w:numFmt w:val="bullet"/>
      <w:lvlText w:val="•"/>
      <w:lvlJc w:val="left"/>
      <w:pPr>
        <w:ind w:left="2879" w:hanging="176"/>
      </w:pPr>
      <w:rPr>
        <w:rFonts w:hint="default"/>
        <w:lang w:val="en-US" w:eastAsia="en-US" w:bidi="ar-SA"/>
      </w:rPr>
    </w:lvl>
    <w:lvl w:ilvl="4" w:tplc="85AA485A">
      <w:numFmt w:val="bullet"/>
      <w:lvlText w:val="•"/>
      <w:lvlJc w:val="left"/>
      <w:pPr>
        <w:ind w:left="3789" w:hanging="176"/>
      </w:pPr>
      <w:rPr>
        <w:rFonts w:hint="default"/>
        <w:lang w:val="en-US" w:eastAsia="en-US" w:bidi="ar-SA"/>
      </w:rPr>
    </w:lvl>
    <w:lvl w:ilvl="5" w:tplc="1A86E0EA">
      <w:numFmt w:val="bullet"/>
      <w:lvlText w:val="•"/>
      <w:lvlJc w:val="left"/>
      <w:pPr>
        <w:ind w:left="4699" w:hanging="176"/>
      </w:pPr>
      <w:rPr>
        <w:rFonts w:hint="default"/>
        <w:lang w:val="en-US" w:eastAsia="en-US" w:bidi="ar-SA"/>
      </w:rPr>
    </w:lvl>
    <w:lvl w:ilvl="6" w:tplc="358209D2">
      <w:numFmt w:val="bullet"/>
      <w:lvlText w:val="•"/>
      <w:lvlJc w:val="left"/>
      <w:pPr>
        <w:ind w:left="5609" w:hanging="176"/>
      </w:pPr>
      <w:rPr>
        <w:rFonts w:hint="default"/>
        <w:lang w:val="en-US" w:eastAsia="en-US" w:bidi="ar-SA"/>
      </w:rPr>
    </w:lvl>
    <w:lvl w:ilvl="7" w:tplc="FC7004E0">
      <w:numFmt w:val="bullet"/>
      <w:lvlText w:val="•"/>
      <w:lvlJc w:val="left"/>
      <w:pPr>
        <w:ind w:left="6519" w:hanging="176"/>
      </w:pPr>
      <w:rPr>
        <w:rFonts w:hint="default"/>
        <w:lang w:val="en-US" w:eastAsia="en-US" w:bidi="ar-SA"/>
      </w:rPr>
    </w:lvl>
    <w:lvl w:ilvl="8" w:tplc="3E768AF8">
      <w:numFmt w:val="bullet"/>
      <w:lvlText w:val="•"/>
      <w:lvlJc w:val="left"/>
      <w:pPr>
        <w:ind w:left="7429" w:hanging="176"/>
      </w:pPr>
      <w:rPr>
        <w:rFonts w:hint="default"/>
        <w:lang w:val="en-US" w:eastAsia="en-US" w:bidi="ar-SA"/>
      </w:rPr>
    </w:lvl>
  </w:abstractNum>
  <w:abstractNum w:abstractNumId="18">
    <w:nsid w:val="13DE5229"/>
    <w:multiLevelType w:val="hybridMultilevel"/>
    <w:tmpl w:val="5A12BE38"/>
    <w:lvl w:ilvl="0" w:tplc="05D4EAC2">
      <w:numFmt w:val="bullet"/>
      <w:lvlText w:val="•"/>
      <w:lvlJc w:val="left"/>
      <w:pPr>
        <w:ind w:left="969" w:hanging="348"/>
      </w:pPr>
      <w:rPr>
        <w:rFonts w:ascii="Arial" w:eastAsia="Arial" w:hAnsi="Arial" w:cs="Arial" w:hint="default"/>
        <w:w w:val="100"/>
        <w:sz w:val="18"/>
        <w:szCs w:val="18"/>
        <w:lang w:val="en-US" w:eastAsia="en-US" w:bidi="ar-SA"/>
      </w:rPr>
    </w:lvl>
    <w:lvl w:ilvl="1" w:tplc="C20AA850">
      <w:numFmt w:val="bullet"/>
      <w:lvlText w:val="•"/>
      <w:lvlJc w:val="left"/>
      <w:pPr>
        <w:ind w:left="1788" w:hanging="348"/>
      </w:pPr>
      <w:rPr>
        <w:rFonts w:hint="default"/>
        <w:lang w:val="en-US" w:eastAsia="en-US" w:bidi="ar-SA"/>
      </w:rPr>
    </w:lvl>
    <w:lvl w:ilvl="2" w:tplc="A82E8E1C">
      <w:numFmt w:val="bullet"/>
      <w:lvlText w:val="•"/>
      <w:lvlJc w:val="left"/>
      <w:pPr>
        <w:ind w:left="2617" w:hanging="348"/>
      </w:pPr>
      <w:rPr>
        <w:rFonts w:hint="default"/>
        <w:lang w:val="en-US" w:eastAsia="en-US" w:bidi="ar-SA"/>
      </w:rPr>
    </w:lvl>
    <w:lvl w:ilvl="3" w:tplc="741017A2">
      <w:numFmt w:val="bullet"/>
      <w:lvlText w:val="•"/>
      <w:lvlJc w:val="left"/>
      <w:pPr>
        <w:ind w:left="3446" w:hanging="348"/>
      </w:pPr>
      <w:rPr>
        <w:rFonts w:hint="default"/>
        <w:lang w:val="en-US" w:eastAsia="en-US" w:bidi="ar-SA"/>
      </w:rPr>
    </w:lvl>
    <w:lvl w:ilvl="4" w:tplc="F92EE742">
      <w:numFmt w:val="bullet"/>
      <w:lvlText w:val="•"/>
      <w:lvlJc w:val="left"/>
      <w:pPr>
        <w:ind w:left="4275" w:hanging="348"/>
      </w:pPr>
      <w:rPr>
        <w:rFonts w:hint="default"/>
        <w:lang w:val="en-US" w:eastAsia="en-US" w:bidi="ar-SA"/>
      </w:rPr>
    </w:lvl>
    <w:lvl w:ilvl="5" w:tplc="6D9C652C">
      <w:numFmt w:val="bullet"/>
      <w:lvlText w:val="•"/>
      <w:lvlJc w:val="left"/>
      <w:pPr>
        <w:ind w:left="5104" w:hanging="348"/>
      </w:pPr>
      <w:rPr>
        <w:rFonts w:hint="default"/>
        <w:lang w:val="en-US" w:eastAsia="en-US" w:bidi="ar-SA"/>
      </w:rPr>
    </w:lvl>
    <w:lvl w:ilvl="6" w:tplc="ACB2A47C">
      <w:numFmt w:val="bullet"/>
      <w:lvlText w:val="•"/>
      <w:lvlJc w:val="left"/>
      <w:pPr>
        <w:ind w:left="5933" w:hanging="348"/>
      </w:pPr>
      <w:rPr>
        <w:rFonts w:hint="default"/>
        <w:lang w:val="en-US" w:eastAsia="en-US" w:bidi="ar-SA"/>
      </w:rPr>
    </w:lvl>
    <w:lvl w:ilvl="7" w:tplc="9D32F1CC">
      <w:numFmt w:val="bullet"/>
      <w:lvlText w:val="•"/>
      <w:lvlJc w:val="left"/>
      <w:pPr>
        <w:ind w:left="6762" w:hanging="348"/>
      </w:pPr>
      <w:rPr>
        <w:rFonts w:hint="default"/>
        <w:lang w:val="en-US" w:eastAsia="en-US" w:bidi="ar-SA"/>
      </w:rPr>
    </w:lvl>
    <w:lvl w:ilvl="8" w:tplc="C48A8C86">
      <w:numFmt w:val="bullet"/>
      <w:lvlText w:val="•"/>
      <w:lvlJc w:val="left"/>
      <w:pPr>
        <w:ind w:left="7591" w:hanging="348"/>
      </w:pPr>
      <w:rPr>
        <w:rFonts w:hint="default"/>
        <w:lang w:val="en-US" w:eastAsia="en-US" w:bidi="ar-SA"/>
      </w:rPr>
    </w:lvl>
  </w:abstractNum>
  <w:abstractNum w:abstractNumId="19">
    <w:nsid w:val="147B657A"/>
    <w:multiLevelType w:val="hybridMultilevel"/>
    <w:tmpl w:val="84A63632"/>
    <w:lvl w:ilvl="0" w:tplc="8D3E296C">
      <w:numFmt w:val="bullet"/>
      <w:lvlText w:val="•"/>
      <w:lvlJc w:val="left"/>
      <w:pPr>
        <w:ind w:left="787" w:hanging="176"/>
      </w:pPr>
      <w:rPr>
        <w:rFonts w:ascii="Arial" w:eastAsia="Arial" w:hAnsi="Arial" w:cs="Arial" w:hint="default"/>
        <w:w w:val="101"/>
        <w:sz w:val="23"/>
        <w:szCs w:val="23"/>
        <w:lang w:val="en-US" w:eastAsia="en-US" w:bidi="ar-SA"/>
      </w:rPr>
    </w:lvl>
    <w:lvl w:ilvl="1" w:tplc="9B9892A8">
      <w:numFmt w:val="bullet"/>
      <w:lvlText w:val="-"/>
      <w:lvlJc w:val="left"/>
      <w:pPr>
        <w:ind w:left="1064" w:hanging="182"/>
      </w:pPr>
      <w:rPr>
        <w:rFonts w:ascii="Carlito" w:eastAsia="Carlito" w:hAnsi="Carlito" w:cs="Carlito" w:hint="default"/>
        <w:w w:val="101"/>
        <w:sz w:val="23"/>
        <w:szCs w:val="23"/>
        <w:lang w:val="en-US" w:eastAsia="en-US" w:bidi="ar-SA"/>
      </w:rPr>
    </w:lvl>
    <w:lvl w:ilvl="2" w:tplc="C97065A4">
      <w:numFmt w:val="bullet"/>
      <w:lvlText w:val="•"/>
      <w:lvlJc w:val="left"/>
      <w:pPr>
        <w:ind w:left="1440" w:hanging="182"/>
      </w:pPr>
      <w:rPr>
        <w:rFonts w:hint="default"/>
        <w:lang w:val="en-US" w:eastAsia="en-US" w:bidi="ar-SA"/>
      </w:rPr>
    </w:lvl>
    <w:lvl w:ilvl="3" w:tplc="B6485C10">
      <w:numFmt w:val="bullet"/>
      <w:lvlText w:val="•"/>
      <w:lvlJc w:val="left"/>
      <w:pPr>
        <w:ind w:left="2416" w:hanging="182"/>
      </w:pPr>
      <w:rPr>
        <w:rFonts w:hint="default"/>
        <w:lang w:val="en-US" w:eastAsia="en-US" w:bidi="ar-SA"/>
      </w:rPr>
    </w:lvl>
    <w:lvl w:ilvl="4" w:tplc="6FCC7F16">
      <w:numFmt w:val="bullet"/>
      <w:lvlText w:val="•"/>
      <w:lvlJc w:val="left"/>
      <w:pPr>
        <w:ind w:left="3392" w:hanging="182"/>
      </w:pPr>
      <w:rPr>
        <w:rFonts w:hint="default"/>
        <w:lang w:val="en-US" w:eastAsia="en-US" w:bidi="ar-SA"/>
      </w:rPr>
    </w:lvl>
    <w:lvl w:ilvl="5" w:tplc="095093B8">
      <w:numFmt w:val="bullet"/>
      <w:lvlText w:val="•"/>
      <w:lvlJc w:val="left"/>
      <w:pPr>
        <w:ind w:left="4368" w:hanging="182"/>
      </w:pPr>
      <w:rPr>
        <w:rFonts w:hint="default"/>
        <w:lang w:val="en-US" w:eastAsia="en-US" w:bidi="ar-SA"/>
      </w:rPr>
    </w:lvl>
    <w:lvl w:ilvl="6" w:tplc="8A16E72E">
      <w:numFmt w:val="bullet"/>
      <w:lvlText w:val="•"/>
      <w:lvlJc w:val="left"/>
      <w:pPr>
        <w:ind w:left="5344" w:hanging="182"/>
      </w:pPr>
      <w:rPr>
        <w:rFonts w:hint="default"/>
        <w:lang w:val="en-US" w:eastAsia="en-US" w:bidi="ar-SA"/>
      </w:rPr>
    </w:lvl>
    <w:lvl w:ilvl="7" w:tplc="7E3A1922">
      <w:numFmt w:val="bullet"/>
      <w:lvlText w:val="•"/>
      <w:lvlJc w:val="left"/>
      <w:pPr>
        <w:ind w:left="6321" w:hanging="182"/>
      </w:pPr>
      <w:rPr>
        <w:rFonts w:hint="default"/>
        <w:lang w:val="en-US" w:eastAsia="en-US" w:bidi="ar-SA"/>
      </w:rPr>
    </w:lvl>
    <w:lvl w:ilvl="8" w:tplc="70643268">
      <w:numFmt w:val="bullet"/>
      <w:lvlText w:val="•"/>
      <w:lvlJc w:val="left"/>
      <w:pPr>
        <w:ind w:left="7297" w:hanging="182"/>
      </w:pPr>
      <w:rPr>
        <w:rFonts w:hint="default"/>
        <w:lang w:val="en-US" w:eastAsia="en-US" w:bidi="ar-SA"/>
      </w:rPr>
    </w:lvl>
  </w:abstractNum>
  <w:abstractNum w:abstractNumId="20">
    <w:nsid w:val="18995D6C"/>
    <w:multiLevelType w:val="hybridMultilevel"/>
    <w:tmpl w:val="8B70F17E"/>
    <w:lvl w:ilvl="0" w:tplc="F626A92A">
      <w:numFmt w:val="bullet"/>
      <w:lvlText w:val="•"/>
      <w:lvlJc w:val="left"/>
      <w:pPr>
        <w:ind w:left="6175" w:hanging="291"/>
      </w:pPr>
      <w:rPr>
        <w:rFonts w:ascii="Arial" w:eastAsia="Arial" w:hAnsi="Arial" w:cs="Arial" w:hint="default"/>
        <w:w w:val="101"/>
        <w:sz w:val="23"/>
        <w:szCs w:val="23"/>
        <w:lang w:val="en-US" w:eastAsia="en-US" w:bidi="ar-SA"/>
      </w:rPr>
    </w:lvl>
    <w:lvl w:ilvl="1" w:tplc="3140F32C">
      <w:numFmt w:val="bullet"/>
      <w:lvlText w:val="•"/>
      <w:lvlJc w:val="left"/>
      <w:pPr>
        <w:ind w:left="6486" w:hanging="291"/>
      </w:pPr>
      <w:rPr>
        <w:rFonts w:hint="default"/>
        <w:lang w:val="en-US" w:eastAsia="en-US" w:bidi="ar-SA"/>
      </w:rPr>
    </w:lvl>
    <w:lvl w:ilvl="2" w:tplc="99500EF0">
      <w:numFmt w:val="bullet"/>
      <w:lvlText w:val="•"/>
      <w:lvlJc w:val="left"/>
      <w:pPr>
        <w:ind w:left="6793" w:hanging="291"/>
      </w:pPr>
      <w:rPr>
        <w:rFonts w:hint="default"/>
        <w:lang w:val="en-US" w:eastAsia="en-US" w:bidi="ar-SA"/>
      </w:rPr>
    </w:lvl>
    <w:lvl w:ilvl="3" w:tplc="80AE249E">
      <w:numFmt w:val="bullet"/>
      <w:lvlText w:val="•"/>
      <w:lvlJc w:val="left"/>
      <w:pPr>
        <w:ind w:left="7100" w:hanging="291"/>
      </w:pPr>
      <w:rPr>
        <w:rFonts w:hint="default"/>
        <w:lang w:val="en-US" w:eastAsia="en-US" w:bidi="ar-SA"/>
      </w:rPr>
    </w:lvl>
    <w:lvl w:ilvl="4" w:tplc="4906CD22">
      <w:numFmt w:val="bullet"/>
      <w:lvlText w:val="•"/>
      <w:lvlJc w:val="left"/>
      <w:pPr>
        <w:ind w:left="7407" w:hanging="291"/>
      </w:pPr>
      <w:rPr>
        <w:rFonts w:hint="default"/>
        <w:lang w:val="en-US" w:eastAsia="en-US" w:bidi="ar-SA"/>
      </w:rPr>
    </w:lvl>
    <w:lvl w:ilvl="5" w:tplc="136C573E">
      <w:numFmt w:val="bullet"/>
      <w:lvlText w:val="•"/>
      <w:lvlJc w:val="left"/>
      <w:pPr>
        <w:ind w:left="7714" w:hanging="291"/>
      </w:pPr>
      <w:rPr>
        <w:rFonts w:hint="default"/>
        <w:lang w:val="en-US" w:eastAsia="en-US" w:bidi="ar-SA"/>
      </w:rPr>
    </w:lvl>
    <w:lvl w:ilvl="6" w:tplc="4E906B66">
      <w:numFmt w:val="bullet"/>
      <w:lvlText w:val="•"/>
      <w:lvlJc w:val="left"/>
      <w:pPr>
        <w:ind w:left="8021" w:hanging="291"/>
      </w:pPr>
      <w:rPr>
        <w:rFonts w:hint="default"/>
        <w:lang w:val="en-US" w:eastAsia="en-US" w:bidi="ar-SA"/>
      </w:rPr>
    </w:lvl>
    <w:lvl w:ilvl="7" w:tplc="AF96B122">
      <w:numFmt w:val="bullet"/>
      <w:lvlText w:val="•"/>
      <w:lvlJc w:val="left"/>
      <w:pPr>
        <w:ind w:left="8328" w:hanging="291"/>
      </w:pPr>
      <w:rPr>
        <w:rFonts w:hint="default"/>
        <w:lang w:val="en-US" w:eastAsia="en-US" w:bidi="ar-SA"/>
      </w:rPr>
    </w:lvl>
    <w:lvl w:ilvl="8" w:tplc="0C9290E4">
      <w:numFmt w:val="bullet"/>
      <w:lvlText w:val="•"/>
      <w:lvlJc w:val="left"/>
      <w:pPr>
        <w:ind w:left="8635" w:hanging="291"/>
      </w:pPr>
      <w:rPr>
        <w:rFonts w:hint="default"/>
        <w:lang w:val="en-US" w:eastAsia="en-US" w:bidi="ar-SA"/>
      </w:rPr>
    </w:lvl>
  </w:abstractNum>
  <w:abstractNum w:abstractNumId="21">
    <w:nsid w:val="1BDF77A2"/>
    <w:multiLevelType w:val="multilevel"/>
    <w:tmpl w:val="9314D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C05108D"/>
    <w:multiLevelType w:val="hybridMultilevel"/>
    <w:tmpl w:val="2F702378"/>
    <w:lvl w:ilvl="0" w:tplc="39281006">
      <w:numFmt w:val="bullet"/>
      <w:lvlText w:val="•"/>
      <w:lvlJc w:val="left"/>
      <w:pPr>
        <w:ind w:left="888" w:hanging="349"/>
      </w:pPr>
      <w:rPr>
        <w:rFonts w:ascii="Arial" w:eastAsia="Arial" w:hAnsi="Arial" w:cs="Arial" w:hint="default"/>
        <w:w w:val="99"/>
        <w:sz w:val="26"/>
        <w:szCs w:val="26"/>
        <w:lang w:val="en-US" w:eastAsia="en-US" w:bidi="ar-SA"/>
      </w:rPr>
    </w:lvl>
    <w:lvl w:ilvl="1" w:tplc="109A4A5C">
      <w:numFmt w:val="bullet"/>
      <w:lvlText w:val="•"/>
      <w:lvlJc w:val="left"/>
      <w:pPr>
        <w:ind w:left="1716" w:hanging="349"/>
      </w:pPr>
      <w:rPr>
        <w:rFonts w:hint="default"/>
        <w:lang w:val="en-US" w:eastAsia="en-US" w:bidi="ar-SA"/>
      </w:rPr>
    </w:lvl>
    <w:lvl w:ilvl="2" w:tplc="248EC574">
      <w:numFmt w:val="bullet"/>
      <w:lvlText w:val="•"/>
      <w:lvlJc w:val="left"/>
      <w:pPr>
        <w:ind w:left="2553" w:hanging="349"/>
      </w:pPr>
      <w:rPr>
        <w:rFonts w:hint="default"/>
        <w:lang w:val="en-US" w:eastAsia="en-US" w:bidi="ar-SA"/>
      </w:rPr>
    </w:lvl>
    <w:lvl w:ilvl="3" w:tplc="A8789448">
      <w:numFmt w:val="bullet"/>
      <w:lvlText w:val="•"/>
      <w:lvlJc w:val="left"/>
      <w:pPr>
        <w:ind w:left="3390" w:hanging="349"/>
      </w:pPr>
      <w:rPr>
        <w:rFonts w:hint="default"/>
        <w:lang w:val="en-US" w:eastAsia="en-US" w:bidi="ar-SA"/>
      </w:rPr>
    </w:lvl>
    <w:lvl w:ilvl="4" w:tplc="FD203ABA">
      <w:numFmt w:val="bullet"/>
      <w:lvlText w:val="•"/>
      <w:lvlJc w:val="left"/>
      <w:pPr>
        <w:ind w:left="4227" w:hanging="349"/>
      </w:pPr>
      <w:rPr>
        <w:rFonts w:hint="default"/>
        <w:lang w:val="en-US" w:eastAsia="en-US" w:bidi="ar-SA"/>
      </w:rPr>
    </w:lvl>
    <w:lvl w:ilvl="5" w:tplc="77B4B6DA">
      <w:numFmt w:val="bullet"/>
      <w:lvlText w:val="•"/>
      <w:lvlJc w:val="left"/>
      <w:pPr>
        <w:ind w:left="5064" w:hanging="349"/>
      </w:pPr>
      <w:rPr>
        <w:rFonts w:hint="default"/>
        <w:lang w:val="en-US" w:eastAsia="en-US" w:bidi="ar-SA"/>
      </w:rPr>
    </w:lvl>
    <w:lvl w:ilvl="6" w:tplc="62F49022">
      <w:numFmt w:val="bullet"/>
      <w:lvlText w:val="•"/>
      <w:lvlJc w:val="left"/>
      <w:pPr>
        <w:ind w:left="5901" w:hanging="349"/>
      </w:pPr>
      <w:rPr>
        <w:rFonts w:hint="default"/>
        <w:lang w:val="en-US" w:eastAsia="en-US" w:bidi="ar-SA"/>
      </w:rPr>
    </w:lvl>
    <w:lvl w:ilvl="7" w:tplc="EB32A304">
      <w:numFmt w:val="bullet"/>
      <w:lvlText w:val="•"/>
      <w:lvlJc w:val="left"/>
      <w:pPr>
        <w:ind w:left="6738" w:hanging="349"/>
      </w:pPr>
      <w:rPr>
        <w:rFonts w:hint="default"/>
        <w:lang w:val="en-US" w:eastAsia="en-US" w:bidi="ar-SA"/>
      </w:rPr>
    </w:lvl>
    <w:lvl w:ilvl="8" w:tplc="4DAE5B36">
      <w:numFmt w:val="bullet"/>
      <w:lvlText w:val="•"/>
      <w:lvlJc w:val="left"/>
      <w:pPr>
        <w:ind w:left="7575" w:hanging="349"/>
      </w:pPr>
      <w:rPr>
        <w:rFonts w:hint="default"/>
        <w:lang w:val="en-US" w:eastAsia="en-US" w:bidi="ar-SA"/>
      </w:rPr>
    </w:lvl>
  </w:abstractNum>
  <w:abstractNum w:abstractNumId="23">
    <w:nsid w:val="206B608C"/>
    <w:multiLevelType w:val="hybridMultilevel"/>
    <w:tmpl w:val="2D100C0C"/>
    <w:lvl w:ilvl="0" w:tplc="6C509F6C">
      <w:numFmt w:val="bullet"/>
      <w:lvlText w:val="•"/>
      <w:lvlJc w:val="left"/>
      <w:pPr>
        <w:ind w:left="806" w:hanging="176"/>
      </w:pPr>
      <w:rPr>
        <w:rFonts w:ascii="Arial" w:eastAsia="Arial" w:hAnsi="Arial" w:cs="Arial" w:hint="default"/>
        <w:w w:val="101"/>
        <w:sz w:val="23"/>
        <w:szCs w:val="23"/>
        <w:lang w:val="en-US" w:eastAsia="en-US" w:bidi="ar-SA"/>
      </w:rPr>
    </w:lvl>
    <w:lvl w:ilvl="1" w:tplc="722C9658">
      <w:numFmt w:val="bullet"/>
      <w:lvlText w:val="•"/>
      <w:lvlJc w:val="left"/>
      <w:pPr>
        <w:ind w:left="1644" w:hanging="176"/>
      </w:pPr>
      <w:rPr>
        <w:rFonts w:hint="default"/>
        <w:lang w:val="en-US" w:eastAsia="en-US" w:bidi="ar-SA"/>
      </w:rPr>
    </w:lvl>
    <w:lvl w:ilvl="2" w:tplc="560C6054">
      <w:numFmt w:val="bullet"/>
      <w:lvlText w:val="•"/>
      <w:lvlJc w:val="left"/>
      <w:pPr>
        <w:ind w:left="2489" w:hanging="176"/>
      </w:pPr>
      <w:rPr>
        <w:rFonts w:hint="default"/>
        <w:lang w:val="en-US" w:eastAsia="en-US" w:bidi="ar-SA"/>
      </w:rPr>
    </w:lvl>
    <w:lvl w:ilvl="3" w:tplc="D11258A8">
      <w:numFmt w:val="bullet"/>
      <w:lvlText w:val="•"/>
      <w:lvlJc w:val="left"/>
      <w:pPr>
        <w:ind w:left="3334" w:hanging="176"/>
      </w:pPr>
      <w:rPr>
        <w:rFonts w:hint="default"/>
        <w:lang w:val="en-US" w:eastAsia="en-US" w:bidi="ar-SA"/>
      </w:rPr>
    </w:lvl>
    <w:lvl w:ilvl="4" w:tplc="AB682D48">
      <w:numFmt w:val="bullet"/>
      <w:lvlText w:val="•"/>
      <w:lvlJc w:val="left"/>
      <w:pPr>
        <w:ind w:left="4179" w:hanging="176"/>
      </w:pPr>
      <w:rPr>
        <w:rFonts w:hint="default"/>
        <w:lang w:val="en-US" w:eastAsia="en-US" w:bidi="ar-SA"/>
      </w:rPr>
    </w:lvl>
    <w:lvl w:ilvl="5" w:tplc="B0E25CFE">
      <w:numFmt w:val="bullet"/>
      <w:lvlText w:val="•"/>
      <w:lvlJc w:val="left"/>
      <w:pPr>
        <w:ind w:left="5024" w:hanging="176"/>
      </w:pPr>
      <w:rPr>
        <w:rFonts w:hint="default"/>
        <w:lang w:val="en-US" w:eastAsia="en-US" w:bidi="ar-SA"/>
      </w:rPr>
    </w:lvl>
    <w:lvl w:ilvl="6" w:tplc="108085D0">
      <w:numFmt w:val="bullet"/>
      <w:lvlText w:val="•"/>
      <w:lvlJc w:val="left"/>
      <w:pPr>
        <w:ind w:left="5869" w:hanging="176"/>
      </w:pPr>
      <w:rPr>
        <w:rFonts w:hint="default"/>
        <w:lang w:val="en-US" w:eastAsia="en-US" w:bidi="ar-SA"/>
      </w:rPr>
    </w:lvl>
    <w:lvl w:ilvl="7" w:tplc="088ADC52">
      <w:numFmt w:val="bullet"/>
      <w:lvlText w:val="•"/>
      <w:lvlJc w:val="left"/>
      <w:pPr>
        <w:ind w:left="6714" w:hanging="176"/>
      </w:pPr>
      <w:rPr>
        <w:rFonts w:hint="default"/>
        <w:lang w:val="en-US" w:eastAsia="en-US" w:bidi="ar-SA"/>
      </w:rPr>
    </w:lvl>
    <w:lvl w:ilvl="8" w:tplc="B77C999C">
      <w:numFmt w:val="bullet"/>
      <w:lvlText w:val="•"/>
      <w:lvlJc w:val="left"/>
      <w:pPr>
        <w:ind w:left="7559" w:hanging="176"/>
      </w:pPr>
      <w:rPr>
        <w:rFonts w:hint="default"/>
        <w:lang w:val="en-US" w:eastAsia="en-US" w:bidi="ar-SA"/>
      </w:rPr>
    </w:lvl>
  </w:abstractNum>
  <w:abstractNum w:abstractNumId="24">
    <w:nsid w:val="213642A7"/>
    <w:multiLevelType w:val="hybridMultilevel"/>
    <w:tmpl w:val="92100E64"/>
    <w:lvl w:ilvl="0" w:tplc="929AA732">
      <w:numFmt w:val="bullet"/>
      <w:lvlText w:val="•"/>
      <w:lvlJc w:val="left"/>
      <w:pPr>
        <w:ind w:left="892" w:hanging="181"/>
      </w:pPr>
      <w:rPr>
        <w:rFonts w:ascii="Arial" w:eastAsia="Arial" w:hAnsi="Arial" w:cs="Arial" w:hint="default"/>
        <w:w w:val="100"/>
        <w:sz w:val="28"/>
        <w:szCs w:val="28"/>
        <w:lang w:val="en-US" w:eastAsia="en-US" w:bidi="ar-SA"/>
      </w:rPr>
    </w:lvl>
    <w:lvl w:ilvl="1" w:tplc="B6EE7172">
      <w:numFmt w:val="bullet"/>
      <w:lvlText w:val="•"/>
      <w:lvlJc w:val="left"/>
      <w:pPr>
        <w:ind w:left="1765" w:hanging="181"/>
      </w:pPr>
      <w:rPr>
        <w:rFonts w:hint="default"/>
        <w:lang w:val="en-US" w:eastAsia="en-US" w:bidi="ar-SA"/>
      </w:rPr>
    </w:lvl>
    <w:lvl w:ilvl="2" w:tplc="C2C44F7A">
      <w:numFmt w:val="bullet"/>
      <w:lvlText w:val="•"/>
      <w:lvlJc w:val="left"/>
      <w:pPr>
        <w:ind w:left="2631" w:hanging="181"/>
      </w:pPr>
      <w:rPr>
        <w:rFonts w:hint="default"/>
        <w:lang w:val="en-US" w:eastAsia="en-US" w:bidi="ar-SA"/>
      </w:rPr>
    </w:lvl>
    <w:lvl w:ilvl="3" w:tplc="8854A468">
      <w:numFmt w:val="bullet"/>
      <w:lvlText w:val="•"/>
      <w:lvlJc w:val="left"/>
      <w:pPr>
        <w:ind w:left="3497" w:hanging="181"/>
      </w:pPr>
      <w:rPr>
        <w:rFonts w:hint="default"/>
        <w:lang w:val="en-US" w:eastAsia="en-US" w:bidi="ar-SA"/>
      </w:rPr>
    </w:lvl>
    <w:lvl w:ilvl="4" w:tplc="C974DE22">
      <w:numFmt w:val="bullet"/>
      <w:lvlText w:val="•"/>
      <w:lvlJc w:val="left"/>
      <w:pPr>
        <w:ind w:left="4363" w:hanging="181"/>
      </w:pPr>
      <w:rPr>
        <w:rFonts w:hint="default"/>
        <w:lang w:val="en-US" w:eastAsia="en-US" w:bidi="ar-SA"/>
      </w:rPr>
    </w:lvl>
    <w:lvl w:ilvl="5" w:tplc="7CE0242C">
      <w:numFmt w:val="bullet"/>
      <w:lvlText w:val="•"/>
      <w:lvlJc w:val="left"/>
      <w:pPr>
        <w:ind w:left="5229" w:hanging="181"/>
      </w:pPr>
      <w:rPr>
        <w:rFonts w:hint="default"/>
        <w:lang w:val="en-US" w:eastAsia="en-US" w:bidi="ar-SA"/>
      </w:rPr>
    </w:lvl>
    <w:lvl w:ilvl="6" w:tplc="F2C64D0C">
      <w:numFmt w:val="bullet"/>
      <w:lvlText w:val="•"/>
      <w:lvlJc w:val="left"/>
      <w:pPr>
        <w:ind w:left="6095" w:hanging="181"/>
      </w:pPr>
      <w:rPr>
        <w:rFonts w:hint="default"/>
        <w:lang w:val="en-US" w:eastAsia="en-US" w:bidi="ar-SA"/>
      </w:rPr>
    </w:lvl>
    <w:lvl w:ilvl="7" w:tplc="3D66F82C">
      <w:numFmt w:val="bullet"/>
      <w:lvlText w:val="•"/>
      <w:lvlJc w:val="left"/>
      <w:pPr>
        <w:ind w:left="6961" w:hanging="181"/>
      </w:pPr>
      <w:rPr>
        <w:rFonts w:hint="default"/>
        <w:lang w:val="en-US" w:eastAsia="en-US" w:bidi="ar-SA"/>
      </w:rPr>
    </w:lvl>
    <w:lvl w:ilvl="8" w:tplc="78CA505E">
      <w:numFmt w:val="bullet"/>
      <w:lvlText w:val="•"/>
      <w:lvlJc w:val="left"/>
      <w:pPr>
        <w:ind w:left="7827" w:hanging="181"/>
      </w:pPr>
      <w:rPr>
        <w:rFonts w:hint="default"/>
        <w:lang w:val="en-US" w:eastAsia="en-US" w:bidi="ar-SA"/>
      </w:rPr>
    </w:lvl>
  </w:abstractNum>
  <w:abstractNum w:abstractNumId="25">
    <w:nsid w:val="29414CA8"/>
    <w:multiLevelType w:val="hybridMultilevel"/>
    <w:tmpl w:val="FC8E8B46"/>
    <w:lvl w:ilvl="0" w:tplc="7958BF9A">
      <w:start w:val="1"/>
      <w:numFmt w:val="decimal"/>
      <w:lvlText w:val="%1."/>
      <w:lvlJc w:val="left"/>
      <w:pPr>
        <w:ind w:left="1069" w:hanging="465"/>
        <w:jc w:val="left"/>
      </w:pPr>
      <w:rPr>
        <w:rFonts w:ascii="Carlito" w:eastAsia="Carlito" w:hAnsi="Carlito" w:cs="Carlito" w:hint="default"/>
        <w:spacing w:val="-3"/>
        <w:w w:val="99"/>
        <w:sz w:val="31"/>
        <w:szCs w:val="31"/>
        <w:lang w:val="en-US" w:eastAsia="en-US" w:bidi="ar-SA"/>
      </w:rPr>
    </w:lvl>
    <w:lvl w:ilvl="1" w:tplc="1ABCE0DE">
      <w:numFmt w:val="bullet"/>
      <w:lvlText w:val="•"/>
      <w:lvlJc w:val="left"/>
      <w:pPr>
        <w:ind w:left="1878" w:hanging="465"/>
      </w:pPr>
      <w:rPr>
        <w:rFonts w:hint="default"/>
        <w:lang w:val="en-US" w:eastAsia="en-US" w:bidi="ar-SA"/>
      </w:rPr>
    </w:lvl>
    <w:lvl w:ilvl="2" w:tplc="561CF4D8">
      <w:numFmt w:val="bullet"/>
      <w:lvlText w:val="•"/>
      <w:lvlJc w:val="left"/>
      <w:pPr>
        <w:ind w:left="2697" w:hanging="465"/>
      </w:pPr>
      <w:rPr>
        <w:rFonts w:hint="default"/>
        <w:lang w:val="en-US" w:eastAsia="en-US" w:bidi="ar-SA"/>
      </w:rPr>
    </w:lvl>
    <w:lvl w:ilvl="3" w:tplc="A266C458">
      <w:numFmt w:val="bullet"/>
      <w:lvlText w:val="•"/>
      <w:lvlJc w:val="left"/>
      <w:pPr>
        <w:ind w:left="3516" w:hanging="465"/>
      </w:pPr>
      <w:rPr>
        <w:rFonts w:hint="default"/>
        <w:lang w:val="en-US" w:eastAsia="en-US" w:bidi="ar-SA"/>
      </w:rPr>
    </w:lvl>
    <w:lvl w:ilvl="4" w:tplc="E65E396E">
      <w:numFmt w:val="bullet"/>
      <w:lvlText w:val="•"/>
      <w:lvlJc w:val="left"/>
      <w:pPr>
        <w:ind w:left="4335" w:hanging="465"/>
      </w:pPr>
      <w:rPr>
        <w:rFonts w:hint="default"/>
        <w:lang w:val="en-US" w:eastAsia="en-US" w:bidi="ar-SA"/>
      </w:rPr>
    </w:lvl>
    <w:lvl w:ilvl="5" w:tplc="B5CE129C">
      <w:numFmt w:val="bullet"/>
      <w:lvlText w:val="•"/>
      <w:lvlJc w:val="left"/>
      <w:pPr>
        <w:ind w:left="5154" w:hanging="465"/>
      </w:pPr>
      <w:rPr>
        <w:rFonts w:hint="default"/>
        <w:lang w:val="en-US" w:eastAsia="en-US" w:bidi="ar-SA"/>
      </w:rPr>
    </w:lvl>
    <w:lvl w:ilvl="6" w:tplc="2F706482">
      <w:numFmt w:val="bullet"/>
      <w:lvlText w:val="•"/>
      <w:lvlJc w:val="left"/>
      <w:pPr>
        <w:ind w:left="5973" w:hanging="465"/>
      </w:pPr>
      <w:rPr>
        <w:rFonts w:hint="default"/>
        <w:lang w:val="en-US" w:eastAsia="en-US" w:bidi="ar-SA"/>
      </w:rPr>
    </w:lvl>
    <w:lvl w:ilvl="7" w:tplc="568EE794">
      <w:numFmt w:val="bullet"/>
      <w:lvlText w:val="•"/>
      <w:lvlJc w:val="left"/>
      <w:pPr>
        <w:ind w:left="6792" w:hanging="465"/>
      </w:pPr>
      <w:rPr>
        <w:rFonts w:hint="default"/>
        <w:lang w:val="en-US" w:eastAsia="en-US" w:bidi="ar-SA"/>
      </w:rPr>
    </w:lvl>
    <w:lvl w:ilvl="8" w:tplc="AB1602A6">
      <w:numFmt w:val="bullet"/>
      <w:lvlText w:val="•"/>
      <w:lvlJc w:val="left"/>
      <w:pPr>
        <w:ind w:left="7611" w:hanging="465"/>
      </w:pPr>
      <w:rPr>
        <w:rFonts w:hint="default"/>
        <w:lang w:val="en-US" w:eastAsia="en-US" w:bidi="ar-SA"/>
      </w:rPr>
    </w:lvl>
  </w:abstractNum>
  <w:abstractNum w:abstractNumId="26">
    <w:nsid w:val="2B1321D9"/>
    <w:multiLevelType w:val="hybridMultilevel"/>
    <w:tmpl w:val="8A7056B6"/>
    <w:lvl w:ilvl="0" w:tplc="08A2AA50">
      <w:numFmt w:val="bullet"/>
      <w:lvlText w:val="•"/>
      <w:lvlJc w:val="left"/>
      <w:pPr>
        <w:ind w:left="784" w:hanging="176"/>
      </w:pPr>
      <w:rPr>
        <w:rFonts w:ascii="Arial" w:eastAsia="Arial" w:hAnsi="Arial" w:cs="Arial" w:hint="default"/>
        <w:w w:val="101"/>
        <w:sz w:val="23"/>
        <w:szCs w:val="23"/>
        <w:lang w:val="en-US" w:eastAsia="en-US" w:bidi="ar-SA"/>
      </w:rPr>
    </w:lvl>
    <w:lvl w:ilvl="1" w:tplc="541AD672">
      <w:numFmt w:val="bullet"/>
      <w:lvlText w:val="•"/>
      <w:lvlJc w:val="left"/>
      <w:pPr>
        <w:ind w:left="1626" w:hanging="176"/>
      </w:pPr>
      <w:rPr>
        <w:rFonts w:hint="default"/>
        <w:lang w:val="en-US" w:eastAsia="en-US" w:bidi="ar-SA"/>
      </w:rPr>
    </w:lvl>
    <w:lvl w:ilvl="2" w:tplc="961C46A0">
      <w:numFmt w:val="bullet"/>
      <w:lvlText w:val="•"/>
      <w:lvlJc w:val="left"/>
      <w:pPr>
        <w:ind w:left="2473" w:hanging="176"/>
      </w:pPr>
      <w:rPr>
        <w:rFonts w:hint="default"/>
        <w:lang w:val="en-US" w:eastAsia="en-US" w:bidi="ar-SA"/>
      </w:rPr>
    </w:lvl>
    <w:lvl w:ilvl="3" w:tplc="E5DE0F8E">
      <w:numFmt w:val="bullet"/>
      <w:lvlText w:val="•"/>
      <w:lvlJc w:val="left"/>
      <w:pPr>
        <w:ind w:left="3320" w:hanging="176"/>
      </w:pPr>
      <w:rPr>
        <w:rFonts w:hint="default"/>
        <w:lang w:val="en-US" w:eastAsia="en-US" w:bidi="ar-SA"/>
      </w:rPr>
    </w:lvl>
    <w:lvl w:ilvl="4" w:tplc="1FEAC09E">
      <w:numFmt w:val="bullet"/>
      <w:lvlText w:val="•"/>
      <w:lvlJc w:val="left"/>
      <w:pPr>
        <w:ind w:left="4167" w:hanging="176"/>
      </w:pPr>
      <w:rPr>
        <w:rFonts w:hint="default"/>
        <w:lang w:val="en-US" w:eastAsia="en-US" w:bidi="ar-SA"/>
      </w:rPr>
    </w:lvl>
    <w:lvl w:ilvl="5" w:tplc="EFD2F494">
      <w:numFmt w:val="bullet"/>
      <w:lvlText w:val="•"/>
      <w:lvlJc w:val="left"/>
      <w:pPr>
        <w:ind w:left="5014" w:hanging="176"/>
      </w:pPr>
      <w:rPr>
        <w:rFonts w:hint="default"/>
        <w:lang w:val="en-US" w:eastAsia="en-US" w:bidi="ar-SA"/>
      </w:rPr>
    </w:lvl>
    <w:lvl w:ilvl="6" w:tplc="8FE84204">
      <w:numFmt w:val="bullet"/>
      <w:lvlText w:val="•"/>
      <w:lvlJc w:val="left"/>
      <w:pPr>
        <w:ind w:left="5861" w:hanging="176"/>
      </w:pPr>
      <w:rPr>
        <w:rFonts w:hint="default"/>
        <w:lang w:val="en-US" w:eastAsia="en-US" w:bidi="ar-SA"/>
      </w:rPr>
    </w:lvl>
    <w:lvl w:ilvl="7" w:tplc="EC4A5F3A">
      <w:numFmt w:val="bullet"/>
      <w:lvlText w:val="•"/>
      <w:lvlJc w:val="left"/>
      <w:pPr>
        <w:ind w:left="6708" w:hanging="176"/>
      </w:pPr>
      <w:rPr>
        <w:rFonts w:hint="default"/>
        <w:lang w:val="en-US" w:eastAsia="en-US" w:bidi="ar-SA"/>
      </w:rPr>
    </w:lvl>
    <w:lvl w:ilvl="8" w:tplc="92428010">
      <w:numFmt w:val="bullet"/>
      <w:lvlText w:val="•"/>
      <w:lvlJc w:val="left"/>
      <w:pPr>
        <w:ind w:left="7555" w:hanging="176"/>
      </w:pPr>
      <w:rPr>
        <w:rFonts w:hint="default"/>
        <w:lang w:val="en-US" w:eastAsia="en-US" w:bidi="ar-SA"/>
      </w:rPr>
    </w:lvl>
  </w:abstractNum>
  <w:abstractNum w:abstractNumId="27">
    <w:nsid w:val="2D927F24"/>
    <w:multiLevelType w:val="hybridMultilevel"/>
    <w:tmpl w:val="C1BCFBB6"/>
    <w:lvl w:ilvl="0" w:tplc="2E746ADE">
      <w:numFmt w:val="bullet"/>
      <w:lvlText w:val="•"/>
      <w:lvlJc w:val="left"/>
      <w:pPr>
        <w:ind w:left="892" w:hanging="181"/>
      </w:pPr>
      <w:rPr>
        <w:rFonts w:ascii="Arial" w:eastAsia="Arial" w:hAnsi="Arial" w:cs="Arial" w:hint="default"/>
        <w:w w:val="100"/>
        <w:sz w:val="28"/>
        <w:szCs w:val="28"/>
        <w:lang w:val="en-US" w:eastAsia="en-US" w:bidi="ar-SA"/>
      </w:rPr>
    </w:lvl>
    <w:lvl w:ilvl="1" w:tplc="4F2E2AC4">
      <w:numFmt w:val="bullet"/>
      <w:lvlText w:val="•"/>
      <w:lvlJc w:val="left"/>
      <w:pPr>
        <w:ind w:left="1765" w:hanging="181"/>
      </w:pPr>
      <w:rPr>
        <w:rFonts w:hint="default"/>
        <w:lang w:val="en-US" w:eastAsia="en-US" w:bidi="ar-SA"/>
      </w:rPr>
    </w:lvl>
    <w:lvl w:ilvl="2" w:tplc="0AB8A962">
      <w:numFmt w:val="bullet"/>
      <w:lvlText w:val="•"/>
      <w:lvlJc w:val="left"/>
      <w:pPr>
        <w:ind w:left="2631" w:hanging="181"/>
      </w:pPr>
      <w:rPr>
        <w:rFonts w:hint="default"/>
        <w:lang w:val="en-US" w:eastAsia="en-US" w:bidi="ar-SA"/>
      </w:rPr>
    </w:lvl>
    <w:lvl w:ilvl="3" w:tplc="AF0CF196">
      <w:numFmt w:val="bullet"/>
      <w:lvlText w:val="•"/>
      <w:lvlJc w:val="left"/>
      <w:pPr>
        <w:ind w:left="3497" w:hanging="181"/>
      </w:pPr>
      <w:rPr>
        <w:rFonts w:hint="default"/>
        <w:lang w:val="en-US" w:eastAsia="en-US" w:bidi="ar-SA"/>
      </w:rPr>
    </w:lvl>
    <w:lvl w:ilvl="4" w:tplc="AF40A30A">
      <w:numFmt w:val="bullet"/>
      <w:lvlText w:val="•"/>
      <w:lvlJc w:val="left"/>
      <w:pPr>
        <w:ind w:left="4363" w:hanging="181"/>
      </w:pPr>
      <w:rPr>
        <w:rFonts w:hint="default"/>
        <w:lang w:val="en-US" w:eastAsia="en-US" w:bidi="ar-SA"/>
      </w:rPr>
    </w:lvl>
    <w:lvl w:ilvl="5" w:tplc="23085D06">
      <w:numFmt w:val="bullet"/>
      <w:lvlText w:val="•"/>
      <w:lvlJc w:val="left"/>
      <w:pPr>
        <w:ind w:left="5229" w:hanging="181"/>
      </w:pPr>
      <w:rPr>
        <w:rFonts w:hint="default"/>
        <w:lang w:val="en-US" w:eastAsia="en-US" w:bidi="ar-SA"/>
      </w:rPr>
    </w:lvl>
    <w:lvl w:ilvl="6" w:tplc="1AD00464">
      <w:numFmt w:val="bullet"/>
      <w:lvlText w:val="•"/>
      <w:lvlJc w:val="left"/>
      <w:pPr>
        <w:ind w:left="6095" w:hanging="181"/>
      </w:pPr>
      <w:rPr>
        <w:rFonts w:hint="default"/>
        <w:lang w:val="en-US" w:eastAsia="en-US" w:bidi="ar-SA"/>
      </w:rPr>
    </w:lvl>
    <w:lvl w:ilvl="7" w:tplc="E94EDDF2">
      <w:numFmt w:val="bullet"/>
      <w:lvlText w:val="•"/>
      <w:lvlJc w:val="left"/>
      <w:pPr>
        <w:ind w:left="6961" w:hanging="181"/>
      </w:pPr>
      <w:rPr>
        <w:rFonts w:hint="default"/>
        <w:lang w:val="en-US" w:eastAsia="en-US" w:bidi="ar-SA"/>
      </w:rPr>
    </w:lvl>
    <w:lvl w:ilvl="8" w:tplc="51D84E86">
      <w:numFmt w:val="bullet"/>
      <w:lvlText w:val="•"/>
      <w:lvlJc w:val="left"/>
      <w:pPr>
        <w:ind w:left="7827" w:hanging="181"/>
      </w:pPr>
      <w:rPr>
        <w:rFonts w:hint="default"/>
        <w:lang w:val="en-US" w:eastAsia="en-US" w:bidi="ar-SA"/>
      </w:rPr>
    </w:lvl>
  </w:abstractNum>
  <w:abstractNum w:abstractNumId="28">
    <w:nsid w:val="2E0F3F31"/>
    <w:multiLevelType w:val="hybridMultilevel"/>
    <w:tmpl w:val="0614B0AC"/>
    <w:lvl w:ilvl="0" w:tplc="5AACCE3E">
      <w:start w:val="1"/>
      <w:numFmt w:val="decimal"/>
      <w:lvlText w:val="%1."/>
      <w:lvlJc w:val="left"/>
      <w:pPr>
        <w:ind w:left="1071" w:hanging="467"/>
        <w:jc w:val="left"/>
      </w:pPr>
      <w:rPr>
        <w:rFonts w:ascii="Carlito" w:eastAsia="Carlito" w:hAnsi="Carlito" w:cs="Carlito" w:hint="default"/>
        <w:b/>
        <w:bCs/>
        <w:w w:val="99"/>
        <w:sz w:val="26"/>
        <w:szCs w:val="26"/>
        <w:lang w:val="en-US" w:eastAsia="en-US" w:bidi="ar-SA"/>
      </w:rPr>
    </w:lvl>
    <w:lvl w:ilvl="1" w:tplc="D28E3838">
      <w:numFmt w:val="bullet"/>
      <w:lvlText w:val="•"/>
      <w:lvlJc w:val="left"/>
      <w:pPr>
        <w:ind w:left="1896" w:hanging="467"/>
      </w:pPr>
      <w:rPr>
        <w:rFonts w:hint="default"/>
        <w:lang w:val="en-US" w:eastAsia="en-US" w:bidi="ar-SA"/>
      </w:rPr>
    </w:lvl>
    <w:lvl w:ilvl="2" w:tplc="4830BB74">
      <w:numFmt w:val="bullet"/>
      <w:lvlText w:val="•"/>
      <w:lvlJc w:val="left"/>
      <w:pPr>
        <w:ind w:left="2713" w:hanging="467"/>
      </w:pPr>
      <w:rPr>
        <w:rFonts w:hint="default"/>
        <w:lang w:val="en-US" w:eastAsia="en-US" w:bidi="ar-SA"/>
      </w:rPr>
    </w:lvl>
    <w:lvl w:ilvl="3" w:tplc="D9CE74DA">
      <w:numFmt w:val="bullet"/>
      <w:lvlText w:val="•"/>
      <w:lvlJc w:val="left"/>
      <w:pPr>
        <w:ind w:left="3530" w:hanging="467"/>
      </w:pPr>
      <w:rPr>
        <w:rFonts w:hint="default"/>
        <w:lang w:val="en-US" w:eastAsia="en-US" w:bidi="ar-SA"/>
      </w:rPr>
    </w:lvl>
    <w:lvl w:ilvl="4" w:tplc="5F001CA8">
      <w:numFmt w:val="bullet"/>
      <w:lvlText w:val="•"/>
      <w:lvlJc w:val="left"/>
      <w:pPr>
        <w:ind w:left="4347" w:hanging="467"/>
      </w:pPr>
      <w:rPr>
        <w:rFonts w:hint="default"/>
        <w:lang w:val="en-US" w:eastAsia="en-US" w:bidi="ar-SA"/>
      </w:rPr>
    </w:lvl>
    <w:lvl w:ilvl="5" w:tplc="DB76F380">
      <w:numFmt w:val="bullet"/>
      <w:lvlText w:val="•"/>
      <w:lvlJc w:val="left"/>
      <w:pPr>
        <w:ind w:left="5164" w:hanging="467"/>
      </w:pPr>
      <w:rPr>
        <w:rFonts w:hint="default"/>
        <w:lang w:val="en-US" w:eastAsia="en-US" w:bidi="ar-SA"/>
      </w:rPr>
    </w:lvl>
    <w:lvl w:ilvl="6" w:tplc="F9D29CA6">
      <w:numFmt w:val="bullet"/>
      <w:lvlText w:val="•"/>
      <w:lvlJc w:val="left"/>
      <w:pPr>
        <w:ind w:left="5981" w:hanging="467"/>
      </w:pPr>
      <w:rPr>
        <w:rFonts w:hint="default"/>
        <w:lang w:val="en-US" w:eastAsia="en-US" w:bidi="ar-SA"/>
      </w:rPr>
    </w:lvl>
    <w:lvl w:ilvl="7" w:tplc="2004AF88">
      <w:numFmt w:val="bullet"/>
      <w:lvlText w:val="•"/>
      <w:lvlJc w:val="left"/>
      <w:pPr>
        <w:ind w:left="6798" w:hanging="467"/>
      </w:pPr>
      <w:rPr>
        <w:rFonts w:hint="default"/>
        <w:lang w:val="en-US" w:eastAsia="en-US" w:bidi="ar-SA"/>
      </w:rPr>
    </w:lvl>
    <w:lvl w:ilvl="8" w:tplc="8E107106">
      <w:numFmt w:val="bullet"/>
      <w:lvlText w:val="•"/>
      <w:lvlJc w:val="left"/>
      <w:pPr>
        <w:ind w:left="7615" w:hanging="467"/>
      </w:pPr>
      <w:rPr>
        <w:rFonts w:hint="default"/>
        <w:lang w:val="en-US" w:eastAsia="en-US" w:bidi="ar-SA"/>
      </w:rPr>
    </w:lvl>
  </w:abstractNum>
  <w:abstractNum w:abstractNumId="29">
    <w:nsid w:val="2EF93584"/>
    <w:multiLevelType w:val="hybridMultilevel"/>
    <w:tmpl w:val="6A4ECBA6"/>
    <w:lvl w:ilvl="0" w:tplc="196C9A6C">
      <w:numFmt w:val="bullet"/>
      <w:lvlText w:val="•"/>
      <w:lvlJc w:val="left"/>
      <w:pPr>
        <w:ind w:left="892" w:hanging="181"/>
      </w:pPr>
      <w:rPr>
        <w:rFonts w:ascii="Arial" w:eastAsia="Arial" w:hAnsi="Arial" w:cs="Arial" w:hint="default"/>
        <w:w w:val="100"/>
        <w:sz w:val="28"/>
        <w:szCs w:val="28"/>
        <w:lang w:val="en-US" w:eastAsia="en-US" w:bidi="ar-SA"/>
      </w:rPr>
    </w:lvl>
    <w:lvl w:ilvl="1" w:tplc="90EE8920">
      <w:numFmt w:val="bullet"/>
      <w:lvlText w:val="•"/>
      <w:lvlJc w:val="left"/>
      <w:pPr>
        <w:ind w:left="1252" w:hanging="180"/>
      </w:pPr>
      <w:rPr>
        <w:rFonts w:ascii="Arial" w:eastAsia="Arial" w:hAnsi="Arial" w:cs="Arial" w:hint="default"/>
        <w:w w:val="100"/>
        <w:sz w:val="24"/>
        <w:szCs w:val="24"/>
        <w:lang w:val="en-US" w:eastAsia="en-US" w:bidi="ar-SA"/>
      </w:rPr>
    </w:lvl>
    <w:lvl w:ilvl="2" w:tplc="FD0A259C">
      <w:numFmt w:val="bullet"/>
      <w:lvlText w:val="•"/>
      <w:lvlJc w:val="left"/>
      <w:pPr>
        <w:ind w:left="2182" w:hanging="180"/>
      </w:pPr>
      <w:rPr>
        <w:rFonts w:hint="default"/>
        <w:lang w:val="en-US" w:eastAsia="en-US" w:bidi="ar-SA"/>
      </w:rPr>
    </w:lvl>
    <w:lvl w:ilvl="3" w:tplc="216C8516">
      <w:numFmt w:val="bullet"/>
      <w:lvlText w:val="•"/>
      <w:lvlJc w:val="left"/>
      <w:pPr>
        <w:ind w:left="3104" w:hanging="180"/>
      </w:pPr>
      <w:rPr>
        <w:rFonts w:hint="default"/>
        <w:lang w:val="en-US" w:eastAsia="en-US" w:bidi="ar-SA"/>
      </w:rPr>
    </w:lvl>
    <w:lvl w:ilvl="4" w:tplc="17407356">
      <w:numFmt w:val="bullet"/>
      <w:lvlText w:val="•"/>
      <w:lvlJc w:val="left"/>
      <w:pPr>
        <w:ind w:left="4026" w:hanging="180"/>
      </w:pPr>
      <w:rPr>
        <w:rFonts w:hint="default"/>
        <w:lang w:val="en-US" w:eastAsia="en-US" w:bidi="ar-SA"/>
      </w:rPr>
    </w:lvl>
    <w:lvl w:ilvl="5" w:tplc="0DD4CFDA">
      <w:numFmt w:val="bullet"/>
      <w:lvlText w:val="•"/>
      <w:lvlJc w:val="left"/>
      <w:pPr>
        <w:ind w:left="4948" w:hanging="180"/>
      </w:pPr>
      <w:rPr>
        <w:rFonts w:hint="default"/>
        <w:lang w:val="en-US" w:eastAsia="en-US" w:bidi="ar-SA"/>
      </w:rPr>
    </w:lvl>
    <w:lvl w:ilvl="6" w:tplc="73BEB40E">
      <w:numFmt w:val="bullet"/>
      <w:lvlText w:val="•"/>
      <w:lvlJc w:val="left"/>
      <w:pPr>
        <w:ind w:left="5870" w:hanging="180"/>
      </w:pPr>
      <w:rPr>
        <w:rFonts w:hint="default"/>
        <w:lang w:val="en-US" w:eastAsia="en-US" w:bidi="ar-SA"/>
      </w:rPr>
    </w:lvl>
    <w:lvl w:ilvl="7" w:tplc="251AAFDC">
      <w:numFmt w:val="bullet"/>
      <w:lvlText w:val="•"/>
      <w:lvlJc w:val="left"/>
      <w:pPr>
        <w:ind w:left="6792" w:hanging="180"/>
      </w:pPr>
      <w:rPr>
        <w:rFonts w:hint="default"/>
        <w:lang w:val="en-US" w:eastAsia="en-US" w:bidi="ar-SA"/>
      </w:rPr>
    </w:lvl>
    <w:lvl w:ilvl="8" w:tplc="3A4A8630">
      <w:numFmt w:val="bullet"/>
      <w:lvlText w:val="•"/>
      <w:lvlJc w:val="left"/>
      <w:pPr>
        <w:ind w:left="7714" w:hanging="180"/>
      </w:pPr>
      <w:rPr>
        <w:rFonts w:hint="default"/>
        <w:lang w:val="en-US" w:eastAsia="en-US" w:bidi="ar-SA"/>
      </w:rPr>
    </w:lvl>
  </w:abstractNum>
  <w:abstractNum w:abstractNumId="30">
    <w:nsid w:val="320226F8"/>
    <w:multiLevelType w:val="hybridMultilevel"/>
    <w:tmpl w:val="516AE4F8"/>
    <w:lvl w:ilvl="0" w:tplc="920E9C82">
      <w:numFmt w:val="bullet"/>
      <w:lvlText w:val="•"/>
      <w:lvlJc w:val="left"/>
      <w:pPr>
        <w:ind w:left="892" w:hanging="181"/>
      </w:pPr>
      <w:rPr>
        <w:rFonts w:ascii="Arial" w:eastAsia="Arial" w:hAnsi="Arial" w:cs="Arial" w:hint="default"/>
        <w:w w:val="100"/>
        <w:sz w:val="28"/>
        <w:szCs w:val="28"/>
        <w:lang w:val="en-US" w:eastAsia="en-US" w:bidi="ar-SA"/>
      </w:rPr>
    </w:lvl>
    <w:lvl w:ilvl="1" w:tplc="A9583E3A">
      <w:numFmt w:val="bullet"/>
      <w:lvlText w:val="•"/>
      <w:lvlJc w:val="left"/>
      <w:pPr>
        <w:ind w:left="1765" w:hanging="181"/>
      </w:pPr>
      <w:rPr>
        <w:rFonts w:hint="default"/>
        <w:lang w:val="en-US" w:eastAsia="en-US" w:bidi="ar-SA"/>
      </w:rPr>
    </w:lvl>
    <w:lvl w:ilvl="2" w:tplc="CA362A60">
      <w:numFmt w:val="bullet"/>
      <w:lvlText w:val="•"/>
      <w:lvlJc w:val="left"/>
      <w:pPr>
        <w:ind w:left="2631" w:hanging="181"/>
      </w:pPr>
      <w:rPr>
        <w:rFonts w:hint="default"/>
        <w:lang w:val="en-US" w:eastAsia="en-US" w:bidi="ar-SA"/>
      </w:rPr>
    </w:lvl>
    <w:lvl w:ilvl="3" w:tplc="1C36C7E0">
      <w:numFmt w:val="bullet"/>
      <w:lvlText w:val="•"/>
      <w:lvlJc w:val="left"/>
      <w:pPr>
        <w:ind w:left="3497" w:hanging="181"/>
      </w:pPr>
      <w:rPr>
        <w:rFonts w:hint="default"/>
        <w:lang w:val="en-US" w:eastAsia="en-US" w:bidi="ar-SA"/>
      </w:rPr>
    </w:lvl>
    <w:lvl w:ilvl="4" w:tplc="7F50A746">
      <w:numFmt w:val="bullet"/>
      <w:lvlText w:val="•"/>
      <w:lvlJc w:val="left"/>
      <w:pPr>
        <w:ind w:left="4363" w:hanging="181"/>
      </w:pPr>
      <w:rPr>
        <w:rFonts w:hint="default"/>
        <w:lang w:val="en-US" w:eastAsia="en-US" w:bidi="ar-SA"/>
      </w:rPr>
    </w:lvl>
    <w:lvl w:ilvl="5" w:tplc="C3FAFAA0">
      <w:numFmt w:val="bullet"/>
      <w:lvlText w:val="•"/>
      <w:lvlJc w:val="left"/>
      <w:pPr>
        <w:ind w:left="5229" w:hanging="181"/>
      </w:pPr>
      <w:rPr>
        <w:rFonts w:hint="default"/>
        <w:lang w:val="en-US" w:eastAsia="en-US" w:bidi="ar-SA"/>
      </w:rPr>
    </w:lvl>
    <w:lvl w:ilvl="6" w:tplc="505ADC4E">
      <w:numFmt w:val="bullet"/>
      <w:lvlText w:val="•"/>
      <w:lvlJc w:val="left"/>
      <w:pPr>
        <w:ind w:left="6095" w:hanging="181"/>
      </w:pPr>
      <w:rPr>
        <w:rFonts w:hint="default"/>
        <w:lang w:val="en-US" w:eastAsia="en-US" w:bidi="ar-SA"/>
      </w:rPr>
    </w:lvl>
    <w:lvl w:ilvl="7" w:tplc="1C264066">
      <w:numFmt w:val="bullet"/>
      <w:lvlText w:val="•"/>
      <w:lvlJc w:val="left"/>
      <w:pPr>
        <w:ind w:left="6961" w:hanging="181"/>
      </w:pPr>
      <w:rPr>
        <w:rFonts w:hint="default"/>
        <w:lang w:val="en-US" w:eastAsia="en-US" w:bidi="ar-SA"/>
      </w:rPr>
    </w:lvl>
    <w:lvl w:ilvl="8" w:tplc="E3561706">
      <w:numFmt w:val="bullet"/>
      <w:lvlText w:val="•"/>
      <w:lvlJc w:val="left"/>
      <w:pPr>
        <w:ind w:left="7827" w:hanging="181"/>
      </w:pPr>
      <w:rPr>
        <w:rFonts w:hint="default"/>
        <w:lang w:val="en-US" w:eastAsia="en-US" w:bidi="ar-SA"/>
      </w:rPr>
    </w:lvl>
  </w:abstractNum>
  <w:abstractNum w:abstractNumId="31">
    <w:nsid w:val="323010B8"/>
    <w:multiLevelType w:val="hybridMultilevel"/>
    <w:tmpl w:val="10CA781E"/>
    <w:lvl w:ilvl="0" w:tplc="AD88C35C">
      <w:numFmt w:val="bullet"/>
      <w:lvlText w:val="•"/>
      <w:lvlJc w:val="left"/>
      <w:pPr>
        <w:ind w:left="892" w:hanging="181"/>
      </w:pPr>
      <w:rPr>
        <w:rFonts w:ascii="Arial" w:eastAsia="Arial" w:hAnsi="Arial" w:cs="Arial" w:hint="default"/>
        <w:w w:val="100"/>
        <w:sz w:val="28"/>
        <w:szCs w:val="28"/>
        <w:lang w:val="en-US" w:eastAsia="en-US" w:bidi="ar-SA"/>
      </w:rPr>
    </w:lvl>
    <w:lvl w:ilvl="1" w:tplc="34921374">
      <w:numFmt w:val="bullet"/>
      <w:lvlText w:val="•"/>
      <w:lvlJc w:val="left"/>
      <w:pPr>
        <w:ind w:left="1765" w:hanging="181"/>
      </w:pPr>
      <w:rPr>
        <w:rFonts w:hint="default"/>
        <w:lang w:val="en-US" w:eastAsia="en-US" w:bidi="ar-SA"/>
      </w:rPr>
    </w:lvl>
    <w:lvl w:ilvl="2" w:tplc="8B76A09C">
      <w:numFmt w:val="bullet"/>
      <w:lvlText w:val="•"/>
      <w:lvlJc w:val="left"/>
      <w:pPr>
        <w:ind w:left="2631" w:hanging="181"/>
      </w:pPr>
      <w:rPr>
        <w:rFonts w:hint="default"/>
        <w:lang w:val="en-US" w:eastAsia="en-US" w:bidi="ar-SA"/>
      </w:rPr>
    </w:lvl>
    <w:lvl w:ilvl="3" w:tplc="104CB08A">
      <w:numFmt w:val="bullet"/>
      <w:lvlText w:val="•"/>
      <w:lvlJc w:val="left"/>
      <w:pPr>
        <w:ind w:left="3497" w:hanging="181"/>
      </w:pPr>
      <w:rPr>
        <w:rFonts w:hint="default"/>
        <w:lang w:val="en-US" w:eastAsia="en-US" w:bidi="ar-SA"/>
      </w:rPr>
    </w:lvl>
    <w:lvl w:ilvl="4" w:tplc="1E34FFF2">
      <w:numFmt w:val="bullet"/>
      <w:lvlText w:val="•"/>
      <w:lvlJc w:val="left"/>
      <w:pPr>
        <w:ind w:left="4363" w:hanging="181"/>
      </w:pPr>
      <w:rPr>
        <w:rFonts w:hint="default"/>
        <w:lang w:val="en-US" w:eastAsia="en-US" w:bidi="ar-SA"/>
      </w:rPr>
    </w:lvl>
    <w:lvl w:ilvl="5" w:tplc="794A784C">
      <w:numFmt w:val="bullet"/>
      <w:lvlText w:val="•"/>
      <w:lvlJc w:val="left"/>
      <w:pPr>
        <w:ind w:left="5229" w:hanging="181"/>
      </w:pPr>
      <w:rPr>
        <w:rFonts w:hint="default"/>
        <w:lang w:val="en-US" w:eastAsia="en-US" w:bidi="ar-SA"/>
      </w:rPr>
    </w:lvl>
    <w:lvl w:ilvl="6" w:tplc="945CFEEA">
      <w:numFmt w:val="bullet"/>
      <w:lvlText w:val="•"/>
      <w:lvlJc w:val="left"/>
      <w:pPr>
        <w:ind w:left="6095" w:hanging="181"/>
      </w:pPr>
      <w:rPr>
        <w:rFonts w:hint="default"/>
        <w:lang w:val="en-US" w:eastAsia="en-US" w:bidi="ar-SA"/>
      </w:rPr>
    </w:lvl>
    <w:lvl w:ilvl="7" w:tplc="EDAEE2BA">
      <w:numFmt w:val="bullet"/>
      <w:lvlText w:val="•"/>
      <w:lvlJc w:val="left"/>
      <w:pPr>
        <w:ind w:left="6961" w:hanging="181"/>
      </w:pPr>
      <w:rPr>
        <w:rFonts w:hint="default"/>
        <w:lang w:val="en-US" w:eastAsia="en-US" w:bidi="ar-SA"/>
      </w:rPr>
    </w:lvl>
    <w:lvl w:ilvl="8" w:tplc="A830A68C">
      <w:numFmt w:val="bullet"/>
      <w:lvlText w:val="•"/>
      <w:lvlJc w:val="left"/>
      <w:pPr>
        <w:ind w:left="7827" w:hanging="181"/>
      </w:pPr>
      <w:rPr>
        <w:rFonts w:hint="default"/>
        <w:lang w:val="en-US" w:eastAsia="en-US" w:bidi="ar-SA"/>
      </w:rPr>
    </w:lvl>
  </w:abstractNum>
  <w:abstractNum w:abstractNumId="32">
    <w:nsid w:val="34427925"/>
    <w:multiLevelType w:val="hybridMultilevel"/>
    <w:tmpl w:val="C2B669FC"/>
    <w:lvl w:ilvl="0" w:tplc="84E242D8">
      <w:numFmt w:val="bullet"/>
      <w:lvlText w:val="•"/>
      <w:lvlJc w:val="left"/>
      <w:pPr>
        <w:ind w:left="892" w:hanging="180"/>
      </w:pPr>
      <w:rPr>
        <w:rFonts w:ascii="Arial" w:eastAsia="Arial" w:hAnsi="Arial" w:cs="Arial" w:hint="default"/>
        <w:w w:val="99"/>
        <w:sz w:val="26"/>
        <w:szCs w:val="26"/>
        <w:lang w:val="en-US" w:eastAsia="en-US" w:bidi="ar-SA"/>
      </w:rPr>
    </w:lvl>
    <w:lvl w:ilvl="1" w:tplc="CB7A8424">
      <w:numFmt w:val="bullet"/>
      <w:lvlText w:val="•"/>
      <w:lvlJc w:val="left"/>
      <w:pPr>
        <w:ind w:left="1765" w:hanging="180"/>
      </w:pPr>
      <w:rPr>
        <w:rFonts w:hint="default"/>
        <w:lang w:val="en-US" w:eastAsia="en-US" w:bidi="ar-SA"/>
      </w:rPr>
    </w:lvl>
    <w:lvl w:ilvl="2" w:tplc="CB96D2E2">
      <w:numFmt w:val="bullet"/>
      <w:lvlText w:val="•"/>
      <w:lvlJc w:val="left"/>
      <w:pPr>
        <w:ind w:left="2631" w:hanging="180"/>
      </w:pPr>
      <w:rPr>
        <w:rFonts w:hint="default"/>
        <w:lang w:val="en-US" w:eastAsia="en-US" w:bidi="ar-SA"/>
      </w:rPr>
    </w:lvl>
    <w:lvl w:ilvl="3" w:tplc="C66A5A8A">
      <w:numFmt w:val="bullet"/>
      <w:lvlText w:val="•"/>
      <w:lvlJc w:val="left"/>
      <w:pPr>
        <w:ind w:left="3497" w:hanging="180"/>
      </w:pPr>
      <w:rPr>
        <w:rFonts w:hint="default"/>
        <w:lang w:val="en-US" w:eastAsia="en-US" w:bidi="ar-SA"/>
      </w:rPr>
    </w:lvl>
    <w:lvl w:ilvl="4" w:tplc="D3782E70">
      <w:numFmt w:val="bullet"/>
      <w:lvlText w:val="•"/>
      <w:lvlJc w:val="left"/>
      <w:pPr>
        <w:ind w:left="4363" w:hanging="180"/>
      </w:pPr>
      <w:rPr>
        <w:rFonts w:hint="default"/>
        <w:lang w:val="en-US" w:eastAsia="en-US" w:bidi="ar-SA"/>
      </w:rPr>
    </w:lvl>
    <w:lvl w:ilvl="5" w:tplc="C4B86CA0">
      <w:numFmt w:val="bullet"/>
      <w:lvlText w:val="•"/>
      <w:lvlJc w:val="left"/>
      <w:pPr>
        <w:ind w:left="5229" w:hanging="180"/>
      </w:pPr>
      <w:rPr>
        <w:rFonts w:hint="default"/>
        <w:lang w:val="en-US" w:eastAsia="en-US" w:bidi="ar-SA"/>
      </w:rPr>
    </w:lvl>
    <w:lvl w:ilvl="6" w:tplc="D93C9390">
      <w:numFmt w:val="bullet"/>
      <w:lvlText w:val="•"/>
      <w:lvlJc w:val="left"/>
      <w:pPr>
        <w:ind w:left="6095" w:hanging="180"/>
      </w:pPr>
      <w:rPr>
        <w:rFonts w:hint="default"/>
        <w:lang w:val="en-US" w:eastAsia="en-US" w:bidi="ar-SA"/>
      </w:rPr>
    </w:lvl>
    <w:lvl w:ilvl="7" w:tplc="826A80A4">
      <w:numFmt w:val="bullet"/>
      <w:lvlText w:val="•"/>
      <w:lvlJc w:val="left"/>
      <w:pPr>
        <w:ind w:left="6961" w:hanging="180"/>
      </w:pPr>
      <w:rPr>
        <w:rFonts w:hint="default"/>
        <w:lang w:val="en-US" w:eastAsia="en-US" w:bidi="ar-SA"/>
      </w:rPr>
    </w:lvl>
    <w:lvl w:ilvl="8" w:tplc="B9848BDC">
      <w:numFmt w:val="bullet"/>
      <w:lvlText w:val="•"/>
      <w:lvlJc w:val="left"/>
      <w:pPr>
        <w:ind w:left="7827" w:hanging="180"/>
      </w:pPr>
      <w:rPr>
        <w:rFonts w:hint="default"/>
        <w:lang w:val="en-US" w:eastAsia="en-US" w:bidi="ar-SA"/>
      </w:rPr>
    </w:lvl>
  </w:abstractNum>
  <w:abstractNum w:abstractNumId="33">
    <w:nsid w:val="35EB3CFB"/>
    <w:multiLevelType w:val="hybridMultilevel"/>
    <w:tmpl w:val="4036E39C"/>
    <w:lvl w:ilvl="0" w:tplc="7D522CDC">
      <w:numFmt w:val="bullet"/>
      <w:lvlText w:val="•"/>
      <w:lvlJc w:val="left"/>
      <w:pPr>
        <w:ind w:left="892" w:hanging="181"/>
      </w:pPr>
      <w:rPr>
        <w:rFonts w:ascii="Arial" w:eastAsia="Arial" w:hAnsi="Arial" w:cs="Arial" w:hint="default"/>
        <w:w w:val="100"/>
        <w:sz w:val="28"/>
        <w:szCs w:val="28"/>
        <w:lang w:val="en-US" w:eastAsia="en-US" w:bidi="ar-SA"/>
      </w:rPr>
    </w:lvl>
    <w:lvl w:ilvl="1" w:tplc="6928A8E8">
      <w:numFmt w:val="bullet"/>
      <w:lvlText w:val="•"/>
      <w:lvlJc w:val="left"/>
      <w:pPr>
        <w:ind w:left="1252" w:hanging="180"/>
      </w:pPr>
      <w:rPr>
        <w:rFonts w:ascii="Arial" w:eastAsia="Arial" w:hAnsi="Arial" w:cs="Arial" w:hint="default"/>
        <w:w w:val="100"/>
        <w:sz w:val="24"/>
        <w:szCs w:val="24"/>
        <w:lang w:val="en-US" w:eastAsia="en-US" w:bidi="ar-SA"/>
      </w:rPr>
    </w:lvl>
    <w:lvl w:ilvl="2" w:tplc="370AD762">
      <w:numFmt w:val="bullet"/>
      <w:lvlText w:val="•"/>
      <w:lvlJc w:val="left"/>
      <w:pPr>
        <w:ind w:left="2182" w:hanging="180"/>
      </w:pPr>
      <w:rPr>
        <w:rFonts w:hint="default"/>
        <w:lang w:val="en-US" w:eastAsia="en-US" w:bidi="ar-SA"/>
      </w:rPr>
    </w:lvl>
    <w:lvl w:ilvl="3" w:tplc="46826F64">
      <w:numFmt w:val="bullet"/>
      <w:lvlText w:val="•"/>
      <w:lvlJc w:val="left"/>
      <w:pPr>
        <w:ind w:left="3104" w:hanging="180"/>
      </w:pPr>
      <w:rPr>
        <w:rFonts w:hint="default"/>
        <w:lang w:val="en-US" w:eastAsia="en-US" w:bidi="ar-SA"/>
      </w:rPr>
    </w:lvl>
    <w:lvl w:ilvl="4" w:tplc="DF1E3260">
      <w:numFmt w:val="bullet"/>
      <w:lvlText w:val="•"/>
      <w:lvlJc w:val="left"/>
      <w:pPr>
        <w:ind w:left="4026" w:hanging="180"/>
      </w:pPr>
      <w:rPr>
        <w:rFonts w:hint="default"/>
        <w:lang w:val="en-US" w:eastAsia="en-US" w:bidi="ar-SA"/>
      </w:rPr>
    </w:lvl>
    <w:lvl w:ilvl="5" w:tplc="1432221C">
      <w:numFmt w:val="bullet"/>
      <w:lvlText w:val="•"/>
      <w:lvlJc w:val="left"/>
      <w:pPr>
        <w:ind w:left="4948" w:hanging="180"/>
      </w:pPr>
      <w:rPr>
        <w:rFonts w:hint="default"/>
        <w:lang w:val="en-US" w:eastAsia="en-US" w:bidi="ar-SA"/>
      </w:rPr>
    </w:lvl>
    <w:lvl w:ilvl="6" w:tplc="E6A6036E">
      <w:numFmt w:val="bullet"/>
      <w:lvlText w:val="•"/>
      <w:lvlJc w:val="left"/>
      <w:pPr>
        <w:ind w:left="5870" w:hanging="180"/>
      </w:pPr>
      <w:rPr>
        <w:rFonts w:hint="default"/>
        <w:lang w:val="en-US" w:eastAsia="en-US" w:bidi="ar-SA"/>
      </w:rPr>
    </w:lvl>
    <w:lvl w:ilvl="7" w:tplc="DB8C3638">
      <w:numFmt w:val="bullet"/>
      <w:lvlText w:val="•"/>
      <w:lvlJc w:val="left"/>
      <w:pPr>
        <w:ind w:left="6792" w:hanging="180"/>
      </w:pPr>
      <w:rPr>
        <w:rFonts w:hint="default"/>
        <w:lang w:val="en-US" w:eastAsia="en-US" w:bidi="ar-SA"/>
      </w:rPr>
    </w:lvl>
    <w:lvl w:ilvl="8" w:tplc="71CC2D2E">
      <w:numFmt w:val="bullet"/>
      <w:lvlText w:val="•"/>
      <w:lvlJc w:val="left"/>
      <w:pPr>
        <w:ind w:left="7714" w:hanging="180"/>
      </w:pPr>
      <w:rPr>
        <w:rFonts w:hint="default"/>
        <w:lang w:val="en-US" w:eastAsia="en-US" w:bidi="ar-SA"/>
      </w:rPr>
    </w:lvl>
  </w:abstractNum>
  <w:abstractNum w:abstractNumId="34">
    <w:nsid w:val="389F68E4"/>
    <w:multiLevelType w:val="hybridMultilevel"/>
    <w:tmpl w:val="7D4EBF76"/>
    <w:lvl w:ilvl="0" w:tplc="99B07FA0">
      <w:numFmt w:val="bullet"/>
      <w:lvlText w:val="•"/>
      <w:lvlJc w:val="left"/>
      <w:pPr>
        <w:ind w:left="892" w:hanging="181"/>
      </w:pPr>
      <w:rPr>
        <w:rFonts w:ascii="Arial" w:eastAsia="Arial" w:hAnsi="Arial" w:cs="Arial" w:hint="default"/>
        <w:w w:val="100"/>
        <w:sz w:val="28"/>
        <w:szCs w:val="28"/>
        <w:lang w:val="en-US" w:eastAsia="en-US" w:bidi="ar-SA"/>
      </w:rPr>
    </w:lvl>
    <w:lvl w:ilvl="1" w:tplc="B6E03D4E">
      <w:numFmt w:val="bullet"/>
      <w:lvlText w:val="•"/>
      <w:lvlJc w:val="left"/>
      <w:pPr>
        <w:ind w:left="1765" w:hanging="181"/>
      </w:pPr>
      <w:rPr>
        <w:rFonts w:hint="default"/>
        <w:lang w:val="en-US" w:eastAsia="en-US" w:bidi="ar-SA"/>
      </w:rPr>
    </w:lvl>
    <w:lvl w:ilvl="2" w:tplc="4E1A9336">
      <w:numFmt w:val="bullet"/>
      <w:lvlText w:val="•"/>
      <w:lvlJc w:val="left"/>
      <w:pPr>
        <w:ind w:left="2631" w:hanging="181"/>
      </w:pPr>
      <w:rPr>
        <w:rFonts w:hint="default"/>
        <w:lang w:val="en-US" w:eastAsia="en-US" w:bidi="ar-SA"/>
      </w:rPr>
    </w:lvl>
    <w:lvl w:ilvl="3" w:tplc="E65ACB74">
      <w:numFmt w:val="bullet"/>
      <w:lvlText w:val="•"/>
      <w:lvlJc w:val="left"/>
      <w:pPr>
        <w:ind w:left="3497" w:hanging="181"/>
      </w:pPr>
      <w:rPr>
        <w:rFonts w:hint="default"/>
        <w:lang w:val="en-US" w:eastAsia="en-US" w:bidi="ar-SA"/>
      </w:rPr>
    </w:lvl>
    <w:lvl w:ilvl="4" w:tplc="A39AE52C">
      <w:numFmt w:val="bullet"/>
      <w:lvlText w:val="•"/>
      <w:lvlJc w:val="left"/>
      <w:pPr>
        <w:ind w:left="4363" w:hanging="181"/>
      </w:pPr>
      <w:rPr>
        <w:rFonts w:hint="default"/>
        <w:lang w:val="en-US" w:eastAsia="en-US" w:bidi="ar-SA"/>
      </w:rPr>
    </w:lvl>
    <w:lvl w:ilvl="5" w:tplc="4A70157A">
      <w:numFmt w:val="bullet"/>
      <w:lvlText w:val="•"/>
      <w:lvlJc w:val="left"/>
      <w:pPr>
        <w:ind w:left="5229" w:hanging="181"/>
      </w:pPr>
      <w:rPr>
        <w:rFonts w:hint="default"/>
        <w:lang w:val="en-US" w:eastAsia="en-US" w:bidi="ar-SA"/>
      </w:rPr>
    </w:lvl>
    <w:lvl w:ilvl="6" w:tplc="422E38C2">
      <w:numFmt w:val="bullet"/>
      <w:lvlText w:val="•"/>
      <w:lvlJc w:val="left"/>
      <w:pPr>
        <w:ind w:left="6095" w:hanging="181"/>
      </w:pPr>
      <w:rPr>
        <w:rFonts w:hint="default"/>
        <w:lang w:val="en-US" w:eastAsia="en-US" w:bidi="ar-SA"/>
      </w:rPr>
    </w:lvl>
    <w:lvl w:ilvl="7" w:tplc="B1EA00EC">
      <w:numFmt w:val="bullet"/>
      <w:lvlText w:val="•"/>
      <w:lvlJc w:val="left"/>
      <w:pPr>
        <w:ind w:left="6961" w:hanging="181"/>
      </w:pPr>
      <w:rPr>
        <w:rFonts w:hint="default"/>
        <w:lang w:val="en-US" w:eastAsia="en-US" w:bidi="ar-SA"/>
      </w:rPr>
    </w:lvl>
    <w:lvl w:ilvl="8" w:tplc="AB58B890">
      <w:numFmt w:val="bullet"/>
      <w:lvlText w:val="•"/>
      <w:lvlJc w:val="left"/>
      <w:pPr>
        <w:ind w:left="7827" w:hanging="181"/>
      </w:pPr>
      <w:rPr>
        <w:rFonts w:hint="default"/>
        <w:lang w:val="en-US" w:eastAsia="en-US" w:bidi="ar-SA"/>
      </w:rPr>
    </w:lvl>
  </w:abstractNum>
  <w:abstractNum w:abstractNumId="35">
    <w:nsid w:val="41017635"/>
    <w:multiLevelType w:val="hybridMultilevel"/>
    <w:tmpl w:val="32346238"/>
    <w:lvl w:ilvl="0" w:tplc="73784FB4">
      <w:numFmt w:val="bullet"/>
      <w:lvlText w:val="•"/>
      <w:lvlJc w:val="left"/>
      <w:pPr>
        <w:ind w:left="727" w:hanging="176"/>
      </w:pPr>
      <w:rPr>
        <w:rFonts w:ascii="Arial" w:eastAsia="Arial" w:hAnsi="Arial" w:cs="Arial" w:hint="default"/>
        <w:w w:val="103"/>
        <w:sz w:val="20"/>
        <w:szCs w:val="20"/>
        <w:lang w:val="en-US" w:eastAsia="en-US" w:bidi="ar-SA"/>
      </w:rPr>
    </w:lvl>
    <w:lvl w:ilvl="1" w:tplc="1660D342">
      <w:numFmt w:val="bullet"/>
      <w:lvlText w:val="-"/>
      <w:lvlJc w:val="left"/>
      <w:pPr>
        <w:ind w:left="1004" w:hanging="182"/>
      </w:pPr>
      <w:rPr>
        <w:rFonts w:ascii="Carlito" w:eastAsia="Carlito" w:hAnsi="Carlito" w:cs="Carlito" w:hint="default"/>
        <w:w w:val="103"/>
        <w:sz w:val="20"/>
        <w:szCs w:val="20"/>
        <w:lang w:val="en-US" w:eastAsia="en-US" w:bidi="ar-SA"/>
      </w:rPr>
    </w:lvl>
    <w:lvl w:ilvl="2" w:tplc="2490326A">
      <w:numFmt w:val="bullet"/>
      <w:lvlText w:val="•"/>
      <w:lvlJc w:val="left"/>
      <w:pPr>
        <w:ind w:left="1916" w:hanging="182"/>
      </w:pPr>
      <w:rPr>
        <w:rFonts w:hint="default"/>
        <w:lang w:val="en-US" w:eastAsia="en-US" w:bidi="ar-SA"/>
      </w:rPr>
    </w:lvl>
    <w:lvl w:ilvl="3" w:tplc="9126F088">
      <w:numFmt w:val="bullet"/>
      <w:lvlText w:val="•"/>
      <w:lvlJc w:val="left"/>
      <w:pPr>
        <w:ind w:left="2833" w:hanging="182"/>
      </w:pPr>
      <w:rPr>
        <w:rFonts w:hint="default"/>
        <w:lang w:val="en-US" w:eastAsia="en-US" w:bidi="ar-SA"/>
      </w:rPr>
    </w:lvl>
    <w:lvl w:ilvl="4" w:tplc="13E6B4FA">
      <w:numFmt w:val="bullet"/>
      <w:lvlText w:val="•"/>
      <w:lvlJc w:val="left"/>
      <w:pPr>
        <w:ind w:left="3749" w:hanging="182"/>
      </w:pPr>
      <w:rPr>
        <w:rFonts w:hint="default"/>
        <w:lang w:val="en-US" w:eastAsia="en-US" w:bidi="ar-SA"/>
      </w:rPr>
    </w:lvl>
    <w:lvl w:ilvl="5" w:tplc="48DC759E">
      <w:numFmt w:val="bullet"/>
      <w:lvlText w:val="•"/>
      <w:lvlJc w:val="left"/>
      <w:pPr>
        <w:ind w:left="4666" w:hanging="182"/>
      </w:pPr>
      <w:rPr>
        <w:rFonts w:hint="default"/>
        <w:lang w:val="en-US" w:eastAsia="en-US" w:bidi="ar-SA"/>
      </w:rPr>
    </w:lvl>
    <w:lvl w:ilvl="6" w:tplc="A9967FBC">
      <w:numFmt w:val="bullet"/>
      <w:lvlText w:val="•"/>
      <w:lvlJc w:val="left"/>
      <w:pPr>
        <w:ind w:left="5583" w:hanging="182"/>
      </w:pPr>
      <w:rPr>
        <w:rFonts w:hint="default"/>
        <w:lang w:val="en-US" w:eastAsia="en-US" w:bidi="ar-SA"/>
      </w:rPr>
    </w:lvl>
    <w:lvl w:ilvl="7" w:tplc="DB96A372">
      <w:numFmt w:val="bullet"/>
      <w:lvlText w:val="•"/>
      <w:lvlJc w:val="left"/>
      <w:pPr>
        <w:ind w:left="6499" w:hanging="182"/>
      </w:pPr>
      <w:rPr>
        <w:rFonts w:hint="default"/>
        <w:lang w:val="en-US" w:eastAsia="en-US" w:bidi="ar-SA"/>
      </w:rPr>
    </w:lvl>
    <w:lvl w:ilvl="8" w:tplc="C0C009DE">
      <w:numFmt w:val="bullet"/>
      <w:lvlText w:val="•"/>
      <w:lvlJc w:val="left"/>
      <w:pPr>
        <w:ind w:left="7416" w:hanging="182"/>
      </w:pPr>
      <w:rPr>
        <w:rFonts w:hint="default"/>
        <w:lang w:val="en-US" w:eastAsia="en-US" w:bidi="ar-SA"/>
      </w:rPr>
    </w:lvl>
  </w:abstractNum>
  <w:abstractNum w:abstractNumId="36">
    <w:nsid w:val="42F15F8C"/>
    <w:multiLevelType w:val="multilevel"/>
    <w:tmpl w:val="A8B84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C30FD0"/>
    <w:multiLevelType w:val="hybridMultilevel"/>
    <w:tmpl w:val="7F626FE6"/>
    <w:lvl w:ilvl="0" w:tplc="3B8CE262">
      <w:numFmt w:val="bullet"/>
      <w:lvlText w:val="•"/>
      <w:lvlJc w:val="left"/>
      <w:pPr>
        <w:ind w:left="888" w:hanging="349"/>
      </w:pPr>
      <w:rPr>
        <w:rFonts w:ascii="Arial" w:eastAsia="Arial" w:hAnsi="Arial" w:cs="Arial" w:hint="default"/>
        <w:w w:val="99"/>
        <w:sz w:val="26"/>
        <w:szCs w:val="26"/>
        <w:lang w:val="en-US" w:eastAsia="en-US" w:bidi="ar-SA"/>
      </w:rPr>
    </w:lvl>
    <w:lvl w:ilvl="1" w:tplc="6E3EAD66">
      <w:numFmt w:val="bullet"/>
      <w:lvlText w:val="–"/>
      <w:lvlJc w:val="left"/>
      <w:pPr>
        <w:ind w:left="1293" w:hanging="289"/>
      </w:pPr>
      <w:rPr>
        <w:rFonts w:ascii="Arial" w:eastAsia="Arial" w:hAnsi="Arial" w:cs="Arial" w:hint="default"/>
        <w:w w:val="99"/>
        <w:sz w:val="26"/>
        <w:szCs w:val="26"/>
        <w:lang w:val="en-US" w:eastAsia="en-US" w:bidi="ar-SA"/>
      </w:rPr>
    </w:lvl>
    <w:lvl w:ilvl="2" w:tplc="9D14B9D0">
      <w:numFmt w:val="bullet"/>
      <w:lvlText w:val="•"/>
      <w:lvlJc w:val="left"/>
      <w:pPr>
        <w:ind w:left="2183" w:hanging="289"/>
      </w:pPr>
      <w:rPr>
        <w:rFonts w:hint="default"/>
        <w:lang w:val="en-US" w:eastAsia="en-US" w:bidi="ar-SA"/>
      </w:rPr>
    </w:lvl>
    <w:lvl w:ilvl="3" w:tplc="F508CCD0">
      <w:numFmt w:val="bullet"/>
      <w:lvlText w:val="•"/>
      <w:lvlJc w:val="left"/>
      <w:pPr>
        <w:ind w:left="3066" w:hanging="289"/>
      </w:pPr>
      <w:rPr>
        <w:rFonts w:hint="default"/>
        <w:lang w:val="en-US" w:eastAsia="en-US" w:bidi="ar-SA"/>
      </w:rPr>
    </w:lvl>
    <w:lvl w:ilvl="4" w:tplc="C7E65AE2">
      <w:numFmt w:val="bullet"/>
      <w:lvlText w:val="•"/>
      <w:lvlJc w:val="left"/>
      <w:pPr>
        <w:ind w:left="3949" w:hanging="289"/>
      </w:pPr>
      <w:rPr>
        <w:rFonts w:hint="default"/>
        <w:lang w:val="en-US" w:eastAsia="en-US" w:bidi="ar-SA"/>
      </w:rPr>
    </w:lvl>
    <w:lvl w:ilvl="5" w:tplc="EC3AEB88">
      <w:numFmt w:val="bullet"/>
      <w:lvlText w:val="•"/>
      <w:lvlJc w:val="left"/>
      <w:pPr>
        <w:ind w:left="4833" w:hanging="289"/>
      </w:pPr>
      <w:rPr>
        <w:rFonts w:hint="default"/>
        <w:lang w:val="en-US" w:eastAsia="en-US" w:bidi="ar-SA"/>
      </w:rPr>
    </w:lvl>
    <w:lvl w:ilvl="6" w:tplc="81CE4CE4">
      <w:numFmt w:val="bullet"/>
      <w:lvlText w:val="•"/>
      <w:lvlJc w:val="left"/>
      <w:pPr>
        <w:ind w:left="5716" w:hanging="289"/>
      </w:pPr>
      <w:rPr>
        <w:rFonts w:hint="default"/>
        <w:lang w:val="en-US" w:eastAsia="en-US" w:bidi="ar-SA"/>
      </w:rPr>
    </w:lvl>
    <w:lvl w:ilvl="7" w:tplc="4F0E6062">
      <w:numFmt w:val="bullet"/>
      <w:lvlText w:val="•"/>
      <w:lvlJc w:val="left"/>
      <w:pPr>
        <w:ind w:left="6599" w:hanging="289"/>
      </w:pPr>
      <w:rPr>
        <w:rFonts w:hint="default"/>
        <w:lang w:val="en-US" w:eastAsia="en-US" w:bidi="ar-SA"/>
      </w:rPr>
    </w:lvl>
    <w:lvl w:ilvl="8" w:tplc="0F0CB988">
      <w:numFmt w:val="bullet"/>
      <w:lvlText w:val="•"/>
      <w:lvlJc w:val="left"/>
      <w:pPr>
        <w:ind w:left="7483" w:hanging="289"/>
      </w:pPr>
      <w:rPr>
        <w:rFonts w:hint="default"/>
        <w:lang w:val="en-US" w:eastAsia="en-US" w:bidi="ar-SA"/>
      </w:rPr>
    </w:lvl>
  </w:abstractNum>
  <w:abstractNum w:abstractNumId="38">
    <w:nsid w:val="4B067534"/>
    <w:multiLevelType w:val="hybridMultilevel"/>
    <w:tmpl w:val="4F9EE10E"/>
    <w:lvl w:ilvl="0" w:tplc="66F0A68A">
      <w:numFmt w:val="bullet"/>
      <w:lvlText w:val="•"/>
      <w:lvlJc w:val="left"/>
      <w:pPr>
        <w:ind w:left="892" w:hanging="181"/>
      </w:pPr>
      <w:rPr>
        <w:rFonts w:ascii="Arial" w:eastAsia="Arial" w:hAnsi="Arial" w:cs="Arial" w:hint="default"/>
        <w:w w:val="100"/>
        <w:sz w:val="40"/>
        <w:szCs w:val="40"/>
        <w:lang w:val="en-US" w:eastAsia="en-US" w:bidi="ar-SA"/>
      </w:rPr>
    </w:lvl>
    <w:lvl w:ilvl="1" w:tplc="65303F1E">
      <w:numFmt w:val="bullet"/>
      <w:lvlText w:val="•"/>
      <w:lvlJc w:val="left"/>
      <w:pPr>
        <w:ind w:left="1765" w:hanging="181"/>
      </w:pPr>
      <w:rPr>
        <w:rFonts w:hint="default"/>
        <w:lang w:val="en-US" w:eastAsia="en-US" w:bidi="ar-SA"/>
      </w:rPr>
    </w:lvl>
    <w:lvl w:ilvl="2" w:tplc="DF3A4D92">
      <w:numFmt w:val="bullet"/>
      <w:lvlText w:val="•"/>
      <w:lvlJc w:val="left"/>
      <w:pPr>
        <w:ind w:left="2631" w:hanging="181"/>
      </w:pPr>
      <w:rPr>
        <w:rFonts w:hint="default"/>
        <w:lang w:val="en-US" w:eastAsia="en-US" w:bidi="ar-SA"/>
      </w:rPr>
    </w:lvl>
    <w:lvl w:ilvl="3" w:tplc="2B2E134C">
      <w:numFmt w:val="bullet"/>
      <w:lvlText w:val="•"/>
      <w:lvlJc w:val="left"/>
      <w:pPr>
        <w:ind w:left="3497" w:hanging="181"/>
      </w:pPr>
      <w:rPr>
        <w:rFonts w:hint="default"/>
        <w:lang w:val="en-US" w:eastAsia="en-US" w:bidi="ar-SA"/>
      </w:rPr>
    </w:lvl>
    <w:lvl w:ilvl="4" w:tplc="A1B2CEA6">
      <w:numFmt w:val="bullet"/>
      <w:lvlText w:val="•"/>
      <w:lvlJc w:val="left"/>
      <w:pPr>
        <w:ind w:left="4363" w:hanging="181"/>
      </w:pPr>
      <w:rPr>
        <w:rFonts w:hint="default"/>
        <w:lang w:val="en-US" w:eastAsia="en-US" w:bidi="ar-SA"/>
      </w:rPr>
    </w:lvl>
    <w:lvl w:ilvl="5" w:tplc="49B61B1A">
      <w:numFmt w:val="bullet"/>
      <w:lvlText w:val="•"/>
      <w:lvlJc w:val="left"/>
      <w:pPr>
        <w:ind w:left="5229" w:hanging="181"/>
      </w:pPr>
      <w:rPr>
        <w:rFonts w:hint="default"/>
        <w:lang w:val="en-US" w:eastAsia="en-US" w:bidi="ar-SA"/>
      </w:rPr>
    </w:lvl>
    <w:lvl w:ilvl="6" w:tplc="0E7E3DBC">
      <w:numFmt w:val="bullet"/>
      <w:lvlText w:val="•"/>
      <w:lvlJc w:val="left"/>
      <w:pPr>
        <w:ind w:left="6095" w:hanging="181"/>
      </w:pPr>
      <w:rPr>
        <w:rFonts w:hint="default"/>
        <w:lang w:val="en-US" w:eastAsia="en-US" w:bidi="ar-SA"/>
      </w:rPr>
    </w:lvl>
    <w:lvl w:ilvl="7" w:tplc="C13804AA">
      <w:numFmt w:val="bullet"/>
      <w:lvlText w:val="•"/>
      <w:lvlJc w:val="left"/>
      <w:pPr>
        <w:ind w:left="6961" w:hanging="181"/>
      </w:pPr>
      <w:rPr>
        <w:rFonts w:hint="default"/>
        <w:lang w:val="en-US" w:eastAsia="en-US" w:bidi="ar-SA"/>
      </w:rPr>
    </w:lvl>
    <w:lvl w:ilvl="8" w:tplc="701C7AD6">
      <w:numFmt w:val="bullet"/>
      <w:lvlText w:val="•"/>
      <w:lvlJc w:val="left"/>
      <w:pPr>
        <w:ind w:left="7827" w:hanging="181"/>
      </w:pPr>
      <w:rPr>
        <w:rFonts w:hint="default"/>
        <w:lang w:val="en-US" w:eastAsia="en-US" w:bidi="ar-SA"/>
      </w:rPr>
    </w:lvl>
  </w:abstractNum>
  <w:abstractNum w:abstractNumId="39">
    <w:nsid w:val="50E77B32"/>
    <w:multiLevelType w:val="hybridMultilevel"/>
    <w:tmpl w:val="E9B2E830"/>
    <w:lvl w:ilvl="0" w:tplc="16DC7CEE">
      <w:numFmt w:val="bullet"/>
      <w:lvlText w:val="•"/>
      <w:lvlJc w:val="left"/>
      <w:pPr>
        <w:ind w:left="892" w:hanging="180"/>
      </w:pPr>
      <w:rPr>
        <w:rFonts w:ascii="Arial" w:eastAsia="Arial" w:hAnsi="Arial" w:cs="Arial" w:hint="default"/>
        <w:w w:val="100"/>
        <w:sz w:val="36"/>
        <w:szCs w:val="36"/>
        <w:lang w:val="en-US" w:eastAsia="en-US" w:bidi="ar-SA"/>
      </w:rPr>
    </w:lvl>
    <w:lvl w:ilvl="1" w:tplc="39AA88FC">
      <w:numFmt w:val="bullet"/>
      <w:lvlText w:val="•"/>
      <w:lvlJc w:val="left"/>
      <w:pPr>
        <w:ind w:left="1765" w:hanging="180"/>
      </w:pPr>
      <w:rPr>
        <w:rFonts w:hint="default"/>
        <w:lang w:val="en-US" w:eastAsia="en-US" w:bidi="ar-SA"/>
      </w:rPr>
    </w:lvl>
    <w:lvl w:ilvl="2" w:tplc="8DF0CEF0">
      <w:numFmt w:val="bullet"/>
      <w:lvlText w:val="•"/>
      <w:lvlJc w:val="left"/>
      <w:pPr>
        <w:ind w:left="2631" w:hanging="180"/>
      </w:pPr>
      <w:rPr>
        <w:rFonts w:hint="default"/>
        <w:lang w:val="en-US" w:eastAsia="en-US" w:bidi="ar-SA"/>
      </w:rPr>
    </w:lvl>
    <w:lvl w:ilvl="3" w:tplc="4D6A4A3A">
      <w:numFmt w:val="bullet"/>
      <w:lvlText w:val="•"/>
      <w:lvlJc w:val="left"/>
      <w:pPr>
        <w:ind w:left="3497" w:hanging="180"/>
      </w:pPr>
      <w:rPr>
        <w:rFonts w:hint="default"/>
        <w:lang w:val="en-US" w:eastAsia="en-US" w:bidi="ar-SA"/>
      </w:rPr>
    </w:lvl>
    <w:lvl w:ilvl="4" w:tplc="26D05396">
      <w:numFmt w:val="bullet"/>
      <w:lvlText w:val="•"/>
      <w:lvlJc w:val="left"/>
      <w:pPr>
        <w:ind w:left="4363" w:hanging="180"/>
      </w:pPr>
      <w:rPr>
        <w:rFonts w:hint="default"/>
        <w:lang w:val="en-US" w:eastAsia="en-US" w:bidi="ar-SA"/>
      </w:rPr>
    </w:lvl>
    <w:lvl w:ilvl="5" w:tplc="1CA0A3D6">
      <w:numFmt w:val="bullet"/>
      <w:lvlText w:val="•"/>
      <w:lvlJc w:val="left"/>
      <w:pPr>
        <w:ind w:left="5229" w:hanging="180"/>
      </w:pPr>
      <w:rPr>
        <w:rFonts w:hint="default"/>
        <w:lang w:val="en-US" w:eastAsia="en-US" w:bidi="ar-SA"/>
      </w:rPr>
    </w:lvl>
    <w:lvl w:ilvl="6" w:tplc="B704C74C">
      <w:numFmt w:val="bullet"/>
      <w:lvlText w:val="•"/>
      <w:lvlJc w:val="left"/>
      <w:pPr>
        <w:ind w:left="6095" w:hanging="180"/>
      </w:pPr>
      <w:rPr>
        <w:rFonts w:hint="default"/>
        <w:lang w:val="en-US" w:eastAsia="en-US" w:bidi="ar-SA"/>
      </w:rPr>
    </w:lvl>
    <w:lvl w:ilvl="7" w:tplc="468CE76E">
      <w:numFmt w:val="bullet"/>
      <w:lvlText w:val="•"/>
      <w:lvlJc w:val="left"/>
      <w:pPr>
        <w:ind w:left="6961" w:hanging="180"/>
      </w:pPr>
      <w:rPr>
        <w:rFonts w:hint="default"/>
        <w:lang w:val="en-US" w:eastAsia="en-US" w:bidi="ar-SA"/>
      </w:rPr>
    </w:lvl>
    <w:lvl w:ilvl="8" w:tplc="0DB2E836">
      <w:numFmt w:val="bullet"/>
      <w:lvlText w:val="•"/>
      <w:lvlJc w:val="left"/>
      <w:pPr>
        <w:ind w:left="7827" w:hanging="180"/>
      </w:pPr>
      <w:rPr>
        <w:rFonts w:hint="default"/>
        <w:lang w:val="en-US" w:eastAsia="en-US" w:bidi="ar-SA"/>
      </w:rPr>
    </w:lvl>
  </w:abstractNum>
  <w:abstractNum w:abstractNumId="40">
    <w:nsid w:val="539130A3"/>
    <w:multiLevelType w:val="hybridMultilevel"/>
    <w:tmpl w:val="54B8984C"/>
    <w:lvl w:ilvl="0" w:tplc="31E69572">
      <w:numFmt w:val="bullet"/>
      <w:lvlText w:val="•"/>
      <w:lvlJc w:val="left"/>
      <w:pPr>
        <w:ind w:left="892" w:hanging="181"/>
      </w:pPr>
      <w:rPr>
        <w:rFonts w:ascii="Arial" w:eastAsia="Arial" w:hAnsi="Arial" w:cs="Arial" w:hint="default"/>
        <w:w w:val="100"/>
        <w:sz w:val="28"/>
        <w:szCs w:val="28"/>
        <w:lang w:val="en-US" w:eastAsia="en-US" w:bidi="ar-SA"/>
      </w:rPr>
    </w:lvl>
    <w:lvl w:ilvl="1" w:tplc="AA540DEA">
      <w:numFmt w:val="bullet"/>
      <w:lvlText w:val="•"/>
      <w:lvlJc w:val="left"/>
      <w:pPr>
        <w:ind w:left="1765" w:hanging="181"/>
      </w:pPr>
      <w:rPr>
        <w:rFonts w:hint="default"/>
        <w:lang w:val="en-US" w:eastAsia="en-US" w:bidi="ar-SA"/>
      </w:rPr>
    </w:lvl>
    <w:lvl w:ilvl="2" w:tplc="33D6050C">
      <w:numFmt w:val="bullet"/>
      <w:lvlText w:val="•"/>
      <w:lvlJc w:val="left"/>
      <w:pPr>
        <w:ind w:left="2631" w:hanging="181"/>
      </w:pPr>
      <w:rPr>
        <w:rFonts w:hint="default"/>
        <w:lang w:val="en-US" w:eastAsia="en-US" w:bidi="ar-SA"/>
      </w:rPr>
    </w:lvl>
    <w:lvl w:ilvl="3" w:tplc="ECA88F8E">
      <w:numFmt w:val="bullet"/>
      <w:lvlText w:val="•"/>
      <w:lvlJc w:val="left"/>
      <w:pPr>
        <w:ind w:left="3497" w:hanging="181"/>
      </w:pPr>
      <w:rPr>
        <w:rFonts w:hint="default"/>
        <w:lang w:val="en-US" w:eastAsia="en-US" w:bidi="ar-SA"/>
      </w:rPr>
    </w:lvl>
    <w:lvl w:ilvl="4" w:tplc="D07E22A2">
      <w:numFmt w:val="bullet"/>
      <w:lvlText w:val="•"/>
      <w:lvlJc w:val="left"/>
      <w:pPr>
        <w:ind w:left="4363" w:hanging="181"/>
      </w:pPr>
      <w:rPr>
        <w:rFonts w:hint="default"/>
        <w:lang w:val="en-US" w:eastAsia="en-US" w:bidi="ar-SA"/>
      </w:rPr>
    </w:lvl>
    <w:lvl w:ilvl="5" w:tplc="0E40F11E">
      <w:numFmt w:val="bullet"/>
      <w:lvlText w:val="•"/>
      <w:lvlJc w:val="left"/>
      <w:pPr>
        <w:ind w:left="5229" w:hanging="181"/>
      </w:pPr>
      <w:rPr>
        <w:rFonts w:hint="default"/>
        <w:lang w:val="en-US" w:eastAsia="en-US" w:bidi="ar-SA"/>
      </w:rPr>
    </w:lvl>
    <w:lvl w:ilvl="6" w:tplc="9EB06B32">
      <w:numFmt w:val="bullet"/>
      <w:lvlText w:val="•"/>
      <w:lvlJc w:val="left"/>
      <w:pPr>
        <w:ind w:left="6095" w:hanging="181"/>
      </w:pPr>
      <w:rPr>
        <w:rFonts w:hint="default"/>
        <w:lang w:val="en-US" w:eastAsia="en-US" w:bidi="ar-SA"/>
      </w:rPr>
    </w:lvl>
    <w:lvl w:ilvl="7" w:tplc="EBCCB9B8">
      <w:numFmt w:val="bullet"/>
      <w:lvlText w:val="•"/>
      <w:lvlJc w:val="left"/>
      <w:pPr>
        <w:ind w:left="6961" w:hanging="181"/>
      </w:pPr>
      <w:rPr>
        <w:rFonts w:hint="default"/>
        <w:lang w:val="en-US" w:eastAsia="en-US" w:bidi="ar-SA"/>
      </w:rPr>
    </w:lvl>
    <w:lvl w:ilvl="8" w:tplc="815E54B6">
      <w:numFmt w:val="bullet"/>
      <w:lvlText w:val="•"/>
      <w:lvlJc w:val="left"/>
      <w:pPr>
        <w:ind w:left="7827" w:hanging="181"/>
      </w:pPr>
      <w:rPr>
        <w:rFonts w:hint="default"/>
        <w:lang w:val="en-US" w:eastAsia="en-US" w:bidi="ar-SA"/>
      </w:rPr>
    </w:lvl>
  </w:abstractNum>
  <w:abstractNum w:abstractNumId="41">
    <w:nsid w:val="54C12EA4"/>
    <w:multiLevelType w:val="hybridMultilevel"/>
    <w:tmpl w:val="0FEE9942"/>
    <w:lvl w:ilvl="0" w:tplc="0A7A2660">
      <w:numFmt w:val="bullet"/>
      <w:lvlText w:val="•"/>
      <w:lvlJc w:val="left"/>
      <w:pPr>
        <w:ind w:left="892" w:hanging="181"/>
      </w:pPr>
      <w:rPr>
        <w:rFonts w:ascii="Arial" w:eastAsia="Arial" w:hAnsi="Arial" w:cs="Arial" w:hint="default"/>
        <w:w w:val="100"/>
        <w:sz w:val="28"/>
        <w:szCs w:val="28"/>
        <w:lang w:val="en-US" w:eastAsia="en-US" w:bidi="ar-SA"/>
      </w:rPr>
    </w:lvl>
    <w:lvl w:ilvl="1" w:tplc="7EBC618C">
      <w:numFmt w:val="bullet"/>
      <w:lvlText w:val="•"/>
      <w:lvlJc w:val="left"/>
      <w:pPr>
        <w:ind w:left="1765" w:hanging="181"/>
      </w:pPr>
      <w:rPr>
        <w:rFonts w:hint="default"/>
        <w:lang w:val="en-US" w:eastAsia="en-US" w:bidi="ar-SA"/>
      </w:rPr>
    </w:lvl>
    <w:lvl w:ilvl="2" w:tplc="9A1A8774">
      <w:numFmt w:val="bullet"/>
      <w:lvlText w:val="•"/>
      <w:lvlJc w:val="left"/>
      <w:pPr>
        <w:ind w:left="2631" w:hanging="181"/>
      </w:pPr>
      <w:rPr>
        <w:rFonts w:hint="default"/>
        <w:lang w:val="en-US" w:eastAsia="en-US" w:bidi="ar-SA"/>
      </w:rPr>
    </w:lvl>
    <w:lvl w:ilvl="3" w:tplc="DC8A3182">
      <w:numFmt w:val="bullet"/>
      <w:lvlText w:val="•"/>
      <w:lvlJc w:val="left"/>
      <w:pPr>
        <w:ind w:left="3497" w:hanging="181"/>
      </w:pPr>
      <w:rPr>
        <w:rFonts w:hint="default"/>
        <w:lang w:val="en-US" w:eastAsia="en-US" w:bidi="ar-SA"/>
      </w:rPr>
    </w:lvl>
    <w:lvl w:ilvl="4" w:tplc="A2C29994">
      <w:numFmt w:val="bullet"/>
      <w:lvlText w:val="•"/>
      <w:lvlJc w:val="left"/>
      <w:pPr>
        <w:ind w:left="4363" w:hanging="181"/>
      </w:pPr>
      <w:rPr>
        <w:rFonts w:hint="default"/>
        <w:lang w:val="en-US" w:eastAsia="en-US" w:bidi="ar-SA"/>
      </w:rPr>
    </w:lvl>
    <w:lvl w:ilvl="5" w:tplc="286891D8">
      <w:numFmt w:val="bullet"/>
      <w:lvlText w:val="•"/>
      <w:lvlJc w:val="left"/>
      <w:pPr>
        <w:ind w:left="5229" w:hanging="181"/>
      </w:pPr>
      <w:rPr>
        <w:rFonts w:hint="default"/>
        <w:lang w:val="en-US" w:eastAsia="en-US" w:bidi="ar-SA"/>
      </w:rPr>
    </w:lvl>
    <w:lvl w:ilvl="6" w:tplc="A456F22A">
      <w:numFmt w:val="bullet"/>
      <w:lvlText w:val="•"/>
      <w:lvlJc w:val="left"/>
      <w:pPr>
        <w:ind w:left="6095" w:hanging="181"/>
      </w:pPr>
      <w:rPr>
        <w:rFonts w:hint="default"/>
        <w:lang w:val="en-US" w:eastAsia="en-US" w:bidi="ar-SA"/>
      </w:rPr>
    </w:lvl>
    <w:lvl w:ilvl="7" w:tplc="E0DE64F6">
      <w:numFmt w:val="bullet"/>
      <w:lvlText w:val="•"/>
      <w:lvlJc w:val="left"/>
      <w:pPr>
        <w:ind w:left="6961" w:hanging="181"/>
      </w:pPr>
      <w:rPr>
        <w:rFonts w:hint="default"/>
        <w:lang w:val="en-US" w:eastAsia="en-US" w:bidi="ar-SA"/>
      </w:rPr>
    </w:lvl>
    <w:lvl w:ilvl="8" w:tplc="B8AAD100">
      <w:numFmt w:val="bullet"/>
      <w:lvlText w:val="•"/>
      <w:lvlJc w:val="left"/>
      <w:pPr>
        <w:ind w:left="7827" w:hanging="181"/>
      </w:pPr>
      <w:rPr>
        <w:rFonts w:hint="default"/>
        <w:lang w:val="en-US" w:eastAsia="en-US" w:bidi="ar-SA"/>
      </w:rPr>
    </w:lvl>
  </w:abstractNum>
  <w:abstractNum w:abstractNumId="42">
    <w:nsid w:val="56373367"/>
    <w:multiLevelType w:val="hybridMultilevel"/>
    <w:tmpl w:val="478C1984"/>
    <w:lvl w:ilvl="0" w:tplc="644ACEA2">
      <w:numFmt w:val="bullet"/>
      <w:lvlText w:val="•"/>
      <w:lvlJc w:val="left"/>
      <w:pPr>
        <w:ind w:left="367" w:hanging="291"/>
      </w:pPr>
      <w:rPr>
        <w:rFonts w:ascii="Arial" w:eastAsia="Arial" w:hAnsi="Arial" w:cs="Arial" w:hint="default"/>
        <w:w w:val="101"/>
        <w:sz w:val="23"/>
        <w:szCs w:val="23"/>
        <w:lang w:val="en-US" w:eastAsia="en-US" w:bidi="ar-SA"/>
      </w:rPr>
    </w:lvl>
    <w:lvl w:ilvl="1" w:tplc="CAC0A4FC">
      <w:numFmt w:val="bullet"/>
      <w:lvlText w:val="-"/>
      <w:lvlJc w:val="left"/>
      <w:pPr>
        <w:ind w:left="1121" w:hanging="289"/>
      </w:pPr>
      <w:rPr>
        <w:rFonts w:ascii="Carlito" w:eastAsia="Carlito" w:hAnsi="Carlito" w:cs="Carlito" w:hint="default"/>
        <w:w w:val="101"/>
        <w:sz w:val="23"/>
        <w:szCs w:val="23"/>
        <w:lang w:val="en-US" w:eastAsia="en-US" w:bidi="ar-SA"/>
      </w:rPr>
    </w:lvl>
    <w:lvl w:ilvl="2" w:tplc="EBA81382">
      <w:numFmt w:val="bullet"/>
      <w:lvlText w:val="•"/>
      <w:lvlJc w:val="left"/>
      <w:pPr>
        <w:ind w:left="2023" w:hanging="289"/>
      </w:pPr>
      <w:rPr>
        <w:rFonts w:hint="default"/>
        <w:lang w:val="en-US" w:eastAsia="en-US" w:bidi="ar-SA"/>
      </w:rPr>
    </w:lvl>
    <w:lvl w:ilvl="3" w:tplc="ABF0825A">
      <w:numFmt w:val="bullet"/>
      <w:lvlText w:val="•"/>
      <w:lvlJc w:val="left"/>
      <w:pPr>
        <w:ind w:left="2926" w:hanging="289"/>
      </w:pPr>
      <w:rPr>
        <w:rFonts w:hint="default"/>
        <w:lang w:val="en-US" w:eastAsia="en-US" w:bidi="ar-SA"/>
      </w:rPr>
    </w:lvl>
    <w:lvl w:ilvl="4" w:tplc="44E67DEA">
      <w:numFmt w:val="bullet"/>
      <w:lvlText w:val="•"/>
      <w:lvlJc w:val="left"/>
      <w:pPr>
        <w:ind w:left="3829" w:hanging="289"/>
      </w:pPr>
      <w:rPr>
        <w:rFonts w:hint="default"/>
        <w:lang w:val="en-US" w:eastAsia="en-US" w:bidi="ar-SA"/>
      </w:rPr>
    </w:lvl>
    <w:lvl w:ilvl="5" w:tplc="E41ECD7C">
      <w:numFmt w:val="bullet"/>
      <w:lvlText w:val="•"/>
      <w:lvlJc w:val="left"/>
      <w:pPr>
        <w:ind w:left="4733" w:hanging="289"/>
      </w:pPr>
      <w:rPr>
        <w:rFonts w:hint="default"/>
        <w:lang w:val="en-US" w:eastAsia="en-US" w:bidi="ar-SA"/>
      </w:rPr>
    </w:lvl>
    <w:lvl w:ilvl="6" w:tplc="C08899E4">
      <w:numFmt w:val="bullet"/>
      <w:lvlText w:val="•"/>
      <w:lvlJc w:val="left"/>
      <w:pPr>
        <w:ind w:left="5636" w:hanging="289"/>
      </w:pPr>
      <w:rPr>
        <w:rFonts w:hint="default"/>
        <w:lang w:val="en-US" w:eastAsia="en-US" w:bidi="ar-SA"/>
      </w:rPr>
    </w:lvl>
    <w:lvl w:ilvl="7" w:tplc="6CB00E32">
      <w:numFmt w:val="bullet"/>
      <w:lvlText w:val="•"/>
      <w:lvlJc w:val="left"/>
      <w:pPr>
        <w:ind w:left="6539" w:hanging="289"/>
      </w:pPr>
      <w:rPr>
        <w:rFonts w:hint="default"/>
        <w:lang w:val="en-US" w:eastAsia="en-US" w:bidi="ar-SA"/>
      </w:rPr>
    </w:lvl>
    <w:lvl w:ilvl="8" w:tplc="D62283E4">
      <w:numFmt w:val="bullet"/>
      <w:lvlText w:val="•"/>
      <w:lvlJc w:val="left"/>
      <w:pPr>
        <w:ind w:left="7443" w:hanging="289"/>
      </w:pPr>
      <w:rPr>
        <w:rFonts w:hint="default"/>
        <w:lang w:val="en-US" w:eastAsia="en-US" w:bidi="ar-SA"/>
      </w:rPr>
    </w:lvl>
  </w:abstractNum>
  <w:abstractNum w:abstractNumId="43">
    <w:nsid w:val="583821DF"/>
    <w:multiLevelType w:val="hybridMultilevel"/>
    <w:tmpl w:val="611AA2D2"/>
    <w:lvl w:ilvl="0" w:tplc="C0200A58">
      <w:numFmt w:val="bullet"/>
      <w:lvlText w:val="•"/>
      <w:lvlJc w:val="left"/>
      <w:pPr>
        <w:ind w:left="919" w:hanging="348"/>
      </w:pPr>
      <w:rPr>
        <w:rFonts w:ascii="Arial" w:eastAsia="Arial" w:hAnsi="Arial" w:cs="Arial" w:hint="default"/>
        <w:w w:val="99"/>
        <w:sz w:val="26"/>
        <w:szCs w:val="26"/>
        <w:lang w:val="en-US" w:eastAsia="en-US" w:bidi="ar-SA"/>
      </w:rPr>
    </w:lvl>
    <w:lvl w:ilvl="1" w:tplc="2CCAC6E8">
      <w:numFmt w:val="bullet"/>
      <w:lvlText w:val="•"/>
      <w:lvlJc w:val="left"/>
      <w:pPr>
        <w:ind w:left="1384" w:hanging="348"/>
      </w:pPr>
      <w:rPr>
        <w:rFonts w:ascii="Arial" w:eastAsia="Arial" w:hAnsi="Arial" w:cs="Arial" w:hint="default"/>
        <w:w w:val="99"/>
        <w:sz w:val="26"/>
        <w:szCs w:val="26"/>
        <w:lang w:val="en-US" w:eastAsia="en-US" w:bidi="ar-SA"/>
      </w:rPr>
    </w:lvl>
    <w:lvl w:ilvl="2" w:tplc="407887C8">
      <w:numFmt w:val="bullet"/>
      <w:lvlText w:val="•"/>
      <w:lvlJc w:val="left"/>
      <w:pPr>
        <w:ind w:left="2254" w:hanging="348"/>
      </w:pPr>
      <w:rPr>
        <w:rFonts w:hint="default"/>
        <w:lang w:val="en-US" w:eastAsia="en-US" w:bidi="ar-SA"/>
      </w:rPr>
    </w:lvl>
    <w:lvl w:ilvl="3" w:tplc="74BCC1A4">
      <w:numFmt w:val="bullet"/>
      <w:lvlText w:val="•"/>
      <w:lvlJc w:val="left"/>
      <w:pPr>
        <w:ind w:left="3128" w:hanging="348"/>
      </w:pPr>
      <w:rPr>
        <w:rFonts w:hint="default"/>
        <w:lang w:val="en-US" w:eastAsia="en-US" w:bidi="ar-SA"/>
      </w:rPr>
    </w:lvl>
    <w:lvl w:ilvl="4" w:tplc="6C463D04">
      <w:numFmt w:val="bullet"/>
      <w:lvlText w:val="•"/>
      <w:lvlJc w:val="left"/>
      <w:pPr>
        <w:ind w:left="4003" w:hanging="348"/>
      </w:pPr>
      <w:rPr>
        <w:rFonts w:hint="default"/>
        <w:lang w:val="en-US" w:eastAsia="en-US" w:bidi="ar-SA"/>
      </w:rPr>
    </w:lvl>
    <w:lvl w:ilvl="5" w:tplc="4CEEAFD2">
      <w:numFmt w:val="bullet"/>
      <w:lvlText w:val="•"/>
      <w:lvlJc w:val="left"/>
      <w:pPr>
        <w:ind w:left="4877" w:hanging="348"/>
      </w:pPr>
      <w:rPr>
        <w:rFonts w:hint="default"/>
        <w:lang w:val="en-US" w:eastAsia="en-US" w:bidi="ar-SA"/>
      </w:rPr>
    </w:lvl>
    <w:lvl w:ilvl="6" w:tplc="9E3C04D6">
      <w:numFmt w:val="bullet"/>
      <w:lvlText w:val="•"/>
      <w:lvlJc w:val="left"/>
      <w:pPr>
        <w:ind w:left="5752" w:hanging="348"/>
      </w:pPr>
      <w:rPr>
        <w:rFonts w:hint="default"/>
        <w:lang w:val="en-US" w:eastAsia="en-US" w:bidi="ar-SA"/>
      </w:rPr>
    </w:lvl>
    <w:lvl w:ilvl="7" w:tplc="F3C0CD6A">
      <w:numFmt w:val="bullet"/>
      <w:lvlText w:val="•"/>
      <w:lvlJc w:val="left"/>
      <w:pPr>
        <w:ind w:left="6626" w:hanging="348"/>
      </w:pPr>
      <w:rPr>
        <w:rFonts w:hint="default"/>
        <w:lang w:val="en-US" w:eastAsia="en-US" w:bidi="ar-SA"/>
      </w:rPr>
    </w:lvl>
    <w:lvl w:ilvl="8" w:tplc="F348D750">
      <w:numFmt w:val="bullet"/>
      <w:lvlText w:val="•"/>
      <w:lvlJc w:val="left"/>
      <w:pPr>
        <w:ind w:left="7500" w:hanging="348"/>
      </w:pPr>
      <w:rPr>
        <w:rFonts w:hint="default"/>
        <w:lang w:val="en-US" w:eastAsia="en-US" w:bidi="ar-SA"/>
      </w:rPr>
    </w:lvl>
  </w:abstractNum>
  <w:abstractNum w:abstractNumId="44">
    <w:nsid w:val="58F62C10"/>
    <w:multiLevelType w:val="hybridMultilevel"/>
    <w:tmpl w:val="512A4860"/>
    <w:lvl w:ilvl="0" w:tplc="F0CA0158">
      <w:numFmt w:val="bullet"/>
      <w:lvlText w:val="•"/>
      <w:lvlJc w:val="left"/>
      <w:pPr>
        <w:ind w:left="892" w:hanging="180"/>
      </w:pPr>
      <w:rPr>
        <w:rFonts w:ascii="Arial" w:eastAsia="Arial" w:hAnsi="Arial" w:cs="Arial" w:hint="default"/>
        <w:w w:val="99"/>
        <w:sz w:val="26"/>
        <w:szCs w:val="26"/>
        <w:lang w:val="en-US" w:eastAsia="en-US" w:bidi="ar-SA"/>
      </w:rPr>
    </w:lvl>
    <w:lvl w:ilvl="1" w:tplc="F9EA5100">
      <w:numFmt w:val="bullet"/>
      <w:lvlText w:val="•"/>
      <w:lvlJc w:val="left"/>
      <w:pPr>
        <w:ind w:left="1765" w:hanging="180"/>
      </w:pPr>
      <w:rPr>
        <w:rFonts w:hint="default"/>
        <w:lang w:val="en-US" w:eastAsia="en-US" w:bidi="ar-SA"/>
      </w:rPr>
    </w:lvl>
    <w:lvl w:ilvl="2" w:tplc="CB7A9242">
      <w:numFmt w:val="bullet"/>
      <w:lvlText w:val="•"/>
      <w:lvlJc w:val="left"/>
      <w:pPr>
        <w:ind w:left="2631" w:hanging="180"/>
      </w:pPr>
      <w:rPr>
        <w:rFonts w:hint="default"/>
        <w:lang w:val="en-US" w:eastAsia="en-US" w:bidi="ar-SA"/>
      </w:rPr>
    </w:lvl>
    <w:lvl w:ilvl="3" w:tplc="719AB016">
      <w:numFmt w:val="bullet"/>
      <w:lvlText w:val="•"/>
      <w:lvlJc w:val="left"/>
      <w:pPr>
        <w:ind w:left="3497" w:hanging="180"/>
      </w:pPr>
      <w:rPr>
        <w:rFonts w:hint="default"/>
        <w:lang w:val="en-US" w:eastAsia="en-US" w:bidi="ar-SA"/>
      </w:rPr>
    </w:lvl>
    <w:lvl w:ilvl="4" w:tplc="E9A28BD2">
      <w:numFmt w:val="bullet"/>
      <w:lvlText w:val="•"/>
      <w:lvlJc w:val="left"/>
      <w:pPr>
        <w:ind w:left="4363" w:hanging="180"/>
      </w:pPr>
      <w:rPr>
        <w:rFonts w:hint="default"/>
        <w:lang w:val="en-US" w:eastAsia="en-US" w:bidi="ar-SA"/>
      </w:rPr>
    </w:lvl>
    <w:lvl w:ilvl="5" w:tplc="A2868F70">
      <w:numFmt w:val="bullet"/>
      <w:lvlText w:val="•"/>
      <w:lvlJc w:val="left"/>
      <w:pPr>
        <w:ind w:left="5229" w:hanging="180"/>
      </w:pPr>
      <w:rPr>
        <w:rFonts w:hint="default"/>
        <w:lang w:val="en-US" w:eastAsia="en-US" w:bidi="ar-SA"/>
      </w:rPr>
    </w:lvl>
    <w:lvl w:ilvl="6" w:tplc="34342E50">
      <w:numFmt w:val="bullet"/>
      <w:lvlText w:val="•"/>
      <w:lvlJc w:val="left"/>
      <w:pPr>
        <w:ind w:left="6095" w:hanging="180"/>
      </w:pPr>
      <w:rPr>
        <w:rFonts w:hint="default"/>
        <w:lang w:val="en-US" w:eastAsia="en-US" w:bidi="ar-SA"/>
      </w:rPr>
    </w:lvl>
    <w:lvl w:ilvl="7" w:tplc="119E1914">
      <w:numFmt w:val="bullet"/>
      <w:lvlText w:val="•"/>
      <w:lvlJc w:val="left"/>
      <w:pPr>
        <w:ind w:left="6961" w:hanging="180"/>
      </w:pPr>
      <w:rPr>
        <w:rFonts w:hint="default"/>
        <w:lang w:val="en-US" w:eastAsia="en-US" w:bidi="ar-SA"/>
      </w:rPr>
    </w:lvl>
    <w:lvl w:ilvl="8" w:tplc="5AF26368">
      <w:numFmt w:val="bullet"/>
      <w:lvlText w:val="•"/>
      <w:lvlJc w:val="left"/>
      <w:pPr>
        <w:ind w:left="7827" w:hanging="180"/>
      </w:pPr>
      <w:rPr>
        <w:rFonts w:hint="default"/>
        <w:lang w:val="en-US" w:eastAsia="en-US" w:bidi="ar-SA"/>
      </w:rPr>
    </w:lvl>
  </w:abstractNum>
  <w:abstractNum w:abstractNumId="45">
    <w:nsid w:val="5941494A"/>
    <w:multiLevelType w:val="hybridMultilevel"/>
    <w:tmpl w:val="B134C970"/>
    <w:lvl w:ilvl="0" w:tplc="458C9C9A">
      <w:numFmt w:val="bullet"/>
      <w:lvlText w:val="•"/>
      <w:lvlJc w:val="left"/>
      <w:pPr>
        <w:ind w:left="892" w:hanging="181"/>
      </w:pPr>
      <w:rPr>
        <w:rFonts w:ascii="Arial" w:eastAsia="Arial" w:hAnsi="Arial" w:cs="Arial" w:hint="default"/>
        <w:w w:val="100"/>
        <w:sz w:val="28"/>
        <w:szCs w:val="28"/>
        <w:lang w:val="en-US" w:eastAsia="en-US" w:bidi="ar-SA"/>
      </w:rPr>
    </w:lvl>
    <w:lvl w:ilvl="1" w:tplc="4278839C">
      <w:numFmt w:val="bullet"/>
      <w:lvlText w:val="•"/>
      <w:lvlJc w:val="left"/>
      <w:pPr>
        <w:ind w:left="1765" w:hanging="181"/>
      </w:pPr>
      <w:rPr>
        <w:rFonts w:hint="default"/>
        <w:lang w:val="en-US" w:eastAsia="en-US" w:bidi="ar-SA"/>
      </w:rPr>
    </w:lvl>
    <w:lvl w:ilvl="2" w:tplc="6CFC6108">
      <w:numFmt w:val="bullet"/>
      <w:lvlText w:val="•"/>
      <w:lvlJc w:val="left"/>
      <w:pPr>
        <w:ind w:left="2631" w:hanging="181"/>
      </w:pPr>
      <w:rPr>
        <w:rFonts w:hint="default"/>
        <w:lang w:val="en-US" w:eastAsia="en-US" w:bidi="ar-SA"/>
      </w:rPr>
    </w:lvl>
    <w:lvl w:ilvl="3" w:tplc="04A8131A">
      <w:numFmt w:val="bullet"/>
      <w:lvlText w:val="•"/>
      <w:lvlJc w:val="left"/>
      <w:pPr>
        <w:ind w:left="3497" w:hanging="181"/>
      </w:pPr>
      <w:rPr>
        <w:rFonts w:hint="default"/>
        <w:lang w:val="en-US" w:eastAsia="en-US" w:bidi="ar-SA"/>
      </w:rPr>
    </w:lvl>
    <w:lvl w:ilvl="4" w:tplc="12500B44">
      <w:numFmt w:val="bullet"/>
      <w:lvlText w:val="•"/>
      <w:lvlJc w:val="left"/>
      <w:pPr>
        <w:ind w:left="4363" w:hanging="181"/>
      </w:pPr>
      <w:rPr>
        <w:rFonts w:hint="default"/>
        <w:lang w:val="en-US" w:eastAsia="en-US" w:bidi="ar-SA"/>
      </w:rPr>
    </w:lvl>
    <w:lvl w:ilvl="5" w:tplc="B372CDC4">
      <w:numFmt w:val="bullet"/>
      <w:lvlText w:val="•"/>
      <w:lvlJc w:val="left"/>
      <w:pPr>
        <w:ind w:left="5229" w:hanging="181"/>
      </w:pPr>
      <w:rPr>
        <w:rFonts w:hint="default"/>
        <w:lang w:val="en-US" w:eastAsia="en-US" w:bidi="ar-SA"/>
      </w:rPr>
    </w:lvl>
    <w:lvl w:ilvl="6" w:tplc="7F9AC576">
      <w:numFmt w:val="bullet"/>
      <w:lvlText w:val="•"/>
      <w:lvlJc w:val="left"/>
      <w:pPr>
        <w:ind w:left="6095" w:hanging="181"/>
      </w:pPr>
      <w:rPr>
        <w:rFonts w:hint="default"/>
        <w:lang w:val="en-US" w:eastAsia="en-US" w:bidi="ar-SA"/>
      </w:rPr>
    </w:lvl>
    <w:lvl w:ilvl="7" w:tplc="CB7C04E6">
      <w:numFmt w:val="bullet"/>
      <w:lvlText w:val="•"/>
      <w:lvlJc w:val="left"/>
      <w:pPr>
        <w:ind w:left="6961" w:hanging="181"/>
      </w:pPr>
      <w:rPr>
        <w:rFonts w:hint="default"/>
        <w:lang w:val="en-US" w:eastAsia="en-US" w:bidi="ar-SA"/>
      </w:rPr>
    </w:lvl>
    <w:lvl w:ilvl="8" w:tplc="59CA3146">
      <w:numFmt w:val="bullet"/>
      <w:lvlText w:val="•"/>
      <w:lvlJc w:val="left"/>
      <w:pPr>
        <w:ind w:left="7827" w:hanging="181"/>
      </w:pPr>
      <w:rPr>
        <w:rFonts w:hint="default"/>
        <w:lang w:val="en-US" w:eastAsia="en-US" w:bidi="ar-SA"/>
      </w:rPr>
    </w:lvl>
  </w:abstractNum>
  <w:abstractNum w:abstractNumId="46">
    <w:nsid w:val="5A357244"/>
    <w:multiLevelType w:val="multilevel"/>
    <w:tmpl w:val="C6C88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A9959B1"/>
    <w:multiLevelType w:val="hybridMultilevel"/>
    <w:tmpl w:val="2EBA0DF0"/>
    <w:lvl w:ilvl="0" w:tplc="31E80C02">
      <w:numFmt w:val="bullet"/>
      <w:lvlText w:val="•"/>
      <w:lvlJc w:val="left"/>
      <w:pPr>
        <w:ind w:left="1023" w:hanging="180"/>
      </w:pPr>
      <w:rPr>
        <w:rFonts w:ascii="Arial" w:eastAsia="Arial" w:hAnsi="Arial" w:cs="Arial" w:hint="default"/>
        <w:w w:val="99"/>
        <w:sz w:val="26"/>
        <w:szCs w:val="26"/>
        <w:lang w:val="en-US" w:eastAsia="en-US" w:bidi="ar-SA"/>
      </w:rPr>
    </w:lvl>
    <w:lvl w:ilvl="1" w:tplc="EB20EC36">
      <w:numFmt w:val="bullet"/>
      <w:lvlText w:val="•"/>
      <w:lvlJc w:val="left"/>
      <w:pPr>
        <w:ind w:left="1334" w:hanging="180"/>
      </w:pPr>
      <w:rPr>
        <w:rFonts w:hint="default"/>
        <w:lang w:val="en-US" w:eastAsia="en-US" w:bidi="ar-SA"/>
      </w:rPr>
    </w:lvl>
    <w:lvl w:ilvl="2" w:tplc="7D6E8B68">
      <w:numFmt w:val="bullet"/>
      <w:lvlText w:val="•"/>
      <w:lvlJc w:val="left"/>
      <w:pPr>
        <w:ind w:left="1649" w:hanging="180"/>
      </w:pPr>
      <w:rPr>
        <w:rFonts w:hint="default"/>
        <w:lang w:val="en-US" w:eastAsia="en-US" w:bidi="ar-SA"/>
      </w:rPr>
    </w:lvl>
    <w:lvl w:ilvl="3" w:tplc="8D906728">
      <w:numFmt w:val="bullet"/>
      <w:lvlText w:val="•"/>
      <w:lvlJc w:val="left"/>
      <w:pPr>
        <w:ind w:left="1964" w:hanging="180"/>
      </w:pPr>
      <w:rPr>
        <w:rFonts w:hint="default"/>
        <w:lang w:val="en-US" w:eastAsia="en-US" w:bidi="ar-SA"/>
      </w:rPr>
    </w:lvl>
    <w:lvl w:ilvl="4" w:tplc="CF800AF8">
      <w:numFmt w:val="bullet"/>
      <w:lvlText w:val="•"/>
      <w:lvlJc w:val="left"/>
      <w:pPr>
        <w:ind w:left="2279" w:hanging="180"/>
      </w:pPr>
      <w:rPr>
        <w:rFonts w:hint="default"/>
        <w:lang w:val="en-US" w:eastAsia="en-US" w:bidi="ar-SA"/>
      </w:rPr>
    </w:lvl>
    <w:lvl w:ilvl="5" w:tplc="13040054">
      <w:numFmt w:val="bullet"/>
      <w:lvlText w:val="•"/>
      <w:lvlJc w:val="left"/>
      <w:pPr>
        <w:ind w:left="2594" w:hanging="180"/>
      </w:pPr>
      <w:rPr>
        <w:rFonts w:hint="default"/>
        <w:lang w:val="en-US" w:eastAsia="en-US" w:bidi="ar-SA"/>
      </w:rPr>
    </w:lvl>
    <w:lvl w:ilvl="6" w:tplc="CD68A668">
      <w:numFmt w:val="bullet"/>
      <w:lvlText w:val="•"/>
      <w:lvlJc w:val="left"/>
      <w:pPr>
        <w:ind w:left="2909" w:hanging="180"/>
      </w:pPr>
      <w:rPr>
        <w:rFonts w:hint="default"/>
        <w:lang w:val="en-US" w:eastAsia="en-US" w:bidi="ar-SA"/>
      </w:rPr>
    </w:lvl>
    <w:lvl w:ilvl="7" w:tplc="642E8D5A">
      <w:numFmt w:val="bullet"/>
      <w:lvlText w:val="•"/>
      <w:lvlJc w:val="left"/>
      <w:pPr>
        <w:ind w:left="3224" w:hanging="180"/>
      </w:pPr>
      <w:rPr>
        <w:rFonts w:hint="default"/>
        <w:lang w:val="en-US" w:eastAsia="en-US" w:bidi="ar-SA"/>
      </w:rPr>
    </w:lvl>
    <w:lvl w:ilvl="8" w:tplc="523C5590">
      <w:numFmt w:val="bullet"/>
      <w:lvlText w:val="•"/>
      <w:lvlJc w:val="left"/>
      <w:pPr>
        <w:ind w:left="3539" w:hanging="180"/>
      </w:pPr>
      <w:rPr>
        <w:rFonts w:hint="default"/>
        <w:lang w:val="en-US" w:eastAsia="en-US" w:bidi="ar-SA"/>
      </w:rPr>
    </w:lvl>
  </w:abstractNum>
  <w:abstractNum w:abstractNumId="48">
    <w:nsid w:val="637541FB"/>
    <w:multiLevelType w:val="hybridMultilevel"/>
    <w:tmpl w:val="DAD01E1A"/>
    <w:lvl w:ilvl="0" w:tplc="215AEA24">
      <w:numFmt w:val="bullet"/>
      <w:lvlText w:val="•"/>
      <w:lvlJc w:val="left"/>
      <w:pPr>
        <w:ind w:left="892" w:hanging="181"/>
      </w:pPr>
      <w:rPr>
        <w:rFonts w:ascii="Arial" w:eastAsia="Arial" w:hAnsi="Arial" w:cs="Arial" w:hint="default"/>
        <w:w w:val="100"/>
        <w:sz w:val="28"/>
        <w:szCs w:val="28"/>
        <w:lang w:val="en-US" w:eastAsia="en-US" w:bidi="ar-SA"/>
      </w:rPr>
    </w:lvl>
    <w:lvl w:ilvl="1" w:tplc="253A7A42">
      <w:numFmt w:val="bullet"/>
      <w:lvlText w:val="•"/>
      <w:lvlJc w:val="left"/>
      <w:pPr>
        <w:ind w:left="1252" w:hanging="180"/>
      </w:pPr>
      <w:rPr>
        <w:rFonts w:ascii="Arial" w:eastAsia="Arial" w:hAnsi="Arial" w:cs="Arial" w:hint="default"/>
        <w:w w:val="100"/>
        <w:sz w:val="24"/>
        <w:szCs w:val="24"/>
        <w:lang w:val="en-US" w:eastAsia="en-US" w:bidi="ar-SA"/>
      </w:rPr>
    </w:lvl>
    <w:lvl w:ilvl="2" w:tplc="C186D4F2">
      <w:numFmt w:val="bullet"/>
      <w:lvlText w:val="•"/>
      <w:lvlJc w:val="left"/>
      <w:pPr>
        <w:ind w:left="2182" w:hanging="180"/>
      </w:pPr>
      <w:rPr>
        <w:rFonts w:hint="default"/>
        <w:lang w:val="en-US" w:eastAsia="en-US" w:bidi="ar-SA"/>
      </w:rPr>
    </w:lvl>
    <w:lvl w:ilvl="3" w:tplc="09BEFEA2">
      <w:numFmt w:val="bullet"/>
      <w:lvlText w:val="•"/>
      <w:lvlJc w:val="left"/>
      <w:pPr>
        <w:ind w:left="3104" w:hanging="180"/>
      </w:pPr>
      <w:rPr>
        <w:rFonts w:hint="default"/>
        <w:lang w:val="en-US" w:eastAsia="en-US" w:bidi="ar-SA"/>
      </w:rPr>
    </w:lvl>
    <w:lvl w:ilvl="4" w:tplc="3BCA4512">
      <w:numFmt w:val="bullet"/>
      <w:lvlText w:val="•"/>
      <w:lvlJc w:val="left"/>
      <w:pPr>
        <w:ind w:left="4026" w:hanging="180"/>
      </w:pPr>
      <w:rPr>
        <w:rFonts w:hint="default"/>
        <w:lang w:val="en-US" w:eastAsia="en-US" w:bidi="ar-SA"/>
      </w:rPr>
    </w:lvl>
    <w:lvl w:ilvl="5" w:tplc="44DC08C4">
      <w:numFmt w:val="bullet"/>
      <w:lvlText w:val="•"/>
      <w:lvlJc w:val="left"/>
      <w:pPr>
        <w:ind w:left="4948" w:hanging="180"/>
      </w:pPr>
      <w:rPr>
        <w:rFonts w:hint="default"/>
        <w:lang w:val="en-US" w:eastAsia="en-US" w:bidi="ar-SA"/>
      </w:rPr>
    </w:lvl>
    <w:lvl w:ilvl="6" w:tplc="C8BEA064">
      <w:numFmt w:val="bullet"/>
      <w:lvlText w:val="•"/>
      <w:lvlJc w:val="left"/>
      <w:pPr>
        <w:ind w:left="5870" w:hanging="180"/>
      </w:pPr>
      <w:rPr>
        <w:rFonts w:hint="default"/>
        <w:lang w:val="en-US" w:eastAsia="en-US" w:bidi="ar-SA"/>
      </w:rPr>
    </w:lvl>
    <w:lvl w:ilvl="7" w:tplc="82AC8E4E">
      <w:numFmt w:val="bullet"/>
      <w:lvlText w:val="•"/>
      <w:lvlJc w:val="left"/>
      <w:pPr>
        <w:ind w:left="6792" w:hanging="180"/>
      </w:pPr>
      <w:rPr>
        <w:rFonts w:hint="default"/>
        <w:lang w:val="en-US" w:eastAsia="en-US" w:bidi="ar-SA"/>
      </w:rPr>
    </w:lvl>
    <w:lvl w:ilvl="8" w:tplc="DBD2C300">
      <w:numFmt w:val="bullet"/>
      <w:lvlText w:val="•"/>
      <w:lvlJc w:val="left"/>
      <w:pPr>
        <w:ind w:left="7714" w:hanging="180"/>
      </w:pPr>
      <w:rPr>
        <w:rFonts w:hint="default"/>
        <w:lang w:val="en-US" w:eastAsia="en-US" w:bidi="ar-SA"/>
      </w:rPr>
    </w:lvl>
  </w:abstractNum>
  <w:abstractNum w:abstractNumId="49">
    <w:nsid w:val="64501124"/>
    <w:multiLevelType w:val="multilevel"/>
    <w:tmpl w:val="8688B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9DC6A7C"/>
    <w:multiLevelType w:val="hybridMultilevel"/>
    <w:tmpl w:val="D3BEB6A2"/>
    <w:lvl w:ilvl="0" w:tplc="FF1C9C3A">
      <w:numFmt w:val="bullet"/>
      <w:lvlText w:val="•"/>
      <w:lvlJc w:val="left"/>
      <w:pPr>
        <w:ind w:left="794" w:hanging="176"/>
      </w:pPr>
      <w:rPr>
        <w:rFonts w:ascii="Arial" w:eastAsia="Arial" w:hAnsi="Arial" w:cs="Arial" w:hint="default"/>
        <w:w w:val="99"/>
        <w:sz w:val="26"/>
        <w:szCs w:val="26"/>
        <w:lang w:val="en-US" w:eastAsia="en-US" w:bidi="ar-SA"/>
      </w:rPr>
    </w:lvl>
    <w:lvl w:ilvl="1" w:tplc="03B80390">
      <w:numFmt w:val="bullet"/>
      <w:lvlText w:val="-"/>
      <w:lvlJc w:val="left"/>
      <w:pPr>
        <w:ind w:left="1071" w:hanging="182"/>
      </w:pPr>
      <w:rPr>
        <w:rFonts w:ascii="Carlito" w:eastAsia="Carlito" w:hAnsi="Carlito" w:cs="Carlito" w:hint="default"/>
        <w:w w:val="99"/>
        <w:sz w:val="26"/>
        <w:szCs w:val="26"/>
        <w:lang w:val="en-US" w:eastAsia="en-US" w:bidi="ar-SA"/>
      </w:rPr>
    </w:lvl>
    <w:lvl w:ilvl="2" w:tplc="EADA4058">
      <w:numFmt w:val="bullet"/>
      <w:lvlText w:val="•"/>
      <w:lvlJc w:val="left"/>
      <w:pPr>
        <w:ind w:left="1987" w:hanging="182"/>
      </w:pPr>
      <w:rPr>
        <w:rFonts w:hint="default"/>
        <w:lang w:val="en-US" w:eastAsia="en-US" w:bidi="ar-SA"/>
      </w:rPr>
    </w:lvl>
    <w:lvl w:ilvl="3" w:tplc="C178ABBC">
      <w:numFmt w:val="bullet"/>
      <w:lvlText w:val="•"/>
      <w:lvlJc w:val="left"/>
      <w:pPr>
        <w:ind w:left="2895" w:hanging="182"/>
      </w:pPr>
      <w:rPr>
        <w:rFonts w:hint="default"/>
        <w:lang w:val="en-US" w:eastAsia="en-US" w:bidi="ar-SA"/>
      </w:rPr>
    </w:lvl>
    <w:lvl w:ilvl="4" w:tplc="B76C4B4C">
      <w:numFmt w:val="bullet"/>
      <w:lvlText w:val="•"/>
      <w:lvlJc w:val="left"/>
      <w:pPr>
        <w:ind w:left="3803" w:hanging="182"/>
      </w:pPr>
      <w:rPr>
        <w:rFonts w:hint="default"/>
        <w:lang w:val="en-US" w:eastAsia="en-US" w:bidi="ar-SA"/>
      </w:rPr>
    </w:lvl>
    <w:lvl w:ilvl="5" w:tplc="218447A0">
      <w:numFmt w:val="bullet"/>
      <w:lvlText w:val="•"/>
      <w:lvlJc w:val="left"/>
      <w:pPr>
        <w:ind w:left="4710" w:hanging="182"/>
      </w:pPr>
      <w:rPr>
        <w:rFonts w:hint="default"/>
        <w:lang w:val="en-US" w:eastAsia="en-US" w:bidi="ar-SA"/>
      </w:rPr>
    </w:lvl>
    <w:lvl w:ilvl="6" w:tplc="4ED81AA6">
      <w:numFmt w:val="bullet"/>
      <w:lvlText w:val="•"/>
      <w:lvlJc w:val="left"/>
      <w:pPr>
        <w:ind w:left="5618" w:hanging="182"/>
      </w:pPr>
      <w:rPr>
        <w:rFonts w:hint="default"/>
        <w:lang w:val="en-US" w:eastAsia="en-US" w:bidi="ar-SA"/>
      </w:rPr>
    </w:lvl>
    <w:lvl w:ilvl="7" w:tplc="BE5E8BB0">
      <w:numFmt w:val="bullet"/>
      <w:lvlText w:val="•"/>
      <w:lvlJc w:val="left"/>
      <w:pPr>
        <w:ind w:left="6526" w:hanging="182"/>
      </w:pPr>
      <w:rPr>
        <w:rFonts w:hint="default"/>
        <w:lang w:val="en-US" w:eastAsia="en-US" w:bidi="ar-SA"/>
      </w:rPr>
    </w:lvl>
    <w:lvl w:ilvl="8" w:tplc="6B0AE42E">
      <w:numFmt w:val="bullet"/>
      <w:lvlText w:val="•"/>
      <w:lvlJc w:val="left"/>
      <w:pPr>
        <w:ind w:left="7434" w:hanging="182"/>
      </w:pPr>
      <w:rPr>
        <w:rFonts w:hint="default"/>
        <w:lang w:val="en-US" w:eastAsia="en-US" w:bidi="ar-SA"/>
      </w:rPr>
    </w:lvl>
  </w:abstractNum>
  <w:abstractNum w:abstractNumId="51">
    <w:nsid w:val="6C264408"/>
    <w:multiLevelType w:val="hybridMultilevel"/>
    <w:tmpl w:val="6890B874"/>
    <w:lvl w:ilvl="0" w:tplc="E408B0FC">
      <w:numFmt w:val="bullet"/>
      <w:lvlText w:val="•"/>
      <w:lvlJc w:val="left"/>
      <w:pPr>
        <w:ind w:left="218" w:hanging="219"/>
      </w:pPr>
      <w:rPr>
        <w:rFonts w:ascii="Arial" w:eastAsia="Arial" w:hAnsi="Arial" w:cs="Arial" w:hint="default"/>
        <w:w w:val="101"/>
        <w:sz w:val="23"/>
        <w:szCs w:val="23"/>
        <w:lang w:val="en-US" w:eastAsia="en-US" w:bidi="ar-SA"/>
      </w:rPr>
    </w:lvl>
    <w:lvl w:ilvl="1" w:tplc="5ED0BD88">
      <w:numFmt w:val="bullet"/>
      <w:lvlText w:val="•"/>
      <w:lvlJc w:val="left"/>
      <w:pPr>
        <w:ind w:left="536" w:hanging="219"/>
      </w:pPr>
      <w:rPr>
        <w:rFonts w:hint="default"/>
        <w:lang w:val="en-US" w:eastAsia="en-US" w:bidi="ar-SA"/>
      </w:rPr>
    </w:lvl>
    <w:lvl w:ilvl="2" w:tplc="BF06FE2A">
      <w:numFmt w:val="bullet"/>
      <w:lvlText w:val="•"/>
      <w:lvlJc w:val="left"/>
      <w:pPr>
        <w:ind w:left="853" w:hanging="219"/>
      </w:pPr>
      <w:rPr>
        <w:rFonts w:hint="default"/>
        <w:lang w:val="en-US" w:eastAsia="en-US" w:bidi="ar-SA"/>
      </w:rPr>
    </w:lvl>
    <w:lvl w:ilvl="3" w:tplc="4CDE6AB8">
      <w:numFmt w:val="bullet"/>
      <w:lvlText w:val="•"/>
      <w:lvlJc w:val="left"/>
      <w:pPr>
        <w:ind w:left="1170" w:hanging="219"/>
      </w:pPr>
      <w:rPr>
        <w:rFonts w:hint="default"/>
        <w:lang w:val="en-US" w:eastAsia="en-US" w:bidi="ar-SA"/>
      </w:rPr>
    </w:lvl>
    <w:lvl w:ilvl="4" w:tplc="7FE4F12C">
      <w:numFmt w:val="bullet"/>
      <w:lvlText w:val="•"/>
      <w:lvlJc w:val="left"/>
      <w:pPr>
        <w:ind w:left="1487" w:hanging="219"/>
      </w:pPr>
      <w:rPr>
        <w:rFonts w:hint="default"/>
        <w:lang w:val="en-US" w:eastAsia="en-US" w:bidi="ar-SA"/>
      </w:rPr>
    </w:lvl>
    <w:lvl w:ilvl="5" w:tplc="DE449860">
      <w:numFmt w:val="bullet"/>
      <w:lvlText w:val="•"/>
      <w:lvlJc w:val="left"/>
      <w:pPr>
        <w:ind w:left="1804" w:hanging="219"/>
      </w:pPr>
      <w:rPr>
        <w:rFonts w:hint="default"/>
        <w:lang w:val="en-US" w:eastAsia="en-US" w:bidi="ar-SA"/>
      </w:rPr>
    </w:lvl>
    <w:lvl w:ilvl="6" w:tplc="03AC18AE">
      <w:numFmt w:val="bullet"/>
      <w:lvlText w:val="•"/>
      <w:lvlJc w:val="left"/>
      <w:pPr>
        <w:ind w:left="2121" w:hanging="219"/>
      </w:pPr>
      <w:rPr>
        <w:rFonts w:hint="default"/>
        <w:lang w:val="en-US" w:eastAsia="en-US" w:bidi="ar-SA"/>
      </w:rPr>
    </w:lvl>
    <w:lvl w:ilvl="7" w:tplc="28CA5042">
      <w:numFmt w:val="bullet"/>
      <w:lvlText w:val="•"/>
      <w:lvlJc w:val="left"/>
      <w:pPr>
        <w:ind w:left="2437" w:hanging="219"/>
      </w:pPr>
      <w:rPr>
        <w:rFonts w:hint="default"/>
        <w:lang w:val="en-US" w:eastAsia="en-US" w:bidi="ar-SA"/>
      </w:rPr>
    </w:lvl>
    <w:lvl w:ilvl="8" w:tplc="8B9AFF06">
      <w:numFmt w:val="bullet"/>
      <w:lvlText w:val="•"/>
      <w:lvlJc w:val="left"/>
      <w:pPr>
        <w:ind w:left="2754" w:hanging="219"/>
      </w:pPr>
      <w:rPr>
        <w:rFonts w:hint="default"/>
        <w:lang w:val="en-US" w:eastAsia="en-US" w:bidi="ar-SA"/>
      </w:rPr>
    </w:lvl>
  </w:abstractNum>
  <w:abstractNum w:abstractNumId="52">
    <w:nsid w:val="703E4470"/>
    <w:multiLevelType w:val="multilevel"/>
    <w:tmpl w:val="99EC7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0425E08"/>
    <w:multiLevelType w:val="hybridMultilevel"/>
    <w:tmpl w:val="3954CEBC"/>
    <w:lvl w:ilvl="0" w:tplc="9AA88CF4">
      <w:numFmt w:val="bullet"/>
      <w:lvlText w:val="•"/>
      <w:lvlJc w:val="left"/>
      <w:pPr>
        <w:ind w:left="892" w:hanging="181"/>
      </w:pPr>
      <w:rPr>
        <w:rFonts w:ascii="Arial" w:eastAsia="Arial" w:hAnsi="Arial" w:cs="Arial" w:hint="default"/>
        <w:w w:val="100"/>
        <w:sz w:val="28"/>
        <w:szCs w:val="28"/>
        <w:lang w:val="en-US" w:eastAsia="en-US" w:bidi="ar-SA"/>
      </w:rPr>
    </w:lvl>
    <w:lvl w:ilvl="1" w:tplc="03B6BEF0">
      <w:numFmt w:val="bullet"/>
      <w:lvlText w:val="•"/>
      <w:lvlJc w:val="left"/>
      <w:pPr>
        <w:ind w:left="1765" w:hanging="181"/>
      </w:pPr>
      <w:rPr>
        <w:rFonts w:hint="default"/>
        <w:lang w:val="en-US" w:eastAsia="en-US" w:bidi="ar-SA"/>
      </w:rPr>
    </w:lvl>
    <w:lvl w:ilvl="2" w:tplc="85CA297A">
      <w:numFmt w:val="bullet"/>
      <w:lvlText w:val="•"/>
      <w:lvlJc w:val="left"/>
      <w:pPr>
        <w:ind w:left="2631" w:hanging="181"/>
      </w:pPr>
      <w:rPr>
        <w:rFonts w:hint="default"/>
        <w:lang w:val="en-US" w:eastAsia="en-US" w:bidi="ar-SA"/>
      </w:rPr>
    </w:lvl>
    <w:lvl w:ilvl="3" w:tplc="7E4A5EA2">
      <w:numFmt w:val="bullet"/>
      <w:lvlText w:val="•"/>
      <w:lvlJc w:val="left"/>
      <w:pPr>
        <w:ind w:left="3497" w:hanging="181"/>
      </w:pPr>
      <w:rPr>
        <w:rFonts w:hint="default"/>
        <w:lang w:val="en-US" w:eastAsia="en-US" w:bidi="ar-SA"/>
      </w:rPr>
    </w:lvl>
    <w:lvl w:ilvl="4" w:tplc="099C149C">
      <w:numFmt w:val="bullet"/>
      <w:lvlText w:val="•"/>
      <w:lvlJc w:val="left"/>
      <w:pPr>
        <w:ind w:left="4363" w:hanging="181"/>
      </w:pPr>
      <w:rPr>
        <w:rFonts w:hint="default"/>
        <w:lang w:val="en-US" w:eastAsia="en-US" w:bidi="ar-SA"/>
      </w:rPr>
    </w:lvl>
    <w:lvl w:ilvl="5" w:tplc="0B2AC60A">
      <w:numFmt w:val="bullet"/>
      <w:lvlText w:val="•"/>
      <w:lvlJc w:val="left"/>
      <w:pPr>
        <w:ind w:left="5229" w:hanging="181"/>
      </w:pPr>
      <w:rPr>
        <w:rFonts w:hint="default"/>
        <w:lang w:val="en-US" w:eastAsia="en-US" w:bidi="ar-SA"/>
      </w:rPr>
    </w:lvl>
    <w:lvl w:ilvl="6" w:tplc="E5581C24">
      <w:numFmt w:val="bullet"/>
      <w:lvlText w:val="•"/>
      <w:lvlJc w:val="left"/>
      <w:pPr>
        <w:ind w:left="6095" w:hanging="181"/>
      </w:pPr>
      <w:rPr>
        <w:rFonts w:hint="default"/>
        <w:lang w:val="en-US" w:eastAsia="en-US" w:bidi="ar-SA"/>
      </w:rPr>
    </w:lvl>
    <w:lvl w:ilvl="7" w:tplc="1A78BF68">
      <w:numFmt w:val="bullet"/>
      <w:lvlText w:val="•"/>
      <w:lvlJc w:val="left"/>
      <w:pPr>
        <w:ind w:left="6961" w:hanging="181"/>
      </w:pPr>
      <w:rPr>
        <w:rFonts w:hint="default"/>
        <w:lang w:val="en-US" w:eastAsia="en-US" w:bidi="ar-SA"/>
      </w:rPr>
    </w:lvl>
    <w:lvl w:ilvl="8" w:tplc="875C6224">
      <w:numFmt w:val="bullet"/>
      <w:lvlText w:val="•"/>
      <w:lvlJc w:val="left"/>
      <w:pPr>
        <w:ind w:left="7827" w:hanging="181"/>
      </w:pPr>
      <w:rPr>
        <w:rFonts w:hint="default"/>
        <w:lang w:val="en-US" w:eastAsia="en-US" w:bidi="ar-SA"/>
      </w:rPr>
    </w:lvl>
  </w:abstractNum>
  <w:abstractNum w:abstractNumId="54">
    <w:nsid w:val="70A42433"/>
    <w:multiLevelType w:val="hybridMultilevel"/>
    <w:tmpl w:val="D5B05DD2"/>
    <w:lvl w:ilvl="0" w:tplc="9F7AAC2E">
      <w:numFmt w:val="bullet"/>
      <w:lvlText w:val="•"/>
      <w:lvlJc w:val="left"/>
      <w:pPr>
        <w:ind w:left="892" w:hanging="180"/>
      </w:pPr>
      <w:rPr>
        <w:rFonts w:ascii="Arial" w:eastAsia="Arial" w:hAnsi="Arial" w:cs="Arial" w:hint="default"/>
        <w:w w:val="99"/>
        <w:sz w:val="26"/>
        <w:szCs w:val="26"/>
        <w:lang w:val="en-US" w:eastAsia="en-US" w:bidi="ar-SA"/>
      </w:rPr>
    </w:lvl>
    <w:lvl w:ilvl="1" w:tplc="ED708FB4">
      <w:numFmt w:val="bullet"/>
      <w:lvlText w:val="•"/>
      <w:lvlJc w:val="left"/>
      <w:pPr>
        <w:ind w:left="1252" w:hanging="180"/>
      </w:pPr>
      <w:rPr>
        <w:rFonts w:ascii="Arial" w:eastAsia="Arial" w:hAnsi="Arial" w:cs="Arial" w:hint="default"/>
        <w:w w:val="100"/>
        <w:sz w:val="22"/>
        <w:szCs w:val="22"/>
        <w:lang w:val="en-US" w:eastAsia="en-US" w:bidi="ar-SA"/>
      </w:rPr>
    </w:lvl>
    <w:lvl w:ilvl="2" w:tplc="621A15CE">
      <w:numFmt w:val="bullet"/>
      <w:lvlText w:val="•"/>
      <w:lvlJc w:val="left"/>
      <w:pPr>
        <w:ind w:left="1612" w:hanging="180"/>
      </w:pPr>
      <w:rPr>
        <w:rFonts w:ascii="Arial" w:eastAsia="Arial" w:hAnsi="Arial" w:cs="Arial" w:hint="default"/>
        <w:w w:val="99"/>
        <w:sz w:val="19"/>
        <w:szCs w:val="19"/>
        <w:lang w:val="en-US" w:eastAsia="en-US" w:bidi="ar-SA"/>
      </w:rPr>
    </w:lvl>
    <w:lvl w:ilvl="3" w:tplc="FA7CF9C6">
      <w:numFmt w:val="bullet"/>
      <w:lvlText w:val="•"/>
      <w:lvlJc w:val="left"/>
      <w:pPr>
        <w:ind w:left="2612" w:hanging="180"/>
      </w:pPr>
      <w:rPr>
        <w:rFonts w:hint="default"/>
        <w:lang w:val="en-US" w:eastAsia="en-US" w:bidi="ar-SA"/>
      </w:rPr>
    </w:lvl>
    <w:lvl w:ilvl="4" w:tplc="E87EEB1E">
      <w:numFmt w:val="bullet"/>
      <w:lvlText w:val="•"/>
      <w:lvlJc w:val="left"/>
      <w:pPr>
        <w:ind w:left="3604" w:hanging="180"/>
      </w:pPr>
      <w:rPr>
        <w:rFonts w:hint="default"/>
        <w:lang w:val="en-US" w:eastAsia="en-US" w:bidi="ar-SA"/>
      </w:rPr>
    </w:lvl>
    <w:lvl w:ilvl="5" w:tplc="6E10C582">
      <w:numFmt w:val="bullet"/>
      <w:lvlText w:val="•"/>
      <w:lvlJc w:val="left"/>
      <w:pPr>
        <w:ind w:left="4597" w:hanging="180"/>
      </w:pPr>
      <w:rPr>
        <w:rFonts w:hint="default"/>
        <w:lang w:val="en-US" w:eastAsia="en-US" w:bidi="ar-SA"/>
      </w:rPr>
    </w:lvl>
    <w:lvl w:ilvl="6" w:tplc="9CBA3CE4">
      <w:numFmt w:val="bullet"/>
      <w:lvlText w:val="•"/>
      <w:lvlJc w:val="left"/>
      <w:pPr>
        <w:ind w:left="5589" w:hanging="180"/>
      </w:pPr>
      <w:rPr>
        <w:rFonts w:hint="default"/>
        <w:lang w:val="en-US" w:eastAsia="en-US" w:bidi="ar-SA"/>
      </w:rPr>
    </w:lvl>
    <w:lvl w:ilvl="7" w:tplc="514E8506">
      <w:numFmt w:val="bullet"/>
      <w:lvlText w:val="•"/>
      <w:lvlJc w:val="left"/>
      <w:pPr>
        <w:ind w:left="6582" w:hanging="180"/>
      </w:pPr>
      <w:rPr>
        <w:rFonts w:hint="default"/>
        <w:lang w:val="en-US" w:eastAsia="en-US" w:bidi="ar-SA"/>
      </w:rPr>
    </w:lvl>
    <w:lvl w:ilvl="8" w:tplc="C4966B58">
      <w:numFmt w:val="bullet"/>
      <w:lvlText w:val="•"/>
      <w:lvlJc w:val="left"/>
      <w:pPr>
        <w:ind w:left="7574" w:hanging="180"/>
      </w:pPr>
      <w:rPr>
        <w:rFonts w:hint="default"/>
        <w:lang w:val="en-US" w:eastAsia="en-US" w:bidi="ar-SA"/>
      </w:rPr>
    </w:lvl>
  </w:abstractNum>
  <w:abstractNum w:abstractNumId="55">
    <w:nsid w:val="72101D3E"/>
    <w:multiLevelType w:val="hybridMultilevel"/>
    <w:tmpl w:val="F656CE66"/>
    <w:lvl w:ilvl="0" w:tplc="DEE6A9D6">
      <w:numFmt w:val="bullet"/>
      <w:lvlText w:val="•"/>
      <w:lvlJc w:val="left"/>
      <w:pPr>
        <w:ind w:left="892" w:hanging="180"/>
      </w:pPr>
      <w:rPr>
        <w:rFonts w:ascii="Arial" w:eastAsia="Arial" w:hAnsi="Arial" w:cs="Arial" w:hint="default"/>
        <w:w w:val="99"/>
        <w:sz w:val="26"/>
        <w:szCs w:val="26"/>
        <w:lang w:val="en-US" w:eastAsia="en-US" w:bidi="ar-SA"/>
      </w:rPr>
    </w:lvl>
    <w:lvl w:ilvl="1" w:tplc="0520E998">
      <w:numFmt w:val="bullet"/>
      <w:lvlText w:val="•"/>
      <w:lvlJc w:val="left"/>
      <w:pPr>
        <w:ind w:left="1765" w:hanging="180"/>
      </w:pPr>
      <w:rPr>
        <w:rFonts w:hint="default"/>
        <w:lang w:val="en-US" w:eastAsia="en-US" w:bidi="ar-SA"/>
      </w:rPr>
    </w:lvl>
    <w:lvl w:ilvl="2" w:tplc="09FC850A">
      <w:numFmt w:val="bullet"/>
      <w:lvlText w:val="•"/>
      <w:lvlJc w:val="left"/>
      <w:pPr>
        <w:ind w:left="2631" w:hanging="180"/>
      </w:pPr>
      <w:rPr>
        <w:rFonts w:hint="default"/>
        <w:lang w:val="en-US" w:eastAsia="en-US" w:bidi="ar-SA"/>
      </w:rPr>
    </w:lvl>
    <w:lvl w:ilvl="3" w:tplc="37A28E96">
      <w:numFmt w:val="bullet"/>
      <w:lvlText w:val="•"/>
      <w:lvlJc w:val="left"/>
      <w:pPr>
        <w:ind w:left="3497" w:hanging="180"/>
      </w:pPr>
      <w:rPr>
        <w:rFonts w:hint="default"/>
        <w:lang w:val="en-US" w:eastAsia="en-US" w:bidi="ar-SA"/>
      </w:rPr>
    </w:lvl>
    <w:lvl w:ilvl="4" w:tplc="7E2259E0">
      <w:numFmt w:val="bullet"/>
      <w:lvlText w:val="•"/>
      <w:lvlJc w:val="left"/>
      <w:pPr>
        <w:ind w:left="4363" w:hanging="180"/>
      </w:pPr>
      <w:rPr>
        <w:rFonts w:hint="default"/>
        <w:lang w:val="en-US" w:eastAsia="en-US" w:bidi="ar-SA"/>
      </w:rPr>
    </w:lvl>
    <w:lvl w:ilvl="5" w:tplc="82289F0C">
      <w:numFmt w:val="bullet"/>
      <w:lvlText w:val="•"/>
      <w:lvlJc w:val="left"/>
      <w:pPr>
        <w:ind w:left="5229" w:hanging="180"/>
      </w:pPr>
      <w:rPr>
        <w:rFonts w:hint="default"/>
        <w:lang w:val="en-US" w:eastAsia="en-US" w:bidi="ar-SA"/>
      </w:rPr>
    </w:lvl>
    <w:lvl w:ilvl="6" w:tplc="0458FCFE">
      <w:numFmt w:val="bullet"/>
      <w:lvlText w:val="•"/>
      <w:lvlJc w:val="left"/>
      <w:pPr>
        <w:ind w:left="6095" w:hanging="180"/>
      </w:pPr>
      <w:rPr>
        <w:rFonts w:hint="default"/>
        <w:lang w:val="en-US" w:eastAsia="en-US" w:bidi="ar-SA"/>
      </w:rPr>
    </w:lvl>
    <w:lvl w:ilvl="7" w:tplc="2BD26C34">
      <w:numFmt w:val="bullet"/>
      <w:lvlText w:val="•"/>
      <w:lvlJc w:val="left"/>
      <w:pPr>
        <w:ind w:left="6961" w:hanging="180"/>
      </w:pPr>
      <w:rPr>
        <w:rFonts w:hint="default"/>
        <w:lang w:val="en-US" w:eastAsia="en-US" w:bidi="ar-SA"/>
      </w:rPr>
    </w:lvl>
    <w:lvl w:ilvl="8" w:tplc="73CCF346">
      <w:numFmt w:val="bullet"/>
      <w:lvlText w:val="•"/>
      <w:lvlJc w:val="left"/>
      <w:pPr>
        <w:ind w:left="7827" w:hanging="180"/>
      </w:pPr>
      <w:rPr>
        <w:rFonts w:hint="default"/>
        <w:lang w:val="en-US" w:eastAsia="en-US" w:bidi="ar-SA"/>
      </w:rPr>
    </w:lvl>
  </w:abstractNum>
  <w:abstractNum w:abstractNumId="56">
    <w:nsid w:val="72FA2E71"/>
    <w:multiLevelType w:val="hybridMultilevel"/>
    <w:tmpl w:val="A74EE79E"/>
    <w:lvl w:ilvl="0" w:tplc="2066675A">
      <w:numFmt w:val="bullet"/>
      <w:lvlText w:val="•"/>
      <w:lvlJc w:val="left"/>
      <w:pPr>
        <w:ind w:left="892" w:hanging="181"/>
      </w:pPr>
      <w:rPr>
        <w:rFonts w:ascii="Arial" w:eastAsia="Arial" w:hAnsi="Arial" w:cs="Arial" w:hint="default"/>
        <w:w w:val="100"/>
        <w:sz w:val="28"/>
        <w:szCs w:val="28"/>
        <w:lang w:val="en-US" w:eastAsia="en-US" w:bidi="ar-SA"/>
      </w:rPr>
    </w:lvl>
    <w:lvl w:ilvl="1" w:tplc="747E87CE">
      <w:numFmt w:val="bullet"/>
      <w:lvlText w:val="•"/>
      <w:lvlJc w:val="left"/>
      <w:pPr>
        <w:ind w:left="1765" w:hanging="181"/>
      </w:pPr>
      <w:rPr>
        <w:rFonts w:hint="default"/>
        <w:lang w:val="en-US" w:eastAsia="en-US" w:bidi="ar-SA"/>
      </w:rPr>
    </w:lvl>
    <w:lvl w:ilvl="2" w:tplc="8C146FDA">
      <w:numFmt w:val="bullet"/>
      <w:lvlText w:val="•"/>
      <w:lvlJc w:val="left"/>
      <w:pPr>
        <w:ind w:left="2631" w:hanging="181"/>
      </w:pPr>
      <w:rPr>
        <w:rFonts w:hint="default"/>
        <w:lang w:val="en-US" w:eastAsia="en-US" w:bidi="ar-SA"/>
      </w:rPr>
    </w:lvl>
    <w:lvl w:ilvl="3" w:tplc="7834CAB0">
      <w:numFmt w:val="bullet"/>
      <w:lvlText w:val="•"/>
      <w:lvlJc w:val="left"/>
      <w:pPr>
        <w:ind w:left="3497" w:hanging="181"/>
      </w:pPr>
      <w:rPr>
        <w:rFonts w:hint="default"/>
        <w:lang w:val="en-US" w:eastAsia="en-US" w:bidi="ar-SA"/>
      </w:rPr>
    </w:lvl>
    <w:lvl w:ilvl="4" w:tplc="6C8A41AC">
      <w:numFmt w:val="bullet"/>
      <w:lvlText w:val="•"/>
      <w:lvlJc w:val="left"/>
      <w:pPr>
        <w:ind w:left="4363" w:hanging="181"/>
      </w:pPr>
      <w:rPr>
        <w:rFonts w:hint="default"/>
        <w:lang w:val="en-US" w:eastAsia="en-US" w:bidi="ar-SA"/>
      </w:rPr>
    </w:lvl>
    <w:lvl w:ilvl="5" w:tplc="E1F61B40">
      <w:numFmt w:val="bullet"/>
      <w:lvlText w:val="•"/>
      <w:lvlJc w:val="left"/>
      <w:pPr>
        <w:ind w:left="5229" w:hanging="181"/>
      </w:pPr>
      <w:rPr>
        <w:rFonts w:hint="default"/>
        <w:lang w:val="en-US" w:eastAsia="en-US" w:bidi="ar-SA"/>
      </w:rPr>
    </w:lvl>
    <w:lvl w:ilvl="6" w:tplc="AA8AF810">
      <w:numFmt w:val="bullet"/>
      <w:lvlText w:val="•"/>
      <w:lvlJc w:val="left"/>
      <w:pPr>
        <w:ind w:left="6095" w:hanging="181"/>
      </w:pPr>
      <w:rPr>
        <w:rFonts w:hint="default"/>
        <w:lang w:val="en-US" w:eastAsia="en-US" w:bidi="ar-SA"/>
      </w:rPr>
    </w:lvl>
    <w:lvl w:ilvl="7" w:tplc="42F4E2E2">
      <w:numFmt w:val="bullet"/>
      <w:lvlText w:val="•"/>
      <w:lvlJc w:val="left"/>
      <w:pPr>
        <w:ind w:left="6961" w:hanging="181"/>
      </w:pPr>
      <w:rPr>
        <w:rFonts w:hint="default"/>
        <w:lang w:val="en-US" w:eastAsia="en-US" w:bidi="ar-SA"/>
      </w:rPr>
    </w:lvl>
    <w:lvl w:ilvl="8" w:tplc="BBE02F66">
      <w:numFmt w:val="bullet"/>
      <w:lvlText w:val="•"/>
      <w:lvlJc w:val="left"/>
      <w:pPr>
        <w:ind w:left="7827" w:hanging="181"/>
      </w:pPr>
      <w:rPr>
        <w:rFonts w:hint="default"/>
        <w:lang w:val="en-US" w:eastAsia="en-US" w:bidi="ar-SA"/>
      </w:rPr>
    </w:lvl>
  </w:abstractNum>
  <w:abstractNum w:abstractNumId="57">
    <w:nsid w:val="730E30CC"/>
    <w:multiLevelType w:val="hybridMultilevel"/>
    <w:tmpl w:val="80F4A8AA"/>
    <w:lvl w:ilvl="0" w:tplc="260C1444">
      <w:numFmt w:val="bullet"/>
      <w:lvlText w:val="•"/>
      <w:lvlJc w:val="left"/>
      <w:pPr>
        <w:ind w:left="892" w:hanging="180"/>
      </w:pPr>
      <w:rPr>
        <w:rFonts w:ascii="Arial" w:eastAsia="Arial" w:hAnsi="Arial" w:cs="Arial" w:hint="default"/>
        <w:w w:val="100"/>
        <w:sz w:val="24"/>
        <w:szCs w:val="24"/>
        <w:lang w:val="en-US" w:eastAsia="en-US" w:bidi="ar-SA"/>
      </w:rPr>
    </w:lvl>
    <w:lvl w:ilvl="1" w:tplc="B64649B4">
      <w:numFmt w:val="bullet"/>
      <w:lvlText w:val="•"/>
      <w:lvlJc w:val="left"/>
      <w:pPr>
        <w:ind w:left="1765" w:hanging="180"/>
      </w:pPr>
      <w:rPr>
        <w:rFonts w:hint="default"/>
        <w:lang w:val="en-US" w:eastAsia="en-US" w:bidi="ar-SA"/>
      </w:rPr>
    </w:lvl>
    <w:lvl w:ilvl="2" w:tplc="D30C1FA4">
      <w:numFmt w:val="bullet"/>
      <w:lvlText w:val="•"/>
      <w:lvlJc w:val="left"/>
      <w:pPr>
        <w:ind w:left="2631" w:hanging="180"/>
      </w:pPr>
      <w:rPr>
        <w:rFonts w:hint="default"/>
        <w:lang w:val="en-US" w:eastAsia="en-US" w:bidi="ar-SA"/>
      </w:rPr>
    </w:lvl>
    <w:lvl w:ilvl="3" w:tplc="39AE5244">
      <w:numFmt w:val="bullet"/>
      <w:lvlText w:val="•"/>
      <w:lvlJc w:val="left"/>
      <w:pPr>
        <w:ind w:left="3497" w:hanging="180"/>
      </w:pPr>
      <w:rPr>
        <w:rFonts w:hint="default"/>
        <w:lang w:val="en-US" w:eastAsia="en-US" w:bidi="ar-SA"/>
      </w:rPr>
    </w:lvl>
    <w:lvl w:ilvl="4" w:tplc="69AA2E16">
      <w:numFmt w:val="bullet"/>
      <w:lvlText w:val="•"/>
      <w:lvlJc w:val="left"/>
      <w:pPr>
        <w:ind w:left="4363" w:hanging="180"/>
      </w:pPr>
      <w:rPr>
        <w:rFonts w:hint="default"/>
        <w:lang w:val="en-US" w:eastAsia="en-US" w:bidi="ar-SA"/>
      </w:rPr>
    </w:lvl>
    <w:lvl w:ilvl="5" w:tplc="5002C16A">
      <w:numFmt w:val="bullet"/>
      <w:lvlText w:val="•"/>
      <w:lvlJc w:val="left"/>
      <w:pPr>
        <w:ind w:left="5229" w:hanging="180"/>
      </w:pPr>
      <w:rPr>
        <w:rFonts w:hint="default"/>
        <w:lang w:val="en-US" w:eastAsia="en-US" w:bidi="ar-SA"/>
      </w:rPr>
    </w:lvl>
    <w:lvl w:ilvl="6" w:tplc="ABFE9C32">
      <w:numFmt w:val="bullet"/>
      <w:lvlText w:val="•"/>
      <w:lvlJc w:val="left"/>
      <w:pPr>
        <w:ind w:left="6095" w:hanging="180"/>
      </w:pPr>
      <w:rPr>
        <w:rFonts w:hint="default"/>
        <w:lang w:val="en-US" w:eastAsia="en-US" w:bidi="ar-SA"/>
      </w:rPr>
    </w:lvl>
    <w:lvl w:ilvl="7" w:tplc="C98EFA5E">
      <w:numFmt w:val="bullet"/>
      <w:lvlText w:val="•"/>
      <w:lvlJc w:val="left"/>
      <w:pPr>
        <w:ind w:left="6961" w:hanging="180"/>
      </w:pPr>
      <w:rPr>
        <w:rFonts w:hint="default"/>
        <w:lang w:val="en-US" w:eastAsia="en-US" w:bidi="ar-SA"/>
      </w:rPr>
    </w:lvl>
    <w:lvl w:ilvl="8" w:tplc="8C145DB0">
      <w:numFmt w:val="bullet"/>
      <w:lvlText w:val="•"/>
      <w:lvlJc w:val="left"/>
      <w:pPr>
        <w:ind w:left="7827" w:hanging="180"/>
      </w:pPr>
      <w:rPr>
        <w:rFonts w:hint="default"/>
        <w:lang w:val="en-US" w:eastAsia="en-US" w:bidi="ar-SA"/>
      </w:rPr>
    </w:lvl>
  </w:abstractNum>
  <w:abstractNum w:abstractNumId="58">
    <w:nsid w:val="74CE6549"/>
    <w:multiLevelType w:val="hybridMultilevel"/>
    <w:tmpl w:val="DBFA93F0"/>
    <w:lvl w:ilvl="0" w:tplc="E612DD16">
      <w:numFmt w:val="bullet"/>
      <w:lvlText w:val="•"/>
      <w:lvlJc w:val="left"/>
      <w:pPr>
        <w:ind w:left="892" w:hanging="181"/>
      </w:pPr>
      <w:rPr>
        <w:rFonts w:ascii="Arial" w:eastAsia="Arial" w:hAnsi="Arial" w:cs="Arial" w:hint="default"/>
        <w:w w:val="100"/>
        <w:sz w:val="28"/>
        <w:szCs w:val="28"/>
        <w:lang w:val="en-US" w:eastAsia="en-US" w:bidi="ar-SA"/>
      </w:rPr>
    </w:lvl>
    <w:lvl w:ilvl="1" w:tplc="1EA88CCC">
      <w:numFmt w:val="bullet"/>
      <w:lvlText w:val="•"/>
      <w:lvlJc w:val="left"/>
      <w:pPr>
        <w:ind w:left="1765" w:hanging="181"/>
      </w:pPr>
      <w:rPr>
        <w:rFonts w:hint="default"/>
        <w:lang w:val="en-US" w:eastAsia="en-US" w:bidi="ar-SA"/>
      </w:rPr>
    </w:lvl>
    <w:lvl w:ilvl="2" w:tplc="E50824CC">
      <w:numFmt w:val="bullet"/>
      <w:lvlText w:val="•"/>
      <w:lvlJc w:val="left"/>
      <w:pPr>
        <w:ind w:left="2631" w:hanging="181"/>
      </w:pPr>
      <w:rPr>
        <w:rFonts w:hint="default"/>
        <w:lang w:val="en-US" w:eastAsia="en-US" w:bidi="ar-SA"/>
      </w:rPr>
    </w:lvl>
    <w:lvl w:ilvl="3" w:tplc="2B6C3FBE">
      <w:numFmt w:val="bullet"/>
      <w:lvlText w:val="•"/>
      <w:lvlJc w:val="left"/>
      <w:pPr>
        <w:ind w:left="3497" w:hanging="181"/>
      </w:pPr>
      <w:rPr>
        <w:rFonts w:hint="default"/>
        <w:lang w:val="en-US" w:eastAsia="en-US" w:bidi="ar-SA"/>
      </w:rPr>
    </w:lvl>
    <w:lvl w:ilvl="4" w:tplc="EB1AEEFC">
      <w:numFmt w:val="bullet"/>
      <w:lvlText w:val="•"/>
      <w:lvlJc w:val="left"/>
      <w:pPr>
        <w:ind w:left="4363" w:hanging="181"/>
      </w:pPr>
      <w:rPr>
        <w:rFonts w:hint="default"/>
        <w:lang w:val="en-US" w:eastAsia="en-US" w:bidi="ar-SA"/>
      </w:rPr>
    </w:lvl>
    <w:lvl w:ilvl="5" w:tplc="C68C95D2">
      <w:numFmt w:val="bullet"/>
      <w:lvlText w:val="•"/>
      <w:lvlJc w:val="left"/>
      <w:pPr>
        <w:ind w:left="5229" w:hanging="181"/>
      </w:pPr>
      <w:rPr>
        <w:rFonts w:hint="default"/>
        <w:lang w:val="en-US" w:eastAsia="en-US" w:bidi="ar-SA"/>
      </w:rPr>
    </w:lvl>
    <w:lvl w:ilvl="6" w:tplc="0496546C">
      <w:numFmt w:val="bullet"/>
      <w:lvlText w:val="•"/>
      <w:lvlJc w:val="left"/>
      <w:pPr>
        <w:ind w:left="6095" w:hanging="181"/>
      </w:pPr>
      <w:rPr>
        <w:rFonts w:hint="default"/>
        <w:lang w:val="en-US" w:eastAsia="en-US" w:bidi="ar-SA"/>
      </w:rPr>
    </w:lvl>
    <w:lvl w:ilvl="7" w:tplc="04F0D6E0">
      <w:numFmt w:val="bullet"/>
      <w:lvlText w:val="•"/>
      <w:lvlJc w:val="left"/>
      <w:pPr>
        <w:ind w:left="6961" w:hanging="181"/>
      </w:pPr>
      <w:rPr>
        <w:rFonts w:hint="default"/>
        <w:lang w:val="en-US" w:eastAsia="en-US" w:bidi="ar-SA"/>
      </w:rPr>
    </w:lvl>
    <w:lvl w:ilvl="8" w:tplc="F33CD46A">
      <w:numFmt w:val="bullet"/>
      <w:lvlText w:val="•"/>
      <w:lvlJc w:val="left"/>
      <w:pPr>
        <w:ind w:left="7827" w:hanging="181"/>
      </w:pPr>
      <w:rPr>
        <w:rFonts w:hint="default"/>
        <w:lang w:val="en-US" w:eastAsia="en-US" w:bidi="ar-SA"/>
      </w:rPr>
    </w:lvl>
  </w:abstractNum>
  <w:abstractNum w:abstractNumId="59">
    <w:nsid w:val="76B727A8"/>
    <w:multiLevelType w:val="hybridMultilevel"/>
    <w:tmpl w:val="02584308"/>
    <w:lvl w:ilvl="0" w:tplc="191802E0">
      <w:numFmt w:val="bullet"/>
      <w:lvlText w:val="•"/>
      <w:lvlJc w:val="left"/>
      <w:pPr>
        <w:ind w:left="892" w:hanging="245"/>
      </w:pPr>
      <w:rPr>
        <w:rFonts w:ascii="Arial" w:eastAsia="Arial" w:hAnsi="Arial" w:cs="Arial" w:hint="default"/>
        <w:w w:val="100"/>
        <w:sz w:val="28"/>
        <w:szCs w:val="28"/>
        <w:lang w:val="en-US" w:eastAsia="en-US" w:bidi="ar-SA"/>
      </w:rPr>
    </w:lvl>
    <w:lvl w:ilvl="1" w:tplc="8FA2C834">
      <w:numFmt w:val="bullet"/>
      <w:lvlText w:val="•"/>
      <w:lvlJc w:val="left"/>
      <w:pPr>
        <w:ind w:left="1765" w:hanging="245"/>
      </w:pPr>
      <w:rPr>
        <w:rFonts w:hint="default"/>
        <w:lang w:val="en-US" w:eastAsia="en-US" w:bidi="ar-SA"/>
      </w:rPr>
    </w:lvl>
    <w:lvl w:ilvl="2" w:tplc="2A601B8A">
      <w:numFmt w:val="bullet"/>
      <w:lvlText w:val="•"/>
      <w:lvlJc w:val="left"/>
      <w:pPr>
        <w:ind w:left="2631" w:hanging="245"/>
      </w:pPr>
      <w:rPr>
        <w:rFonts w:hint="default"/>
        <w:lang w:val="en-US" w:eastAsia="en-US" w:bidi="ar-SA"/>
      </w:rPr>
    </w:lvl>
    <w:lvl w:ilvl="3" w:tplc="05DC1C16">
      <w:numFmt w:val="bullet"/>
      <w:lvlText w:val="•"/>
      <w:lvlJc w:val="left"/>
      <w:pPr>
        <w:ind w:left="3497" w:hanging="245"/>
      </w:pPr>
      <w:rPr>
        <w:rFonts w:hint="default"/>
        <w:lang w:val="en-US" w:eastAsia="en-US" w:bidi="ar-SA"/>
      </w:rPr>
    </w:lvl>
    <w:lvl w:ilvl="4" w:tplc="E45EA1D8">
      <w:numFmt w:val="bullet"/>
      <w:lvlText w:val="•"/>
      <w:lvlJc w:val="left"/>
      <w:pPr>
        <w:ind w:left="4363" w:hanging="245"/>
      </w:pPr>
      <w:rPr>
        <w:rFonts w:hint="default"/>
        <w:lang w:val="en-US" w:eastAsia="en-US" w:bidi="ar-SA"/>
      </w:rPr>
    </w:lvl>
    <w:lvl w:ilvl="5" w:tplc="5860BDD4">
      <w:numFmt w:val="bullet"/>
      <w:lvlText w:val="•"/>
      <w:lvlJc w:val="left"/>
      <w:pPr>
        <w:ind w:left="5229" w:hanging="245"/>
      </w:pPr>
      <w:rPr>
        <w:rFonts w:hint="default"/>
        <w:lang w:val="en-US" w:eastAsia="en-US" w:bidi="ar-SA"/>
      </w:rPr>
    </w:lvl>
    <w:lvl w:ilvl="6" w:tplc="102820E4">
      <w:numFmt w:val="bullet"/>
      <w:lvlText w:val="•"/>
      <w:lvlJc w:val="left"/>
      <w:pPr>
        <w:ind w:left="6095" w:hanging="245"/>
      </w:pPr>
      <w:rPr>
        <w:rFonts w:hint="default"/>
        <w:lang w:val="en-US" w:eastAsia="en-US" w:bidi="ar-SA"/>
      </w:rPr>
    </w:lvl>
    <w:lvl w:ilvl="7" w:tplc="2286E2B0">
      <w:numFmt w:val="bullet"/>
      <w:lvlText w:val="•"/>
      <w:lvlJc w:val="left"/>
      <w:pPr>
        <w:ind w:left="6961" w:hanging="245"/>
      </w:pPr>
      <w:rPr>
        <w:rFonts w:hint="default"/>
        <w:lang w:val="en-US" w:eastAsia="en-US" w:bidi="ar-SA"/>
      </w:rPr>
    </w:lvl>
    <w:lvl w:ilvl="8" w:tplc="1E88C790">
      <w:numFmt w:val="bullet"/>
      <w:lvlText w:val="•"/>
      <w:lvlJc w:val="left"/>
      <w:pPr>
        <w:ind w:left="7827" w:hanging="245"/>
      </w:pPr>
      <w:rPr>
        <w:rFonts w:hint="default"/>
        <w:lang w:val="en-US" w:eastAsia="en-US" w:bidi="ar-SA"/>
      </w:rPr>
    </w:lvl>
  </w:abstractNum>
  <w:abstractNum w:abstractNumId="60">
    <w:nsid w:val="7FAD5B87"/>
    <w:multiLevelType w:val="hybridMultilevel"/>
    <w:tmpl w:val="1E5AB9BC"/>
    <w:lvl w:ilvl="0" w:tplc="F550C076">
      <w:numFmt w:val="bullet"/>
      <w:lvlText w:val="•"/>
      <w:lvlJc w:val="left"/>
      <w:pPr>
        <w:ind w:left="727" w:hanging="176"/>
      </w:pPr>
      <w:rPr>
        <w:rFonts w:ascii="Arial" w:eastAsia="Arial" w:hAnsi="Arial" w:cs="Arial" w:hint="default"/>
        <w:w w:val="99"/>
        <w:sz w:val="26"/>
        <w:szCs w:val="26"/>
        <w:lang w:val="en-US" w:eastAsia="en-US" w:bidi="ar-SA"/>
      </w:rPr>
    </w:lvl>
    <w:lvl w:ilvl="1" w:tplc="195AE9FE">
      <w:numFmt w:val="bullet"/>
      <w:lvlText w:val="•"/>
      <w:lvlJc w:val="left"/>
      <w:pPr>
        <w:ind w:left="1572" w:hanging="176"/>
      </w:pPr>
      <w:rPr>
        <w:rFonts w:hint="default"/>
        <w:lang w:val="en-US" w:eastAsia="en-US" w:bidi="ar-SA"/>
      </w:rPr>
    </w:lvl>
    <w:lvl w:ilvl="2" w:tplc="6D20CBA2">
      <w:numFmt w:val="bullet"/>
      <w:lvlText w:val="•"/>
      <w:lvlJc w:val="left"/>
      <w:pPr>
        <w:ind w:left="2425" w:hanging="176"/>
      </w:pPr>
      <w:rPr>
        <w:rFonts w:hint="default"/>
        <w:lang w:val="en-US" w:eastAsia="en-US" w:bidi="ar-SA"/>
      </w:rPr>
    </w:lvl>
    <w:lvl w:ilvl="3" w:tplc="83827068">
      <w:numFmt w:val="bullet"/>
      <w:lvlText w:val="•"/>
      <w:lvlJc w:val="left"/>
      <w:pPr>
        <w:ind w:left="3278" w:hanging="176"/>
      </w:pPr>
      <w:rPr>
        <w:rFonts w:hint="default"/>
        <w:lang w:val="en-US" w:eastAsia="en-US" w:bidi="ar-SA"/>
      </w:rPr>
    </w:lvl>
    <w:lvl w:ilvl="4" w:tplc="D790410C">
      <w:numFmt w:val="bullet"/>
      <w:lvlText w:val="•"/>
      <w:lvlJc w:val="left"/>
      <w:pPr>
        <w:ind w:left="4131" w:hanging="176"/>
      </w:pPr>
      <w:rPr>
        <w:rFonts w:hint="default"/>
        <w:lang w:val="en-US" w:eastAsia="en-US" w:bidi="ar-SA"/>
      </w:rPr>
    </w:lvl>
    <w:lvl w:ilvl="5" w:tplc="CF22D532">
      <w:numFmt w:val="bullet"/>
      <w:lvlText w:val="•"/>
      <w:lvlJc w:val="left"/>
      <w:pPr>
        <w:ind w:left="4984" w:hanging="176"/>
      </w:pPr>
      <w:rPr>
        <w:rFonts w:hint="default"/>
        <w:lang w:val="en-US" w:eastAsia="en-US" w:bidi="ar-SA"/>
      </w:rPr>
    </w:lvl>
    <w:lvl w:ilvl="6" w:tplc="5E9281CC">
      <w:numFmt w:val="bullet"/>
      <w:lvlText w:val="•"/>
      <w:lvlJc w:val="left"/>
      <w:pPr>
        <w:ind w:left="5837" w:hanging="176"/>
      </w:pPr>
      <w:rPr>
        <w:rFonts w:hint="default"/>
        <w:lang w:val="en-US" w:eastAsia="en-US" w:bidi="ar-SA"/>
      </w:rPr>
    </w:lvl>
    <w:lvl w:ilvl="7" w:tplc="F6164952">
      <w:numFmt w:val="bullet"/>
      <w:lvlText w:val="•"/>
      <w:lvlJc w:val="left"/>
      <w:pPr>
        <w:ind w:left="6690" w:hanging="176"/>
      </w:pPr>
      <w:rPr>
        <w:rFonts w:hint="default"/>
        <w:lang w:val="en-US" w:eastAsia="en-US" w:bidi="ar-SA"/>
      </w:rPr>
    </w:lvl>
    <w:lvl w:ilvl="8" w:tplc="2AA68EAE">
      <w:numFmt w:val="bullet"/>
      <w:lvlText w:val="•"/>
      <w:lvlJc w:val="left"/>
      <w:pPr>
        <w:ind w:left="7543" w:hanging="176"/>
      </w:pPr>
      <w:rPr>
        <w:rFonts w:hint="default"/>
        <w:lang w:val="en-US" w:eastAsia="en-US" w:bidi="ar-SA"/>
      </w:rPr>
    </w:lvl>
  </w:abstractNum>
  <w:abstractNum w:abstractNumId="61">
    <w:nsid w:val="7FC8009D"/>
    <w:multiLevelType w:val="hybridMultilevel"/>
    <w:tmpl w:val="7514FDD4"/>
    <w:lvl w:ilvl="0" w:tplc="32B81FD8">
      <w:numFmt w:val="bullet"/>
      <w:lvlText w:val="•"/>
      <w:lvlJc w:val="left"/>
      <w:pPr>
        <w:ind w:left="892" w:hanging="181"/>
      </w:pPr>
      <w:rPr>
        <w:rFonts w:ascii="Arial" w:eastAsia="Arial" w:hAnsi="Arial" w:cs="Arial" w:hint="default"/>
        <w:w w:val="100"/>
        <w:sz w:val="28"/>
        <w:szCs w:val="28"/>
        <w:lang w:val="en-US" w:eastAsia="en-US" w:bidi="ar-SA"/>
      </w:rPr>
    </w:lvl>
    <w:lvl w:ilvl="1" w:tplc="104213B2">
      <w:numFmt w:val="bullet"/>
      <w:lvlText w:val="•"/>
      <w:lvlJc w:val="left"/>
      <w:pPr>
        <w:ind w:left="1765" w:hanging="181"/>
      </w:pPr>
      <w:rPr>
        <w:rFonts w:hint="default"/>
        <w:lang w:val="en-US" w:eastAsia="en-US" w:bidi="ar-SA"/>
      </w:rPr>
    </w:lvl>
    <w:lvl w:ilvl="2" w:tplc="14EAC81C">
      <w:numFmt w:val="bullet"/>
      <w:lvlText w:val="•"/>
      <w:lvlJc w:val="left"/>
      <w:pPr>
        <w:ind w:left="2631" w:hanging="181"/>
      </w:pPr>
      <w:rPr>
        <w:rFonts w:hint="default"/>
        <w:lang w:val="en-US" w:eastAsia="en-US" w:bidi="ar-SA"/>
      </w:rPr>
    </w:lvl>
    <w:lvl w:ilvl="3" w:tplc="97CCEF5C">
      <w:numFmt w:val="bullet"/>
      <w:lvlText w:val="•"/>
      <w:lvlJc w:val="left"/>
      <w:pPr>
        <w:ind w:left="3497" w:hanging="181"/>
      </w:pPr>
      <w:rPr>
        <w:rFonts w:hint="default"/>
        <w:lang w:val="en-US" w:eastAsia="en-US" w:bidi="ar-SA"/>
      </w:rPr>
    </w:lvl>
    <w:lvl w:ilvl="4" w:tplc="53B6FDC2">
      <w:numFmt w:val="bullet"/>
      <w:lvlText w:val="•"/>
      <w:lvlJc w:val="left"/>
      <w:pPr>
        <w:ind w:left="4363" w:hanging="181"/>
      </w:pPr>
      <w:rPr>
        <w:rFonts w:hint="default"/>
        <w:lang w:val="en-US" w:eastAsia="en-US" w:bidi="ar-SA"/>
      </w:rPr>
    </w:lvl>
    <w:lvl w:ilvl="5" w:tplc="C2C22554">
      <w:numFmt w:val="bullet"/>
      <w:lvlText w:val="•"/>
      <w:lvlJc w:val="left"/>
      <w:pPr>
        <w:ind w:left="5229" w:hanging="181"/>
      </w:pPr>
      <w:rPr>
        <w:rFonts w:hint="default"/>
        <w:lang w:val="en-US" w:eastAsia="en-US" w:bidi="ar-SA"/>
      </w:rPr>
    </w:lvl>
    <w:lvl w:ilvl="6" w:tplc="582A9AB6">
      <w:numFmt w:val="bullet"/>
      <w:lvlText w:val="•"/>
      <w:lvlJc w:val="left"/>
      <w:pPr>
        <w:ind w:left="6095" w:hanging="181"/>
      </w:pPr>
      <w:rPr>
        <w:rFonts w:hint="default"/>
        <w:lang w:val="en-US" w:eastAsia="en-US" w:bidi="ar-SA"/>
      </w:rPr>
    </w:lvl>
    <w:lvl w:ilvl="7" w:tplc="E58A80FC">
      <w:numFmt w:val="bullet"/>
      <w:lvlText w:val="•"/>
      <w:lvlJc w:val="left"/>
      <w:pPr>
        <w:ind w:left="6961" w:hanging="181"/>
      </w:pPr>
      <w:rPr>
        <w:rFonts w:hint="default"/>
        <w:lang w:val="en-US" w:eastAsia="en-US" w:bidi="ar-SA"/>
      </w:rPr>
    </w:lvl>
    <w:lvl w:ilvl="8" w:tplc="E7EAB4EC">
      <w:numFmt w:val="bullet"/>
      <w:lvlText w:val="•"/>
      <w:lvlJc w:val="left"/>
      <w:pPr>
        <w:ind w:left="7827" w:hanging="181"/>
      </w:pPr>
      <w:rPr>
        <w:rFonts w:hint="default"/>
        <w:lang w:val="en-US" w:eastAsia="en-US" w:bidi="ar-SA"/>
      </w:rPr>
    </w:lvl>
  </w:abstractNum>
  <w:num w:numId="1">
    <w:abstractNumId w:val="49"/>
  </w:num>
  <w:num w:numId="2">
    <w:abstractNumId w:val="36"/>
  </w:num>
  <w:num w:numId="3">
    <w:abstractNumId w:val="15"/>
  </w:num>
  <w:num w:numId="4">
    <w:abstractNumId w:val="46"/>
  </w:num>
  <w:num w:numId="5">
    <w:abstractNumId w:val="21"/>
  </w:num>
  <w:num w:numId="6">
    <w:abstractNumId w:val="52"/>
  </w:num>
  <w:num w:numId="7">
    <w:abstractNumId w:val="44"/>
  </w:num>
  <w:num w:numId="8">
    <w:abstractNumId w:val="59"/>
  </w:num>
  <w:num w:numId="9">
    <w:abstractNumId w:val="29"/>
  </w:num>
  <w:num w:numId="10">
    <w:abstractNumId w:val="32"/>
  </w:num>
  <w:num w:numId="11">
    <w:abstractNumId w:val="56"/>
  </w:num>
  <w:num w:numId="12">
    <w:abstractNumId w:val="55"/>
  </w:num>
  <w:num w:numId="13">
    <w:abstractNumId w:val="31"/>
  </w:num>
  <w:num w:numId="14">
    <w:abstractNumId w:val="45"/>
  </w:num>
  <w:num w:numId="15">
    <w:abstractNumId w:val="41"/>
  </w:num>
  <w:num w:numId="16">
    <w:abstractNumId w:val="33"/>
  </w:num>
  <w:num w:numId="17">
    <w:abstractNumId w:val="47"/>
  </w:num>
  <w:num w:numId="18">
    <w:abstractNumId w:val="57"/>
  </w:num>
  <w:num w:numId="19">
    <w:abstractNumId w:val="48"/>
  </w:num>
  <w:num w:numId="20">
    <w:abstractNumId w:val="34"/>
  </w:num>
  <w:num w:numId="21">
    <w:abstractNumId w:val="53"/>
  </w:num>
  <w:num w:numId="22">
    <w:abstractNumId w:val="27"/>
  </w:num>
  <w:num w:numId="23">
    <w:abstractNumId w:val="61"/>
  </w:num>
  <w:num w:numId="24">
    <w:abstractNumId w:val="24"/>
  </w:num>
  <w:num w:numId="25">
    <w:abstractNumId w:val="38"/>
  </w:num>
  <w:num w:numId="26">
    <w:abstractNumId w:val="54"/>
  </w:num>
  <w:num w:numId="27">
    <w:abstractNumId w:val="39"/>
  </w:num>
  <w:num w:numId="28">
    <w:abstractNumId w:val="58"/>
  </w:num>
  <w:num w:numId="29">
    <w:abstractNumId w:val="30"/>
  </w:num>
  <w:num w:numId="30">
    <w:abstractNumId w:val="40"/>
  </w:num>
  <w:num w:numId="31">
    <w:abstractNumId w:val="51"/>
  </w:num>
  <w:num w:numId="32">
    <w:abstractNumId w:val="18"/>
  </w:num>
  <w:num w:numId="33">
    <w:abstractNumId w:val="35"/>
  </w:num>
  <w:num w:numId="34">
    <w:abstractNumId w:val="60"/>
  </w:num>
  <w:num w:numId="35">
    <w:abstractNumId w:val="22"/>
  </w:num>
  <w:num w:numId="36">
    <w:abstractNumId w:val="43"/>
  </w:num>
  <w:num w:numId="37">
    <w:abstractNumId w:val="42"/>
  </w:num>
  <w:num w:numId="38">
    <w:abstractNumId w:val="19"/>
  </w:num>
  <w:num w:numId="39">
    <w:abstractNumId w:val="16"/>
  </w:num>
  <w:num w:numId="40">
    <w:abstractNumId w:val="37"/>
  </w:num>
  <w:num w:numId="41">
    <w:abstractNumId w:val="20"/>
  </w:num>
  <w:num w:numId="42">
    <w:abstractNumId w:val="17"/>
  </w:num>
  <w:num w:numId="43">
    <w:abstractNumId w:val="50"/>
  </w:num>
  <w:num w:numId="44">
    <w:abstractNumId w:val="23"/>
  </w:num>
  <w:num w:numId="45">
    <w:abstractNumId w:val="28"/>
  </w:num>
  <w:num w:numId="46">
    <w:abstractNumId w:val="26"/>
  </w:num>
  <w:num w:numId="47">
    <w:abstractNumId w:val="25"/>
  </w:num>
  <w:num w:numId="48">
    <w:abstractNumId w:val="0"/>
  </w:num>
  <w:num w:numId="49">
    <w:abstractNumId w:val="1"/>
  </w:num>
  <w:num w:numId="50">
    <w:abstractNumId w:val="2"/>
  </w:num>
  <w:num w:numId="51">
    <w:abstractNumId w:val="3"/>
  </w:num>
  <w:num w:numId="52">
    <w:abstractNumId w:val="4"/>
  </w:num>
  <w:num w:numId="53">
    <w:abstractNumId w:val="5"/>
  </w:num>
  <w:num w:numId="54">
    <w:abstractNumId w:val="6"/>
  </w:num>
  <w:num w:numId="55">
    <w:abstractNumId w:val="7"/>
  </w:num>
  <w:num w:numId="56">
    <w:abstractNumId w:val="8"/>
  </w:num>
  <w:num w:numId="57">
    <w:abstractNumId w:val="9"/>
  </w:num>
  <w:num w:numId="58">
    <w:abstractNumId w:val="10"/>
  </w:num>
  <w:num w:numId="59">
    <w:abstractNumId w:val="11"/>
  </w:num>
  <w:num w:numId="60">
    <w:abstractNumId w:val="12"/>
  </w:num>
  <w:num w:numId="61">
    <w:abstractNumId w:val="13"/>
  </w:num>
  <w:num w:numId="62">
    <w:abstractNumId w:val="1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proofState w:spelling="clean" w:grammar="clean"/>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7B6"/>
    <w:rsid w:val="00071845"/>
    <w:rsid w:val="000D20BD"/>
    <w:rsid w:val="00181E80"/>
    <w:rsid w:val="00304945"/>
    <w:rsid w:val="003B73B3"/>
    <w:rsid w:val="00502EC9"/>
    <w:rsid w:val="00535E88"/>
    <w:rsid w:val="006B1670"/>
    <w:rsid w:val="006B1DEC"/>
    <w:rsid w:val="007279B8"/>
    <w:rsid w:val="008D596E"/>
    <w:rsid w:val="00903E45"/>
    <w:rsid w:val="009427B6"/>
    <w:rsid w:val="00B35253"/>
    <w:rsid w:val="00B676A0"/>
    <w:rsid w:val="00B7596D"/>
    <w:rsid w:val="00BA73B7"/>
    <w:rsid w:val="00BE2BC5"/>
    <w:rsid w:val="00DA2A3A"/>
    <w:rsid w:val="00FD00D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2DF8897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03E45"/>
    <w:rPr>
      <w:rFonts w:ascii="Times New Roman" w:hAnsi="Times New Roman" w:cs="Times New Roman"/>
    </w:rPr>
  </w:style>
  <w:style w:type="paragraph" w:styleId="Heading2">
    <w:name w:val="heading 2"/>
    <w:basedOn w:val="Normal"/>
    <w:link w:val="Heading2Char"/>
    <w:uiPriority w:val="9"/>
    <w:qFormat/>
    <w:rsid w:val="009427B6"/>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427B6"/>
    <w:rPr>
      <w:rFonts w:ascii="Times New Roman" w:hAnsi="Times New Roman" w:cs="Times New Roman"/>
      <w:b/>
      <w:bCs/>
      <w:sz w:val="36"/>
      <w:szCs w:val="36"/>
    </w:rPr>
  </w:style>
  <w:style w:type="paragraph" w:styleId="NormalWeb">
    <w:name w:val="Normal (Web)"/>
    <w:basedOn w:val="Normal"/>
    <w:uiPriority w:val="99"/>
    <w:semiHidden/>
    <w:unhideWhenUsed/>
    <w:rsid w:val="009427B6"/>
    <w:pPr>
      <w:spacing w:before="100" w:beforeAutospacing="1" w:after="100" w:afterAutospacing="1"/>
    </w:pPr>
  </w:style>
  <w:style w:type="character" w:styleId="Emphasis">
    <w:name w:val="Emphasis"/>
    <w:basedOn w:val="DefaultParagraphFont"/>
    <w:uiPriority w:val="20"/>
    <w:qFormat/>
    <w:rsid w:val="009427B6"/>
    <w:rPr>
      <w:i/>
      <w:iCs/>
    </w:rPr>
  </w:style>
  <w:style w:type="character" w:styleId="Strong">
    <w:name w:val="Strong"/>
    <w:basedOn w:val="DefaultParagraphFont"/>
    <w:uiPriority w:val="22"/>
    <w:qFormat/>
    <w:rsid w:val="009427B6"/>
    <w:rPr>
      <w:b/>
      <w:bCs/>
    </w:rPr>
  </w:style>
  <w:style w:type="character" w:styleId="Hyperlink">
    <w:name w:val="Hyperlink"/>
    <w:basedOn w:val="DefaultParagraphFont"/>
    <w:uiPriority w:val="99"/>
    <w:unhideWhenUsed/>
    <w:rsid w:val="009427B6"/>
    <w:rPr>
      <w:color w:val="0563C1" w:themeColor="hyperlink"/>
      <w:u w:val="single"/>
    </w:rPr>
  </w:style>
  <w:style w:type="character" w:customStyle="1" w:styleId="mark7tjwsilwc">
    <w:name w:val="mark7tjwsilwc"/>
    <w:basedOn w:val="DefaultParagraphFont"/>
    <w:rsid w:val="009427B6"/>
  </w:style>
  <w:style w:type="character" w:customStyle="1" w:styleId="markvzjeso2m6">
    <w:name w:val="markvzjeso2m6"/>
    <w:basedOn w:val="DefaultParagraphFont"/>
    <w:rsid w:val="009427B6"/>
  </w:style>
  <w:style w:type="paragraph" w:styleId="BodyText">
    <w:name w:val="Body Text"/>
    <w:basedOn w:val="Normal"/>
    <w:link w:val="BodyTextChar"/>
    <w:uiPriority w:val="1"/>
    <w:qFormat/>
    <w:rsid w:val="006B1670"/>
    <w:pPr>
      <w:widowControl w:val="0"/>
      <w:autoSpaceDE w:val="0"/>
      <w:autoSpaceDN w:val="0"/>
    </w:pPr>
    <w:rPr>
      <w:rFonts w:ascii="Carlito" w:eastAsia="Carlito" w:hAnsi="Carlito" w:cs="Carlito"/>
      <w:sz w:val="26"/>
      <w:szCs w:val="26"/>
    </w:rPr>
  </w:style>
  <w:style w:type="character" w:customStyle="1" w:styleId="BodyTextChar">
    <w:name w:val="Body Text Char"/>
    <w:basedOn w:val="DefaultParagraphFont"/>
    <w:link w:val="BodyText"/>
    <w:uiPriority w:val="1"/>
    <w:rsid w:val="006B1670"/>
    <w:rPr>
      <w:rFonts w:ascii="Carlito" w:eastAsia="Carlito" w:hAnsi="Carlito" w:cs="Carlito"/>
      <w:sz w:val="26"/>
      <w:szCs w:val="26"/>
    </w:rPr>
  </w:style>
  <w:style w:type="paragraph" w:styleId="ListParagraph">
    <w:name w:val="List Paragraph"/>
    <w:basedOn w:val="Normal"/>
    <w:uiPriority w:val="1"/>
    <w:qFormat/>
    <w:rsid w:val="006B1670"/>
    <w:pPr>
      <w:widowControl w:val="0"/>
      <w:autoSpaceDE w:val="0"/>
      <w:autoSpaceDN w:val="0"/>
      <w:spacing w:before="2" w:line="317" w:lineRule="exact"/>
      <w:ind w:left="1023" w:hanging="181"/>
    </w:pPr>
    <w:rPr>
      <w:rFonts w:ascii="Carlito" w:eastAsia="Carlito" w:hAnsi="Carlito" w:cs="Carlito"/>
      <w:sz w:val="22"/>
      <w:szCs w:val="22"/>
    </w:rPr>
  </w:style>
  <w:style w:type="paragraph" w:customStyle="1" w:styleId="TableParagraph">
    <w:name w:val="Table Paragraph"/>
    <w:basedOn w:val="Normal"/>
    <w:uiPriority w:val="1"/>
    <w:qFormat/>
    <w:rsid w:val="006B1670"/>
    <w:pPr>
      <w:widowControl w:val="0"/>
      <w:autoSpaceDE w:val="0"/>
      <w:autoSpaceDN w:val="0"/>
      <w:spacing w:before="23"/>
      <w:ind w:left="74"/>
    </w:pPr>
    <w:rPr>
      <w:rFonts w:ascii="Carlito" w:eastAsia="Carlito" w:hAnsi="Carlito" w:cs="Carlito"/>
      <w:sz w:val="22"/>
      <w:szCs w:val="22"/>
    </w:rPr>
  </w:style>
  <w:style w:type="paragraph" w:styleId="Header">
    <w:name w:val="header"/>
    <w:basedOn w:val="Normal"/>
    <w:link w:val="HeaderChar"/>
    <w:uiPriority w:val="99"/>
    <w:unhideWhenUsed/>
    <w:rsid w:val="008D596E"/>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8D596E"/>
  </w:style>
  <w:style w:type="paragraph" w:styleId="Footer">
    <w:name w:val="footer"/>
    <w:basedOn w:val="Normal"/>
    <w:link w:val="FooterChar"/>
    <w:uiPriority w:val="99"/>
    <w:unhideWhenUsed/>
    <w:rsid w:val="008D596E"/>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8D596E"/>
  </w:style>
  <w:style w:type="character" w:customStyle="1" w:styleId="dig-text">
    <w:name w:val="dig-text"/>
    <w:basedOn w:val="DefaultParagraphFont"/>
    <w:rsid w:val="00BA7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990644">
      <w:bodyDiv w:val="1"/>
      <w:marLeft w:val="0"/>
      <w:marRight w:val="0"/>
      <w:marTop w:val="0"/>
      <w:marBottom w:val="0"/>
      <w:divBdr>
        <w:top w:val="none" w:sz="0" w:space="0" w:color="auto"/>
        <w:left w:val="none" w:sz="0" w:space="0" w:color="auto"/>
        <w:bottom w:val="none" w:sz="0" w:space="0" w:color="auto"/>
        <w:right w:val="none" w:sz="0" w:space="0" w:color="auto"/>
      </w:divBdr>
    </w:div>
    <w:div w:id="624965288">
      <w:bodyDiv w:val="1"/>
      <w:marLeft w:val="0"/>
      <w:marRight w:val="0"/>
      <w:marTop w:val="0"/>
      <w:marBottom w:val="0"/>
      <w:divBdr>
        <w:top w:val="none" w:sz="0" w:space="0" w:color="auto"/>
        <w:left w:val="none" w:sz="0" w:space="0" w:color="auto"/>
        <w:bottom w:val="none" w:sz="0" w:space="0" w:color="auto"/>
        <w:right w:val="none" w:sz="0" w:space="0" w:color="auto"/>
      </w:divBdr>
      <w:divsChild>
        <w:div w:id="27069457">
          <w:marLeft w:val="0"/>
          <w:marRight w:val="0"/>
          <w:marTop w:val="0"/>
          <w:marBottom w:val="0"/>
          <w:divBdr>
            <w:top w:val="none" w:sz="0" w:space="0" w:color="auto"/>
            <w:left w:val="none" w:sz="0" w:space="0" w:color="auto"/>
            <w:bottom w:val="none" w:sz="0" w:space="0" w:color="auto"/>
            <w:right w:val="none" w:sz="0" w:space="0" w:color="auto"/>
          </w:divBdr>
        </w:div>
      </w:divsChild>
    </w:div>
    <w:div w:id="895699316">
      <w:bodyDiv w:val="1"/>
      <w:marLeft w:val="0"/>
      <w:marRight w:val="0"/>
      <w:marTop w:val="0"/>
      <w:marBottom w:val="0"/>
      <w:divBdr>
        <w:top w:val="none" w:sz="0" w:space="0" w:color="auto"/>
        <w:left w:val="none" w:sz="0" w:space="0" w:color="auto"/>
        <w:bottom w:val="none" w:sz="0" w:space="0" w:color="auto"/>
        <w:right w:val="none" w:sz="0" w:space="0" w:color="auto"/>
      </w:divBdr>
    </w:div>
    <w:div w:id="1059862345">
      <w:bodyDiv w:val="1"/>
      <w:marLeft w:val="0"/>
      <w:marRight w:val="0"/>
      <w:marTop w:val="0"/>
      <w:marBottom w:val="0"/>
      <w:divBdr>
        <w:top w:val="none" w:sz="0" w:space="0" w:color="auto"/>
        <w:left w:val="none" w:sz="0" w:space="0" w:color="auto"/>
        <w:bottom w:val="none" w:sz="0" w:space="0" w:color="auto"/>
        <w:right w:val="none" w:sz="0" w:space="0" w:color="auto"/>
      </w:divBdr>
    </w:div>
    <w:div w:id="1115096285">
      <w:bodyDiv w:val="1"/>
      <w:marLeft w:val="0"/>
      <w:marRight w:val="0"/>
      <w:marTop w:val="0"/>
      <w:marBottom w:val="0"/>
      <w:divBdr>
        <w:top w:val="none" w:sz="0" w:space="0" w:color="auto"/>
        <w:left w:val="none" w:sz="0" w:space="0" w:color="auto"/>
        <w:bottom w:val="none" w:sz="0" w:space="0" w:color="auto"/>
        <w:right w:val="none" w:sz="0" w:space="0" w:color="auto"/>
      </w:divBdr>
    </w:div>
    <w:div w:id="1201675209">
      <w:bodyDiv w:val="1"/>
      <w:marLeft w:val="0"/>
      <w:marRight w:val="0"/>
      <w:marTop w:val="0"/>
      <w:marBottom w:val="0"/>
      <w:divBdr>
        <w:top w:val="none" w:sz="0" w:space="0" w:color="auto"/>
        <w:left w:val="none" w:sz="0" w:space="0" w:color="auto"/>
        <w:bottom w:val="none" w:sz="0" w:space="0" w:color="auto"/>
        <w:right w:val="none" w:sz="0" w:space="0" w:color="auto"/>
      </w:divBdr>
    </w:div>
    <w:div w:id="1244489711">
      <w:bodyDiv w:val="1"/>
      <w:marLeft w:val="0"/>
      <w:marRight w:val="0"/>
      <w:marTop w:val="0"/>
      <w:marBottom w:val="0"/>
      <w:divBdr>
        <w:top w:val="none" w:sz="0" w:space="0" w:color="auto"/>
        <w:left w:val="none" w:sz="0" w:space="0" w:color="auto"/>
        <w:bottom w:val="none" w:sz="0" w:space="0" w:color="auto"/>
        <w:right w:val="none" w:sz="0" w:space="0" w:color="auto"/>
      </w:divBdr>
    </w:div>
    <w:div w:id="1251112830">
      <w:bodyDiv w:val="1"/>
      <w:marLeft w:val="0"/>
      <w:marRight w:val="0"/>
      <w:marTop w:val="0"/>
      <w:marBottom w:val="0"/>
      <w:divBdr>
        <w:top w:val="none" w:sz="0" w:space="0" w:color="auto"/>
        <w:left w:val="none" w:sz="0" w:space="0" w:color="auto"/>
        <w:bottom w:val="none" w:sz="0" w:space="0" w:color="auto"/>
        <w:right w:val="none" w:sz="0" w:space="0" w:color="auto"/>
      </w:divBdr>
    </w:div>
    <w:div w:id="1319770224">
      <w:bodyDiv w:val="1"/>
      <w:marLeft w:val="0"/>
      <w:marRight w:val="0"/>
      <w:marTop w:val="0"/>
      <w:marBottom w:val="0"/>
      <w:divBdr>
        <w:top w:val="none" w:sz="0" w:space="0" w:color="auto"/>
        <w:left w:val="none" w:sz="0" w:space="0" w:color="auto"/>
        <w:bottom w:val="none" w:sz="0" w:space="0" w:color="auto"/>
        <w:right w:val="none" w:sz="0" w:space="0" w:color="auto"/>
      </w:divBdr>
      <w:divsChild>
        <w:div w:id="103693034">
          <w:marLeft w:val="0"/>
          <w:marRight w:val="0"/>
          <w:marTop w:val="100"/>
          <w:marBottom w:val="100"/>
          <w:divBdr>
            <w:top w:val="dashed" w:sz="6" w:space="0" w:color="A8A8A8"/>
            <w:left w:val="none" w:sz="0" w:space="0" w:color="auto"/>
            <w:bottom w:val="none" w:sz="0" w:space="0" w:color="auto"/>
            <w:right w:val="none" w:sz="0" w:space="0" w:color="auto"/>
          </w:divBdr>
          <w:divsChild>
            <w:div w:id="274019942">
              <w:marLeft w:val="0"/>
              <w:marRight w:val="0"/>
              <w:marTop w:val="750"/>
              <w:marBottom w:val="750"/>
              <w:divBdr>
                <w:top w:val="none" w:sz="0" w:space="0" w:color="auto"/>
                <w:left w:val="none" w:sz="0" w:space="0" w:color="auto"/>
                <w:bottom w:val="none" w:sz="0" w:space="0" w:color="auto"/>
                <w:right w:val="none" w:sz="0" w:space="0" w:color="auto"/>
              </w:divBdr>
              <w:divsChild>
                <w:div w:id="901795779">
                  <w:marLeft w:val="0"/>
                  <w:marRight w:val="0"/>
                  <w:marTop w:val="0"/>
                  <w:marBottom w:val="0"/>
                  <w:divBdr>
                    <w:top w:val="none" w:sz="0" w:space="0" w:color="auto"/>
                    <w:left w:val="none" w:sz="0" w:space="0" w:color="auto"/>
                    <w:bottom w:val="none" w:sz="0" w:space="0" w:color="auto"/>
                    <w:right w:val="none" w:sz="0" w:space="0" w:color="auto"/>
                  </w:divBdr>
                  <w:divsChild>
                    <w:div w:id="217518913">
                      <w:marLeft w:val="0"/>
                      <w:marRight w:val="0"/>
                      <w:marTop w:val="0"/>
                      <w:marBottom w:val="0"/>
                      <w:divBdr>
                        <w:top w:val="none" w:sz="0" w:space="0" w:color="auto"/>
                        <w:left w:val="none" w:sz="0" w:space="0" w:color="auto"/>
                        <w:bottom w:val="none" w:sz="0" w:space="0" w:color="auto"/>
                        <w:right w:val="none" w:sz="0" w:space="0" w:color="auto"/>
                      </w:divBdr>
                      <w:divsChild>
                        <w:div w:id="115083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564937">
          <w:marLeft w:val="0"/>
          <w:marRight w:val="0"/>
          <w:marTop w:val="100"/>
          <w:marBottom w:val="100"/>
          <w:divBdr>
            <w:top w:val="none" w:sz="0" w:space="0" w:color="auto"/>
            <w:left w:val="none" w:sz="0" w:space="0" w:color="auto"/>
            <w:bottom w:val="none" w:sz="0" w:space="0" w:color="auto"/>
            <w:right w:val="none" w:sz="0" w:space="0" w:color="auto"/>
          </w:divBdr>
          <w:divsChild>
            <w:div w:id="636571854">
              <w:marLeft w:val="0"/>
              <w:marRight w:val="0"/>
              <w:marTop w:val="750"/>
              <w:marBottom w:val="750"/>
              <w:divBdr>
                <w:top w:val="none" w:sz="0" w:space="0" w:color="auto"/>
                <w:left w:val="none" w:sz="0" w:space="0" w:color="auto"/>
                <w:bottom w:val="none" w:sz="0" w:space="0" w:color="auto"/>
                <w:right w:val="none" w:sz="0" w:space="0" w:color="auto"/>
              </w:divBdr>
              <w:divsChild>
                <w:div w:id="1592544526">
                  <w:marLeft w:val="0"/>
                  <w:marRight w:val="0"/>
                  <w:marTop w:val="0"/>
                  <w:marBottom w:val="0"/>
                  <w:divBdr>
                    <w:top w:val="none" w:sz="0" w:space="0" w:color="auto"/>
                    <w:left w:val="none" w:sz="0" w:space="0" w:color="auto"/>
                    <w:bottom w:val="none" w:sz="0" w:space="0" w:color="auto"/>
                    <w:right w:val="none" w:sz="0" w:space="0" w:color="auto"/>
                  </w:divBdr>
                  <w:divsChild>
                    <w:div w:id="622275059">
                      <w:marLeft w:val="0"/>
                      <w:marRight w:val="0"/>
                      <w:marTop w:val="0"/>
                      <w:marBottom w:val="0"/>
                      <w:divBdr>
                        <w:top w:val="none" w:sz="0" w:space="0" w:color="auto"/>
                        <w:left w:val="none" w:sz="0" w:space="0" w:color="auto"/>
                        <w:bottom w:val="none" w:sz="0" w:space="0" w:color="auto"/>
                        <w:right w:val="none" w:sz="0" w:space="0" w:color="auto"/>
                      </w:divBdr>
                      <w:divsChild>
                        <w:div w:id="14107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408439">
          <w:marLeft w:val="0"/>
          <w:marRight w:val="0"/>
          <w:marTop w:val="100"/>
          <w:marBottom w:val="100"/>
          <w:divBdr>
            <w:top w:val="dashed" w:sz="6" w:space="0" w:color="A8A8A8"/>
            <w:left w:val="none" w:sz="0" w:space="0" w:color="auto"/>
            <w:bottom w:val="none" w:sz="0" w:space="0" w:color="auto"/>
            <w:right w:val="none" w:sz="0" w:space="0" w:color="auto"/>
          </w:divBdr>
          <w:divsChild>
            <w:div w:id="1253976875">
              <w:marLeft w:val="0"/>
              <w:marRight w:val="0"/>
              <w:marTop w:val="750"/>
              <w:marBottom w:val="750"/>
              <w:divBdr>
                <w:top w:val="none" w:sz="0" w:space="0" w:color="auto"/>
                <w:left w:val="none" w:sz="0" w:space="0" w:color="auto"/>
                <w:bottom w:val="none" w:sz="0" w:space="0" w:color="auto"/>
                <w:right w:val="none" w:sz="0" w:space="0" w:color="auto"/>
              </w:divBdr>
              <w:divsChild>
                <w:div w:id="357007007">
                  <w:marLeft w:val="0"/>
                  <w:marRight w:val="0"/>
                  <w:marTop w:val="0"/>
                  <w:marBottom w:val="0"/>
                  <w:divBdr>
                    <w:top w:val="none" w:sz="0" w:space="0" w:color="auto"/>
                    <w:left w:val="none" w:sz="0" w:space="0" w:color="auto"/>
                    <w:bottom w:val="none" w:sz="0" w:space="0" w:color="auto"/>
                    <w:right w:val="none" w:sz="0" w:space="0" w:color="auto"/>
                  </w:divBdr>
                  <w:divsChild>
                    <w:div w:id="2085180265">
                      <w:marLeft w:val="0"/>
                      <w:marRight w:val="0"/>
                      <w:marTop w:val="0"/>
                      <w:marBottom w:val="0"/>
                      <w:divBdr>
                        <w:top w:val="none" w:sz="0" w:space="0" w:color="auto"/>
                        <w:left w:val="none" w:sz="0" w:space="0" w:color="auto"/>
                        <w:bottom w:val="none" w:sz="0" w:space="0" w:color="auto"/>
                        <w:right w:val="none" w:sz="0" w:space="0" w:color="auto"/>
                      </w:divBdr>
                      <w:divsChild>
                        <w:div w:id="202030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450785">
          <w:marLeft w:val="0"/>
          <w:marRight w:val="0"/>
          <w:marTop w:val="100"/>
          <w:marBottom w:val="100"/>
          <w:divBdr>
            <w:top w:val="dashed" w:sz="6" w:space="0" w:color="A8A8A8"/>
            <w:left w:val="none" w:sz="0" w:space="0" w:color="auto"/>
            <w:bottom w:val="none" w:sz="0" w:space="0" w:color="auto"/>
            <w:right w:val="none" w:sz="0" w:space="0" w:color="auto"/>
          </w:divBdr>
          <w:divsChild>
            <w:div w:id="1992637562">
              <w:marLeft w:val="0"/>
              <w:marRight w:val="0"/>
              <w:marTop w:val="750"/>
              <w:marBottom w:val="750"/>
              <w:divBdr>
                <w:top w:val="none" w:sz="0" w:space="0" w:color="auto"/>
                <w:left w:val="none" w:sz="0" w:space="0" w:color="auto"/>
                <w:bottom w:val="none" w:sz="0" w:space="0" w:color="auto"/>
                <w:right w:val="none" w:sz="0" w:space="0" w:color="auto"/>
              </w:divBdr>
              <w:divsChild>
                <w:div w:id="727191126">
                  <w:marLeft w:val="0"/>
                  <w:marRight w:val="0"/>
                  <w:marTop w:val="0"/>
                  <w:marBottom w:val="0"/>
                  <w:divBdr>
                    <w:top w:val="none" w:sz="0" w:space="0" w:color="auto"/>
                    <w:left w:val="none" w:sz="0" w:space="0" w:color="auto"/>
                    <w:bottom w:val="none" w:sz="0" w:space="0" w:color="auto"/>
                    <w:right w:val="none" w:sz="0" w:space="0" w:color="auto"/>
                  </w:divBdr>
                  <w:divsChild>
                    <w:div w:id="1687905588">
                      <w:marLeft w:val="0"/>
                      <w:marRight w:val="0"/>
                      <w:marTop w:val="0"/>
                      <w:marBottom w:val="0"/>
                      <w:divBdr>
                        <w:top w:val="none" w:sz="0" w:space="0" w:color="auto"/>
                        <w:left w:val="none" w:sz="0" w:space="0" w:color="auto"/>
                        <w:bottom w:val="none" w:sz="0" w:space="0" w:color="auto"/>
                        <w:right w:val="none" w:sz="0" w:space="0" w:color="auto"/>
                      </w:divBdr>
                      <w:divsChild>
                        <w:div w:id="158684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555011">
          <w:marLeft w:val="0"/>
          <w:marRight w:val="0"/>
          <w:marTop w:val="100"/>
          <w:marBottom w:val="100"/>
          <w:divBdr>
            <w:top w:val="dashed" w:sz="6" w:space="0" w:color="A8A8A8"/>
            <w:left w:val="none" w:sz="0" w:space="0" w:color="auto"/>
            <w:bottom w:val="none" w:sz="0" w:space="0" w:color="auto"/>
            <w:right w:val="none" w:sz="0" w:space="0" w:color="auto"/>
          </w:divBdr>
          <w:divsChild>
            <w:div w:id="492570699">
              <w:marLeft w:val="0"/>
              <w:marRight w:val="0"/>
              <w:marTop w:val="750"/>
              <w:marBottom w:val="750"/>
              <w:divBdr>
                <w:top w:val="none" w:sz="0" w:space="0" w:color="auto"/>
                <w:left w:val="none" w:sz="0" w:space="0" w:color="auto"/>
                <w:bottom w:val="none" w:sz="0" w:space="0" w:color="auto"/>
                <w:right w:val="none" w:sz="0" w:space="0" w:color="auto"/>
              </w:divBdr>
              <w:divsChild>
                <w:div w:id="1824347463">
                  <w:marLeft w:val="0"/>
                  <w:marRight w:val="0"/>
                  <w:marTop w:val="0"/>
                  <w:marBottom w:val="0"/>
                  <w:divBdr>
                    <w:top w:val="none" w:sz="0" w:space="0" w:color="auto"/>
                    <w:left w:val="none" w:sz="0" w:space="0" w:color="auto"/>
                    <w:bottom w:val="none" w:sz="0" w:space="0" w:color="auto"/>
                    <w:right w:val="none" w:sz="0" w:space="0" w:color="auto"/>
                  </w:divBdr>
                  <w:divsChild>
                    <w:div w:id="1649241425">
                      <w:marLeft w:val="0"/>
                      <w:marRight w:val="0"/>
                      <w:marTop w:val="0"/>
                      <w:marBottom w:val="0"/>
                      <w:divBdr>
                        <w:top w:val="none" w:sz="0" w:space="0" w:color="auto"/>
                        <w:left w:val="none" w:sz="0" w:space="0" w:color="auto"/>
                        <w:bottom w:val="none" w:sz="0" w:space="0" w:color="auto"/>
                        <w:right w:val="none" w:sz="0" w:space="0" w:color="auto"/>
                      </w:divBdr>
                      <w:divsChild>
                        <w:div w:id="39158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042926">
          <w:marLeft w:val="0"/>
          <w:marRight w:val="0"/>
          <w:marTop w:val="100"/>
          <w:marBottom w:val="100"/>
          <w:divBdr>
            <w:top w:val="dashed" w:sz="6" w:space="0" w:color="A8A8A8"/>
            <w:left w:val="none" w:sz="0" w:space="0" w:color="auto"/>
            <w:bottom w:val="none" w:sz="0" w:space="0" w:color="auto"/>
            <w:right w:val="none" w:sz="0" w:space="0" w:color="auto"/>
          </w:divBdr>
          <w:divsChild>
            <w:div w:id="1868324028">
              <w:marLeft w:val="0"/>
              <w:marRight w:val="0"/>
              <w:marTop w:val="750"/>
              <w:marBottom w:val="750"/>
              <w:divBdr>
                <w:top w:val="none" w:sz="0" w:space="0" w:color="auto"/>
                <w:left w:val="none" w:sz="0" w:space="0" w:color="auto"/>
                <w:bottom w:val="none" w:sz="0" w:space="0" w:color="auto"/>
                <w:right w:val="none" w:sz="0" w:space="0" w:color="auto"/>
              </w:divBdr>
              <w:divsChild>
                <w:div w:id="1949392869">
                  <w:marLeft w:val="0"/>
                  <w:marRight w:val="0"/>
                  <w:marTop w:val="0"/>
                  <w:marBottom w:val="0"/>
                  <w:divBdr>
                    <w:top w:val="none" w:sz="0" w:space="0" w:color="auto"/>
                    <w:left w:val="none" w:sz="0" w:space="0" w:color="auto"/>
                    <w:bottom w:val="none" w:sz="0" w:space="0" w:color="auto"/>
                    <w:right w:val="none" w:sz="0" w:space="0" w:color="auto"/>
                  </w:divBdr>
                  <w:divsChild>
                    <w:div w:id="1386953935">
                      <w:marLeft w:val="0"/>
                      <w:marRight w:val="0"/>
                      <w:marTop w:val="0"/>
                      <w:marBottom w:val="0"/>
                      <w:divBdr>
                        <w:top w:val="none" w:sz="0" w:space="0" w:color="auto"/>
                        <w:left w:val="none" w:sz="0" w:space="0" w:color="auto"/>
                        <w:bottom w:val="none" w:sz="0" w:space="0" w:color="auto"/>
                        <w:right w:val="none" w:sz="0" w:space="0" w:color="auto"/>
                      </w:divBdr>
                      <w:divsChild>
                        <w:div w:id="155873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840041">
          <w:marLeft w:val="0"/>
          <w:marRight w:val="0"/>
          <w:marTop w:val="100"/>
          <w:marBottom w:val="100"/>
          <w:divBdr>
            <w:top w:val="dashed" w:sz="6" w:space="0" w:color="A8A8A8"/>
            <w:left w:val="none" w:sz="0" w:space="0" w:color="auto"/>
            <w:bottom w:val="none" w:sz="0" w:space="0" w:color="auto"/>
            <w:right w:val="none" w:sz="0" w:space="0" w:color="auto"/>
          </w:divBdr>
          <w:divsChild>
            <w:div w:id="1153062710">
              <w:marLeft w:val="0"/>
              <w:marRight w:val="0"/>
              <w:marTop w:val="750"/>
              <w:marBottom w:val="750"/>
              <w:divBdr>
                <w:top w:val="none" w:sz="0" w:space="0" w:color="auto"/>
                <w:left w:val="none" w:sz="0" w:space="0" w:color="auto"/>
                <w:bottom w:val="none" w:sz="0" w:space="0" w:color="auto"/>
                <w:right w:val="none" w:sz="0" w:space="0" w:color="auto"/>
              </w:divBdr>
              <w:divsChild>
                <w:div w:id="1723942014">
                  <w:marLeft w:val="0"/>
                  <w:marRight w:val="0"/>
                  <w:marTop w:val="0"/>
                  <w:marBottom w:val="0"/>
                  <w:divBdr>
                    <w:top w:val="none" w:sz="0" w:space="0" w:color="auto"/>
                    <w:left w:val="none" w:sz="0" w:space="0" w:color="auto"/>
                    <w:bottom w:val="none" w:sz="0" w:space="0" w:color="auto"/>
                    <w:right w:val="none" w:sz="0" w:space="0" w:color="auto"/>
                  </w:divBdr>
                  <w:divsChild>
                    <w:div w:id="473450897">
                      <w:marLeft w:val="0"/>
                      <w:marRight w:val="0"/>
                      <w:marTop w:val="0"/>
                      <w:marBottom w:val="0"/>
                      <w:divBdr>
                        <w:top w:val="none" w:sz="0" w:space="0" w:color="auto"/>
                        <w:left w:val="none" w:sz="0" w:space="0" w:color="auto"/>
                        <w:bottom w:val="none" w:sz="0" w:space="0" w:color="auto"/>
                        <w:right w:val="none" w:sz="0" w:space="0" w:color="auto"/>
                      </w:divBdr>
                      <w:divsChild>
                        <w:div w:id="56140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671156">
          <w:marLeft w:val="0"/>
          <w:marRight w:val="0"/>
          <w:marTop w:val="100"/>
          <w:marBottom w:val="100"/>
          <w:divBdr>
            <w:top w:val="dashed" w:sz="6" w:space="0" w:color="A8A8A8"/>
            <w:left w:val="none" w:sz="0" w:space="0" w:color="auto"/>
            <w:bottom w:val="none" w:sz="0" w:space="0" w:color="auto"/>
            <w:right w:val="none" w:sz="0" w:space="0" w:color="auto"/>
          </w:divBdr>
          <w:divsChild>
            <w:div w:id="554124952">
              <w:marLeft w:val="0"/>
              <w:marRight w:val="0"/>
              <w:marTop w:val="750"/>
              <w:marBottom w:val="750"/>
              <w:divBdr>
                <w:top w:val="none" w:sz="0" w:space="0" w:color="auto"/>
                <w:left w:val="none" w:sz="0" w:space="0" w:color="auto"/>
                <w:bottom w:val="none" w:sz="0" w:space="0" w:color="auto"/>
                <w:right w:val="none" w:sz="0" w:space="0" w:color="auto"/>
              </w:divBdr>
              <w:divsChild>
                <w:div w:id="852307185">
                  <w:marLeft w:val="0"/>
                  <w:marRight w:val="0"/>
                  <w:marTop w:val="0"/>
                  <w:marBottom w:val="0"/>
                  <w:divBdr>
                    <w:top w:val="none" w:sz="0" w:space="0" w:color="auto"/>
                    <w:left w:val="none" w:sz="0" w:space="0" w:color="auto"/>
                    <w:bottom w:val="none" w:sz="0" w:space="0" w:color="auto"/>
                    <w:right w:val="none" w:sz="0" w:space="0" w:color="auto"/>
                  </w:divBdr>
                  <w:divsChild>
                    <w:div w:id="358245711">
                      <w:marLeft w:val="0"/>
                      <w:marRight w:val="0"/>
                      <w:marTop w:val="0"/>
                      <w:marBottom w:val="0"/>
                      <w:divBdr>
                        <w:top w:val="none" w:sz="0" w:space="0" w:color="auto"/>
                        <w:left w:val="none" w:sz="0" w:space="0" w:color="auto"/>
                        <w:bottom w:val="none" w:sz="0" w:space="0" w:color="auto"/>
                        <w:right w:val="none" w:sz="0" w:space="0" w:color="auto"/>
                      </w:divBdr>
                      <w:divsChild>
                        <w:div w:id="21616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518588">
          <w:marLeft w:val="0"/>
          <w:marRight w:val="0"/>
          <w:marTop w:val="100"/>
          <w:marBottom w:val="100"/>
          <w:divBdr>
            <w:top w:val="dashed" w:sz="6" w:space="0" w:color="A8A8A8"/>
            <w:left w:val="none" w:sz="0" w:space="0" w:color="auto"/>
            <w:bottom w:val="none" w:sz="0" w:space="0" w:color="auto"/>
            <w:right w:val="none" w:sz="0" w:space="0" w:color="auto"/>
          </w:divBdr>
          <w:divsChild>
            <w:div w:id="1956593844">
              <w:marLeft w:val="0"/>
              <w:marRight w:val="0"/>
              <w:marTop w:val="750"/>
              <w:marBottom w:val="750"/>
              <w:divBdr>
                <w:top w:val="none" w:sz="0" w:space="0" w:color="auto"/>
                <w:left w:val="none" w:sz="0" w:space="0" w:color="auto"/>
                <w:bottom w:val="none" w:sz="0" w:space="0" w:color="auto"/>
                <w:right w:val="none" w:sz="0" w:space="0" w:color="auto"/>
              </w:divBdr>
              <w:divsChild>
                <w:div w:id="1007291002">
                  <w:marLeft w:val="0"/>
                  <w:marRight w:val="0"/>
                  <w:marTop w:val="0"/>
                  <w:marBottom w:val="0"/>
                  <w:divBdr>
                    <w:top w:val="none" w:sz="0" w:space="0" w:color="auto"/>
                    <w:left w:val="none" w:sz="0" w:space="0" w:color="auto"/>
                    <w:bottom w:val="none" w:sz="0" w:space="0" w:color="auto"/>
                    <w:right w:val="none" w:sz="0" w:space="0" w:color="auto"/>
                  </w:divBdr>
                  <w:divsChild>
                    <w:div w:id="1032460374">
                      <w:marLeft w:val="0"/>
                      <w:marRight w:val="0"/>
                      <w:marTop w:val="0"/>
                      <w:marBottom w:val="0"/>
                      <w:divBdr>
                        <w:top w:val="none" w:sz="0" w:space="0" w:color="auto"/>
                        <w:left w:val="none" w:sz="0" w:space="0" w:color="auto"/>
                        <w:bottom w:val="none" w:sz="0" w:space="0" w:color="auto"/>
                        <w:right w:val="none" w:sz="0" w:space="0" w:color="auto"/>
                      </w:divBdr>
                      <w:divsChild>
                        <w:div w:id="181975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719201">
          <w:marLeft w:val="0"/>
          <w:marRight w:val="0"/>
          <w:marTop w:val="100"/>
          <w:marBottom w:val="100"/>
          <w:divBdr>
            <w:top w:val="dashed" w:sz="6" w:space="0" w:color="A8A8A8"/>
            <w:left w:val="none" w:sz="0" w:space="0" w:color="auto"/>
            <w:bottom w:val="none" w:sz="0" w:space="0" w:color="auto"/>
            <w:right w:val="none" w:sz="0" w:space="0" w:color="auto"/>
          </w:divBdr>
          <w:divsChild>
            <w:div w:id="449593177">
              <w:marLeft w:val="0"/>
              <w:marRight w:val="0"/>
              <w:marTop w:val="750"/>
              <w:marBottom w:val="750"/>
              <w:divBdr>
                <w:top w:val="none" w:sz="0" w:space="0" w:color="auto"/>
                <w:left w:val="none" w:sz="0" w:space="0" w:color="auto"/>
                <w:bottom w:val="none" w:sz="0" w:space="0" w:color="auto"/>
                <w:right w:val="none" w:sz="0" w:space="0" w:color="auto"/>
              </w:divBdr>
              <w:divsChild>
                <w:div w:id="1693603113">
                  <w:marLeft w:val="0"/>
                  <w:marRight w:val="0"/>
                  <w:marTop w:val="0"/>
                  <w:marBottom w:val="0"/>
                  <w:divBdr>
                    <w:top w:val="none" w:sz="0" w:space="0" w:color="auto"/>
                    <w:left w:val="none" w:sz="0" w:space="0" w:color="auto"/>
                    <w:bottom w:val="none" w:sz="0" w:space="0" w:color="auto"/>
                    <w:right w:val="none" w:sz="0" w:space="0" w:color="auto"/>
                  </w:divBdr>
                  <w:divsChild>
                    <w:div w:id="692194961">
                      <w:marLeft w:val="0"/>
                      <w:marRight w:val="0"/>
                      <w:marTop w:val="0"/>
                      <w:marBottom w:val="0"/>
                      <w:divBdr>
                        <w:top w:val="none" w:sz="0" w:space="0" w:color="auto"/>
                        <w:left w:val="none" w:sz="0" w:space="0" w:color="auto"/>
                        <w:bottom w:val="none" w:sz="0" w:space="0" w:color="auto"/>
                        <w:right w:val="none" w:sz="0" w:space="0" w:color="auto"/>
                      </w:divBdr>
                      <w:divsChild>
                        <w:div w:id="1377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39949">
          <w:marLeft w:val="0"/>
          <w:marRight w:val="0"/>
          <w:marTop w:val="100"/>
          <w:marBottom w:val="100"/>
          <w:divBdr>
            <w:top w:val="dashed" w:sz="6" w:space="0" w:color="A8A8A8"/>
            <w:left w:val="none" w:sz="0" w:space="0" w:color="auto"/>
            <w:bottom w:val="none" w:sz="0" w:space="0" w:color="auto"/>
            <w:right w:val="none" w:sz="0" w:space="0" w:color="auto"/>
          </w:divBdr>
          <w:divsChild>
            <w:div w:id="1622027820">
              <w:marLeft w:val="0"/>
              <w:marRight w:val="0"/>
              <w:marTop w:val="750"/>
              <w:marBottom w:val="750"/>
              <w:divBdr>
                <w:top w:val="none" w:sz="0" w:space="0" w:color="auto"/>
                <w:left w:val="none" w:sz="0" w:space="0" w:color="auto"/>
                <w:bottom w:val="none" w:sz="0" w:space="0" w:color="auto"/>
                <w:right w:val="none" w:sz="0" w:space="0" w:color="auto"/>
              </w:divBdr>
              <w:divsChild>
                <w:div w:id="858737435">
                  <w:marLeft w:val="0"/>
                  <w:marRight w:val="0"/>
                  <w:marTop w:val="0"/>
                  <w:marBottom w:val="0"/>
                  <w:divBdr>
                    <w:top w:val="none" w:sz="0" w:space="0" w:color="auto"/>
                    <w:left w:val="none" w:sz="0" w:space="0" w:color="auto"/>
                    <w:bottom w:val="none" w:sz="0" w:space="0" w:color="auto"/>
                    <w:right w:val="none" w:sz="0" w:space="0" w:color="auto"/>
                  </w:divBdr>
                  <w:divsChild>
                    <w:div w:id="1559324353">
                      <w:marLeft w:val="0"/>
                      <w:marRight w:val="0"/>
                      <w:marTop w:val="0"/>
                      <w:marBottom w:val="0"/>
                      <w:divBdr>
                        <w:top w:val="none" w:sz="0" w:space="0" w:color="auto"/>
                        <w:left w:val="none" w:sz="0" w:space="0" w:color="auto"/>
                        <w:bottom w:val="none" w:sz="0" w:space="0" w:color="auto"/>
                        <w:right w:val="none" w:sz="0" w:space="0" w:color="auto"/>
                      </w:divBdr>
                      <w:divsChild>
                        <w:div w:id="45456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007572">
          <w:marLeft w:val="0"/>
          <w:marRight w:val="0"/>
          <w:marTop w:val="100"/>
          <w:marBottom w:val="100"/>
          <w:divBdr>
            <w:top w:val="dashed" w:sz="6" w:space="0" w:color="A8A8A8"/>
            <w:left w:val="none" w:sz="0" w:space="0" w:color="auto"/>
            <w:bottom w:val="none" w:sz="0" w:space="0" w:color="auto"/>
            <w:right w:val="none" w:sz="0" w:space="0" w:color="auto"/>
          </w:divBdr>
          <w:divsChild>
            <w:div w:id="42364754">
              <w:marLeft w:val="0"/>
              <w:marRight w:val="0"/>
              <w:marTop w:val="750"/>
              <w:marBottom w:val="750"/>
              <w:divBdr>
                <w:top w:val="none" w:sz="0" w:space="0" w:color="auto"/>
                <w:left w:val="none" w:sz="0" w:space="0" w:color="auto"/>
                <w:bottom w:val="none" w:sz="0" w:space="0" w:color="auto"/>
                <w:right w:val="none" w:sz="0" w:space="0" w:color="auto"/>
              </w:divBdr>
              <w:divsChild>
                <w:div w:id="794835328">
                  <w:marLeft w:val="0"/>
                  <w:marRight w:val="0"/>
                  <w:marTop w:val="0"/>
                  <w:marBottom w:val="0"/>
                  <w:divBdr>
                    <w:top w:val="none" w:sz="0" w:space="0" w:color="auto"/>
                    <w:left w:val="none" w:sz="0" w:space="0" w:color="auto"/>
                    <w:bottom w:val="none" w:sz="0" w:space="0" w:color="auto"/>
                    <w:right w:val="none" w:sz="0" w:space="0" w:color="auto"/>
                  </w:divBdr>
                  <w:divsChild>
                    <w:div w:id="2108108951">
                      <w:marLeft w:val="0"/>
                      <w:marRight w:val="0"/>
                      <w:marTop w:val="0"/>
                      <w:marBottom w:val="0"/>
                      <w:divBdr>
                        <w:top w:val="none" w:sz="0" w:space="0" w:color="auto"/>
                        <w:left w:val="none" w:sz="0" w:space="0" w:color="auto"/>
                        <w:bottom w:val="none" w:sz="0" w:space="0" w:color="auto"/>
                        <w:right w:val="none" w:sz="0" w:space="0" w:color="auto"/>
                      </w:divBdr>
                      <w:divsChild>
                        <w:div w:id="21019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367222">
          <w:marLeft w:val="0"/>
          <w:marRight w:val="0"/>
          <w:marTop w:val="100"/>
          <w:marBottom w:val="100"/>
          <w:divBdr>
            <w:top w:val="dashed" w:sz="6" w:space="0" w:color="A8A8A8"/>
            <w:left w:val="none" w:sz="0" w:space="0" w:color="auto"/>
            <w:bottom w:val="none" w:sz="0" w:space="0" w:color="auto"/>
            <w:right w:val="none" w:sz="0" w:space="0" w:color="auto"/>
          </w:divBdr>
          <w:divsChild>
            <w:div w:id="603541368">
              <w:marLeft w:val="0"/>
              <w:marRight w:val="0"/>
              <w:marTop w:val="750"/>
              <w:marBottom w:val="750"/>
              <w:divBdr>
                <w:top w:val="none" w:sz="0" w:space="0" w:color="auto"/>
                <w:left w:val="none" w:sz="0" w:space="0" w:color="auto"/>
                <w:bottom w:val="none" w:sz="0" w:space="0" w:color="auto"/>
                <w:right w:val="none" w:sz="0" w:space="0" w:color="auto"/>
              </w:divBdr>
              <w:divsChild>
                <w:div w:id="540553590">
                  <w:marLeft w:val="0"/>
                  <w:marRight w:val="0"/>
                  <w:marTop w:val="0"/>
                  <w:marBottom w:val="0"/>
                  <w:divBdr>
                    <w:top w:val="none" w:sz="0" w:space="0" w:color="auto"/>
                    <w:left w:val="none" w:sz="0" w:space="0" w:color="auto"/>
                    <w:bottom w:val="none" w:sz="0" w:space="0" w:color="auto"/>
                    <w:right w:val="none" w:sz="0" w:space="0" w:color="auto"/>
                  </w:divBdr>
                  <w:divsChild>
                    <w:div w:id="1191643988">
                      <w:marLeft w:val="0"/>
                      <w:marRight w:val="0"/>
                      <w:marTop w:val="0"/>
                      <w:marBottom w:val="0"/>
                      <w:divBdr>
                        <w:top w:val="none" w:sz="0" w:space="0" w:color="auto"/>
                        <w:left w:val="none" w:sz="0" w:space="0" w:color="auto"/>
                        <w:bottom w:val="none" w:sz="0" w:space="0" w:color="auto"/>
                        <w:right w:val="none" w:sz="0" w:space="0" w:color="auto"/>
                      </w:divBdr>
                      <w:divsChild>
                        <w:div w:id="43634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605861">
          <w:marLeft w:val="0"/>
          <w:marRight w:val="0"/>
          <w:marTop w:val="100"/>
          <w:marBottom w:val="100"/>
          <w:divBdr>
            <w:top w:val="dashed" w:sz="6" w:space="0" w:color="A8A8A8"/>
            <w:left w:val="none" w:sz="0" w:space="0" w:color="auto"/>
            <w:bottom w:val="none" w:sz="0" w:space="0" w:color="auto"/>
            <w:right w:val="none" w:sz="0" w:space="0" w:color="auto"/>
          </w:divBdr>
          <w:divsChild>
            <w:div w:id="1961839287">
              <w:marLeft w:val="0"/>
              <w:marRight w:val="0"/>
              <w:marTop w:val="750"/>
              <w:marBottom w:val="750"/>
              <w:divBdr>
                <w:top w:val="none" w:sz="0" w:space="0" w:color="auto"/>
                <w:left w:val="none" w:sz="0" w:space="0" w:color="auto"/>
                <w:bottom w:val="none" w:sz="0" w:space="0" w:color="auto"/>
                <w:right w:val="none" w:sz="0" w:space="0" w:color="auto"/>
              </w:divBdr>
              <w:divsChild>
                <w:div w:id="661933425">
                  <w:marLeft w:val="0"/>
                  <w:marRight w:val="0"/>
                  <w:marTop w:val="0"/>
                  <w:marBottom w:val="0"/>
                  <w:divBdr>
                    <w:top w:val="none" w:sz="0" w:space="0" w:color="auto"/>
                    <w:left w:val="none" w:sz="0" w:space="0" w:color="auto"/>
                    <w:bottom w:val="none" w:sz="0" w:space="0" w:color="auto"/>
                    <w:right w:val="none" w:sz="0" w:space="0" w:color="auto"/>
                  </w:divBdr>
                  <w:divsChild>
                    <w:div w:id="47001120">
                      <w:marLeft w:val="0"/>
                      <w:marRight w:val="0"/>
                      <w:marTop w:val="0"/>
                      <w:marBottom w:val="0"/>
                      <w:divBdr>
                        <w:top w:val="none" w:sz="0" w:space="0" w:color="auto"/>
                        <w:left w:val="none" w:sz="0" w:space="0" w:color="auto"/>
                        <w:bottom w:val="none" w:sz="0" w:space="0" w:color="auto"/>
                        <w:right w:val="none" w:sz="0" w:space="0" w:color="auto"/>
                      </w:divBdr>
                      <w:divsChild>
                        <w:div w:id="19407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061276">
          <w:marLeft w:val="0"/>
          <w:marRight w:val="0"/>
          <w:marTop w:val="100"/>
          <w:marBottom w:val="100"/>
          <w:divBdr>
            <w:top w:val="dashed" w:sz="6" w:space="0" w:color="A8A8A8"/>
            <w:left w:val="none" w:sz="0" w:space="0" w:color="auto"/>
            <w:bottom w:val="none" w:sz="0" w:space="0" w:color="auto"/>
            <w:right w:val="none" w:sz="0" w:space="0" w:color="auto"/>
          </w:divBdr>
          <w:divsChild>
            <w:div w:id="799961822">
              <w:marLeft w:val="0"/>
              <w:marRight w:val="0"/>
              <w:marTop w:val="750"/>
              <w:marBottom w:val="750"/>
              <w:divBdr>
                <w:top w:val="none" w:sz="0" w:space="0" w:color="auto"/>
                <w:left w:val="none" w:sz="0" w:space="0" w:color="auto"/>
                <w:bottom w:val="none" w:sz="0" w:space="0" w:color="auto"/>
                <w:right w:val="none" w:sz="0" w:space="0" w:color="auto"/>
              </w:divBdr>
              <w:divsChild>
                <w:div w:id="1408454636">
                  <w:marLeft w:val="0"/>
                  <w:marRight w:val="0"/>
                  <w:marTop w:val="0"/>
                  <w:marBottom w:val="0"/>
                  <w:divBdr>
                    <w:top w:val="none" w:sz="0" w:space="0" w:color="auto"/>
                    <w:left w:val="none" w:sz="0" w:space="0" w:color="auto"/>
                    <w:bottom w:val="none" w:sz="0" w:space="0" w:color="auto"/>
                    <w:right w:val="none" w:sz="0" w:space="0" w:color="auto"/>
                  </w:divBdr>
                  <w:divsChild>
                    <w:div w:id="1791582534">
                      <w:marLeft w:val="0"/>
                      <w:marRight w:val="0"/>
                      <w:marTop w:val="0"/>
                      <w:marBottom w:val="0"/>
                      <w:divBdr>
                        <w:top w:val="none" w:sz="0" w:space="0" w:color="auto"/>
                        <w:left w:val="none" w:sz="0" w:space="0" w:color="auto"/>
                        <w:bottom w:val="none" w:sz="0" w:space="0" w:color="auto"/>
                        <w:right w:val="none" w:sz="0" w:space="0" w:color="auto"/>
                      </w:divBdr>
                      <w:divsChild>
                        <w:div w:id="79305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257261">
          <w:marLeft w:val="0"/>
          <w:marRight w:val="0"/>
          <w:marTop w:val="100"/>
          <w:marBottom w:val="100"/>
          <w:divBdr>
            <w:top w:val="dashed" w:sz="6" w:space="0" w:color="A8A8A8"/>
            <w:left w:val="none" w:sz="0" w:space="0" w:color="auto"/>
            <w:bottom w:val="none" w:sz="0" w:space="0" w:color="auto"/>
            <w:right w:val="none" w:sz="0" w:space="0" w:color="auto"/>
          </w:divBdr>
          <w:divsChild>
            <w:div w:id="1665275832">
              <w:marLeft w:val="0"/>
              <w:marRight w:val="0"/>
              <w:marTop w:val="750"/>
              <w:marBottom w:val="750"/>
              <w:divBdr>
                <w:top w:val="none" w:sz="0" w:space="0" w:color="auto"/>
                <w:left w:val="none" w:sz="0" w:space="0" w:color="auto"/>
                <w:bottom w:val="none" w:sz="0" w:space="0" w:color="auto"/>
                <w:right w:val="none" w:sz="0" w:space="0" w:color="auto"/>
              </w:divBdr>
              <w:divsChild>
                <w:div w:id="1469203336">
                  <w:marLeft w:val="0"/>
                  <w:marRight w:val="0"/>
                  <w:marTop w:val="0"/>
                  <w:marBottom w:val="0"/>
                  <w:divBdr>
                    <w:top w:val="none" w:sz="0" w:space="0" w:color="auto"/>
                    <w:left w:val="none" w:sz="0" w:space="0" w:color="auto"/>
                    <w:bottom w:val="none" w:sz="0" w:space="0" w:color="auto"/>
                    <w:right w:val="none" w:sz="0" w:space="0" w:color="auto"/>
                  </w:divBdr>
                  <w:divsChild>
                    <w:div w:id="222259223">
                      <w:marLeft w:val="0"/>
                      <w:marRight w:val="0"/>
                      <w:marTop w:val="0"/>
                      <w:marBottom w:val="0"/>
                      <w:divBdr>
                        <w:top w:val="none" w:sz="0" w:space="0" w:color="auto"/>
                        <w:left w:val="none" w:sz="0" w:space="0" w:color="auto"/>
                        <w:bottom w:val="none" w:sz="0" w:space="0" w:color="auto"/>
                        <w:right w:val="none" w:sz="0" w:space="0" w:color="auto"/>
                      </w:divBdr>
                      <w:divsChild>
                        <w:div w:id="30135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304958">
          <w:marLeft w:val="0"/>
          <w:marRight w:val="0"/>
          <w:marTop w:val="100"/>
          <w:marBottom w:val="100"/>
          <w:divBdr>
            <w:top w:val="dashed" w:sz="6" w:space="0" w:color="A8A8A8"/>
            <w:left w:val="none" w:sz="0" w:space="0" w:color="auto"/>
            <w:bottom w:val="none" w:sz="0" w:space="0" w:color="auto"/>
            <w:right w:val="none" w:sz="0" w:space="0" w:color="auto"/>
          </w:divBdr>
          <w:divsChild>
            <w:div w:id="895974575">
              <w:marLeft w:val="0"/>
              <w:marRight w:val="0"/>
              <w:marTop w:val="750"/>
              <w:marBottom w:val="750"/>
              <w:divBdr>
                <w:top w:val="none" w:sz="0" w:space="0" w:color="auto"/>
                <w:left w:val="none" w:sz="0" w:space="0" w:color="auto"/>
                <w:bottom w:val="none" w:sz="0" w:space="0" w:color="auto"/>
                <w:right w:val="none" w:sz="0" w:space="0" w:color="auto"/>
              </w:divBdr>
              <w:divsChild>
                <w:div w:id="651758230">
                  <w:marLeft w:val="0"/>
                  <w:marRight w:val="0"/>
                  <w:marTop w:val="0"/>
                  <w:marBottom w:val="0"/>
                  <w:divBdr>
                    <w:top w:val="none" w:sz="0" w:space="0" w:color="auto"/>
                    <w:left w:val="none" w:sz="0" w:space="0" w:color="auto"/>
                    <w:bottom w:val="none" w:sz="0" w:space="0" w:color="auto"/>
                    <w:right w:val="none" w:sz="0" w:space="0" w:color="auto"/>
                  </w:divBdr>
                  <w:divsChild>
                    <w:div w:id="183638913">
                      <w:marLeft w:val="0"/>
                      <w:marRight w:val="0"/>
                      <w:marTop w:val="0"/>
                      <w:marBottom w:val="0"/>
                      <w:divBdr>
                        <w:top w:val="none" w:sz="0" w:space="0" w:color="auto"/>
                        <w:left w:val="none" w:sz="0" w:space="0" w:color="auto"/>
                        <w:bottom w:val="none" w:sz="0" w:space="0" w:color="auto"/>
                        <w:right w:val="none" w:sz="0" w:space="0" w:color="auto"/>
                      </w:divBdr>
                      <w:divsChild>
                        <w:div w:id="59840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938668">
      <w:bodyDiv w:val="1"/>
      <w:marLeft w:val="0"/>
      <w:marRight w:val="0"/>
      <w:marTop w:val="0"/>
      <w:marBottom w:val="0"/>
      <w:divBdr>
        <w:top w:val="none" w:sz="0" w:space="0" w:color="auto"/>
        <w:left w:val="none" w:sz="0" w:space="0" w:color="auto"/>
        <w:bottom w:val="none" w:sz="0" w:space="0" w:color="auto"/>
        <w:right w:val="none" w:sz="0" w:space="0" w:color="auto"/>
      </w:divBdr>
      <w:divsChild>
        <w:div w:id="119807995">
          <w:marLeft w:val="0"/>
          <w:marRight w:val="0"/>
          <w:marTop w:val="0"/>
          <w:marBottom w:val="0"/>
          <w:divBdr>
            <w:top w:val="none" w:sz="0" w:space="0" w:color="auto"/>
            <w:left w:val="none" w:sz="0" w:space="0" w:color="auto"/>
            <w:bottom w:val="none" w:sz="0" w:space="0" w:color="auto"/>
            <w:right w:val="none" w:sz="0" w:space="0" w:color="auto"/>
          </w:divBdr>
          <w:divsChild>
            <w:div w:id="239801519">
              <w:marLeft w:val="0"/>
              <w:marRight w:val="0"/>
              <w:marTop w:val="0"/>
              <w:marBottom w:val="0"/>
              <w:divBdr>
                <w:top w:val="none" w:sz="0" w:space="0" w:color="auto"/>
                <w:left w:val="none" w:sz="0" w:space="0" w:color="auto"/>
                <w:bottom w:val="none" w:sz="0" w:space="0" w:color="auto"/>
                <w:right w:val="none" w:sz="0" w:space="0" w:color="auto"/>
              </w:divBdr>
              <w:divsChild>
                <w:div w:id="1351418917">
                  <w:marLeft w:val="0"/>
                  <w:marRight w:val="0"/>
                  <w:marTop w:val="0"/>
                  <w:marBottom w:val="0"/>
                  <w:divBdr>
                    <w:top w:val="none" w:sz="0" w:space="0" w:color="auto"/>
                    <w:left w:val="none" w:sz="0" w:space="0" w:color="auto"/>
                    <w:bottom w:val="none" w:sz="0" w:space="0" w:color="auto"/>
                    <w:right w:val="none" w:sz="0" w:space="0" w:color="auto"/>
                  </w:divBdr>
                  <w:divsChild>
                    <w:div w:id="70059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02678">
          <w:marLeft w:val="0"/>
          <w:marRight w:val="0"/>
          <w:marTop w:val="0"/>
          <w:marBottom w:val="0"/>
          <w:divBdr>
            <w:top w:val="none" w:sz="0" w:space="0" w:color="auto"/>
            <w:left w:val="none" w:sz="0" w:space="0" w:color="auto"/>
            <w:bottom w:val="none" w:sz="0" w:space="0" w:color="auto"/>
            <w:right w:val="none" w:sz="0" w:space="0" w:color="auto"/>
          </w:divBdr>
          <w:divsChild>
            <w:div w:id="2090425229">
              <w:marLeft w:val="0"/>
              <w:marRight w:val="0"/>
              <w:marTop w:val="0"/>
              <w:marBottom w:val="0"/>
              <w:divBdr>
                <w:top w:val="none" w:sz="0" w:space="0" w:color="auto"/>
                <w:left w:val="none" w:sz="0" w:space="0" w:color="auto"/>
                <w:bottom w:val="none" w:sz="0" w:space="0" w:color="auto"/>
                <w:right w:val="none" w:sz="0" w:space="0" w:color="auto"/>
              </w:divBdr>
              <w:divsChild>
                <w:div w:id="1594629819">
                  <w:marLeft w:val="0"/>
                  <w:marRight w:val="0"/>
                  <w:marTop w:val="0"/>
                  <w:marBottom w:val="0"/>
                  <w:divBdr>
                    <w:top w:val="none" w:sz="0" w:space="0" w:color="auto"/>
                    <w:left w:val="none" w:sz="0" w:space="0" w:color="auto"/>
                    <w:bottom w:val="none" w:sz="0" w:space="0" w:color="auto"/>
                    <w:right w:val="none" w:sz="0" w:space="0" w:color="auto"/>
                  </w:divBdr>
                  <w:divsChild>
                    <w:div w:id="165225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94735">
      <w:bodyDiv w:val="1"/>
      <w:marLeft w:val="0"/>
      <w:marRight w:val="0"/>
      <w:marTop w:val="0"/>
      <w:marBottom w:val="0"/>
      <w:divBdr>
        <w:top w:val="none" w:sz="0" w:space="0" w:color="auto"/>
        <w:left w:val="none" w:sz="0" w:space="0" w:color="auto"/>
        <w:bottom w:val="none" w:sz="0" w:space="0" w:color="auto"/>
        <w:right w:val="none" w:sz="0" w:space="0" w:color="auto"/>
      </w:divBdr>
    </w:div>
    <w:div w:id="1623881547">
      <w:bodyDiv w:val="1"/>
      <w:marLeft w:val="0"/>
      <w:marRight w:val="0"/>
      <w:marTop w:val="0"/>
      <w:marBottom w:val="0"/>
      <w:divBdr>
        <w:top w:val="none" w:sz="0" w:space="0" w:color="auto"/>
        <w:left w:val="none" w:sz="0" w:space="0" w:color="auto"/>
        <w:bottom w:val="none" w:sz="0" w:space="0" w:color="auto"/>
        <w:right w:val="none" w:sz="0" w:space="0" w:color="auto"/>
      </w:divBdr>
    </w:div>
    <w:div w:id="19567158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78.jpeg"/><Relationship Id="rId143" Type="http://schemas.openxmlformats.org/officeDocument/2006/relationships/image" Target="media/image79.jpeg"/><Relationship Id="rId144" Type="http://schemas.openxmlformats.org/officeDocument/2006/relationships/image" Target="media/image80.jpeg"/><Relationship Id="rId145" Type="http://schemas.openxmlformats.org/officeDocument/2006/relationships/image" Target="media/image81.jpeg"/><Relationship Id="rId146" Type="http://schemas.openxmlformats.org/officeDocument/2006/relationships/image" Target="media/image82.png"/><Relationship Id="rId147" Type="http://schemas.openxmlformats.org/officeDocument/2006/relationships/image" Target="media/image83.png"/><Relationship Id="rId148" Type="http://schemas.openxmlformats.org/officeDocument/2006/relationships/image" Target="media/image84.png"/><Relationship Id="rId149" Type="http://schemas.openxmlformats.org/officeDocument/2006/relationships/image" Target="media/image85.jpeg"/><Relationship Id="rId40" Type="http://schemas.openxmlformats.org/officeDocument/2006/relationships/header" Target="header11.xml"/><Relationship Id="rId41" Type="http://schemas.openxmlformats.org/officeDocument/2006/relationships/footer" Target="footer11.xml"/><Relationship Id="rId42" Type="http://schemas.openxmlformats.org/officeDocument/2006/relationships/image" Target="media/image9.jpeg"/><Relationship Id="rId43" Type="http://schemas.openxmlformats.org/officeDocument/2006/relationships/image" Target="media/image10.jpeg"/><Relationship Id="rId44" Type="http://schemas.openxmlformats.org/officeDocument/2006/relationships/image" Target="media/image11.png"/><Relationship Id="rId45" Type="http://schemas.openxmlformats.org/officeDocument/2006/relationships/image" Target="media/image12.png"/><Relationship Id="rId46" Type="http://schemas.openxmlformats.org/officeDocument/2006/relationships/header" Target="header12.xml"/><Relationship Id="rId47" Type="http://schemas.openxmlformats.org/officeDocument/2006/relationships/footer" Target="footer12.xml"/><Relationship Id="rId48" Type="http://schemas.openxmlformats.org/officeDocument/2006/relationships/header" Target="header13.xml"/><Relationship Id="rId49" Type="http://schemas.openxmlformats.org/officeDocument/2006/relationships/footer" Target="footer13.xml"/><Relationship Id="rId80" Type="http://schemas.openxmlformats.org/officeDocument/2006/relationships/image" Target="media/image33.jpeg"/><Relationship Id="rId81" Type="http://schemas.openxmlformats.org/officeDocument/2006/relationships/hyperlink" Target="http://www.helpguide.org/articles/relationships/conflict-resolution-skills.htm" TargetMode="External"/><Relationship Id="rId82" Type="http://schemas.openxmlformats.org/officeDocument/2006/relationships/hyperlink" Target="http://www.helpguide.org/articles/relationships/conflict-resolution-skills.htm" TargetMode="External"/><Relationship Id="rId83" Type="http://schemas.openxmlformats.org/officeDocument/2006/relationships/image" Target="media/image33.png"/><Relationship Id="rId84" Type="http://schemas.openxmlformats.org/officeDocument/2006/relationships/image" Target="media/image34.jpeg"/><Relationship Id="rId85" Type="http://schemas.openxmlformats.org/officeDocument/2006/relationships/image" Target="media/image35.jpeg"/><Relationship Id="rId86" Type="http://schemas.openxmlformats.org/officeDocument/2006/relationships/image" Target="media/image36.jpeg"/><Relationship Id="rId87" Type="http://schemas.openxmlformats.org/officeDocument/2006/relationships/image" Target="media/image37.jpeg"/><Relationship Id="rId88" Type="http://schemas.openxmlformats.org/officeDocument/2006/relationships/image" Target="media/image38.jpeg"/><Relationship Id="rId89" Type="http://schemas.openxmlformats.org/officeDocument/2006/relationships/image" Target="media/image39.jpeg"/><Relationship Id="rId110" Type="http://schemas.openxmlformats.org/officeDocument/2006/relationships/hyperlink" Target="mailto:il@canberra.edu.au" TargetMode="External"/><Relationship Id="rId111" Type="http://schemas.openxmlformats.org/officeDocument/2006/relationships/image" Target="media/image53.jpeg"/><Relationship Id="rId112" Type="http://schemas.openxmlformats.org/officeDocument/2006/relationships/image" Target="media/image54.jpeg"/><Relationship Id="rId113" Type="http://schemas.openxmlformats.org/officeDocument/2006/relationships/hyperlink" Target="mailto:areers@canberra.edu.au" TargetMode="External"/><Relationship Id="rId114" Type="http://schemas.openxmlformats.org/officeDocument/2006/relationships/hyperlink" Target="mailto:il@canberra.edu.au" TargetMode="External"/><Relationship Id="rId115" Type="http://schemas.openxmlformats.org/officeDocument/2006/relationships/image" Target="media/image55.jpeg"/><Relationship Id="rId116" Type="http://schemas.openxmlformats.org/officeDocument/2006/relationships/image" Target="media/image57.jpeg"/><Relationship Id="rId117" Type="http://schemas.openxmlformats.org/officeDocument/2006/relationships/image" Target="media/image56.jpeg"/><Relationship Id="rId118" Type="http://schemas.openxmlformats.org/officeDocument/2006/relationships/image" Target="media/image58.jpeg"/><Relationship Id="rId119" Type="http://schemas.openxmlformats.org/officeDocument/2006/relationships/hyperlink" Target="mailto:careers@canberra.edu.au" TargetMode="External"/><Relationship Id="rId150" Type="http://schemas.openxmlformats.org/officeDocument/2006/relationships/image" Target="media/image86.jpeg"/><Relationship Id="rId151" Type="http://schemas.openxmlformats.org/officeDocument/2006/relationships/image" Target="media/image87.jpeg"/><Relationship Id="rId152" Type="http://schemas.openxmlformats.org/officeDocument/2006/relationships/image" Target="media/image88.jpeg"/><Relationship Id="rId10" Type="http://schemas.openxmlformats.org/officeDocument/2006/relationships/hyperlink" Target="https://www.dropbox.com/s/n7s4xigigrzagnn/benefit%20realisation.mp4?dl=0"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header" Target="header2.xml"/><Relationship Id="rId18" Type="http://schemas.openxmlformats.org/officeDocument/2006/relationships/footer" Target="footer2.xml"/><Relationship Id="rId19" Type="http://schemas.openxmlformats.org/officeDocument/2006/relationships/header" Target="header3.xml"/><Relationship Id="rId153" Type="http://schemas.openxmlformats.org/officeDocument/2006/relationships/image" Target="media/image89.jpeg"/><Relationship Id="rId154" Type="http://schemas.openxmlformats.org/officeDocument/2006/relationships/image" Target="media/image90.jpeg"/><Relationship Id="rId155" Type="http://schemas.openxmlformats.org/officeDocument/2006/relationships/image" Target="media/image91.jpeg"/><Relationship Id="rId156" Type="http://schemas.openxmlformats.org/officeDocument/2006/relationships/image" Target="media/image92.jpeg"/><Relationship Id="rId157" Type="http://schemas.openxmlformats.org/officeDocument/2006/relationships/image" Target="media/image93.jpeg"/><Relationship Id="rId158" Type="http://schemas.openxmlformats.org/officeDocument/2006/relationships/image" Target="media/image94.jpeg"/><Relationship Id="rId159" Type="http://schemas.openxmlformats.org/officeDocument/2006/relationships/image" Target="media/image95.jpeg"/><Relationship Id="rId50" Type="http://schemas.openxmlformats.org/officeDocument/2006/relationships/header" Target="header14.xml"/><Relationship Id="rId51" Type="http://schemas.openxmlformats.org/officeDocument/2006/relationships/footer" Target="footer14.xml"/><Relationship Id="rId52" Type="http://schemas.openxmlformats.org/officeDocument/2006/relationships/header" Target="header15.xml"/><Relationship Id="rId53" Type="http://schemas.openxmlformats.org/officeDocument/2006/relationships/footer" Target="footer15.xml"/><Relationship Id="rId54" Type="http://schemas.openxmlformats.org/officeDocument/2006/relationships/image" Target="media/image12.jpeg"/><Relationship Id="rId55" Type="http://schemas.openxmlformats.org/officeDocument/2006/relationships/image" Target="media/image13.jpeg"/><Relationship Id="rId56" Type="http://schemas.openxmlformats.org/officeDocument/2006/relationships/image" Target="media/image14.jpeg"/><Relationship Id="rId57" Type="http://schemas.openxmlformats.org/officeDocument/2006/relationships/image" Target="media/image15.jpeg"/><Relationship Id="rId58" Type="http://schemas.openxmlformats.org/officeDocument/2006/relationships/image" Target="media/image16.jpeg"/><Relationship Id="rId59" Type="http://schemas.openxmlformats.org/officeDocument/2006/relationships/image" Target="media/image17.jpeg"/><Relationship Id="rId90" Type="http://schemas.openxmlformats.org/officeDocument/2006/relationships/image" Target="media/image41.jpeg"/><Relationship Id="rId91" Type="http://schemas.openxmlformats.org/officeDocument/2006/relationships/image" Target="media/image40.jpeg"/><Relationship Id="rId92" Type="http://schemas.openxmlformats.org/officeDocument/2006/relationships/image" Target="media/image42.jpeg"/><Relationship Id="rId93" Type="http://schemas.openxmlformats.org/officeDocument/2006/relationships/header" Target="header17.xml"/><Relationship Id="rId94" Type="http://schemas.openxmlformats.org/officeDocument/2006/relationships/footer" Target="footer17.xml"/><Relationship Id="rId95" Type="http://schemas.openxmlformats.org/officeDocument/2006/relationships/image" Target="media/image43.jpeg"/><Relationship Id="rId96" Type="http://schemas.openxmlformats.org/officeDocument/2006/relationships/header" Target="header18.xml"/><Relationship Id="rId97" Type="http://schemas.openxmlformats.org/officeDocument/2006/relationships/footer" Target="footer18.xml"/><Relationship Id="rId98" Type="http://schemas.openxmlformats.org/officeDocument/2006/relationships/hyperlink" Target="http://www.garysheng.com/" TargetMode="External"/><Relationship Id="rId99" Type="http://schemas.openxmlformats.org/officeDocument/2006/relationships/hyperlink" Target="http://www.garysheng.com/" TargetMode="External"/><Relationship Id="rId120" Type="http://schemas.openxmlformats.org/officeDocument/2006/relationships/hyperlink" Target="mailto:il@canberra.edu.au" TargetMode="External"/><Relationship Id="rId121" Type="http://schemas.openxmlformats.org/officeDocument/2006/relationships/image" Target="media/image59.jpeg"/><Relationship Id="rId122" Type="http://schemas.openxmlformats.org/officeDocument/2006/relationships/image" Target="media/image60.jpeg"/><Relationship Id="rId123" Type="http://schemas.openxmlformats.org/officeDocument/2006/relationships/hyperlink" Target="mailto:careers@canberra.edu.au" TargetMode="External"/><Relationship Id="rId124" Type="http://schemas.openxmlformats.org/officeDocument/2006/relationships/hyperlink" Target="mailto:il@canberra.edu.au" TargetMode="External"/><Relationship Id="rId125" Type="http://schemas.openxmlformats.org/officeDocument/2006/relationships/image" Target="media/image61.png"/><Relationship Id="rId126" Type="http://schemas.openxmlformats.org/officeDocument/2006/relationships/image" Target="media/image62.png"/><Relationship Id="rId127" Type="http://schemas.openxmlformats.org/officeDocument/2006/relationships/image" Target="media/image63.png"/><Relationship Id="rId128" Type="http://schemas.openxmlformats.org/officeDocument/2006/relationships/image" Target="media/image64.png"/><Relationship Id="rId129" Type="http://schemas.openxmlformats.org/officeDocument/2006/relationships/image" Target="media/image65.png"/><Relationship Id="rId160" Type="http://schemas.openxmlformats.org/officeDocument/2006/relationships/image" Target="media/image96.png"/><Relationship Id="rId161" Type="http://schemas.openxmlformats.org/officeDocument/2006/relationships/image" Target="media/image97.png"/><Relationship Id="rId162" Type="http://schemas.openxmlformats.org/officeDocument/2006/relationships/image" Target="media/image98.png"/><Relationship Id="rId20" Type="http://schemas.openxmlformats.org/officeDocument/2006/relationships/footer" Target="footer3.xml"/><Relationship Id="rId21" Type="http://schemas.openxmlformats.org/officeDocument/2006/relationships/header" Target="header4.xml"/><Relationship Id="rId22" Type="http://schemas.openxmlformats.org/officeDocument/2006/relationships/footer" Target="footer4.xml"/><Relationship Id="rId23" Type="http://schemas.openxmlformats.org/officeDocument/2006/relationships/header" Target="header5.xml"/><Relationship Id="rId24" Type="http://schemas.openxmlformats.org/officeDocument/2006/relationships/footer" Target="footer5.xml"/><Relationship Id="rId25" Type="http://schemas.openxmlformats.org/officeDocument/2006/relationships/header" Target="header6.xml"/><Relationship Id="rId26" Type="http://schemas.openxmlformats.org/officeDocument/2006/relationships/footer" Target="footer6.xml"/><Relationship Id="rId27" Type="http://schemas.openxmlformats.org/officeDocument/2006/relationships/image" Target="media/image5.jpeg"/><Relationship Id="rId28" Type="http://schemas.openxmlformats.org/officeDocument/2006/relationships/image" Target="media/image6.jpeg"/><Relationship Id="rId29" Type="http://schemas.openxmlformats.org/officeDocument/2006/relationships/header" Target="header7.xml"/><Relationship Id="rId163" Type="http://schemas.openxmlformats.org/officeDocument/2006/relationships/image" Target="media/image99.jpeg"/><Relationship Id="rId164" Type="http://schemas.openxmlformats.org/officeDocument/2006/relationships/image" Target="media/image100.jpeg"/><Relationship Id="rId165" Type="http://schemas.openxmlformats.org/officeDocument/2006/relationships/image" Target="media/image101.png"/><Relationship Id="rId166" Type="http://schemas.openxmlformats.org/officeDocument/2006/relationships/image" Target="media/image102.png"/><Relationship Id="rId167" Type="http://schemas.openxmlformats.org/officeDocument/2006/relationships/image" Target="media/image103.jpeg"/><Relationship Id="rId168" Type="http://schemas.openxmlformats.org/officeDocument/2006/relationships/image" Target="media/image104.jpeg"/><Relationship Id="rId169" Type="http://schemas.openxmlformats.org/officeDocument/2006/relationships/image" Target="media/image105.jpeg"/><Relationship Id="rId60" Type="http://schemas.openxmlformats.org/officeDocument/2006/relationships/image" Target="media/image18.jpeg"/><Relationship Id="rId61" Type="http://schemas.openxmlformats.org/officeDocument/2006/relationships/image" Target="media/image19.jpeg"/><Relationship Id="rId62" Type="http://schemas.openxmlformats.org/officeDocument/2006/relationships/image" Target="media/image20.jpeg"/><Relationship Id="rId63" Type="http://schemas.openxmlformats.org/officeDocument/2006/relationships/image" Target="media/image21.jpeg"/><Relationship Id="rId64" Type="http://schemas.openxmlformats.org/officeDocument/2006/relationships/header" Target="header16.xml"/><Relationship Id="rId65" Type="http://schemas.openxmlformats.org/officeDocument/2006/relationships/footer" Target="footer16.xml"/><Relationship Id="rId66" Type="http://schemas.openxmlformats.org/officeDocument/2006/relationships/image" Target="media/image22.jpeg"/><Relationship Id="rId67" Type="http://schemas.openxmlformats.org/officeDocument/2006/relationships/image" Target="media/image23.png"/><Relationship Id="rId68" Type="http://schemas.openxmlformats.org/officeDocument/2006/relationships/image" Target="media/image24.png"/><Relationship Id="rId69" Type="http://schemas.openxmlformats.org/officeDocument/2006/relationships/image" Target="media/image25.png"/><Relationship Id="rId130" Type="http://schemas.openxmlformats.org/officeDocument/2006/relationships/image" Target="media/image66.png"/><Relationship Id="rId131" Type="http://schemas.openxmlformats.org/officeDocument/2006/relationships/image" Target="media/image67.png"/><Relationship Id="rId132" Type="http://schemas.openxmlformats.org/officeDocument/2006/relationships/image" Target="media/image68.png"/><Relationship Id="rId133" Type="http://schemas.openxmlformats.org/officeDocument/2006/relationships/image" Target="media/image69.png"/><Relationship Id="rId134" Type="http://schemas.openxmlformats.org/officeDocument/2006/relationships/image" Target="media/image70.png"/><Relationship Id="rId135" Type="http://schemas.openxmlformats.org/officeDocument/2006/relationships/image" Target="media/image71.png"/><Relationship Id="rId136" Type="http://schemas.openxmlformats.org/officeDocument/2006/relationships/image" Target="media/image72.png"/><Relationship Id="rId137" Type="http://schemas.openxmlformats.org/officeDocument/2006/relationships/image" Target="media/image73.png"/><Relationship Id="rId138" Type="http://schemas.openxmlformats.org/officeDocument/2006/relationships/image" Target="media/image74.png"/><Relationship Id="rId139" Type="http://schemas.openxmlformats.org/officeDocument/2006/relationships/image" Target="media/image75.png"/><Relationship Id="rId170" Type="http://schemas.openxmlformats.org/officeDocument/2006/relationships/image" Target="media/image106.png"/><Relationship Id="rId171" Type="http://schemas.openxmlformats.org/officeDocument/2006/relationships/image" Target="media/image107.png"/><Relationship Id="rId172" Type="http://schemas.openxmlformats.org/officeDocument/2006/relationships/fontTable" Target="fontTable.xml"/><Relationship Id="rId30" Type="http://schemas.openxmlformats.org/officeDocument/2006/relationships/footer" Target="footer7.xml"/><Relationship Id="rId31" Type="http://schemas.openxmlformats.org/officeDocument/2006/relationships/header" Target="header8.xml"/><Relationship Id="rId32" Type="http://schemas.openxmlformats.org/officeDocument/2006/relationships/footer" Target="footer8.xml"/><Relationship Id="rId33" Type="http://schemas.openxmlformats.org/officeDocument/2006/relationships/image" Target="media/image20.png"/><Relationship Id="rId34" Type="http://schemas.openxmlformats.org/officeDocument/2006/relationships/header" Target="header9.xml"/><Relationship Id="rId35" Type="http://schemas.openxmlformats.org/officeDocument/2006/relationships/footer" Target="footer9.xml"/><Relationship Id="rId36" Type="http://schemas.openxmlformats.org/officeDocument/2006/relationships/header" Target="header10.xml"/><Relationship Id="rId37" Type="http://schemas.openxmlformats.org/officeDocument/2006/relationships/footer" Target="footer10.xml"/><Relationship Id="rId38" Type="http://schemas.openxmlformats.org/officeDocument/2006/relationships/image" Target="media/image7.jpeg"/><Relationship Id="rId39" Type="http://schemas.openxmlformats.org/officeDocument/2006/relationships/image" Target="media/image8.jpeg"/><Relationship Id="rId173" Type="http://schemas.openxmlformats.org/officeDocument/2006/relationships/theme" Target="theme/theme1.xml"/><Relationship Id="rId70" Type="http://schemas.openxmlformats.org/officeDocument/2006/relationships/image" Target="media/image26.jpeg"/><Relationship Id="rId71" Type="http://schemas.openxmlformats.org/officeDocument/2006/relationships/image" Target="media/image27.png"/><Relationship Id="rId72" Type="http://schemas.openxmlformats.org/officeDocument/2006/relationships/image" Target="media/image28.png"/><Relationship Id="rId73" Type="http://schemas.openxmlformats.org/officeDocument/2006/relationships/hyperlink" Target="http://www.uq.edu.au/student-services/learning/problems-associated-group-work" TargetMode="External"/><Relationship Id="rId74" Type="http://schemas.openxmlformats.org/officeDocument/2006/relationships/image" Target="media/image29.png"/><Relationship Id="rId75" Type="http://schemas.openxmlformats.org/officeDocument/2006/relationships/image" Target="media/image30.png"/><Relationship Id="rId76" Type="http://schemas.openxmlformats.org/officeDocument/2006/relationships/hyperlink" Target="http://www.uq.edu.au/student-services/learning/problems-associated-group-work" TargetMode="External"/><Relationship Id="rId77" Type="http://schemas.openxmlformats.org/officeDocument/2006/relationships/image" Target="media/image31.jpeg"/><Relationship Id="rId78" Type="http://schemas.openxmlformats.org/officeDocument/2006/relationships/image" Target="media/image32.jpeg"/><Relationship Id="rId79" Type="http://schemas.openxmlformats.org/officeDocument/2006/relationships/image" Target="media/image210.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44.jpeg"/><Relationship Id="rId101" Type="http://schemas.openxmlformats.org/officeDocument/2006/relationships/image" Target="media/image45.jpeg"/><Relationship Id="rId102" Type="http://schemas.openxmlformats.org/officeDocument/2006/relationships/image" Target="media/image46.jpeg"/><Relationship Id="rId103" Type="http://schemas.openxmlformats.org/officeDocument/2006/relationships/image" Target="media/image47.jpeg"/><Relationship Id="rId104" Type="http://schemas.openxmlformats.org/officeDocument/2006/relationships/image" Target="media/image49.jpeg"/><Relationship Id="rId105" Type="http://schemas.openxmlformats.org/officeDocument/2006/relationships/image" Target="media/image48.jpeg"/><Relationship Id="rId106" Type="http://schemas.openxmlformats.org/officeDocument/2006/relationships/image" Target="media/image51.jpeg"/><Relationship Id="rId107" Type="http://schemas.openxmlformats.org/officeDocument/2006/relationships/image" Target="media/image50.jpeg"/><Relationship Id="rId108" Type="http://schemas.openxmlformats.org/officeDocument/2006/relationships/image" Target="media/image52.jpeg"/><Relationship Id="rId109" Type="http://schemas.openxmlformats.org/officeDocument/2006/relationships/hyperlink" Target="mailto:areers@canberra.edu.au" TargetMode="Externa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youtube.com/watch?v=yBs2Vb5Hf54" TargetMode="External"/><Relationship Id="rId8" Type="http://schemas.openxmlformats.org/officeDocument/2006/relationships/hyperlink" Target="https://www.youtube.com/watch?v=0qOy_ojmiGI&amp;feature=youtu.be" TargetMode="External"/><Relationship Id="rId9" Type="http://schemas.openxmlformats.org/officeDocument/2006/relationships/hyperlink" Target="https://www.dropbox.com/s/7ky87s3fvd2a4gr/Ethics%20in%20IT%20Part%201.mp4?dl=0" TargetMode="External"/><Relationship Id="rId140" Type="http://schemas.openxmlformats.org/officeDocument/2006/relationships/image" Target="media/image76.png"/><Relationship Id="rId141"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58</Pages>
  <Words>3182</Words>
  <Characters>18141</Characters>
  <Application>Microsoft Macintosh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sulaimanaleidy@gmail.com</dc:creator>
  <cp:keywords/>
  <dc:description/>
  <cp:lastModifiedBy>sulaimanaleidy@gmail.com</cp:lastModifiedBy>
  <cp:revision>8</cp:revision>
  <dcterms:created xsi:type="dcterms:W3CDTF">2021-05-06T04:06:00Z</dcterms:created>
  <dcterms:modified xsi:type="dcterms:W3CDTF">2021-05-06T05:26:00Z</dcterms:modified>
</cp:coreProperties>
</file>